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F1C6" w14:textId="77777777" w:rsidR="00585DFA" w:rsidRPr="008666E7" w:rsidRDefault="00585DFA" w:rsidP="00585D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4DB7DB19" w14:textId="77777777" w:rsidR="00585DFA" w:rsidRPr="008666E7" w:rsidRDefault="00585DFA" w:rsidP="00585DFA">
      <w:pPr>
        <w:spacing w:after="0" w:line="360" w:lineRule="auto"/>
        <w:ind w:right="-143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15D2155" w14:textId="77777777" w:rsidR="00585DFA" w:rsidRPr="008666E7" w:rsidRDefault="00585DFA" w:rsidP="00585D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CD47141" w14:textId="77777777" w:rsidR="00585DFA" w:rsidRPr="008666E7" w:rsidRDefault="00585DFA" w:rsidP="00585DF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585DFA" w:rsidRPr="008666E7" w14:paraId="14026928" w14:textId="77777777" w:rsidTr="00E67198">
        <w:tc>
          <w:tcPr>
            <w:tcW w:w="5908" w:type="dxa"/>
          </w:tcPr>
          <w:p w14:paraId="4D098701" w14:textId="77777777" w:rsidR="00585DFA" w:rsidRPr="008666E7" w:rsidRDefault="00585DFA" w:rsidP="00E67198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018D1AA4" w14:textId="77777777" w:rsidR="00585DFA" w:rsidRPr="008666E7" w:rsidRDefault="00585DFA" w:rsidP="00E67198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D43C0EC" w14:textId="77777777" w:rsidR="00585DFA" w:rsidRPr="008666E7" w:rsidRDefault="00585DFA" w:rsidP="00E6719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B4CF22E" w14:textId="77777777" w:rsidR="00585DFA" w:rsidRPr="008666E7" w:rsidRDefault="00585DFA" w:rsidP="00E6719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61F3A8E3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5BA2EA46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14:paraId="3B88E252" w14:textId="77777777" w:rsidR="00585DFA" w:rsidRPr="008666E7" w:rsidRDefault="00585DFA" w:rsidP="00585DF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5F45E0" w14:textId="77777777" w:rsidR="00585DFA" w:rsidRPr="008666E7" w:rsidRDefault="00585DFA" w:rsidP="00585DFA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1B084CF0" w14:textId="77777777" w:rsidR="00585DFA" w:rsidRDefault="00585DFA" w:rsidP="0033198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87C4D42" w14:textId="3BFBF782" w:rsidR="00331982" w:rsidRPr="00DF36E7" w:rsidRDefault="00A2173F" w:rsidP="00585DFA">
      <w:pPr>
        <w:spacing w:after="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 w:rsidRPr="00A2173F">
        <w:rPr>
          <w:rFonts w:ascii="Times New Roman" w:hAnsi="Times New Roman"/>
          <w:caps/>
          <w:color w:val="000000"/>
          <w:sz w:val="28"/>
          <w:szCs w:val="28"/>
        </w:rPr>
        <w:t>Веб-приложение — AI-генератор музыки</w:t>
      </w:r>
    </w:p>
    <w:p w14:paraId="43ACAE0D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29DF0BA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028FEC4" w14:textId="77777777" w:rsidR="00585DFA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FC26DF6" w14:textId="77777777" w:rsidR="00331982" w:rsidRPr="008666E7" w:rsidRDefault="00331982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1013828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6D41C71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585DFA" w:rsidRPr="008666E7" w14:paraId="18A2FBEB" w14:textId="77777777" w:rsidTr="00E67198">
        <w:tc>
          <w:tcPr>
            <w:tcW w:w="5100" w:type="dxa"/>
          </w:tcPr>
          <w:p w14:paraId="6253E095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46DBA38C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731E0F84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Р.Ф.Каримова </w:t>
            </w:r>
          </w:p>
          <w:p w14:paraId="63463D1A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_________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585DFA" w:rsidRPr="008666E7" w14:paraId="4C86BC3F" w14:textId="77777777" w:rsidTr="00E67198">
        <w:tc>
          <w:tcPr>
            <w:tcW w:w="5100" w:type="dxa"/>
          </w:tcPr>
          <w:p w14:paraId="3FA7284F" w14:textId="77777777" w:rsidR="00585DFA" w:rsidRPr="008666E7" w:rsidRDefault="00585DFA" w:rsidP="00E67198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0AC2328C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19E226" w14:textId="62A9D1A4" w:rsidR="00585DFA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27DC7385" w14:textId="2B921B42" w:rsidR="00D558AA" w:rsidRPr="008666E7" w:rsidRDefault="00D558A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__________________ Р.Р.Сафина </w:t>
            </w:r>
          </w:p>
          <w:p w14:paraId="1705BBFA" w14:textId="14117EA2" w:rsidR="00585DFA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50988"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50988"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50988">
              <w:rPr>
                <w:rFonts w:ascii="Times New Roman" w:hAnsi="Times New Roman"/>
                <w:sz w:val="28"/>
                <w:szCs w:val="28"/>
              </w:rPr>
              <w:t>Файзуллин</w:t>
            </w:r>
          </w:p>
          <w:p w14:paraId="46EFFC3E" w14:textId="0DA87EB4" w:rsidR="00250988" w:rsidRDefault="00250988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_________________В.Ю.Феденёв</w:t>
            </w:r>
          </w:p>
          <w:p w14:paraId="05C47B57" w14:textId="5A37FC7C" w:rsidR="00A2173F" w:rsidRPr="008666E7" w:rsidRDefault="00A2173F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_________________Е.Ю.Михайлов</w:t>
            </w:r>
          </w:p>
          <w:p w14:paraId="41A0AFD8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67F0A15D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56B5CE1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2D6F363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B43FA07" w14:textId="77777777" w:rsidR="00585DFA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8ED7658" w14:textId="77777777" w:rsidR="00331982" w:rsidRPr="00585DFA" w:rsidRDefault="00585DFA" w:rsidP="00A2173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Уфа, </w:t>
      </w:r>
      <w:r w:rsidRPr="008666E7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5</w:t>
      </w:r>
    </w:p>
    <w:p w14:paraId="68E1DBBE" w14:textId="189CA6D0" w:rsidR="00CB6B63" w:rsidRPr="00864907" w:rsidRDefault="009841E9" w:rsidP="0033198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907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882E12">
        <w:rPr>
          <w:rFonts w:ascii="Times New Roman" w:hAnsi="Times New Roman" w:cs="Times New Roman"/>
          <w:b/>
          <w:sz w:val="32"/>
          <w:szCs w:val="32"/>
        </w:rPr>
        <w:t>.</w:t>
      </w:r>
      <w:r w:rsidRPr="00864907">
        <w:rPr>
          <w:rFonts w:ascii="Times New Roman" w:hAnsi="Times New Roman" w:cs="Times New Roman"/>
          <w:b/>
          <w:sz w:val="32"/>
          <w:szCs w:val="32"/>
        </w:rPr>
        <w:t xml:space="preserve"> Введение</w:t>
      </w:r>
    </w:p>
    <w:p w14:paraId="585C3627" w14:textId="64965C85" w:rsidR="00A2173F" w:rsidRPr="009841E9" w:rsidRDefault="00A2173F" w:rsidP="00E805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распространяется на разработку веб-сервиса Wavely — платформы для генерации, сохранения и экспорта музыкальных композиций с использованием ИИ. Цель проекта — создать удобный, безопасный и интуитивно понятный инструмент, где пользователи могут: выбирать жанр и настроение, задавать параметры (темп, длительность, инструменты), генерировать треки, прослушивать, сохранять в библиотеку и экспортировать в популярных аудиоформатах.</w:t>
      </w:r>
    </w:p>
    <w:p w14:paraId="104F0A00" w14:textId="77777777" w:rsidR="009841E9" w:rsidRPr="009841E9" w:rsidRDefault="009841E9" w:rsidP="00331982">
      <w:pPr>
        <w:numPr>
          <w:ilvl w:val="1"/>
          <w:numId w:val="1"/>
        </w:num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841E9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ru-RU"/>
        </w:rPr>
        <w:t>Основание для разработки</w:t>
      </w:r>
    </w:p>
    <w:p w14:paraId="5DBA4F19" w14:textId="015F1C00" w:rsidR="004C678C" w:rsidRPr="004C678C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2.1. Программа разрабатывается на основании полученного задания на разработку ПО, выданного 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15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.0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9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.2025</w:t>
      </w:r>
      <w:r w:rsidR="00FC154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г.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на основе учебного плана специальности 09.02.07 Информационные системы и программирование.</w:t>
      </w:r>
    </w:p>
    <w:p w14:paraId="4F79671F" w14:textId="3902B8E9" w:rsidR="004C678C" w:rsidRPr="004C678C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2.2. Наименование работы: «</w:t>
      </w:r>
      <w:r w:rsidR="00A2173F" w:rsidRP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Автоматизированная информационная система «Wavely — AI-генератор музыки»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».</w:t>
      </w:r>
    </w:p>
    <w:p w14:paraId="7F75DF75" w14:textId="3BDAD78A" w:rsidR="004C678C" w:rsidRPr="004C678C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 Исполнитель: Сафина Регина Рифовна, Файзуллин Эрик Эльдарович, Феденёв Владислав Юрьевич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A2173F" w:rsidRP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Михайлов Евгений Юрьевич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14:paraId="553EB03B" w14:textId="680A8B7B" w:rsidR="00864907" w:rsidRPr="009841E9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2.4. Соисполнители: нет.</w:t>
      </w:r>
    </w:p>
    <w:p w14:paraId="60FBB414" w14:textId="77777777" w:rsidR="009841E9" w:rsidRPr="009841E9" w:rsidRDefault="009841E9" w:rsidP="00331982">
      <w:pPr>
        <w:numPr>
          <w:ilvl w:val="1"/>
          <w:numId w:val="2"/>
        </w:num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841E9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ru-RU"/>
        </w:rPr>
        <w:t>Назначение</w:t>
      </w:r>
    </w:p>
    <w:p w14:paraId="2298C364" w14:textId="598C9DE1" w:rsidR="00A2173F" w:rsidRPr="00A2173F" w:rsidRDefault="00A2173F" w:rsidP="00A217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Система предназначена для поддержки творческого процесса: от задания параметров генерации до получения готового трека. Основные целевые аудитории — зарегистрированные пользователи (создатели контента), гости (ознакомление) и администраторы платформы.</w:t>
      </w:r>
    </w:p>
    <w:p w14:paraId="67194C76" w14:textId="77777777" w:rsidR="00864907" w:rsidRDefault="00864907" w:rsidP="003319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649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 Требования к программе или программному изделию</w:t>
      </w:r>
    </w:p>
    <w:p w14:paraId="50974453" w14:textId="77777777" w:rsid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4.1 Требования к функциональным характеристикам</w:t>
      </w:r>
    </w:p>
    <w:p w14:paraId="470516C0" w14:textId="08AADD14" w:rsidR="004D43D5" w:rsidRDefault="00331982" w:rsidP="004D43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4.1.1. Программа должна обеспечивать возможность выполнения следующих функций:</w:t>
      </w:r>
    </w:p>
    <w:p w14:paraId="1DF004BC" w14:textId="76B0ECB6" w:rsidR="004D43D5" w:rsidRPr="004D43D5" w:rsidRDefault="004D43D5" w:rsidP="004D43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4.1.1.1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882E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пользователей:</w:t>
      </w:r>
    </w:p>
    <w:p w14:paraId="66B78DD8" w14:textId="7CCC84DC" w:rsidR="00331982" w:rsidRPr="00331982" w:rsidRDefault="00882E12" w:rsidP="00331982">
      <w:pPr>
        <w:numPr>
          <w:ilvl w:val="0"/>
          <w:numId w:val="4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авторизация</w:t>
      </w:r>
      <w:r w:rsidR="00331982" w:rsidRPr="003319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в аккаунт</w:t>
      </w:r>
    </w:p>
    <w:p w14:paraId="2AC990B4" w14:textId="0F9EE846" w:rsidR="00331982" w:rsidRPr="00331982" w:rsidRDefault="00882E12" w:rsidP="00331982">
      <w:pPr>
        <w:numPr>
          <w:ilvl w:val="0"/>
          <w:numId w:val="4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регистрация </w:t>
      </w:r>
      <w:r w:rsidR="00331982" w:rsidRPr="003319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аккаунта</w:t>
      </w:r>
    </w:p>
    <w:p w14:paraId="251C0F8F" w14:textId="6CE0477F" w:rsidR="004D43D5" w:rsidRPr="004D43D5" w:rsidRDefault="00882E12" w:rsidP="004D43D5">
      <w:pPr>
        <w:numPr>
          <w:ilvl w:val="0"/>
          <w:numId w:val="4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изменение </w:t>
      </w:r>
      <w:r w:rsidR="00331982" w:rsidRPr="004D43D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данных аккаунт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</w:t>
      </w:r>
    </w:p>
    <w:p w14:paraId="0AA66F1B" w14:textId="0745E1B1" w:rsidR="00331982" w:rsidRPr="00882E1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полный набор операций по созданию проектов</w:t>
      </w:r>
    </w:p>
    <w:p w14:paraId="63273670" w14:textId="36A0C3B3" w:rsidR="00882E12" w:rsidRPr="00882E1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генерации музыки</w:t>
      </w:r>
    </w:p>
    <w:p w14:paraId="79C52155" w14:textId="1E63C165" w:rsidR="00882E12" w:rsidRPr="00882E1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сохранение и экспорт треков</w:t>
      </w:r>
    </w:p>
    <w:p w14:paraId="6AF11E21" w14:textId="4F008B02" w:rsidR="00882E12" w:rsidRPr="0033198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просмотр демонстрационных примеров</w:t>
      </w:r>
    </w:p>
    <w:p w14:paraId="4A90C9AD" w14:textId="0B7FE9B4" w:rsidR="00331982" w:rsidRPr="00331982" w:rsidRDefault="004D43D5" w:rsidP="004D43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4.1.1.2 </w:t>
      </w:r>
      <w:r w:rsidR="00882E1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администраторов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95E0AB" w14:textId="7A732DA4" w:rsidR="00331982" w:rsidRPr="00331982" w:rsidRDefault="00030C1A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справочниками (жанры, настроения, инструменты)</w:t>
      </w:r>
    </w:p>
    <w:p w14:paraId="23D8CC66" w14:textId="44D78CAF" w:rsidR="00331982" w:rsidRPr="00331982" w:rsidRDefault="00030C1A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работы генератора</w:t>
      </w:r>
    </w:p>
    <w:p w14:paraId="08C36ED1" w14:textId="00442EE0" w:rsidR="00331982" w:rsidRPr="00030C1A" w:rsidRDefault="00030C1A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пользователями и контентом</w:t>
      </w:r>
    </w:p>
    <w:p w14:paraId="4C7EF8B4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4.1.2. Исходные данные:</w:t>
      </w:r>
    </w:p>
    <w:p w14:paraId="3E17F4BF" w14:textId="1CA2E65B" w:rsidR="00864907" w:rsidRPr="00A2173F" w:rsidRDefault="00864907" w:rsidP="0033198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B94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Демонстрационные примеры музыки</w:t>
      </w:r>
      <w:r w:rsidR="00B942E3" w:rsidRPr="00A2173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1517AF" w14:textId="781D4231" w:rsidR="00864907" w:rsidRPr="00A2173F" w:rsidRDefault="00864907" w:rsidP="0033198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B94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Справочник</w:t>
      </w:r>
      <w:r w:rsid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(жанры, настроение, инструменты);</w:t>
      </w:r>
    </w:p>
    <w:p w14:paraId="7D64E6CC" w14:textId="1395AD9D" w:rsidR="00B942E3" w:rsidRPr="00B942E3" w:rsidRDefault="00B942E3" w:rsidP="0033198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A217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 пользователей</w:t>
      </w:r>
    </w:p>
    <w:p w14:paraId="1C3A5551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4.1.3. Организация входных и выходных данных</w:t>
      </w:r>
    </w:p>
    <w:p w14:paraId="70EC26F4" w14:textId="13FEFEB5" w:rsidR="00B962AC" w:rsidRPr="00B962AC" w:rsidRDefault="00B962AC" w:rsidP="00B962A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данные: информация о пользователях, </w:t>
      </w:r>
      <w:r w:rsid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музыки</w:t>
      </w: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9F57CD" w14:textId="17086479" w:rsidR="00B962AC" w:rsidRPr="00B962AC" w:rsidRDefault="00B962AC" w:rsidP="00B962A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Выходные данные: </w:t>
      </w:r>
      <w:r w:rsidR="009830E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треков пользователя</w:t>
      </w: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153FBF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4.2. Требования к надежности</w:t>
      </w:r>
    </w:p>
    <w:p w14:paraId="743B449F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контроль вводимой информации.</w:t>
      </w:r>
    </w:p>
    <w:p w14:paraId="20C4777B" w14:textId="77777777" w:rsidR="00864907" w:rsidRPr="00A2173F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блокировк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некорректных действий пользо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вателя при работе с системой.</w:t>
      </w:r>
    </w:p>
    <w:p w14:paraId="2C287CEE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Требования к составу и параметрам технических средств. Система должна работат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на ІВМ-совместимых персональ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компьютерах.</w:t>
      </w:r>
    </w:p>
    <w:p w14:paraId="13B3C769" w14:textId="2133CBC7" w:rsidR="00277F8C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Минимальная конфигурация:</w:t>
      </w:r>
    </w:p>
    <w:p w14:paraId="5B1D61D7" w14:textId="5B423367" w:rsidR="005C406D" w:rsidRPr="00017D02" w:rsidRDefault="005C406D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ОС:</w:t>
      </w:r>
      <w:r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 7 / 8 / 10 / 11 (64-битная версия);</w:t>
      </w:r>
      <w:r w:rsidRP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9F64D98" w14:textId="0EFB1186" w:rsidR="00017D02" w:rsidRPr="00FC1547" w:rsidRDefault="00017D02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1 ГГц или выше</w:t>
      </w:r>
      <w:r w:rsidR="009E34E5" w:rsidRPr="00FC15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6EEEB5F" w14:textId="06505513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(ОЗУ): 1</w:t>
      </w:r>
      <w:r w:rsidR="005C406D" w:rsidRP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(рекомендуется </w:t>
      </w:r>
      <w:r w:rsid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200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585DF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C8909F" w14:textId="6DF82CED" w:rsidR="00864907" w:rsidRPr="009E34E5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объем свободного места на жестком диске</w:t>
      </w:r>
      <w:r w:rsid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585DFA" w:rsidRPr="00585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5DFA" w:rsidRPr="008649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585DF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>(Рекомендуется 60Мб)</w:t>
      </w:r>
      <w:r w:rsidR="009E34E5" w:rsidRP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4484FE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4.4. Требования к программной совместимости.</w:t>
      </w:r>
    </w:p>
    <w:p w14:paraId="3785491F" w14:textId="3E932746" w:rsidR="00B962AC" w:rsidRPr="00B962AC" w:rsidRDefault="00B962AC" w:rsidP="00B962A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10</w:t>
      </w:r>
      <w:r w:rsidR="002353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/11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A217C4" w14:textId="77777777" w:rsidR="00494134" w:rsidRPr="00494134" w:rsidRDefault="00494134" w:rsidP="004941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A0FCB" w14:textId="77777777" w:rsidR="00864907" w:rsidRPr="00864907" w:rsidRDefault="00864907" w:rsidP="0033198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8649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5. Требования к программной документации</w:t>
      </w:r>
    </w:p>
    <w:p w14:paraId="27ACCC85" w14:textId="77777777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Разрабатываемые программные модули должны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ыть са</w:t>
      </w: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модокументированы, т. е. тексты программ должны содержать все необходимые комментарии.</w:t>
      </w:r>
    </w:p>
    <w:p w14:paraId="2B2EC1C4" w14:textId="77777777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Разрабатываемая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грамма должна включать справоч</w:t>
      </w: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ную информацию о работе программы.</w:t>
      </w:r>
    </w:p>
    <w:p w14:paraId="3BCC3F90" w14:textId="77777777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 В состав сопровож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дающей документации должны вхо</w:t>
      </w: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дить:</w:t>
      </w:r>
    </w:p>
    <w:p w14:paraId="25AF5C78" w14:textId="0160C2C6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5.3.1. Пояснительная записка, содержащая описание разработки.</w:t>
      </w:r>
    </w:p>
    <w:p w14:paraId="537B2350" w14:textId="1DD2C6A8" w:rsidR="009841E9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5.3.2. Руководство пользователя.</w:t>
      </w:r>
    </w:p>
    <w:p w14:paraId="3A1BCEE2" w14:textId="57DC8240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7DBC66" w14:textId="0FB16528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8269AD" w14:textId="5D1CE9E3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4593B7" w14:textId="3D409CB0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7D12B" w14:textId="464313BE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Эт</w:t>
      </w:r>
      <w:r w:rsidR="0006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</w:t>
      </w:r>
    </w:p>
    <w:tbl>
      <w:tblPr>
        <w:tblStyle w:val="a4"/>
        <w:tblW w:w="9389" w:type="dxa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977"/>
        <w:gridCol w:w="2731"/>
      </w:tblGrid>
      <w:tr w:rsidR="00562951" w14:paraId="75BC0815" w14:textId="77777777" w:rsidTr="00562951">
        <w:trPr>
          <w:trHeight w:val="441"/>
          <w:jc w:val="center"/>
        </w:trPr>
        <w:tc>
          <w:tcPr>
            <w:tcW w:w="1271" w:type="dxa"/>
          </w:tcPr>
          <w:p w14:paraId="5AB4ECCD" w14:textId="2CD1A08A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этапа</w:t>
            </w:r>
          </w:p>
        </w:tc>
        <w:tc>
          <w:tcPr>
            <w:tcW w:w="2410" w:type="dxa"/>
          </w:tcPr>
          <w:p w14:paraId="69ED61DE" w14:textId="5FAB0544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977" w:type="dxa"/>
          </w:tcPr>
          <w:p w14:paraId="52D062FB" w14:textId="6EF8F1B3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</w:t>
            </w:r>
          </w:p>
        </w:tc>
        <w:tc>
          <w:tcPr>
            <w:tcW w:w="2731" w:type="dxa"/>
          </w:tcPr>
          <w:p w14:paraId="1F720F27" w14:textId="15CFE675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Отчетность</w:t>
            </w:r>
          </w:p>
        </w:tc>
      </w:tr>
      <w:tr w:rsidR="00562951" w14:paraId="06E2CDF9" w14:textId="77777777" w:rsidTr="00562951">
        <w:trPr>
          <w:trHeight w:val="425"/>
          <w:jc w:val="center"/>
        </w:trPr>
        <w:tc>
          <w:tcPr>
            <w:tcW w:w="1271" w:type="dxa"/>
          </w:tcPr>
          <w:p w14:paraId="498F0151" w14:textId="0EAC2077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0E326BA7" w14:textId="767DF266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2977" w:type="dxa"/>
          </w:tcPr>
          <w:p w14:paraId="3F58965F" w14:textId="057358E9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29.01.2025-07.02.2025</w:t>
            </w:r>
          </w:p>
        </w:tc>
        <w:tc>
          <w:tcPr>
            <w:tcW w:w="2731" w:type="dxa"/>
          </w:tcPr>
          <w:p w14:paraId="448D96E6" w14:textId="179B01FC" w:rsidR="00562951" w:rsidRPr="00DA4057" w:rsidRDefault="00DA4057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 xml:space="preserve">На этом этапе основное внимание уделяется формированию команды, определению темы проекта и формулированию </w:t>
            </w:r>
            <w:r w:rsidRPr="00DA40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целей. Проводится анализ требований заинтересованных сторон, что позволяет сформировать общее видение продукта.</w:t>
            </w:r>
          </w:p>
        </w:tc>
      </w:tr>
      <w:tr w:rsidR="00562951" w14:paraId="09B32A4A" w14:textId="77777777" w:rsidTr="004B484A">
        <w:trPr>
          <w:trHeight w:val="5167"/>
          <w:jc w:val="center"/>
        </w:trPr>
        <w:tc>
          <w:tcPr>
            <w:tcW w:w="1271" w:type="dxa"/>
          </w:tcPr>
          <w:p w14:paraId="460489D2" w14:textId="7C6623C2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10" w:type="dxa"/>
          </w:tcPr>
          <w:p w14:paraId="37281841" w14:textId="50E37A93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2977" w:type="dxa"/>
          </w:tcPr>
          <w:p w14:paraId="18373CB9" w14:textId="12524F99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04.02.2025-30.03.2025</w:t>
            </w:r>
          </w:p>
        </w:tc>
        <w:tc>
          <w:tcPr>
            <w:tcW w:w="2731" w:type="dxa"/>
          </w:tcPr>
          <w:p w14:paraId="1A214726" w14:textId="019DD7E3" w:rsidR="00562951" w:rsidRDefault="00DA4057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Этап включает создание репозитория для хранения кода, разработку ER-диаграммы для проектирования базы данных, составление технического задания и диаграммы Ганта для планирования сроков. Также начинается работа над диаграммами прецедентов, классов и последовательности.</w:t>
            </w:r>
          </w:p>
        </w:tc>
      </w:tr>
    </w:tbl>
    <w:p w14:paraId="50F9DF4B" w14:textId="59B09CA3" w:rsidR="00562951" w:rsidRDefault="00562951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760FE6" w14:textId="374CDFF8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38F8C6" w14:textId="73AC88F0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E00864" w14:textId="02AED58D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4320F2" w14:textId="4220B147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</w:t>
      </w:r>
      <w:r w:rsidR="00E7337F">
        <w:rPr>
          <w:rFonts w:ascii="Times New Roman" w:hAnsi="Times New Roman" w:cs="Times New Roman"/>
          <w:sz w:val="28"/>
          <w:szCs w:val="28"/>
        </w:rPr>
        <w:t xml:space="preserve"> Этапы</w:t>
      </w:r>
    </w:p>
    <w:tbl>
      <w:tblPr>
        <w:tblStyle w:val="a4"/>
        <w:tblW w:w="9389" w:type="dxa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977"/>
        <w:gridCol w:w="2731"/>
      </w:tblGrid>
      <w:tr w:rsidR="004B484A" w14:paraId="75404136" w14:textId="77777777" w:rsidTr="00F67D1D">
        <w:trPr>
          <w:trHeight w:val="425"/>
          <w:jc w:val="center"/>
        </w:trPr>
        <w:tc>
          <w:tcPr>
            <w:tcW w:w="1271" w:type="dxa"/>
          </w:tcPr>
          <w:p w14:paraId="36B40A33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33F80A1D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2977" w:type="dxa"/>
          </w:tcPr>
          <w:p w14:paraId="4DA8CE3B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16.03.2025-11.04.2025</w:t>
            </w:r>
          </w:p>
        </w:tc>
        <w:tc>
          <w:tcPr>
            <w:tcW w:w="2731" w:type="dxa"/>
          </w:tcPr>
          <w:p w14:paraId="5FFC8326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 xml:space="preserve">На этом этапе реализуются основные модули системы, такие как каталог игр, корзина, личный профиль и регистрация. Интегрируется платежная система, </w:t>
            </w:r>
            <w:r w:rsidRPr="00DA40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настраивается база данных.</w:t>
            </w:r>
          </w:p>
        </w:tc>
      </w:tr>
      <w:tr w:rsidR="004B484A" w14:paraId="5DE675FE" w14:textId="77777777" w:rsidTr="00F67D1D">
        <w:trPr>
          <w:trHeight w:val="425"/>
          <w:jc w:val="center"/>
        </w:trPr>
        <w:tc>
          <w:tcPr>
            <w:tcW w:w="1271" w:type="dxa"/>
          </w:tcPr>
          <w:p w14:paraId="3D12B0D9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410" w:type="dxa"/>
          </w:tcPr>
          <w:p w14:paraId="111754F8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Стабилизация</w:t>
            </w:r>
          </w:p>
        </w:tc>
        <w:tc>
          <w:tcPr>
            <w:tcW w:w="2977" w:type="dxa"/>
          </w:tcPr>
          <w:p w14:paraId="4723634B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20.04.2025-10.05.2025</w:t>
            </w:r>
          </w:p>
        </w:tc>
        <w:tc>
          <w:tcPr>
            <w:tcW w:w="2731" w:type="dxa"/>
          </w:tcPr>
          <w:p w14:paraId="33A50CBD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Проводится тестирование системы, исправление ошибок и подготовка документации. Финальная проверка системы и подготовка к релизу завершают этап.</w:t>
            </w:r>
          </w:p>
        </w:tc>
      </w:tr>
    </w:tbl>
    <w:p w14:paraId="4DCFC48C" w14:textId="77777777" w:rsidR="004B484A" w:rsidRPr="00864907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B484A" w:rsidRPr="00864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309A" w14:textId="77777777" w:rsidR="00105DE6" w:rsidRDefault="00105DE6" w:rsidP="00DA4057">
      <w:pPr>
        <w:spacing w:after="0" w:line="240" w:lineRule="auto"/>
      </w:pPr>
      <w:r>
        <w:separator/>
      </w:r>
    </w:p>
  </w:endnote>
  <w:endnote w:type="continuationSeparator" w:id="0">
    <w:p w14:paraId="532784D0" w14:textId="77777777" w:rsidR="00105DE6" w:rsidRDefault="00105DE6" w:rsidP="00DA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786B" w14:textId="77777777" w:rsidR="00105DE6" w:rsidRDefault="00105DE6" w:rsidP="00DA4057">
      <w:pPr>
        <w:spacing w:after="0" w:line="240" w:lineRule="auto"/>
      </w:pPr>
      <w:r>
        <w:separator/>
      </w:r>
    </w:p>
  </w:footnote>
  <w:footnote w:type="continuationSeparator" w:id="0">
    <w:p w14:paraId="60FBFBC8" w14:textId="77777777" w:rsidR="00105DE6" w:rsidRDefault="00105DE6" w:rsidP="00DA4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961"/>
    <w:multiLevelType w:val="multilevel"/>
    <w:tmpl w:val="B2C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3504C"/>
    <w:multiLevelType w:val="multilevel"/>
    <w:tmpl w:val="732C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D4638"/>
    <w:multiLevelType w:val="hybridMultilevel"/>
    <w:tmpl w:val="2A56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1886"/>
    <w:multiLevelType w:val="multilevel"/>
    <w:tmpl w:val="DF8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46C92"/>
    <w:multiLevelType w:val="multilevel"/>
    <w:tmpl w:val="F8F6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A6095"/>
    <w:multiLevelType w:val="multilevel"/>
    <w:tmpl w:val="E8C8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A7AC1"/>
    <w:multiLevelType w:val="multilevel"/>
    <w:tmpl w:val="03F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B6359A"/>
    <w:multiLevelType w:val="multilevel"/>
    <w:tmpl w:val="43F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000108">
    <w:abstractNumId w:val="5"/>
  </w:num>
  <w:num w:numId="2" w16cid:durableId="1414618969">
    <w:abstractNumId w:val="5"/>
  </w:num>
  <w:num w:numId="3" w16cid:durableId="1713727740">
    <w:abstractNumId w:val="2"/>
  </w:num>
  <w:num w:numId="4" w16cid:durableId="386295888">
    <w:abstractNumId w:val="3"/>
  </w:num>
  <w:num w:numId="5" w16cid:durableId="41826380">
    <w:abstractNumId w:val="0"/>
  </w:num>
  <w:num w:numId="6" w16cid:durableId="694886191">
    <w:abstractNumId w:val="6"/>
  </w:num>
  <w:num w:numId="7" w16cid:durableId="1459179619">
    <w:abstractNumId w:val="1"/>
  </w:num>
  <w:num w:numId="8" w16cid:durableId="1945989120">
    <w:abstractNumId w:val="7"/>
  </w:num>
  <w:num w:numId="9" w16cid:durableId="921914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E9"/>
    <w:rsid w:val="00017D02"/>
    <w:rsid w:val="00030C1A"/>
    <w:rsid w:val="000637E3"/>
    <w:rsid w:val="00083333"/>
    <w:rsid w:val="000C39C0"/>
    <w:rsid w:val="000C604A"/>
    <w:rsid w:val="000C68DC"/>
    <w:rsid w:val="00105DE6"/>
    <w:rsid w:val="001A4649"/>
    <w:rsid w:val="00235366"/>
    <w:rsid w:val="00250988"/>
    <w:rsid w:val="00277F8C"/>
    <w:rsid w:val="00331982"/>
    <w:rsid w:val="003521F7"/>
    <w:rsid w:val="0036797E"/>
    <w:rsid w:val="003A386D"/>
    <w:rsid w:val="00494134"/>
    <w:rsid w:val="004B484A"/>
    <w:rsid w:val="004C678C"/>
    <w:rsid w:val="004D43D5"/>
    <w:rsid w:val="0053574C"/>
    <w:rsid w:val="00562951"/>
    <w:rsid w:val="00585DFA"/>
    <w:rsid w:val="005C406D"/>
    <w:rsid w:val="00600E15"/>
    <w:rsid w:val="00650A8F"/>
    <w:rsid w:val="006517F7"/>
    <w:rsid w:val="00674541"/>
    <w:rsid w:val="006C14E7"/>
    <w:rsid w:val="007F144C"/>
    <w:rsid w:val="00804CBB"/>
    <w:rsid w:val="008545C2"/>
    <w:rsid w:val="00864907"/>
    <w:rsid w:val="00882E12"/>
    <w:rsid w:val="008B28CA"/>
    <w:rsid w:val="009830E3"/>
    <w:rsid w:val="009841E9"/>
    <w:rsid w:val="009B00D2"/>
    <w:rsid w:val="009E34E5"/>
    <w:rsid w:val="00A2173F"/>
    <w:rsid w:val="00B70C37"/>
    <w:rsid w:val="00B942E3"/>
    <w:rsid w:val="00B962AC"/>
    <w:rsid w:val="00CB6B63"/>
    <w:rsid w:val="00D558AA"/>
    <w:rsid w:val="00DA4057"/>
    <w:rsid w:val="00DD471D"/>
    <w:rsid w:val="00E102ED"/>
    <w:rsid w:val="00E40841"/>
    <w:rsid w:val="00E7337F"/>
    <w:rsid w:val="00E8058C"/>
    <w:rsid w:val="00F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97FB"/>
  <w15:chartTrackingRefBased/>
  <w15:docId w15:val="{B0CC3D11-6804-4A8C-B11D-0D74F35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c19a55">
    <w:name w:val="latin12compacttimestamp_c19a55"/>
    <w:basedOn w:val="a0"/>
    <w:rsid w:val="009841E9"/>
  </w:style>
  <w:style w:type="character" w:customStyle="1" w:styleId="is-markup">
    <w:name w:val="is-markup"/>
    <w:basedOn w:val="a0"/>
    <w:rsid w:val="006517F7"/>
  </w:style>
  <w:style w:type="paragraph" w:styleId="a3">
    <w:name w:val="List Paragraph"/>
    <w:basedOn w:val="a"/>
    <w:uiPriority w:val="34"/>
    <w:qFormat/>
    <w:rsid w:val="00585DFA"/>
    <w:pPr>
      <w:ind w:left="720"/>
      <w:contextualSpacing/>
    </w:pPr>
  </w:style>
  <w:style w:type="table" w:styleId="a4">
    <w:name w:val="Table Grid"/>
    <w:basedOn w:val="a1"/>
    <w:uiPriority w:val="39"/>
    <w:rsid w:val="0056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4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4057"/>
  </w:style>
  <w:style w:type="paragraph" w:styleId="a7">
    <w:name w:val="footer"/>
    <w:basedOn w:val="a"/>
    <w:link w:val="a8"/>
    <w:uiPriority w:val="99"/>
    <w:unhideWhenUsed/>
    <w:rsid w:val="00DA4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Name No</cp:lastModifiedBy>
  <cp:revision>4</cp:revision>
  <dcterms:created xsi:type="dcterms:W3CDTF">2025-03-20T08:05:00Z</dcterms:created>
  <dcterms:modified xsi:type="dcterms:W3CDTF">2025-09-15T11:08:00Z</dcterms:modified>
</cp:coreProperties>
</file>