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B512" w14:textId="77777777" w:rsidR="00BC5876" w:rsidRPr="000356D6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0356D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0356D6" w14:paraId="28EFD053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0CD3D6B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1CBA0F76" w14:textId="77777777" w:rsidR="00BC5876" w:rsidRPr="00F66CD0" w:rsidRDefault="00F70471" w:rsidP="0070469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0471">
              <w:rPr>
                <w:rFonts w:ascii="Arial" w:hAnsi="Arial" w:cs="Arial"/>
                <w:sz w:val="20"/>
                <w:szCs w:val="20"/>
                <w:lang w:val="en-US"/>
              </w:rPr>
              <w:t>FINA Showroom</w:t>
            </w:r>
          </w:p>
        </w:tc>
      </w:tr>
      <w:tr w:rsidR="0018046D" w:rsidRPr="000356D6" w14:paraId="1C1828BC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1317CB4F" w14:textId="77777777" w:rsidR="0018046D" w:rsidRPr="000356D6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12DF504C" w14:textId="77777777" w:rsidR="0018046D" w:rsidRPr="007B4292" w:rsidRDefault="00F70471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0471">
              <w:rPr>
                <w:rFonts w:ascii="Arial" w:hAnsi="Arial" w:cs="Arial"/>
                <w:sz w:val="20"/>
                <w:szCs w:val="20"/>
                <w:lang w:val="en-US"/>
              </w:rPr>
              <w:t>FINA Showroom Sprint 12 Enhancement Apply Online</w:t>
            </w:r>
          </w:p>
        </w:tc>
      </w:tr>
      <w:tr w:rsidR="00BC5876" w:rsidRPr="000356D6" w14:paraId="48E0137E" w14:textId="77777777" w:rsidTr="00F66CD0">
        <w:trPr>
          <w:trHeight w:val="112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5DF85D1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4B1D94BE" w14:textId="77777777" w:rsidR="00BC5876" w:rsidRPr="00F66CD0" w:rsidRDefault="00F70471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0471">
              <w:rPr>
                <w:rFonts w:ascii="Arial" w:hAnsi="Arial" w:cs="Arial"/>
                <w:sz w:val="20"/>
                <w:szCs w:val="20"/>
              </w:rPr>
              <w:t>001/CR/BP/I/2024</w:t>
            </w:r>
          </w:p>
        </w:tc>
      </w:tr>
    </w:tbl>
    <w:p w14:paraId="575893C7" w14:textId="77777777" w:rsidR="0081005F" w:rsidRPr="009C5E65" w:rsidRDefault="0081005F" w:rsidP="0081005F">
      <w:pPr>
        <w:spacing w:before="120" w:after="12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4678"/>
      </w:tblGrid>
      <w:tr w:rsidR="003C5DB6" w:rsidRPr="000356D6" w14:paraId="52DA88C2" w14:textId="77777777" w:rsidTr="00533E57">
        <w:trPr>
          <w:tblHeader/>
        </w:trPr>
        <w:tc>
          <w:tcPr>
            <w:tcW w:w="534" w:type="dxa"/>
            <w:shd w:val="clear" w:color="auto" w:fill="BFBFBF" w:themeFill="background1" w:themeFillShade="BF"/>
          </w:tcPr>
          <w:p w14:paraId="7C2A0C4F" w14:textId="77777777" w:rsidR="003C5DB6" w:rsidRPr="000356D6" w:rsidRDefault="003C5DB6" w:rsidP="00701671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74273CCA" w14:textId="77777777" w:rsidR="003C5DB6" w:rsidRPr="000356D6" w:rsidRDefault="003C5DB6" w:rsidP="00701671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20540899" w14:textId="77777777" w:rsidR="003C5DB6" w:rsidRPr="000356D6" w:rsidRDefault="003C5DB6" w:rsidP="00701671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F70471" w:rsidRPr="000356D6" w14:paraId="0EB19518" w14:textId="77777777" w:rsidTr="00817B45">
        <w:tc>
          <w:tcPr>
            <w:tcW w:w="9464" w:type="dxa"/>
            <w:gridSpan w:val="3"/>
          </w:tcPr>
          <w:p w14:paraId="24BD56A4" w14:textId="77777777" w:rsidR="00F70471" w:rsidRPr="00F70471" w:rsidRDefault="00F70471" w:rsidP="00701671">
            <w:pPr>
              <w:spacing w:after="0" w:line="360" w:lineRule="auto"/>
              <w:ind w:left="-43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 Single</w:t>
            </w:r>
            <w:r w:rsidR="0055633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Hasil Scoring Approve</w:t>
            </w:r>
            <w:r w:rsidR="00AD1B09">
              <w:rPr>
                <w:rFonts w:ascii="Arial" w:hAnsi="Arial" w:cs="Arial"/>
                <w:b/>
                <w:sz w:val="20"/>
                <w:szCs w:val="20"/>
                <w:lang w:val="en-US"/>
              </w:rPr>
              <w:t>, Reguler, dan Non Scoring</w:t>
            </w:r>
            <w:r w:rsidR="007424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Dengan Proses ICR dan Cek Scoring Selesai Dalam 5 Detik</w:t>
            </w:r>
          </w:p>
        </w:tc>
      </w:tr>
      <w:tr w:rsidR="00EA3105" w:rsidRPr="000356D6" w14:paraId="04C86187" w14:textId="77777777" w:rsidTr="00533E57">
        <w:tc>
          <w:tcPr>
            <w:tcW w:w="534" w:type="dxa"/>
          </w:tcPr>
          <w:p w14:paraId="4DB16015" w14:textId="77777777" w:rsidR="00EA3105" w:rsidRPr="006F2D43" w:rsidRDefault="00EA3105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28BFDF78" w14:textId="77777777" w:rsidR="00AD1B09" w:rsidRDefault="002130B3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</w:t>
            </w:r>
            <w:r w:rsidR="00AD1B09">
              <w:rPr>
                <w:rFonts w:ascii="Arial" w:hAnsi="Arial" w:cs="Arial"/>
                <w:sz w:val="20"/>
                <w:szCs w:val="20"/>
                <w:lang w:val="en-US"/>
              </w:rPr>
              <w:t>untuk data dengan hasil scoring:</w:t>
            </w:r>
          </w:p>
          <w:p w14:paraId="63ECD044" w14:textId="77777777" w:rsidR="002130B3" w:rsidRDefault="00AD1B09" w:rsidP="0070167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1B0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2130B3" w:rsidRPr="00AD1B09">
              <w:rPr>
                <w:rFonts w:ascii="Arial" w:hAnsi="Arial" w:cs="Arial"/>
                <w:sz w:val="20"/>
                <w:szCs w:val="20"/>
                <w:lang w:val="en-US"/>
              </w:rPr>
              <w:t>pprove</w:t>
            </w:r>
          </w:p>
          <w:p w14:paraId="0EFE9A19" w14:textId="77777777" w:rsidR="00AD1B09" w:rsidRDefault="00AD1B09" w:rsidP="0070167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586A58F1" w14:textId="77777777" w:rsidR="00AD1B09" w:rsidRPr="00AD1B09" w:rsidRDefault="00AD1B09" w:rsidP="0070167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Scoring</w:t>
            </w:r>
          </w:p>
          <w:p w14:paraId="02E307AC" w14:textId="77777777" w:rsidR="002130B3" w:rsidRDefault="002130B3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5AA9F719" w14:textId="77777777" w:rsidR="00701671" w:rsidRPr="00AF2003" w:rsidRDefault="00701671" w:rsidP="00701671">
            <w:pPr>
              <w:spacing w:after="0"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45795AF7" w14:textId="77777777" w:rsidR="002A684B" w:rsidRDefault="00F70471" w:rsidP="00701671">
            <w:pPr>
              <w:pStyle w:val="ListParagraph"/>
              <w:numPr>
                <w:ilvl w:val="0"/>
                <w:numId w:val="2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5BA3A140" w14:textId="77777777" w:rsidR="00F70471" w:rsidRDefault="00F70471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2F6E0731" w14:textId="77777777" w:rsidR="00F70471" w:rsidRDefault="00817B45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</w:t>
            </w:r>
            <w:r w:rsidR="00F70471">
              <w:rPr>
                <w:rFonts w:ascii="Arial" w:hAnsi="Arial" w:cs="Arial"/>
                <w:sz w:val="20"/>
                <w:szCs w:val="20"/>
                <w:lang w:val="en-US"/>
              </w:rPr>
              <w:t xml:space="preserve"> foto KTP</w:t>
            </w:r>
            <w:r w:rsidR="00A12E0A">
              <w:rPr>
                <w:rFonts w:ascii="Arial" w:hAnsi="Arial" w:cs="Arial"/>
                <w:sz w:val="20"/>
                <w:szCs w:val="20"/>
                <w:lang w:val="en-US"/>
              </w:rPr>
              <w:t xml:space="preserve"> dari galeri</w:t>
            </w:r>
            <w:r w:rsidR="00F70471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ukuran</w:t>
            </w:r>
            <w:r w:rsidR="00F70471">
              <w:rPr>
                <w:rFonts w:ascii="Arial" w:hAnsi="Arial" w:cs="Arial"/>
                <w:sz w:val="20"/>
                <w:szCs w:val="20"/>
                <w:lang w:val="en-US"/>
              </w:rPr>
              <w:t xml:space="preserve"> gambar melebihi 2 MB</w:t>
            </w:r>
          </w:p>
          <w:p w14:paraId="2B16AEB4" w14:textId="77777777" w:rsidR="00F70471" w:rsidRDefault="00817B45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</w:t>
            </w:r>
            <w:r w:rsidR="00F70471">
              <w:rPr>
                <w:rFonts w:ascii="Arial" w:hAnsi="Arial" w:cs="Arial"/>
                <w:sz w:val="20"/>
                <w:szCs w:val="20"/>
                <w:lang w:val="en-US"/>
              </w:rPr>
              <w:t xml:space="preserve"> ulang foto KTP</w:t>
            </w:r>
            <w:r w:rsidR="00A12E0A">
              <w:rPr>
                <w:rFonts w:ascii="Arial" w:hAnsi="Arial" w:cs="Arial"/>
                <w:sz w:val="20"/>
                <w:szCs w:val="20"/>
                <w:lang w:val="en-US"/>
              </w:rPr>
              <w:t xml:space="preserve"> dari galeri</w:t>
            </w:r>
            <w:r w:rsidR="00F70471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ukuran</w:t>
            </w:r>
            <w:r w:rsidR="00F70471">
              <w:rPr>
                <w:rFonts w:ascii="Arial" w:hAnsi="Arial" w:cs="Arial"/>
                <w:sz w:val="20"/>
                <w:szCs w:val="20"/>
                <w:lang w:val="en-US"/>
              </w:rPr>
              <w:t xml:space="preserve"> gambar maksimal 2 MB</w:t>
            </w:r>
          </w:p>
          <w:p w14:paraId="2039094F" w14:textId="77777777" w:rsidR="00817B45" w:rsidRDefault="00817B45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Isi salah satu dari field NIK,</w:t>
            </w:r>
            <w:r w:rsidR="009D5D67">
              <w:rPr>
                <w:rFonts w:ascii="Arial" w:hAnsi="Arial" w:cs="Arial"/>
                <w:sz w:val="20"/>
                <w:szCs w:val="20"/>
                <w:lang w:val="en-US"/>
              </w:rPr>
              <w:t xml:space="preserve"> Nama Lengkap, dan Tanggal Lahir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(pengisian field tidak perlu lengkap, </w:t>
            </w:r>
            <w:r w:rsidR="00A12E0A">
              <w:rPr>
                <w:rFonts w:ascii="Arial" w:hAnsi="Arial" w:cs="Arial"/>
                <w:sz w:val="20"/>
                <w:szCs w:val="20"/>
                <w:lang w:val="en-US"/>
              </w:rPr>
              <w:t>diisi saat ICR sedang berjalan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4726CDFA" w14:textId="77777777" w:rsidR="00817B45" w:rsidRDefault="00817B45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>Handphone</w:t>
            </w:r>
            <w:r w:rsidR="002B29C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No.Rekening BCA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>, dan Status Perkawinan (Single)</w:t>
            </w:r>
          </w:p>
          <w:p w14:paraId="36B8C517" w14:textId="77777777" w:rsidR="00AF2003" w:rsidRDefault="00817B45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696DD1F4" w14:textId="77777777" w:rsidR="00AF2003" w:rsidRDefault="00AF2003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  <w:r w:rsidR="0055633D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351C6C3C" w14:textId="77777777" w:rsidR="00AF2003" w:rsidRDefault="004229AB" w:rsidP="00701671">
            <w:pPr>
              <w:pStyle w:val="ListParagraph"/>
              <w:numPr>
                <w:ilvl w:val="0"/>
                <w:numId w:val="2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1E711789" w14:textId="77777777" w:rsidR="007424E6" w:rsidRDefault="007424E6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73A09F29" w14:textId="77777777" w:rsidR="007424E6" w:rsidRDefault="007424E6" w:rsidP="00701671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406D12A" w14:textId="77777777" w:rsidR="00CE5DDE" w:rsidRDefault="007424E6" w:rsidP="00CE5DDE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44934067" w14:textId="77777777" w:rsidR="00CE5DDE" w:rsidRPr="00CE5DDE" w:rsidRDefault="00CE5DDE" w:rsidP="00CE5DDE">
            <w:pPr>
              <w:pStyle w:val="ListParagraph"/>
              <w:numPr>
                <w:ilvl w:val="0"/>
                <w:numId w:val="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601A8AE7" w14:textId="77777777" w:rsidR="007424E6" w:rsidRPr="007424E6" w:rsidRDefault="007424E6" w:rsidP="0070167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754FB7CD" w14:textId="77777777" w:rsidR="002A684B" w:rsidRDefault="00817B45" w:rsidP="0070167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312" w:hanging="35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dari galeri</w:t>
            </w:r>
          </w:p>
          <w:p w14:paraId="0E4B254B" w14:textId="77777777" w:rsidR="00817B45" w:rsidRDefault="00817B45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tidak dapat upload foto KTP </w:t>
            </w:r>
            <w:r w:rsidR="000F6088">
              <w:rPr>
                <w:rFonts w:ascii="Arial" w:hAnsi="Arial" w:cs="Arial"/>
                <w:sz w:val="20"/>
                <w:szCs w:val="20"/>
                <w:lang w:val="en-US"/>
              </w:rPr>
              <w:t>dengan ukuran melebihi 2 MB</w:t>
            </w:r>
            <w:r w:rsidR="00A12E0A">
              <w:rPr>
                <w:rFonts w:ascii="Arial" w:hAnsi="Arial" w:cs="Arial"/>
                <w:sz w:val="20"/>
                <w:szCs w:val="20"/>
                <w:lang w:val="en-US"/>
              </w:rPr>
              <w:t xml:space="preserve"> dan ICR tidak jalan</w:t>
            </w:r>
          </w:p>
          <w:p w14:paraId="73E25E6C" w14:textId="77777777" w:rsidR="00A12E0A" w:rsidRDefault="00A12E0A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4E4D4D92" w14:textId="77777777" w:rsidR="00156040" w:rsidRDefault="000F6088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56040">
              <w:rPr>
                <w:rFonts w:ascii="Arial" w:hAnsi="Arial" w:cs="Arial"/>
                <w:sz w:val="20"/>
                <w:szCs w:val="20"/>
                <w:lang w:val="en-US"/>
              </w:rPr>
              <w:t xml:space="preserve">ICR berjalan setelah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KTP</w:t>
            </w:r>
            <w:r w:rsidR="002B29CB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06A5A918" w14:textId="77777777" w:rsidR="00DA2A64" w:rsidRDefault="00DA2A64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NIK, Nama Lengkap, dan Tanggal Lahir dapat diisi saat ICR sedang berjalan (proses ICR adalah 5 detik)</w:t>
            </w:r>
          </w:p>
          <w:p w14:paraId="1C54A309" w14:textId="77777777" w:rsidR="00DA2A64" w:rsidRPr="00DA2A64" w:rsidRDefault="00DA2A64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2B29C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 No.Rekening BCA, dan Status Perkawinan saat ICR masih dalam proses loading </w:t>
            </w:r>
          </w:p>
          <w:p w14:paraId="75FF5547" w14:textId="77777777" w:rsidR="000F6088" w:rsidRDefault="00156040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ICR selesai 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F6088">
              <w:rPr>
                <w:rFonts w:ascii="Arial" w:hAnsi="Arial" w:cs="Arial"/>
                <w:sz w:val="20"/>
                <w:szCs w:val="20"/>
                <w:lang w:val="en-US"/>
              </w:rPr>
              <w:t>field NIK, Nama Lengkap,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 xml:space="preserve"> dan</w:t>
            </w:r>
            <w:r w:rsidR="000F6088">
              <w:rPr>
                <w:rFonts w:ascii="Arial" w:hAnsi="Arial" w:cs="Arial"/>
                <w:sz w:val="20"/>
                <w:szCs w:val="20"/>
                <w:lang w:val="en-US"/>
              </w:rPr>
              <w:t xml:space="preserve"> Tanggal Lahir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F6088">
              <w:rPr>
                <w:rFonts w:ascii="Arial" w:hAnsi="Arial" w:cs="Arial"/>
                <w:sz w:val="20"/>
                <w:szCs w:val="20"/>
                <w:lang w:val="en-US"/>
              </w:rPr>
              <w:t>terisi otomatis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data di KTP yang diupload</w:t>
            </w:r>
            <w:r w:rsidR="000F6088">
              <w:rPr>
                <w:rFonts w:ascii="Arial" w:hAnsi="Arial" w:cs="Arial"/>
                <w:sz w:val="20"/>
                <w:szCs w:val="20"/>
                <w:lang w:val="en-US"/>
              </w:rPr>
              <w:t xml:space="preserve"> dan menimpa isi field yang telah diisi sebelumnya di point 5</w:t>
            </w:r>
          </w:p>
          <w:p w14:paraId="5F7769CB" w14:textId="77777777" w:rsidR="007424E6" w:rsidRDefault="007424E6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228B42" w14:textId="77777777" w:rsidR="007424E6" w:rsidRPr="007424E6" w:rsidRDefault="007424E6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</w:t>
            </w:r>
            <w:r w:rsidRPr="007424E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Data Kendaraan</w:t>
            </w:r>
          </w:p>
          <w:p w14:paraId="5F4515C7" w14:textId="77777777" w:rsidR="00DA2A64" w:rsidRDefault="00DA2A64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field-field pada Data Kendaraan dapat dinput</w:t>
            </w:r>
          </w:p>
          <w:p w14:paraId="786152FA" w14:textId="77777777" w:rsidR="00DA2A64" w:rsidRDefault="00DA2A64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48B92FF0" w14:textId="77777777" w:rsidR="007424E6" w:rsidRDefault="007424E6" w:rsidP="00701671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muncul </w:t>
            </w:r>
            <w:r w:rsidR="009D5D67">
              <w:rPr>
                <w:rFonts w:ascii="Arial" w:hAnsi="Arial" w:cs="Arial"/>
                <w:sz w:val="20"/>
                <w:szCs w:val="20"/>
                <w:lang w:val="en-US"/>
              </w:rPr>
              <w:t>dalam waktu 5 detik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 xml:space="preserve">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370F26B" w14:textId="77777777" w:rsidR="00CE5DDE" w:rsidRDefault="009D5D67" w:rsidP="00CE5DDE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dari data Approve, Reguler, dan Non Scoring </w:t>
            </w:r>
            <w:r w:rsidR="00121BB5">
              <w:rPr>
                <w:rFonts w:ascii="Arial" w:hAnsi="Arial" w:cs="Arial"/>
                <w:sz w:val="20"/>
                <w:szCs w:val="20"/>
                <w:lang w:val="en-US"/>
              </w:rPr>
              <w:t>menampilkan</w:t>
            </w:r>
            <w:r w:rsidR="00AD1B09">
              <w:rPr>
                <w:rFonts w:ascii="Arial" w:hAnsi="Arial" w:cs="Arial"/>
                <w:sz w:val="20"/>
                <w:szCs w:val="20"/>
                <w:lang w:val="en-US"/>
              </w:rPr>
              <w:t xml:space="preserve"> notifikasi</w:t>
            </w:r>
            <w:r w:rsidR="00121BB5">
              <w:rPr>
                <w:rFonts w:ascii="Arial" w:hAnsi="Arial" w:cs="Arial"/>
                <w:sz w:val="20"/>
                <w:szCs w:val="20"/>
                <w:lang w:val="en-US"/>
              </w:rPr>
              <w:t xml:space="preserve"> “Permohonan Anda sudah melalui </w:t>
            </w:r>
            <w:r w:rsidR="00121BB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tahap persetujuan awal dan akan melanjutkan ke proses persetujuan final”</w:t>
            </w:r>
          </w:p>
          <w:p w14:paraId="1F109963" w14:textId="77777777" w:rsidR="00CE5DDE" w:rsidRPr="00CE5DDE" w:rsidRDefault="00CE5DDE" w:rsidP="00CE5DDE">
            <w:pPr>
              <w:pStyle w:val="ListParagraph"/>
              <w:numPr>
                <w:ilvl w:val="0"/>
                <w:numId w:val="2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t>Pastikan di database FINA Showroom, hasil scoring yang muncul adalah:</w:t>
            </w:r>
          </w:p>
          <w:p w14:paraId="5AD92C60" w14:textId="77777777" w:rsidR="00CE5DDE" w:rsidRDefault="00CE5DDE" w:rsidP="00CE5DDE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approve, hasil scoring yang muncul adalah approve</w:t>
            </w:r>
          </w:p>
          <w:p w14:paraId="58884EAB" w14:textId="77777777" w:rsidR="00CE5DDE" w:rsidRDefault="00CE5DDE" w:rsidP="00CE5DDE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reguler, hasil scoring yang muncul adalah regular</w:t>
            </w:r>
          </w:p>
          <w:p w14:paraId="003ED044" w14:textId="77777777" w:rsidR="00CE5DDE" w:rsidRPr="00CE5DDE" w:rsidRDefault="00CE5DDE" w:rsidP="00CE5DDE">
            <w:pPr>
              <w:pStyle w:val="ListParagraph"/>
              <w:numPr>
                <w:ilvl w:val="0"/>
                <w:numId w:val="30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t>Untuk data non scoring, hasil yang muncul adalah non scoring</w:t>
            </w:r>
          </w:p>
        </w:tc>
      </w:tr>
      <w:tr w:rsidR="0055633D" w:rsidRPr="000356D6" w14:paraId="66D2CA96" w14:textId="77777777" w:rsidTr="00D80A74">
        <w:tc>
          <w:tcPr>
            <w:tcW w:w="9464" w:type="dxa"/>
            <w:gridSpan w:val="3"/>
            <w:shd w:val="clear" w:color="auto" w:fill="auto"/>
          </w:tcPr>
          <w:p w14:paraId="16521A97" w14:textId="77777777" w:rsidR="0055633D" w:rsidRDefault="0055633D" w:rsidP="001C727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Konsumen Single Hasil Scoring </w:t>
            </w:r>
            <w:r w:rsidR="00D80A74">
              <w:rPr>
                <w:rFonts w:ascii="Arial" w:hAnsi="Arial" w:cs="Arial"/>
                <w:b/>
                <w:sz w:val="20"/>
                <w:szCs w:val="20"/>
                <w:lang w:val="en-US"/>
              </w:rPr>
              <w:t>Reject</w:t>
            </w:r>
            <w:r w:rsidR="00121BB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Dengan Proses ICR dan Cek Scoring Selesai Dalam 5 Detik</w:t>
            </w:r>
          </w:p>
        </w:tc>
      </w:tr>
      <w:tr w:rsidR="0055633D" w:rsidRPr="000356D6" w14:paraId="350E70B7" w14:textId="77777777" w:rsidTr="00F16B8F">
        <w:tc>
          <w:tcPr>
            <w:tcW w:w="534" w:type="dxa"/>
          </w:tcPr>
          <w:p w14:paraId="3FB2CB33" w14:textId="77777777" w:rsidR="0055633D" w:rsidRPr="006F2D43" w:rsidRDefault="0055633D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92A387F" w14:textId="77777777" w:rsidR="002130B3" w:rsidRPr="00D80A74" w:rsidRDefault="002130B3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Note: Koordinasi dengan IT untuk data dengan hasil scoring 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  <w:p w14:paraId="73C63939" w14:textId="77777777" w:rsidR="00121BB5" w:rsidRPr="00D80A74" w:rsidRDefault="00121BB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168E3ECA" w14:textId="77777777" w:rsidR="0055633D" w:rsidRPr="00D80A74" w:rsidRDefault="0055633D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80A74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6A0B8141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566A8B74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5074D01C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2C609C63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2B29CB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</w:t>
            </w:r>
            <w:r w:rsidR="002130B3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Status Perkawinan, 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dan No.Rekening BCA</w:t>
            </w:r>
          </w:p>
          <w:p w14:paraId="115C501E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 w:rsidRPr="00D80A74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1D7A53AF" w14:textId="77777777" w:rsidR="0055633D" w:rsidRPr="00D80A74" w:rsidRDefault="0055633D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80A74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Data Kendaraan </w:t>
            </w:r>
          </w:p>
          <w:p w14:paraId="78E930AB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4229AB">
              <w:rPr>
                <w:rFonts w:ascii="Arial" w:hAnsi="Arial" w:cs="Arial"/>
                <w:sz w:val="20"/>
                <w:szCs w:val="20"/>
                <w:lang w:val="en-US"/>
              </w:rPr>
              <w:t>field–</w:t>
            </w:r>
            <w:r w:rsidR="002130B3" w:rsidRPr="00D80A74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24FD16FE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1C67E651" w14:textId="77777777" w:rsidR="0055633D" w:rsidRPr="00D80A74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 w:rsidRPr="00D80A74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8FB754F" w14:textId="77777777" w:rsidR="00CE5DDE" w:rsidRDefault="0055633D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  <w:r w:rsidR="00CE5DD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1D04745" w14:textId="77777777" w:rsidR="0055633D" w:rsidRPr="00D80A74" w:rsidRDefault="00CE5DDE" w:rsidP="00701671">
            <w:pPr>
              <w:pStyle w:val="ListParagraph"/>
              <w:numPr>
                <w:ilvl w:val="0"/>
                <w:numId w:val="5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  <w:p w14:paraId="6E4AE74C" w14:textId="77777777" w:rsidR="0055633D" w:rsidRPr="00D80A74" w:rsidRDefault="0055633D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4A984884" w14:textId="77777777" w:rsidR="0055633D" w:rsidRPr="00D80A74" w:rsidRDefault="0055633D" w:rsidP="0070167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80A74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4F22DE2C" w14:textId="77777777" w:rsidR="0055633D" w:rsidRPr="00D80A74" w:rsidRDefault="0055633D" w:rsidP="0070167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dari galeri</w:t>
            </w:r>
          </w:p>
          <w:p w14:paraId="07B21F3F" w14:textId="77777777" w:rsidR="00156040" w:rsidRPr="00D80A74" w:rsidRDefault="0055633D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57655E85" w14:textId="77777777" w:rsidR="00156040" w:rsidRPr="00D80A74" w:rsidRDefault="00156040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KTP</w:t>
            </w:r>
            <w:r w:rsidR="002B29CB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66E7FBB7" w14:textId="77777777" w:rsidR="00DA2A64" w:rsidRPr="00D80A74" w:rsidRDefault="00DA2A64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2B29CB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(whatsapp), Email, Status Perkawinan, dan No.Rekening BCA saat ICR masih dalam proses loading</w:t>
            </w:r>
          </w:p>
          <w:p w14:paraId="6CB08ECB" w14:textId="77777777" w:rsidR="00156040" w:rsidRPr="00D80A74" w:rsidRDefault="00156040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setelah ICR selesai (proses ICR adalah 5 detik) field NIK, Nama Lengkap,</w:t>
            </w:r>
            <w:r w:rsidR="002130B3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Tanggal Lahir</w:t>
            </w:r>
            <w:r w:rsidR="002130B3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terisi otomatis sesuai dengan data di KTP yang diupload</w:t>
            </w:r>
          </w:p>
          <w:p w14:paraId="4C62F07D" w14:textId="77777777" w:rsidR="0055633D" w:rsidRPr="00D80A74" w:rsidRDefault="0055633D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B0D73C" w14:textId="77777777" w:rsidR="0055633D" w:rsidRPr="00D80A74" w:rsidRDefault="0055633D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D80A74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3D3DDAE2" w14:textId="77777777" w:rsidR="00DA2A64" w:rsidRPr="00D80A74" w:rsidRDefault="00DA2A64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field-field pada Data Kendaraan dapat dinput</w:t>
            </w:r>
          </w:p>
          <w:p w14:paraId="0902F1E3" w14:textId="77777777" w:rsidR="00DA2A64" w:rsidRPr="00D80A74" w:rsidRDefault="00DA2A64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51064683" w14:textId="77777777" w:rsidR="00156040" w:rsidRPr="00D80A74" w:rsidRDefault="0055633D" w:rsidP="00701671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</w:t>
            </w:r>
            <w:r w:rsidR="002130B3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setelah klik “</w:t>
            </w:r>
            <w:r w:rsidR="00F16B8F" w:rsidRPr="00D80A74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</w:p>
          <w:p w14:paraId="78CC0081" w14:textId="77777777" w:rsidR="00CE5DDE" w:rsidRDefault="0055633D" w:rsidP="00CE5DDE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>hasil scoring</w:t>
            </w:r>
            <w:r w:rsidR="00AD1B09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6154" w:rsidRPr="00D80A74">
              <w:rPr>
                <w:rFonts w:ascii="Arial" w:hAnsi="Arial" w:cs="Arial"/>
                <w:sz w:val="20"/>
                <w:szCs w:val="20"/>
                <w:lang w:val="en-US"/>
              </w:rPr>
              <w:t>menampilkan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notif</w:t>
            </w:r>
            <w:r w:rsidR="00156040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6154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“Mohon maaf, Kami belum bisa memproses pengajuan anda” </w:t>
            </w:r>
          </w:p>
          <w:p w14:paraId="453C4ACD" w14:textId="77777777" w:rsidR="00CE5DDE" w:rsidRPr="00CE5DDE" w:rsidRDefault="00CE5DDE" w:rsidP="00CE5DDE">
            <w:pPr>
              <w:pStyle w:val="ListParagraph"/>
              <w:numPr>
                <w:ilvl w:val="0"/>
                <w:numId w:val="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di database FINA Showroom, hasil </w:t>
            </w: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scoring yang muncul adalah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reject</w:t>
            </w:r>
          </w:p>
        </w:tc>
      </w:tr>
      <w:tr w:rsidR="009D5D67" w:rsidRPr="000356D6" w14:paraId="548914EF" w14:textId="77777777" w:rsidTr="009D5D67">
        <w:tc>
          <w:tcPr>
            <w:tcW w:w="9464" w:type="dxa"/>
            <w:gridSpan w:val="3"/>
          </w:tcPr>
          <w:p w14:paraId="0606F8F2" w14:textId="77777777" w:rsidR="009D5D67" w:rsidRPr="00917FDF" w:rsidRDefault="0052097F" w:rsidP="001C7272">
            <w:pPr>
              <w:spacing w:after="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Konsumen Single Hasil Scoring Approve</w:t>
            </w:r>
            <w:r w:rsidR="00D80A74">
              <w:rPr>
                <w:rFonts w:ascii="Arial" w:hAnsi="Arial" w:cs="Arial"/>
                <w:b/>
                <w:sz w:val="20"/>
                <w:szCs w:val="20"/>
                <w:lang w:val="en-US"/>
              </w:rPr>
              <w:t>, Reguler, dan Non Reguler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9D5D67">
              <w:rPr>
                <w:rFonts w:ascii="Arial" w:hAnsi="Arial" w:cs="Arial"/>
                <w:b/>
                <w:sz w:val="20"/>
                <w:szCs w:val="20"/>
                <w:lang w:val="en-US"/>
              </w:rPr>
              <w:t>Dengan Proses ICR dan Cek Scoring Tidak Selesai Dalam 5 Detik</w:t>
            </w:r>
          </w:p>
        </w:tc>
      </w:tr>
      <w:tr w:rsidR="009D5D67" w:rsidRPr="000356D6" w14:paraId="11FAF8C2" w14:textId="77777777" w:rsidTr="00533E57">
        <w:tc>
          <w:tcPr>
            <w:tcW w:w="534" w:type="dxa"/>
          </w:tcPr>
          <w:p w14:paraId="29F4F76E" w14:textId="77777777" w:rsidR="009D5D67" w:rsidRPr="006F2D43" w:rsidRDefault="009D5D67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5C5124D" w14:textId="77777777" w:rsidR="00D80A74" w:rsidRDefault="00D80A74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scoring:</w:t>
            </w:r>
          </w:p>
          <w:p w14:paraId="645BD78E" w14:textId="77777777" w:rsidR="00D80A74" w:rsidRDefault="00D80A74" w:rsidP="00701671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1B09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</w:p>
          <w:p w14:paraId="32695CA5" w14:textId="77777777" w:rsidR="00D80A74" w:rsidRDefault="00D80A74" w:rsidP="00701671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0F13FBAA" w14:textId="77777777" w:rsidR="00D80A74" w:rsidRPr="00AD1B09" w:rsidRDefault="00D80A74" w:rsidP="00701671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Scoring</w:t>
            </w:r>
          </w:p>
          <w:p w14:paraId="0CAA5472" w14:textId="77777777" w:rsidR="0052097F" w:rsidRDefault="0052097F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7D7648EA" w14:textId="77777777" w:rsidR="009D5D67" w:rsidRPr="00AF2003" w:rsidRDefault="009D5D67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3DD83F5B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2C0353C3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16B1212E" w14:textId="77777777" w:rsidR="00DA2A64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2452A42D" w14:textId="77777777" w:rsidR="00DA2A64" w:rsidRPr="00DA2A64" w:rsidRDefault="00DA2A64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2A64">
              <w:rPr>
                <w:rFonts w:ascii="Arial" w:hAnsi="Arial" w:cs="Arial"/>
                <w:sz w:val="20"/>
                <w:szCs w:val="20"/>
                <w:lang w:val="en-US"/>
              </w:rPr>
              <w:t>Isi salah satu dari field NIK, Nama Lengkap, dan Tanggal Lahir (pengisian field tidak perlu lengkap, diisi saat ICR sedang berjalan)</w:t>
            </w:r>
          </w:p>
          <w:p w14:paraId="11710A3F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2B29C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>, dan Status Perkawinan (Single)</w:t>
            </w:r>
          </w:p>
          <w:p w14:paraId="38A2D9B2" w14:textId="77777777" w:rsidR="0051052A" w:rsidRPr="0051052A" w:rsidRDefault="0051052A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proses ICR selesai, lakukan input pada field </w:t>
            </w:r>
            <w:r w:rsidR="002B29CB">
              <w:rPr>
                <w:rFonts w:ascii="Arial" w:hAnsi="Arial" w:cs="Arial"/>
                <w:sz w:val="20"/>
                <w:szCs w:val="20"/>
                <w:lang w:val="en-US"/>
              </w:rPr>
              <w:t xml:space="preserve">yang masih kosong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yang seharusnya diisi secara otomatis oleh ICR</w:t>
            </w:r>
          </w:p>
          <w:p w14:paraId="5A864E17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6D6EACAF" w14:textId="77777777" w:rsidR="009D5D67" w:rsidRDefault="009D5D67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49E397BB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4229AB">
              <w:rPr>
                <w:rFonts w:ascii="Arial" w:hAnsi="Arial" w:cs="Arial"/>
                <w:sz w:val="20"/>
                <w:szCs w:val="20"/>
                <w:lang w:val="en-US"/>
              </w:rPr>
              <w:t>field–</w:t>
            </w:r>
            <w:r w:rsidR="002130B3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3B40B8FA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3D0512B5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6AB72F6" w14:textId="77777777" w:rsidR="009D5D67" w:rsidRDefault="009D5D67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7A660C99" w14:textId="77777777" w:rsidR="0052097F" w:rsidRPr="002130B3" w:rsidRDefault="0052097F" w:rsidP="00701671">
            <w:pPr>
              <w:pStyle w:val="ListParagraph"/>
              <w:numPr>
                <w:ilvl w:val="0"/>
                <w:numId w:val="3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37FE437E" w14:textId="77777777" w:rsidR="0052097F" w:rsidRPr="0052097F" w:rsidRDefault="0052097F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307000A2" w14:textId="77777777" w:rsidR="00C33E58" w:rsidRDefault="0051052A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dari galeri</w:t>
            </w:r>
          </w:p>
          <w:p w14:paraId="53D501BF" w14:textId="77777777" w:rsidR="00C33E58" w:rsidRPr="00C33E58" w:rsidRDefault="00C33E58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3E58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2DB0CD63" w14:textId="77777777" w:rsidR="00DA2A64" w:rsidRDefault="00DA2A64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2A64"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KTP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 w:rsidRPr="00DA2A64"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72C41000" w14:textId="77777777" w:rsidR="00DA2A64" w:rsidRPr="00DA2A64" w:rsidRDefault="00DA2A64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2A64">
              <w:rPr>
                <w:rFonts w:ascii="Arial" w:hAnsi="Arial" w:cs="Arial"/>
                <w:sz w:val="20"/>
                <w:szCs w:val="20"/>
                <w:lang w:val="en-US"/>
              </w:rPr>
              <w:t>Pastikan field NIK, Nama Lengkap, dan Tanggal Lahir dapat diisi saat ICR sedang berjalan (proses ICR adalah 5 detik)</w:t>
            </w:r>
          </w:p>
          <w:p w14:paraId="66A6C350" w14:textId="77777777" w:rsidR="002466F1" w:rsidRDefault="0051052A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</w:t>
            </w:r>
            <w:r w:rsidR="002130B3"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Status Perkawinan,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dan No.Rekening BCA saat ICR masih dalam proses loading </w:t>
            </w:r>
          </w:p>
          <w:p w14:paraId="269FC2E2" w14:textId="77777777" w:rsidR="00FF090A" w:rsidRDefault="004229AB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proses ICR telah lebih dari 5 detik, pastikan</w:t>
            </w:r>
            <w:r w:rsidR="00FF090A">
              <w:rPr>
                <w:rFonts w:ascii="Arial" w:hAnsi="Arial" w:cs="Arial"/>
                <w:sz w:val="20"/>
                <w:szCs w:val="20"/>
                <w:lang w:val="en-US"/>
              </w:rPr>
              <w:t xml:space="preserve"> proses ICR selesai dan </w:t>
            </w:r>
            <w:r w:rsidR="00CF07FE">
              <w:rPr>
                <w:rFonts w:ascii="Arial" w:hAnsi="Arial" w:cs="Arial"/>
                <w:sz w:val="20"/>
                <w:szCs w:val="20"/>
                <w:lang w:val="en-US"/>
              </w:rPr>
              <w:t>tidak ada perubahan yang terjadi pada setiap field</w:t>
            </w:r>
          </w:p>
          <w:p w14:paraId="5A042461" w14:textId="77777777" w:rsidR="002466F1" w:rsidRPr="0052097F" w:rsidRDefault="0051052A" w:rsidP="00701671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melakukan input manual pada field </w:t>
            </w:r>
            <w:r w:rsidR="002B3A07">
              <w:rPr>
                <w:rFonts w:ascii="Arial" w:hAnsi="Arial" w:cs="Arial"/>
                <w:sz w:val="20"/>
                <w:szCs w:val="20"/>
                <w:lang w:val="en-US"/>
              </w:rPr>
              <w:t xml:space="preserve">yang masih kosong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yang seharusnya terisi dengan data ICR</w:t>
            </w:r>
            <w:r w:rsidR="002B3A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6BF473A1" w14:textId="77777777" w:rsidR="0052097F" w:rsidRDefault="0052097F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1C04D1E4" w14:textId="77777777" w:rsidR="00F7094C" w:rsidRDefault="00F7094C" w:rsidP="00782B26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field-field pada Data Kendaraan dapat diinput</w:t>
            </w:r>
          </w:p>
          <w:p w14:paraId="7FF4C89A" w14:textId="77777777" w:rsidR="00F7094C" w:rsidRDefault="00F7094C" w:rsidP="00782B26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6CC0C5A9" w14:textId="77777777" w:rsidR="00D80A74" w:rsidRDefault="0052097F" w:rsidP="00782B26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A6BDF34" w14:textId="77777777" w:rsidR="0052097F" w:rsidRPr="00D80A74" w:rsidRDefault="0052097F" w:rsidP="00782B26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>menampilkan notif “</w:t>
            </w:r>
            <w:r w:rsidR="001C7272">
              <w:rPr>
                <w:rFonts w:ascii="Arial" w:hAnsi="Arial" w:cs="Arial"/>
                <w:sz w:val="20"/>
                <w:szCs w:val="20"/>
                <w:lang w:val="en-US"/>
              </w:rPr>
              <w:t>Permohonan Anda sudah melalui tahap persetujuan awal dan akan melanjutkan ke proses persetujuan final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575E9CA4" w14:textId="77777777" w:rsidR="00D80A74" w:rsidRDefault="0052097F" w:rsidP="00782B26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 xml:space="preserve"> di database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Showroom, hasil scoring yang muncul </w:t>
            </w:r>
            <w:r w:rsidR="00D80A74">
              <w:rPr>
                <w:rFonts w:ascii="Arial" w:hAnsi="Arial" w:cs="Arial"/>
                <w:sz w:val="20"/>
                <w:szCs w:val="20"/>
                <w:lang w:val="en-US"/>
              </w:rPr>
              <w:t>adalah:</w:t>
            </w:r>
          </w:p>
          <w:p w14:paraId="63AC15BE" w14:textId="77777777" w:rsidR="002E5D8B" w:rsidRDefault="00D80A74" w:rsidP="00CE5DDE">
            <w:pPr>
              <w:pStyle w:val="ListParagraph"/>
              <w:numPr>
                <w:ilvl w:val="0"/>
                <w:numId w:val="39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approve, hasil scoring yang muncul adalah </w:t>
            </w:r>
            <w:r w:rsidR="0052097F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</w:p>
          <w:p w14:paraId="5BCB15E1" w14:textId="77777777" w:rsidR="00D80A74" w:rsidRDefault="00D80A74" w:rsidP="00CE5DDE">
            <w:pPr>
              <w:pStyle w:val="ListParagraph"/>
              <w:numPr>
                <w:ilvl w:val="0"/>
                <w:numId w:val="39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</w:t>
            </w:r>
            <w:r w:rsidR="004469F2"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hasil scoring yang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muncul adalah </w:t>
            </w:r>
            <w:r w:rsidR="004469F2"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19133C3F" w14:textId="77777777" w:rsidR="00D80A74" w:rsidRPr="00F16B8F" w:rsidRDefault="00D80A74" w:rsidP="00CE5DDE">
            <w:pPr>
              <w:pStyle w:val="ListParagraph"/>
              <w:numPr>
                <w:ilvl w:val="0"/>
                <w:numId w:val="39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non scoring, hasil yang muncul adalah non scoring</w:t>
            </w:r>
          </w:p>
        </w:tc>
      </w:tr>
      <w:tr w:rsidR="0052097F" w:rsidRPr="000356D6" w14:paraId="1C8142A6" w14:textId="77777777" w:rsidTr="00453165">
        <w:tc>
          <w:tcPr>
            <w:tcW w:w="9464" w:type="dxa"/>
            <w:gridSpan w:val="3"/>
          </w:tcPr>
          <w:p w14:paraId="6425E2F8" w14:textId="77777777" w:rsidR="002E5D8B" w:rsidRPr="002E5D8B" w:rsidRDefault="0052097F" w:rsidP="001C7272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Konsumen Single Hasil Scoring </w:t>
            </w:r>
            <w:r w:rsidR="00D80A74">
              <w:rPr>
                <w:rFonts w:ascii="Arial" w:hAnsi="Arial" w:cs="Arial"/>
                <w:b/>
                <w:sz w:val="20"/>
                <w:szCs w:val="20"/>
                <w:lang w:val="en-US"/>
              </w:rPr>
              <w:t>Reject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Dengan Proses ICR dan Cek Scoring Tidak Selesai Dalam 5 Detik</w:t>
            </w:r>
          </w:p>
        </w:tc>
      </w:tr>
      <w:tr w:rsidR="00F12808" w:rsidRPr="000356D6" w14:paraId="56BD5FE5" w14:textId="77777777" w:rsidTr="00533E57">
        <w:tc>
          <w:tcPr>
            <w:tcW w:w="534" w:type="dxa"/>
          </w:tcPr>
          <w:p w14:paraId="25E6AC21" w14:textId="77777777" w:rsidR="00F12808" w:rsidRPr="006F2D43" w:rsidRDefault="00F12808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D662EF4" w14:textId="77777777" w:rsidR="002E5D8B" w:rsidRPr="002130B3" w:rsidRDefault="002E5D8B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 </w:t>
            </w:r>
            <w:r w:rsidR="00D80A74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  <w:p w14:paraId="74240C9F" w14:textId="77777777" w:rsidR="004060CE" w:rsidRDefault="004060CE" w:rsidP="00701671">
            <w:pPr>
              <w:spacing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60522A1" w14:textId="77777777" w:rsidR="002E5D8B" w:rsidRPr="00AF2003" w:rsidRDefault="002E5D8B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2E0E3F80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73A6D023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618BC939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4AB368F2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(Single)</w:t>
            </w:r>
          </w:p>
          <w:p w14:paraId="5FCDF290" w14:textId="77777777" w:rsidR="002E5D8B" w:rsidRPr="0051052A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proses ICR selesai, lakukan input pada field yang seharusnya diisi secara otomatis oleh ICR</w:t>
            </w:r>
          </w:p>
          <w:p w14:paraId="7ADF78AB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6A2529B6" w14:textId="77777777" w:rsidR="002E5D8B" w:rsidRDefault="002E5D8B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2EBE130B" w14:textId="77777777" w:rsidR="002E5D8B" w:rsidRDefault="004229AB" w:rsidP="00701671">
            <w:pPr>
              <w:pStyle w:val="ListParagraph"/>
              <w:numPr>
                <w:ilvl w:val="0"/>
                <w:numId w:val="8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2E5D8B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4CED645D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4A3015AE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1BCA282" w14:textId="77777777" w:rsid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2CB31717" w14:textId="77777777" w:rsidR="00EA3105" w:rsidRPr="002E5D8B" w:rsidRDefault="002E5D8B" w:rsidP="00701671">
            <w:pPr>
              <w:pStyle w:val="ListParagraph"/>
              <w:numPr>
                <w:ilvl w:val="0"/>
                <w:numId w:val="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D8B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6D899A3B" w14:textId="77777777" w:rsidR="002E5D8B" w:rsidRPr="0052097F" w:rsidRDefault="002E5D8B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</w:p>
          <w:p w14:paraId="52EEB135" w14:textId="77777777" w:rsidR="00C33E58" w:rsidRDefault="002E5D8B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dari galeri</w:t>
            </w:r>
          </w:p>
          <w:p w14:paraId="2A112E20" w14:textId="77777777" w:rsidR="00C33E58" w:rsidRPr="00C33E58" w:rsidRDefault="00C33E58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33E58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70233C5E" w14:textId="77777777" w:rsidR="00F7094C" w:rsidRPr="00F7094C" w:rsidRDefault="00F7094C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094C"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KTP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 w:rsidRPr="00F7094C"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12CFCB93" w14:textId="77777777" w:rsidR="004229AB" w:rsidRDefault="002E5D8B" w:rsidP="004229AB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(whatsapp), Email, Status Perkawinan, dan No.Rekening BCA saat ICR masih dalam proses loading</w:t>
            </w:r>
          </w:p>
          <w:p w14:paraId="48C18FC2" w14:textId="77777777" w:rsidR="004229AB" w:rsidRPr="00CF07FE" w:rsidRDefault="004229AB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7FE">
              <w:rPr>
                <w:rFonts w:ascii="Arial" w:hAnsi="Arial" w:cs="Arial"/>
                <w:sz w:val="20"/>
                <w:szCs w:val="20"/>
                <w:lang w:val="en-US"/>
              </w:rPr>
              <w:t>Jika proses ICR telah lebih dari 5 detik, pastik</w:t>
            </w:r>
            <w:r w:rsidR="002A4A14" w:rsidRPr="00CF07FE">
              <w:rPr>
                <w:rFonts w:ascii="Arial" w:hAnsi="Arial" w:cs="Arial"/>
                <w:sz w:val="20"/>
                <w:szCs w:val="20"/>
                <w:lang w:val="en-US"/>
              </w:rPr>
              <w:t>an proses ICR selesai dan field</w:t>
            </w:r>
            <w:r w:rsidRPr="00CF07F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r w:rsidR="002A4A14" w:rsidRPr="00CF07FE">
              <w:rPr>
                <w:rFonts w:ascii="Arial" w:hAnsi="Arial" w:cs="Arial"/>
                <w:sz w:val="20"/>
                <w:szCs w:val="20"/>
                <w:lang w:val="en-US"/>
              </w:rPr>
              <w:t>seharusnya diisi dengan data ICR tidak terisi</w:t>
            </w:r>
            <w:r w:rsidR="00422A71">
              <w:rPr>
                <w:rFonts w:ascii="Arial" w:hAnsi="Arial" w:cs="Arial"/>
                <w:sz w:val="20"/>
                <w:szCs w:val="20"/>
                <w:lang w:val="en-US"/>
              </w:rPr>
              <w:t>, t</w:t>
            </w:r>
            <w:r w:rsidR="00CF07FE">
              <w:rPr>
                <w:rFonts w:ascii="Arial" w:hAnsi="Arial" w:cs="Arial"/>
                <w:sz w:val="20"/>
                <w:szCs w:val="20"/>
                <w:lang w:val="en-US"/>
              </w:rPr>
              <w:t>idak ada perubahan yang terjadi pada setiap field</w:t>
            </w:r>
          </w:p>
          <w:p w14:paraId="44B4D8A6" w14:textId="77777777" w:rsidR="002E5D8B" w:rsidRPr="0052097F" w:rsidRDefault="002E5D8B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7FE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manual pada field yang seharusnya terisi dengan data ICR</w:t>
            </w:r>
          </w:p>
          <w:p w14:paraId="68E8239B" w14:textId="77777777" w:rsidR="002E5D8B" w:rsidRDefault="002E5D8B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2CAAE034" w14:textId="77777777" w:rsidR="00F7094C" w:rsidRDefault="00F7094C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field-field pada Data Kendaraan dapat diinput</w:t>
            </w:r>
          </w:p>
          <w:p w14:paraId="3267FE23" w14:textId="77777777" w:rsidR="00F7094C" w:rsidRPr="00F7094C" w:rsidRDefault="00F7094C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5A8D56FC" w14:textId="77777777" w:rsidR="00D80A74" w:rsidRDefault="002E5D8B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B4EEC51" w14:textId="77777777" w:rsidR="00E47EEC" w:rsidRPr="00D80A74" w:rsidRDefault="00E47EEC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0A7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</w:t>
            </w:r>
            <w:r w:rsidR="00CB1895">
              <w:rPr>
                <w:rFonts w:ascii="Arial" w:hAnsi="Arial" w:cs="Arial"/>
                <w:sz w:val="20"/>
                <w:szCs w:val="20"/>
                <w:lang w:val="en-US"/>
              </w:rPr>
              <w:t xml:space="preserve">scoring 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>menampilkan notif “</w:t>
            </w:r>
            <w:r w:rsidR="00401994">
              <w:rPr>
                <w:rFonts w:ascii="Arial" w:hAnsi="Arial" w:cs="Arial"/>
                <w:sz w:val="20"/>
                <w:szCs w:val="20"/>
                <w:lang w:val="en-US"/>
              </w:rPr>
              <w:t>Permohonan Anda sudah melalui tahap persetujuan awal dan akan melanjutkan ke proses persetujuan fina</w:t>
            </w:r>
            <w:r w:rsidR="00D80A74" w:rsidRPr="00D80A74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DCCD969" w14:textId="77777777" w:rsidR="002B2E46" w:rsidRPr="009C5E65" w:rsidRDefault="00E47EEC" w:rsidP="00701671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di database FINA Showroom, hasil scoring yang muncul adalah </w:t>
            </w:r>
            <w:r w:rsidR="00D80A74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</w:tc>
      </w:tr>
      <w:tr w:rsidR="002E5D8B" w:rsidRPr="000356D6" w14:paraId="45D860EA" w14:textId="77777777" w:rsidTr="00453165">
        <w:tc>
          <w:tcPr>
            <w:tcW w:w="9464" w:type="dxa"/>
            <w:gridSpan w:val="3"/>
          </w:tcPr>
          <w:p w14:paraId="3A14AA5C" w14:textId="77777777" w:rsidR="002E5D8B" w:rsidRPr="00AF2003" w:rsidRDefault="002E5D8B" w:rsidP="00701671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Konsumen M</w:t>
            </w:r>
            <w:r w:rsidR="00827E12">
              <w:rPr>
                <w:rFonts w:ascii="Arial" w:hAnsi="Arial" w:cs="Arial"/>
                <w:b/>
                <w:sz w:val="20"/>
                <w:szCs w:val="20"/>
                <w:lang w:val="en-US"/>
              </w:rPr>
              <w:t>enikah</w:t>
            </w:r>
            <w:r w:rsidR="00D80A74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Hasil Scoring Approve, Reguler, dan Non Scoring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Dengan Proses ICR dan Cek Scoring</w:t>
            </w:r>
            <w:r w:rsidR="00E47EE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Selesai Dalam 5 Detik</w:t>
            </w:r>
          </w:p>
        </w:tc>
      </w:tr>
      <w:tr w:rsidR="002E5D8B" w:rsidRPr="000356D6" w14:paraId="7867DCDF" w14:textId="77777777" w:rsidTr="00533E57">
        <w:tc>
          <w:tcPr>
            <w:tcW w:w="534" w:type="dxa"/>
          </w:tcPr>
          <w:p w14:paraId="190AD484" w14:textId="77777777" w:rsidR="002E5D8B" w:rsidRPr="006F2D43" w:rsidRDefault="002E5D8B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F8787D2" w14:textId="77777777" w:rsidR="00FD49C8" w:rsidRDefault="00FD49C8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dengan hasil scoring:</w:t>
            </w:r>
          </w:p>
          <w:p w14:paraId="1D726227" w14:textId="77777777" w:rsidR="00FD49C8" w:rsidRDefault="00FD49C8" w:rsidP="00701671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1B09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</w:p>
          <w:p w14:paraId="482C23FF" w14:textId="77777777" w:rsidR="00FD49C8" w:rsidRDefault="00FD49C8" w:rsidP="00701671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606DBF75" w14:textId="77777777" w:rsidR="00FD49C8" w:rsidRPr="00AD1B09" w:rsidRDefault="00FD49C8" w:rsidP="00701671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Scoring</w:t>
            </w:r>
          </w:p>
          <w:p w14:paraId="6D56D2D4" w14:textId="77777777" w:rsidR="002E5D8B" w:rsidRDefault="002E5D8B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36E2FB5D" w14:textId="77777777" w:rsidR="002E5D8B" w:rsidRPr="00AF2003" w:rsidRDefault="002E5D8B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 w:rsidR="0045316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Pasangan</w:t>
            </w:r>
          </w:p>
          <w:p w14:paraId="3CD1EB70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5C41FA8F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6A3615BD" w14:textId="77777777" w:rsidR="00F7094C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37ECF30A" w14:textId="77777777" w:rsidR="00F7094C" w:rsidRPr="00F7094C" w:rsidRDefault="00F7094C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094C">
              <w:rPr>
                <w:rFonts w:ascii="Arial" w:hAnsi="Arial" w:cs="Arial"/>
                <w:sz w:val="20"/>
                <w:szCs w:val="20"/>
                <w:lang w:val="en-US"/>
              </w:rPr>
              <w:t>Isi salah satu dari field NIK, Nama Lengkap, dan Tanggal Lahir (pengisian field tidak perlu lengkap, diisi saat ICR sedang berjalan)</w:t>
            </w:r>
          </w:p>
          <w:p w14:paraId="18349862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</w:t>
            </w:r>
            <w:r w:rsidR="00827E12">
              <w:rPr>
                <w:rFonts w:ascii="Arial" w:hAnsi="Arial" w:cs="Arial"/>
                <w:sz w:val="20"/>
                <w:szCs w:val="20"/>
                <w:lang w:val="en-US"/>
              </w:rPr>
              <w:t>Menikah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4C6A199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433234B0" w14:textId="77777777" w:rsidR="00827E12" w:rsidRDefault="00827E12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81C1010" w14:textId="77777777" w:rsidR="00827E12" w:rsidRDefault="002B3A07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kembali point 3-6</w:t>
            </w:r>
          </w:p>
          <w:p w14:paraId="67A124A1" w14:textId="77777777" w:rsidR="002E5D8B" w:rsidRDefault="002E5D8B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Data Kendaraan </w:t>
            </w:r>
          </w:p>
          <w:p w14:paraId="2C072734" w14:textId="77777777" w:rsidR="002E5D8B" w:rsidRDefault="004229AB" w:rsidP="00701671">
            <w:pPr>
              <w:pStyle w:val="ListParagraph"/>
              <w:numPr>
                <w:ilvl w:val="0"/>
                <w:numId w:val="10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2E5D8B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2977D341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74F02486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BB6268F" w14:textId="77777777" w:rsidR="002E5D8B" w:rsidRDefault="002E5D8B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55F21BC8" w14:textId="77777777" w:rsidR="00CE5DDE" w:rsidRPr="00156040" w:rsidRDefault="00CE5DDE" w:rsidP="00701671">
            <w:pPr>
              <w:pStyle w:val="ListParagraph"/>
              <w:numPr>
                <w:ilvl w:val="0"/>
                <w:numId w:val="1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D8B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4420ADB5" w14:textId="77777777" w:rsidR="002E5D8B" w:rsidRPr="007424E6" w:rsidRDefault="002E5D8B" w:rsidP="00701671">
            <w:pPr>
              <w:pStyle w:val="ListParagraph"/>
              <w:spacing w:after="60"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Input Data Konsumen</w:t>
            </w:r>
            <w:r w:rsidR="0045316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</w:t>
            </w:r>
            <w:r w:rsidR="00453165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Mengisi Data Pasangan</w:t>
            </w:r>
          </w:p>
          <w:p w14:paraId="34B4E1BB" w14:textId="77777777" w:rsidR="002E5D8B" w:rsidRDefault="002E5D8B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</w:t>
            </w:r>
            <w:r w:rsidR="00453165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dan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dari galeri</w:t>
            </w:r>
          </w:p>
          <w:p w14:paraId="1A4488C5" w14:textId="77777777" w:rsidR="002E5D8B" w:rsidRDefault="002E5D8B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upload foto KTP </w:t>
            </w:r>
            <w:r w:rsidR="00453165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dan pasangan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dengan ukuran maksimal 2 MB</w:t>
            </w:r>
          </w:p>
          <w:p w14:paraId="523FAC21" w14:textId="77777777" w:rsidR="002E5D8B" w:rsidRDefault="002E5D8B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ICR berjalan setelah 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 xml:space="preserve">setiap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KTP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bergasil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6FBB6186" w14:textId="77777777" w:rsidR="002B3A07" w:rsidRDefault="002B3A07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NIK, Nama Lengkap, dan Tanggal Lah</w:t>
            </w:r>
            <w:r w:rsidR="00422A71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 dapat diinput </w:t>
            </w:r>
            <w:r w:rsidR="008709AF">
              <w:rPr>
                <w:rFonts w:ascii="Arial" w:hAnsi="Arial" w:cs="Arial"/>
                <w:sz w:val="20"/>
                <w:szCs w:val="20"/>
                <w:lang w:val="en-US"/>
              </w:rPr>
              <w:t>saat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ICR masih dalam proses loading</w:t>
            </w:r>
          </w:p>
          <w:p w14:paraId="02995555" w14:textId="77777777" w:rsidR="00F7094C" w:rsidRPr="00F7094C" w:rsidRDefault="00F7094C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6C58F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 No.Rekening BCA, dan Status Perkawinan saat ICR masih dalam proses loading </w:t>
            </w:r>
          </w:p>
          <w:p w14:paraId="4F6B56E6" w14:textId="77777777" w:rsidR="002E5D8B" w:rsidRPr="00F7094C" w:rsidRDefault="002E5D8B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ICR selesai (proses ICR adalah 5 detik) field NIK, Nama Lengkap, dan Tanggal Lahir terisi otomatis sesuai dengan data di KTP yang diupload </w:t>
            </w:r>
            <w:r w:rsidR="00F7094C">
              <w:rPr>
                <w:rFonts w:ascii="Arial" w:hAnsi="Arial" w:cs="Arial"/>
                <w:sz w:val="20"/>
                <w:szCs w:val="20"/>
                <w:lang w:val="en-US"/>
              </w:rPr>
              <w:t>dan menimpa isi field yang telah diisi sebelumnya di point 4</w:t>
            </w:r>
          </w:p>
          <w:p w14:paraId="63F19829" w14:textId="77777777" w:rsidR="002E5D8B" w:rsidRDefault="002E5D8B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674F3C" w14:textId="77777777" w:rsidR="002E5D8B" w:rsidRPr="007424E6" w:rsidRDefault="002E5D8B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</w:t>
            </w:r>
            <w:r w:rsidRPr="007424E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Data Kendaraan</w:t>
            </w:r>
          </w:p>
          <w:p w14:paraId="045791AF" w14:textId="77777777" w:rsidR="00F7094C" w:rsidRDefault="007A40A6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field–</w:t>
            </w:r>
            <w:r w:rsidR="00F7094C">
              <w:rPr>
                <w:rFonts w:ascii="Arial" w:hAnsi="Arial" w:cs="Arial"/>
                <w:sz w:val="20"/>
                <w:szCs w:val="20"/>
                <w:lang w:val="en-US"/>
              </w:rPr>
              <w:t>field pada Data Kendaraan dapat diinput</w:t>
            </w:r>
          </w:p>
          <w:p w14:paraId="2E7C94BB" w14:textId="77777777" w:rsidR="00F7094C" w:rsidRDefault="00F7094C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7C629F93" w14:textId="77777777" w:rsidR="00827E12" w:rsidRDefault="002E5D8B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E90BBD7" w14:textId="77777777" w:rsidR="002E5D8B" w:rsidRDefault="00827E12" w:rsidP="00701671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7E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FD49C8">
              <w:rPr>
                <w:rFonts w:ascii="Arial" w:hAnsi="Arial" w:cs="Arial"/>
                <w:sz w:val="20"/>
                <w:szCs w:val="20"/>
                <w:lang w:val="en-US"/>
              </w:rPr>
              <w:t>dari data Approve, Reguler, dan Non Scoring menampilkan notifikasi “Permohonan Anda sudah melalui tahap persetujuan awal dan akan melanjutkan ke proses persetujuan final”</w:t>
            </w:r>
            <w:r w:rsidRPr="00827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183279C" w14:textId="77777777" w:rsidR="00CE5DDE" w:rsidRDefault="00CE5DDE" w:rsidP="00CE5DDE">
            <w:pPr>
              <w:pStyle w:val="ListParagraph"/>
              <w:numPr>
                <w:ilvl w:val="0"/>
                <w:numId w:val="1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 FINA Showroom, hasil scoring yang muncul adalah:</w:t>
            </w:r>
          </w:p>
          <w:p w14:paraId="5F9352ED" w14:textId="77777777" w:rsidR="00CE5DDE" w:rsidRDefault="00CE5DDE" w:rsidP="00CE5DDE">
            <w:pPr>
              <w:pStyle w:val="ListParagraph"/>
              <w:numPr>
                <w:ilvl w:val="0"/>
                <w:numId w:val="40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approve, hasil scoring yang muncul adalah approve</w:t>
            </w:r>
          </w:p>
          <w:p w14:paraId="31E14456" w14:textId="77777777" w:rsidR="00CE5DDE" w:rsidRDefault="00CE5DDE" w:rsidP="00CE5DDE">
            <w:pPr>
              <w:pStyle w:val="ListParagraph"/>
              <w:numPr>
                <w:ilvl w:val="0"/>
                <w:numId w:val="40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reguler, hasil scoring yang muncul adalah regular</w:t>
            </w:r>
          </w:p>
          <w:p w14:paraId="2A0762D9" w14:textId="77777777" w:rsidR="00CE5DDE" w:rsidRPr="00CE5DDE" w:rsidRDefault="00CE5DDE" w:rsidP="00CE5DDE">
            <w:pPr>
              <w:pStyle w:val="ListParagraph"/>
              <w:numPr>
                <w:ilvl w:val="0"/>
                <w:numId w:val="40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non scoring, hasil yang muncul </w:t>
            </w: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adalah non scoring</w:t>
            </w:r>
          </w:p>
        </w:tc>
      </w:tr>
      <w:tr w:rsidR="00453165" w:rsidRPr="000356D6" w14:paraId="5CECD9A8" w14:textId="77777777" w:rsidTr="00533E57">
        <w:tc>
          <w:tcPr>
            <w:tcW w:w="534" w:type="dxa"/>
          </w:tcPr>
          <w:p w14:paraId="43914023" w14:textId="77777777" w:rsidR="00453165" w:rsidRPr="006F2D43" w:rsidRDefault="00453165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656528F" w14:textId="77777777" w:rsidR="00FD49C8" w:rsidRDefault="00FD49C8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scoring:</w:t>
            </w:r>
          </w:p>
          <w:p w14:paraId="28AA1B9B" w14:textId="77777777" w:rsidR="00FD49C8" w:rsidRDefault="00FD49C8" w:rsidP="00701671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1B09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</w:p>
          <w:p w14:paraId="20F1D31D" w14:textId="77777777" w:rsidR="00FD49C8" w:rsidRDefault="00FD49C8" w:rsidP="00701671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783CD626" w14:textId="77777777" w:rsidR="00FD49C8" w:rsidRPr="00AD1B09" w:rsidRDefault="00FD49C8" w:rsidP="00701671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Scoring</w:t>
            </w:r>
          </w:p>
          <w:p w14:paraId="50F06F1B" w14:textId="77777777" w:rsidR="00453165" w:rsidRDefault="004531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32E35007" w14:textId="77777777" w:rsidR="00453165" w:rsidRPr="00AF2003" w:rsidRDefault="004531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Tanpa Mengisi Data Pasangan</w:t>
            </w:r>
          </w:p>
          <w:p w14:paraId="5581E1A0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72B9A318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56B2C61B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2366D35A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426E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(Menikah)</w:t>
            </w:r>
          </w:p>
          <w:p w14:paraId="3AC6D97F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7992A0A5" w14:textId="77777777" w:rsidR="00453165" w:rsidRPr="00453165" w:rsidRDefault="00453165" w:rsidP="00701671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“NANTI SAJA”</w:t>
            </w:r>
          </w:p>
          <w:p w14:paraId="0929CD09" w14:textId="77777777" w:rsidR="00453165" w:rsidRDefault="00453165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Data Kendaraan </w:t>
            </w:r>
          </w:p>
          <w:p w14:paraId="23AB85BF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– field pada Data Kendaraan</w:t>
            </w:r>
          </w:p>
          <w:p w14:paraId="0636C210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7DBF92D6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9711055" w14:textId="77777777" w:rsidR="00453165" w:rsidRDefault="00453165" w:rsidP="00701671">
            <w:pPr>
              <w:pStyle w:val="ListParagraph"/>
              <w:numPr>
                <w:ilvl w:val="0"/>
                <w:numId w:val="1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418C58A2" w14:textId="77777777" w:rsidR="00CE5DDE" w:rsidRPr="00156040" w:rsidRDefault="00CE5DDE" w:rsidP="00701671">
            <w:pPr>
              <w:pStyle w:val="ListParagraph"/>
              <w:numPr>
                <w:ilvl w:val="0"/>
                <w:numId w:val="1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40310AD4" w14:textId="77777777" w:rsidR="00453165" w:rsidRPr="007424E6" w:rsidRDefault="00453165" w:rsidP="00701671">
            <w:pPr>
              <w:pStyle w:val="ListParagraph"/>
              <w:spacing w:after="60" w:line="36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 Menikah Tanpa Mengisi Data Pasangan</w:t>
            </w:r>
          </w:p>
          <w:p w14:paraId="347947E6" w14:textId="77777777" w:rsidR="00453165" w:rsidRDefault="00453165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konsumen dari galeri</w:t>
            </w:r>
          </w:p>
          <w:p w14:paraId="2BC81713" w14:textId="77777777" w:rsidR="00453165" w:rsidRDefault="00453165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konsumen dengan ukuran maksimal 2 MB</w:t>
            </w:r>
          </w:p>
          <w:p w14:paraId="362A098C" w14:textId="77777777" w:rsidR="00453165" w:rsidRDefault="00453165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KTP</w:t>
            </w:r>
            <w:r w:rsidR="00426ED8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05BD0AF1" w14:textId="77777777" w:rsidR="00426ED8" w:rsidRPr="00426ED8" w:rsidRDefault="00426ED8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melakukan input pada field No.Handphone (whatsapp), Email,  No.Rekening BCA, dan Status Perkawinan saat ICR masih dalam proses loading </w:t>
            </w:r>
          </w:p>
          <w:p w14:paraId="4059732D" w14:textId="77777777" w:rsidR="00453165" w:rsidRDefault="00453165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ICR selesai (proses ICR adalah 5 detik) field NIK, Nama Lengkap, dan Tanggal Lahir terisi otomatis sesuai dengan data di KTP konsumen yang diupload </w:t>
            </w:r>
          </w:p>
          <w:p w14:paraId="42A464F5" w14:textId="77777777" w:rsidR="00426ED8" w:rsidRPr="00426ED8" w:rsidRDefault="00426ED8" w:rsidP="00701671">
            <w:pPr>
              <w:pStyle w:val="ListParagraph"/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7C1DC27" w14:textId="77777777" w:rsidR="00453165" w:rsidRPr="007424E6" w:rsidRDefault="00453165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</w:t>
            </w:r>
            <w:r w:rsidRPr="007424E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Data Kendaraan</w:t>
            </w:r>
          </w:p>
          <w:p w14:paraId="23279325" w14:textId="77777777" w:rsidR="008568FF" w:rsidRDefault="007A40A6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–field pada Data Kendaraan dapat diinput</w:t>
            </w:r>
          </w:p>
          <w:p w14:paraId="4044B727" w14:textId="77777777" w:rsidR="008568FF" w:rsidRDefault="008568FF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27331C4D" w14:textId="77777777" w:rsidR="00453165" w:rsidRDefault="00453165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ED1743C" w14:textId="77777777" w:rsidR="008568FF" w:rsidRDefault="00453165" w:rsidP="00701671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7E1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FD49C8">
              <w:rPr>
                <w:rFonts w:ascii="Arial" w:hAnsi="Arial" w:cs="Arial"/>
                <w:sz w:val="20"/>
                <w:szCs w:val="20"/>
                <w:lang w:val="en-US"/>
              </w:rPr>
              <w:t>dari data Approve, Reguler, dan Non Scoring menampilkan notifikasi “Permohonan Anda sudah melalui tahap persetujuan awal dan akan melanjutkan ke proses persetujuan final”</w:t>
            </w:r>
          </w:p>
          <w:p w14:paraId="74651FD3" w14:textId="77777777" w:rsidR="00CE5DDE" w:rsidRDefault="00CE5DDE" w:rsidP="00CE5DDE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 FINA Showroom, hasil scoring yang muncul adalah:</w:t>
            </w:r>
          </w:p>
          <w:p w14:paraId="6682CF92" w14:textId="77777777" w:rsidR="00CE5DDE" w:rsidRDefault="00CE5DDE" w:rsidP="00CE5DDE">
            <w:pPr>
              <w:pStyle w:val="ListParagraph"/>
              <w:numPr>
                <w:ilvl w:val="0"/>
                <w:numId w:val="42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approve, hasil scoring yang muncul adalah approve</w:t>
            </w:r>
          </w:p>
          <w:p w14:paraId="4361FFDC" w14:textId="77777777" w:rsidR="00CE5DDE" w:rsidRDefault="00CE5DDE" w:rsidP="00CE5DDE">
            <w:pPr>
              <w:pStyle w:val="ListParagraph"/>
              <w:numPr>
                <w:ilvl w:val="0"/>
                <w:numId w:val="42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reguler, hasil scoring yang muncul adalah regular</w:t>
            </w:r>
          </w:p>
          <w:p w14:paraId="21A18360" w14:textId="77777777" w:rsidR="00CE5DDE" w:rsidRDefault="00CE5DDE" w:rsidP="00CE5DDE">
            <w:pPr>
              <w:pStyle w:val="ListParagraph"/>
              <w:numPr>
                <w:ilvl w:val="0"/>
                <w:numId w:val="42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5DDE">
              <w:rPr>
                <w:rFonts w:ascii="Arial" w:hAnsi="Arial" w:cs="Arial"/>
                <w:sz w:val="20"/>
                <w:szCs w:val="20"/>
                <w:lang w:val="en-US"/>
              </w:rPr>
              <w:t>Untuk data non scoring, hasil yang muncul adalah non scoring</w:t>
            </w:r>
          </w:p>
          <w:p w14:paraId="4C39B54B" w14:textId="77777777" w:rsidR="00954B57" w:rsidRPr="00CE5DDE" w:rsidRDefault="00954B57" w:rsidP="00954B57">
            <w:pPr>
              <w:pStyle w:val="ListParagraph"/>
              <w:spacing w:after="60" w:line="360" w:lineRule="auto"/>
              <w:ind w:left="677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53165" w:rsidRPr="000356D6" w14:paraId="598323DA" w14:textId="77777777" w:rsidTr="00C16F3E">
        <w:tc>
          <w:tcPr>
            <w:tcW w:w="9464" w:type="dxa"/>
            <w:gridSpan w:val="3"/>
          </w:tcPr>
          <w:p w14:paraId="0566F2F4" w14:textId="77777777" w:rsidR="00453165" w:rsidRPr="00C16F3E" w:rsidRDefault="00453165" w:rsidP="00701671">
            <w:pPr>
              <w:spacing w:after="60" w:line="360" w:lineRule="auto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Konsumen Menikah Hasil Scoring </w:t>
            </w:r>
            <w:r w:rsidR="00FD49C8">
              <w:rPr>
                <w:rFonts w:ascii="Arial" w:hAnsi="Arial" w:cs="Arial"/>
                <w:b/>
                <w:sz w:val="20"/>
                <w:szCs w:val="20"/>
                <w:lang w:val="en-US"/>
              </w:rPr>
              <w:t>Reject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Dengan Proses ICR dan Cek Scoring Selesai Dalam 5 Detik</w:t>
            </w:r>
          </w:p>
        </w:tc>
      </w:tr>
      <w:tr w:rsidR="00453165" w:rsidRPr="000356D6" w14:paraId="71962ECF" w14:textId="77777777" w:rsidTr="00533E57">
        <w:tc>
          <w:tcPr>
            <w:tcW w:w="534" w:type="dxa"/>
          </w:tcPr>
          <w:p w14:paraId="1703384A" w14:textId="77777777" w:rsidR="00453165" w:rsidRPr="000356D6" w:rsidRDefault="00453165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1933D68" w14:textId="77777777" w:rsidR="00453165" w:rsidRPr="002130B3" w:rsidRDefault="00453165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 </w:t>
            </w:r>
            <w:r w:rsidR="00FD49C8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  <w:p w14:paraId="38A7A668" w14:textId="77777777" w:rsidR="00453165" w:rsidRDefault="004531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12A7C5B7" w14:textId="77777777" w:rsidR="00A23BA0" w:rsidRPr="00AF2003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Pasangan</w:t>
            </w:r>
          </w:p>
          <w:p w14:paraId="4958C077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6CDC7DE7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61D6FD9A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0FCBF25C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436F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(Menikah)</w:t>
            </w:r>
          </w:p>
          <w:p w14:paraId="1E1D7F1A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6CA1CD74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653C026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kembali point 3-5</w:t>
            </w:r>
          </w:p>
          <w:p w14:paraId="25FF1F96" w14:textId="77777777" w:rsidR="00453165" w:rsidRDefault="00453165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Data Kendaraan </w:t>
            </w:r>
          </w:p>
          <w:p w14:paraId="476B96A8" w14:textId="77777777" w:rsidR="00453165" w:rsidRDefault="004229AB" w:rsidP="00701671">
            <w:pPr>
              <w:pStyle w:val="ListParagraph"/>
              <w:numPr>
                <w:ilvl w:val="0"/>
                <w:numId w:val="12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453165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057F8AB8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08F9669A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2E1C66F" w14:textId="77777777" w:rsidR="00453165" w:rsidRDefault="00453165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0A867BC6" w14:textId="77777777" w:rsidR="00CE5DDE" w:rsidRPr="00156040" w:rsidRDefault="00CE5DDE" w:rsidP="00701671">
            <w:pPr>
              <w:pStyle w:val="ListParagraph"/>
              <w:numPr>
                <w:ilvl w:val="0"/>
                <w:numId w:val="1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64472089" w14:textId="77777777" w:rsidR="00453165" w:rsidRPr="007424E6" w:rsidRDefault="004531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</w:t>
            </w:r>
            <w:r w:rsidR="00A23BA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Dengan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Mengisi Data Pasangan</w:t>
            </w:r>
          </w:p>
          <w:p w14:paraId="17B81E29" w14:textId="77777777" w:rsidR="00453165" w:rsidRDefault="00453165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 xml:space="preserve"> dan p</w:t>
            </w:r>
            <w:r w:rsidR="002B3A0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>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dari galeri</w:t>
            </w:r>
          </w:p>
          <w:p w14:paraId="0D69BE13" w14:textId="77777777" w:rsidR="00453165" w:rsidRDefault="00453165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dan pasangan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ukuran maksimal 2 MB</w:t>
            </w:r>
          </w:p>
          <w:p w14:paraId="2CAD94B4" w14:textId="77777777" w:rsidR="00453165" w:rsidRDefault="00453165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ICR berjalan setelah 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 xml:space="preserve">setiap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KTP</w:t>
            </w:r>
            <w:r w:rsidR="00426ED8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1A2E80E7" w14:textId="77777777" w:rsidR="00426ED8" w:rsidRPr="00426ED8" w:rsidRDefault="00426ED8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436F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 No.Rekening BCA, dan Status Perkawinan saat ICR masih dalam proses loading </w:t>
            </w:r>
          </w:p>
          <w:p w14:paraId="0513EAA6" w14:textId="77777777" w:rsidR="00453165" w:rsidRDefault="00453165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ICR selesai (proses ICR adalah 5 detik) field NIK, Nama Lengkap, dan Tanggal Lahir terisi otomatis sesuai dengan data di KTP </w:t>
            </w:r>
            <w:r w:rsidR="0065496C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dan pasangan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yang diupload </w:t>
            </w:r>
          </w:p>
          <w:p w14:paraId="681D95C7" w14:textId="77777777" w:rsidR="00453165" w:rsidRDefault="00453165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07EB54" w14:textId="77777777" w:rsidR="00453165" w:rsidRPr="007424E6" w:rsidRDefault="00453165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</w:t>
            </w:r>
            <w:r w:rsidRPr="007424E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Data Kendaraan</w:t>
            </w:r>
          </w:p>
          <w:p w14:paraId="14DBCEE8" w14:textId="77777777" w:rsidR="008568FF" w:rsidRDefault="007A40A6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–field pada Data Kendaraan dapat diinput</w:t>
            </w:r>
          </w:p>
          <w:p w14:paraId="4F9D6881" w14:textId="77777777" w:rsidR="008568FF" w:rsidRDefault="008568FF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64BF0EFA" w14:textId="77777777" w:rsidR="002D23B6" w:rsidRDefault="00453165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0AE7F2A" w14:textId="77777777" w:rsidR="0065496C" w:rsidRDefault="00453165" w:rsidP="00701671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23B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2D23B6" w:rsidRPr="002D23B6">
              <w:rPr>
                <w:rFonts w:ascii="Arial" w:hAnsi="Arial" w:cs="Arial"/>
                <w:sz w:val="20"/>
                <w:szCs w:val="20"/>
                <w:lang w:val="en-US"/>
              </w:rPr>
              <w:t xml:space="preserve">menampilkan notif “Mohon maaf, Kami belum bisa memproses pengajuan anda” </w:t>
            </w:r>
          </w:p>
          <w:p w14:paraId="115128C8" w14:textId="77777777" w:rsidR="00CE5DDE" w:rsidRPr="00CE5DDE" w:rsidRDefault="00CE5DDE" w:rsidP="00CE5DDE">
            <w:pPr>
              <w:pStyle w:val="ListParagraph"/>
              <w:numPr>
                <w:ilvl w:val="0"/>
                <w:numId w:val="1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 FINA Showroom, hasil scoring yang muncul adalah reject</w:t>
            </w:r>
          </w:p>
        </w:tc>
      </w:tr>
      <w:tr w:rsidR="00E01665" w:rsidRPr="000356D6" w14:paraId="471E5AF3" w14:textId="77777777" w:rsidTr="00533E57">
        <w:tc>
          <w:tcPr>
            <w:tcW w:w="534" w:type="dxa"/>
          </w:tcPr>
          <w:p w14:paraId="298EB735" w14:textId="77777777" w:rsidR="00E01665" w:rsidRPr="000356D6" w:rsidRDefault="00E01665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63173768" w14:textId="77777777" w:rsidR="00E01665" w:rsidRPr="002130B3" w:rsidRDefault="00E01665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 reject</w:t>
            </w:r>
          </w:p>
          <w:p w14:paraId="0CB571BE" w14:textId="77777777" w:rsidR="00E01665" w:rsidRDefault="00E016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27D93B26" w14:textId="77777777" w:rsidR="00E01665" w:rsidRPr="00AF2003" w:rsidRDefault="00E016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Tanpa Mengisi Data Pasangan</w:t>
            </w:r>
          </w:p>
          <w:p w14:paraId="53BEF253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5F634BF8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Masuk ke menu “Apply Online”</w:t>
            </w:r>
          </w:p>
          <w:p w14:paraId="7F663F8F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10A14252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 (whatsapp), Email, No.Rekening BCA, dan Status Perkawinan (Menikah)</w:t>
            </w:r>
          </w:p>
          <w:p w14:paraId="1579F086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“LANJUTKAN” </w:t>
            </w:r>
          </w:p>
          <w:p w14:paraId="020D0905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“NANTI SAJA”</w:t>
            </w:r>
          </w:p>
          <w:p w14:paraId="491FAB1B" w14:textId="77777777" w:rsidR="00E01665" w:rsidRDefault="00E01665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Data Kendaraan </w:t>
            </w:r>
          </w:p>
          <w:p w14:paraId="5EF3FDAE" w14:textId="77777777" w:rsidR="00E01665" w:rsidRDefault="004229AB" w:rsidP="00701671">
            <w:pPr>
              <w:pStyle w:val="ListParagraph"/>
              <w:numPr>
                <w:ilvl w:val="0"/>
                <w:numId w:val="34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E01665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5157E902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3492C1AD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</w:p>
          <w:p w14:paraId="7D1CDC6A" w14:textId="77777777" w:rsidR="00E01665" w:rsidRDefault="00E01665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5740D527" w14:textId="77777777" w:rsidR="00CE5DDE" w:rsidRPr="00156040" w:rsidRDefault="00CE5DDE" w:rsidP="00701671">
            <w:pPr>
              <w:pStyle w:val="ListParagraph"/>
              <w:numPr>
                <w:ilvl w:val="0"/>
                <w:numId w:val="34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6D3E22BD" w14:textId="77777777" w:rsidR="00E01665" w:rsidRPr="007424E6" w:rsidRDefault="00E01665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Tanpa Mengisi Data Pasangan</w:t>
            </w:r>
          </w:p>
          <w:p w14:paraId="03C7AA3E" w14:textId="77777777" w:rsidR="00E01665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dan pasangan dari galeri</w:t>
            </w:r>
          </w:p>
          <w:p w14:paraId="1DDAD07C" w14:textId="77777777" w:rsidR="00E01665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konsumen dan pasangan dengan ukuran maksimal 2 MB</w:t>
            </w:r>
          </w:p>
          <w:p w14:paraId="6E7CF538" w14:textId="77777777" w:rsidR="00E01665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ICR berjalan setelah setiap KTP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berhasil diupload</w:t>
            </w:r>
          </w:p>
          <w:p w14:paraId="4AD84CD2" w14:textId="77777777" w:rsidR="00E01665" w:rsidRPr="00426ED8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melakukan input pada field No.Handphone (whatsapp), Email,  No.Rekening BCA, dan Status Perkawinan saat ICR masih dalam proses loading </w:t>
            </w:r>
          </w:p>
          <w:p w14:paraId="6707E848" w14:textId="77777777" w:rsidR="00E01665" w:rsidRDefault="00E01665" w:rsidP="00B9328E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setelah ICR selesai (proses ICR adalah 5 detik) field NIK, Nama Lengkap, dan Tanggal Lahir terisi otomatis sesuai dengan data di KTP konsumen dan pasangan yang diupload </w:t>
            </w:r>
          </w:p>
          <w:p w14:paraId="356703C0" w14:textId="77777777" w:rsidR="00B9328E" w:rsidRPr="00B9328E" w:rsidRDefault="00B9328E" w:rsidP="00B9328E">
            <w:pPr>
              <w:pStyle w:val="ListParagraph"/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079E50" w14:textId="77777777" w:rsidR="00E01665" w:rsidRPr="007424E6" w:rsidRDefault="00E01665" w:rsidP="00701671">
            <w:pPr>
              <w:spacing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Input </w:t>
            </w:r>
            <w:r w:rsidRPr="007424E6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Data Kendaraan</w:t>
            </w:r>
          </w:p>
          <w:p w14:paraId="5B513A6D" w14:textId="77777777" w:rsidR="00E01665" w:rsidRDefault="007A40A6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</w:t>
            </w:r>
            <w:r w:rsidR="00E01665">
              <w:rPr>
                <w:rFonts w:ascii="Arial" w:hAnsi="Arial" w:cs="Arial"/>
                <w:sz w:val="20"/>
                <w:szCs w:val="20"/>
                <w:lang w:val="en-US"/>
              </w:rPr>
              <w:t>–field pada Data Kendaraan dapat diinput</w:t>
            </w:r>
          </w:p>
          <w:p w14:paraId="563B5FDB" w14:textId="77777777" w:rsidR="00E01665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3ED942DA" w14:textId="77777777" w:rsidR="00E01665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“LANJUTKAN”</w:t>
            </w:r>
          </w:p>
          <w:p w14:paraId="2FE68D6C" w14:textId="77777777" w:rsidR="00E01665" w:rsidRDefault="00E01665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23B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menampilkan notif “Mohon maaf, Kami belum bisa memproses pengajuan anda” </w:t>
            </w:r>
          </w:p>
          <w:p w14:paraId="3ACC351D" w14:textId="77777777" w:rsidR="00CE5DDE" w:rsidRPr="002D23B6" w:rsidRDefault="00CE5DDE" w:rsidP="00701671">
            <w:pPr>
              <w:pStyle w:val="ListParagraph"/>
              <w:numPr>
                <w:ilvl w:val="0"/>
                <w:numId w:val="35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 FINA Showroom, hasil scoring yang muncul adalah reject</w:t>
            </w:r>
          </w:p>
        </w:tc>
      </w:tr>
      <w:tr w:rsidR="00453165" w:rsidRPr="000356D6" w14:paraId="2EE02AE5" w14:textId="77777777" w:rsidTr="00A0414E">
        <w:tc>
          <w:tcPr>
            <w:tcW w:w="9464" w:type="dxa"/>
            <w:gridSpan w:val="3"/>
          </w:tcPr>
          <w:p w14:paraId="7293E5B4" w14:textId="77777777" w:rsidR="00453165" w:rsidRPr="00917FDF" w:rsidRDefault="00453165" w:rsidP="00701671">
            <w:pPr>
              <w:spacing w:after="6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Konsumen Menikah Hasil Scoring Approve</w:t>
            </w:r>
            <w:r w:rsidR="002D23B6">
              <w:rPr>
                <w:rFonts w:ascii="Arial" w:hAnsi="Arial" w:cs="Arial"/>
                <w:b/>
                <w:sz w:val="20"/>
                <w:szCs w:val="20"/>
                <w:lang w:val="en-US"/>
              </w:rPr>
              <w:t>, Reguler, dan Non Scoring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Dengan Proses ICR dan Cek Scoring Tidak Selesai Dalam 5 Detik</w:t>
            </w:r>
          </w:p>
        </w:tc>
      </w:tr>
      <w:tr w:rsidR="00A23BA0" w:rsidRPr="000356D6" w14:paraId="0128D3E4" w14:textId="77777777" w:rsidTr="00533E57">
        <w:tc>
          <w:tcPr>
            <w:tcW w:w="534" w:type="dxa"/>
          </w:tcPr>
          <w:p w14:paraId="68DA5A72" w14:textId="77777777" w:rsidR="00A23BA0" w:rsidRPr="000356D6" w:rsidRDefault="00A23BA0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BCCBDA7" w14:textId="77777777" w:rsidR="002D23B6" w:rsidRDefault="002D23B6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scoring:</w:t>
            </w:r>
          </w:p>
          <w:p w14:paraId="18947B46" w14:textId="77777777" w:rsidR="002D23B6" w:rsidRDefault="002D23B6" w:rsidP="00701671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1B09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</w:p>
          <w:p w14:paraId="1349EA79" w14:textId="77777777" w:rsidR="002D23B6" w:rsidRDefault="002D23B6" w:rsidP="00701671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15B4E6B9" w14:textId="77777777" w:rsidR="002D23B6" w:rsidRPr="00AD1B09" w:rsidRDefault="002D23B6" w:rsidP="00701671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Scoring</w:t>
            </w:r>
          </w:p>
          <w:p w14:paraId="5803F49D" w14:textId="77777777" w:rsidR="00A23BA0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2ACC07B9" w14:textId="77777777" w:rsidR="00A23BA0" w:rsidRPr="00AF2003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Konsumen</w:t>
            </w:r>
          </w:p>
          <w:p w14:paraId="70511221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71317897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11EC3BC2" w14:textId="77777777" w:rsidR="002B3A07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2EBD418B" w14:textId="77777777" w:rsidR="002B3A07" w:rsidRPr="002B3A07" w:rsidRDefault="002B3A07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3A07">
              <w:rPr>
                <w:rFonts w:ascii="Arial" w:hAnsi="Arial" w:cs="Arial"/>
                <w:sz w:val="20"/>
                <w:szCs w:val="20"/>
                <w:lang w:val="en-US"/>
              </w:rPr>
              <w:t xml:space="preserve">Isi salah satu dari field NIK, Nama </w:t>
            </w:r>
            <w:r w:rsidRPr="002B3A0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Lengkap, dan Tanggal Lahir (pengisian field tidak perlu lengkap, diisi saat ICR sedang berjalan)</w:t>
            </w:r>
          </w:p>
          <w:p w14:paraId="2D883096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436F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Menikah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CBCC215" w14:textId="77777777" w:rsidR="00A23BA0" w:rsidRPr="0051052A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proses ICR selesai, lakukan input pada field</w:t>
            </w:r>
            <w:r w:rsidR="00426ED8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masih kosong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seharusnya diisi secara otomatis oleh ICR</w:t>
            </w:r>
          </w:p>
          <w:p w14:paraId="506E866E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3B280BE5" w14:textId="77777777" w:rsidR="00A23BA0" w:rsidRP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A5D132E" w14:textId="77777777" w:rsidR="00A23BA0" w:rsidRPr="00A23BA0" w:rsidRDefault="008568FF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kembali point 3-7</w:t>
            </w:r>
          </w:p>
          <w:p w14:paraId="2FB58E06" w14:textId="77777777" w:rsidR="00A23BA0" w:rsidRDefault="00A23BA0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63164C80" w14:textId="77777777" w:rsidR="00A23BA0" w:rsidRDefault="004229AB" w:rsidP="00701671">
            <w:pPr>
              <w:pStyle w:val="ListParagraph"/>
              <w:numPr>
                <w:ilvl w:val="0"/>
                <w:numId w:val="16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A23BA0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6981BFE9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31AC3FB0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81407F3" w14:textId="77777777" w:rsidR="00A23BA0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7381B3EA" w14:textId="77777777" w:rsidR="00A23BA0" w:rsidRPr="002130B3" w:rsidRDefault="00A23BA0" w:rsidP="00701671">
            <w:pPr>
              <w:pStyle w:val="ListParagraph"/>
              <w:numPr>
                <w:ilvl w:val="0"/>
                <w:numId w:val="16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51E01284" w14:textId="77777777" w:rsidR="00A23BA0" w:rsidRPr="0052097F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Konsumen</w:t>
            </w:r>
          </w:p>
          <w:p w14:paraId="1C332B32" w14:textId="77777777" w:rsidR="002B3A07" w:rsidRDefault="00A23BA0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konsumen dan pasangan dari galeri</w:t>
            </w:r>
          </w:p>
          <w:p w14:paraId="720CDD73" w14:textId="77777777" w:rsidR="002B3A07" w:rsidRPr="002B3A07" w:rsidRDefault="002B3A07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3A07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konsumen dan pasangan dengan ukuran maksimal 2 MB</w:t>
            </w:r>
          </w:p>
          <w:p w14:paraId="72987F22" w14:textId="77777777" w:rsidR="002B3A07" w:rsidRDefault="002B3A07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3A07"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setiap KTP</w:t>
            </w:r>
            <w:r w:rsidR="00426ED8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</w:t>
            </w:r>
            <w:r w:rsidRPr="002B3A07">
              <w:rPr>
                <w:rFonts w:ascii="Arial" w:hAnsi="Arial" w:cs="Arial"/>
                <w:sz w:val="20"/>
                <w:szCs w:val="20"/>
                <w:lang w:val="en-US"/>
              </w:rPr>
              <w:t xml:space="preserve"> diupload</w:t>
            </w:r>
          </w:p>
          <w:p w14:paraId="5F522D04" w14:textId="77777777" w:rsidR="002B3A07" w:rsidRDefault="002B3A07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 NIK, Nama Lengkap, dan Tanggal Lahir dapat diisi saat ICR masih dalam proses loading</w:t>
            </w:r>
          </w:p>
          <w:p w14:paraId="6E95E16B" w14:textId="77777777" w:rsidR="004229AB" w:rsidRDefault="00A23BA0" w:rsidP="004229AB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436F5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Status Perkawinan, dan No.Rekening BCA saat ICR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masih dalam proses loading </w:t>
            </w:r>
          </w:p>
          <w:p w14:paraId="06F5C674" w14:textId="77777777" w:rsidR="004229AB" w:rsidRPr="004229AB" w:rsidRDefault="004229AB" w:rsidP="004229AB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229AB">
              <w:rPr>
                <w:rFonts w:ascii="Arial" w:hAnsi="Arial" w:cs="Arial"/>
                <w:sz w:val="20"/>
                <w:szCs w:val="20"/>
                <w:lang w:val="en-US"/>
              </w:rPr>
              <w:t>Jika proses ICR telah lebih dari 5 detik, pastik</w:t>
            </w:r>
            <w:r w:rsidR="002A4A14">
              <w:rPr>
                <w:rFonts w:ascii="Arial" w:hAnsi="Arial" w:cs="Arial"/>
                <w:sz w:val="20"/>
                <w:szCs w:val="20"/>
                <w:lang w:val="en-US"/>
              </w:rPr>
              <w:t xml:space="preserve">an proses ICR selesai dan </w:t>
            </w:r>
            <w:r w:rsidR="00CF07FE">
              <w:rPr>
                <w:rFonts w:ascii="Arial" w:hAnsi="Arial" w:cs="Arial"/>
                <w:sz w:val="20"/>
                <w:szCs w:val="20"/>
                <w:lang w:val="en-US"/>
              </w:rPr>
              <w:t>tidak ada perubahan yang terjadi pada setiap field</w:t>
            </w:r>
          </w:p>
          <w:p w14:paraId="1DCAF7EE" w14:textId="77777777" w:rsidR="00A23BA0" w:rsidRPr="0052097F" w:rsidRDefault="00A23BA0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melakukan input manual pada field yang 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 xml:space="preserve">masih kosong yang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seharusnya terisi dengan data ICR</w:t>
            </w:r>
          </w:p>
          <w:p w14:paraId="0E962A40" w14:textId="77777777" w:rsidR="00A23BA0" w:rsidRDefault="00A23BA0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31DF82FC" w14:textId="77777777" w:rsidR="008568FF" w:rsidRDefault="007A40A6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–field pada Data Kendaraan dapat diinput</w:t>
            </w:r>
          </w:p>
          <w:p w14:paraId="66B0DE0D" w14:textId="77777777" w:rsidR="008568FF" w:rsidRDefault="008568FF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2A439721" w14:textId="77777777" w:rsidR="00A23BA0" w:rsidRDefault="00A23BA0" w:rsidP="00701671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E0990DF" w14:textId="77777777" w:rsidR="00A23BA0" w:rsidRPr="00CB1895" w:rsidRDefault="00A23BA0" w:rsidP="00782B26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097F">
              <w:rPr>
                <w:rFonts w:ascii="Arial" w:hAnsi="Arial" w:cs="Arial"/>
                <w:sz w:val="20"/>
                <w:szCs w:val="20"/>
                <w:lang w:val="en-US"/>
              </w:rPr>
              <w:t>Pastikan hasil scoring</w:t>
            </w:r>
            <w:r w:rsidR="00CB18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B1895" w:rsidRPr="00D80A74">
              <w:rPr>
                <w:rFonts w:ascii="Arial" w:hAnsi="Arial" w:cs="Arial"/>
                <w:sz w:val="20"/>
                <w:szCs w:val="20"/>
                <w:lang w:val="en-US"/>
              </w:rPr>
              <w:t>menampilkan notif “</w:t>
            </w:r>
            <w:r w:rsidR="001C7272">
              <w:rPr>
                <w:rFonts w:ascii="Arial" w:hAnsi="Arial" w:cs="Arial"/>
                <w:sz w:val="20"/>
                <w:szCs w:val="20"/>
                <w:lang w:val="en-US"/>
              </w:rPr>
              <w:t>Permohonan Anda sudah melalui tahap persetujuan awal dan akan melanjutkan ke proses persetujuan final</w:t>
            </w:r>
            <w:r w:rsidR="00CB1895" w:rsidRPr="00D80A74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007AA94" w14:textId="77777777" w:rsidR="00701671" w:rsidRDefault="0065496C" w:rsidP="00782B26">
            <w:pPr>
              <w:pStyle w:val="ListParagraph"/>
              <w:numPr>
                <w:ilvl w:val="0"/>
                <w:numId w:val="17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</w:t>
            </w:r>
            <w:r w:rsidR="00A23BA0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Showroom, hasil scoring yang muncul </w:t>
            </w:r>
            <w:r w:rsidR="00701671">
              <w:rPr>
                <w:rFonts w:ascii="Arial" w:hAnsi="Arial" w:cs="Arial"/>
                <w:sz w:val="20"/>
                <w:szCs w:val="20"/>
                <w:lang w:val="en-US"/>
              </w:rPr>
              <w:t>muncul adalah:</w:t>
            </w:r>
          </w:p>
          <w:p w14:paraId="5127DB70" w14:textId="77777777" w:rsidR="00701671" w:rsidRDefault="00701671" w:rsidP="00701671">
            <w:pPr>
              <w:pStyle w:val="ListParagraph"/>
              <w:numPr>
                <w:ilvl w:val="0"/>
                <w:numId w:val="36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approve, hasil scoring yang muncul adalah approve</w:t>
            </w:r>
          </w:p>
          <w:p w14:paraId="011A3234" w14:textId="77777777" w:rsidR="00701671" w:rsidRDefault="00701671" w:rsidP="00701671">
            <w:pPr>
              <w:pStyle w:val="ListParagraph"/>
              <w:numPr>
                <w:ilvl w:val="0"/>
                <w:numId w:val="36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</w:t>
            </w:r>
            <w:r w:rsidR="004469F2"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hasil scoring yang muncul adalah </w:t>
            </w:r>
            <w:r w:rsidR="004469F2"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6504B88D" w14:textId="77777777" w:rsidR="00A23BA0" w:rsidRPr="00701671" w:rsidRDefault="00701671" w:rsidP="00701671">
            <w:pPr>
              <w:pStyle w:val="ListParagraph"/>
              <w:numPr>
                <w:ilvl w:val="0"/>
                <w:numId w:val="36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1671">
              <w:rPr>
                <w:rFonts w:ascii="Arial" w:hAnsi="Arial" w:cs="Arial"/>
                <w:sz w:val="20"/>
                <w:szCs w:val="20"/>
                <w:lang w:val="en-US"/>
              </w:rPr>
              <w:t>Untuk data non scoring, hasil yang muncul adalah non scoring</w:t>
            </w:r>
          </w:p>
        </w:tc>
      </w:tr>
      <w:tr w:rsidR="00A23BA0" w:rsidRPr="000356D6" w14:paraId="57811F91" w14:textId="77777777" w:rsidTr="00533E57">
        <w:tc>
          <w:tcPr>
            <w:tcW w:w="534" w:type="dxa"/>
          </w:tcPr>
          <w:p w14:paraId="16558887" w14:textId="77777777" w:rsidR="00A23BA0" w:rsidRPr="000356D6" w:rsidRDefault="00A23BA0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6A636D72" w14:textId="77777777" w:rsidR="00701671" w:rsidRDefault="00701671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scoring:</w:t>
            </w:r>
          </w:p>
          <w:p w14:paraId="036AA1EC" w14:textId="77777777" w:rsidR="00701671" w:rsidRDefault="00701671" w:rsidP="00701671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1B09">
              <w:rPr>
                <w:rFonts w:ascii="Arial" w:hAnsi="Arial" w:cs="Arial"/>
                <w:sz w:val="20"/>
                <w:szCs w:val="20"/>
                <w:lang w:val="en-US"/>
              </w:rPr>
              <w:t>Approve</w:t>
            </w:r>
          </w:p>
          <w:p w14:paraId="2CD27AF4" w14:textId="77777777" w:rsidR="00701671" w:rsidRDefault="00701671" w:rsidP="00701671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21C3C087" w14:textId="77777777" w:rsidR="00701671" w:rsidRPr="00AD1B09" w:rsidRDefault="00701671" w:rsidP="00701671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317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Scoring</w:t>
            </w:r>
          </w:p>
          <w:p w14:paraId="6DBDC55F" w14:textId="77777777" w:rsidR="00A23BA0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2449AE8C" w14:textId="77777777" w:rsidR="00A23BA0" w:rsidRPr="00AF2003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Tanpa Mengisi Data Konsumen</w:t>
            </w:r>
          </w:p>
          <w:p w14:paraId="39B9ED07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2CC6F9EA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686E4DB6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6AA838CC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Input field No.Handphone</w:t>
            </w:r>
            <w:r w:rsidR="00E82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Menikah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297E9B6" w14:textId="77777777" w:rsidR="00A23BA0" w:rsidRPr="0051052A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proses ICR selesai, lakukan input pada field yang seharusnya diisi secara otomatis oleh ICR</w:t>
            </w:r>
          </w:p>
          <w:p w14:paraId="28EDD1C5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46954690" w14:textId="77777777" w:rsidR="00A23BA0" w:rsidRP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NANTI SAJA</w:t>
            </w: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7C0CD8A" w14:textId="77777777" w:rsidR="00A23BA0" w:rsidRDefault="00A23BA0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6A9A0F0E" w14:textId="77777777" w:rsidR="00A23BA0" w:rsidRDefault="004229AB" w:rsidP="00701671">
            <w:pPr>
              <w:pStyle w:val="ListParagraph"/>
              <w:numPr>
                <w:ilvl w:val="0"/>
                <w:numId w:val="18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A23BA0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334089D1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4DF3E8D2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137AE96" w14:textId="77777777" w:rsidR="00A23BA0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7031725A" w14:textId="77777777" w:rsidR="00A23BA0" w:rsidRPr="002130B3" w:rsidRDefault="00A23BA0" w:rsidP="00701671">
            <w:pPr>
              <w:pStyle w:val="ListParagraph"/>
              <w:numPr>
                <w:ilvl w:val="0"/>
                <w:numId w:val="18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33FCD9F0" w14:textId="77777777" w:rsidR="00A23BA0" w:rsidRPr="0052097F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Konsumen</w:t>
            </w:r>
          </w:p>
          <w:p w14:paraId="06418DC1" w14:textId="77777777" w:rsidR="008709AF" w:rsidRDefault="00A23BA0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konsumen dari galeri</w:t>
            </w:r>
          </w:p>
          <w:p w14:paraId="1BE7D61E" w14:textId="77777777" w:rsidR="008709AF" w:rsidRPr="008709AF" w:rsidRDefault="008709AF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09AF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280E0ECC" w14:textId="77777777" w:rsidR="008568FF" w:rsidRDefault="008568FF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upload foto KTP</w:t>
            </w:r>
          </w:p>
          <w:p w14:paraId="3E5A700A" w14:textId="77777777" w:rsidR="002A4A14" w:rsidRDefault="00A23BA0" w:rsidP="002A4A14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E82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Status Perkawinan, dan No.Rekening BCA saat ICR masih dalam proses loading </w:t>
            </w:r>
          </w:p>
          <w:p w14:paraId="2E8917DC" w14:textId="77777777" w:rsidR="002A4A14" w:rsidRPr="002A4A14" w:rsidRDefault="002A4A14" w:rsidP="002A4A14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4A14">
              <w:rPr>
                <w:rFonts w:ascii="Arial" w:hAnsi="Arial" w:cs="Arial"/>
                <w:sz w:val="20"/>
                <w:szCs w:val="20"/>
                <w:lang w:val="en-US"/>
              </w:rPr>
              <w:t>Jika proses ICR telah lebih dari 5 detik, pastikan proses ICR selesai dan field</w:t>
            </w:r>
            <w:r w:rsidR="00CF07F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</w:t>
            </w:r>
            <w:r w:rsidR="00CF07F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seharusnya terisi dengan data ICR menjadi tidak terisi, tidak ada perubahan yang terjadi pada setiap field</w:t>
            </w:r>
          </w:p>
          <w:p w14:paraId="5C651FCC" w14:textId="77777777" w:rsidR="00A23BA0" w:rsidRPr="0052097F" w:rsidRDefault="00A23BA0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manual pada field yang seharusnya terisi dengan data ICR</w:t>
            </w:r>
          </w:p>
          <w:p w14:paraId="2E81BCE3" w14:textId="77777777" w:rsidR="00A23BA0" w:rsidRDefault="00A23BA0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423819E5" w14:textId="77777777" w:rsidR="008568FF" w:rsidRDefault="007A40A6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field–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field pada Data Kendaraan dapat diinput</w:t>
            </w:r>
          </w:p>
          <w:p w14:paraId="7D464054" w14:textId="77777777" w:rsidR="008568FF" w:rsidRDefault="008568FF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0B1EC410" w14:textId="77777777" w:rsidR="00A23BA0" w:rsidRDefault="00A23BA0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65462DE" w14:textId="77777777" w:rsidR="00A23BA0" w:rsidRPr="00701671" w:rsidRDefault="00A23BA0" w:rsidP="00701671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097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701671" w:rsidRPr="00D80A74">
              <w:rPr>
                <w:rFonts w:ascii="Arial" w:hAnsi="Arial" w:cs="Arial"/>
                <w:sz w:val="20"/>
                <w:szCs w:val="20"/>
                <w:lang w:val="en-US"/>
              </w:rPr>
              <w:t>menampilkan notif “</w:t>
            </w:r>
            <w:r w:rsidR="001C7272">
              <w:rPr>
                <w:rFonts w:ascii="Arial" w:hAnsi="Arial" w:cs="Arial"/>
                <w:sz w:val="20"/>
                <w:szCs w:val="20"/>
                <w:lang w:val="en-US"/>
              </w:rPr>
              <w:t>Permohonan Anda sudah melalui tahap persetujuan awal dan akan melanjutkan ke proses persetujuan final</w:t>
            </w:r>
            <w:r w:rsidR="00701671" w:rsidRPr="00D80A74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E61BC4F" w14:textId="77777777" w:rsidR="00701671" w:rsidRDefault="0065496C" w:rsidP="00782B26">
            <w:pPr>
              <w:pStyle w:val="ListParagraph"/>
              <w:numPr>
                <w:ilvl w:val="0"/>
                <w:numId w:val="19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</w:t>
            </w:r>
            <w:r w:rsidR="00A23BA0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Showroom, hasil scoring yang muncul </w:t>
            </w:r>
            <w:r w:rsidR="00701671">
              <w:rPr>
                <w:rFonts w:ascii="Arial" w:hAnsi="Arial" w:cs="Arial"/>
                <w:sz w:val="20"/>
                <w:szCs w:val="20"/>
                <w:lang w:val="en-US"/>
              </w:rPr>
              <w:t>adalah:</w:t>
            </w:r>
          </w:p>
          <w:p w14:paraId="6681FE7C" w14:textId="77777777" w:rsidR="00701671" w:rsidRDefault="00701671" w:rsidP="00701671">
            <w:pPr>
              <w:pStyle w:val="ListParagraph"/>
              <w:numPr>
                <w:ilvl w:val="0"/>
                <w:numId w:val="38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data approve, hasil scoring yang muncul adalah approve</w:t>
            </w:r>
          </w:p>
          <w:p w14:paraId="240CC872" w14:textId="77777777" w:rsidR="00701671" w:rsidRDefault="00701671" w:rsidP="00701671">
            <w:pPr>
              <w:pStyle w:val="ListParagraph"/>
              <w:numPr>
                <w:ilvl w:val="0"/>
                <w:numId w:val="38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Untuk data </w:t>
            </w:r>
            <w:r w:rsidR="004469F2"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hasil scoring yang muncul adalah </w:t>
            </w:r>
            <w:r w:rsidR="004469F2">
              <w:rPr>
                <w:rFonts w:ascii="Arial" w:hAnsi="Arial" w:cs="Arial"/>
                <w:sz w:val="20"/>
                <w:szCs w:val="20"/>
                <w:lang w:val="en-US"/>
              </w:rPr>
              <w:t>reguler</w:t>
            </w:r>
          </w:p>
          <w:p w14:paraId="19727863" w14:textId="77777777" w:rsidR="00A23BA0" w:rsidRPr="00701671" w:rsidRDefault="00701671" w:rsidP="00701671">
            <w:pPr>
              <w:pStyle w:val="ListParagraph"/>
              <w:numPr>
                <w:ilvl w:val="0"/>
                <w:numId w:val="38"/>
              </w:numPr>
              <w:spacing w:after="6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1671">
              <w:rPr>
                <w:rFonts w:ascii="Arial" w:hAnsi="Arial" w:cs="Arial"/>
                <w:sz w:val="20"/>
                <w:szCs w:val="20"/>
                <w:lang w:val="en-US"/>
              </w:rPr>
              <w:t>Untuk data non scoring, hasil yang muncul adalah non scoring</w:t>
            </w:r>
          </w:p>
        </w:tc>
      </w:tr>
      <w:tr w:rsidR="00453165" w:rsidRPr="000356D6" w14:paraId="4356E454" w14:textId="77777777" w:rsidTr="00817B45">
        <w:tc>
          <w:tcPr>
            <w:tcW w:w="9464" w:type="dxa"/>
            <w:gridSpan w:val="3"/>
          </w:tcPr>
          <w:p w14:paraId="0FA4E0F6" w14:textId="77777777" w:rsidR="00453165" w:rsidRPr="002B3079" w:rsidRDefault="00A23BA0" w:rsidP="00701671">
            <w:pPr>
              <w:spacing w:after="6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 xml:space="preserve">Konsumen Menikah Hasil Scoring </w:t>
            </w:r>
            <w:r w:rsidR="00701671">
              <w:rPr>
                <w:rFonts w:ascii="Arial" w:hAnsi="Arial" w:cs="Arial"/>
                <w:b/>
                <w:sz w:val="20"/>
                <w:szCs w:val="20"/>
                <w:lang w:val="en-US"/>
              </w:rPr>
              <w:t>Reject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Dengan Proses ICR dan Cek Scoring Tidak Selesai Dalam 5 Detik</w:t>
            </w:r>
          </w:p>
        </w:tc>
      </w:tr>
      <w:tr w:rsidR="00A23BA0" w:rsidRPr="000356D6" w14:paraId="0C9ACFCA" w14:textId="77777777" w:rsidTr="00CF07FE">
        <w:tc>
          <w:tcPr>
            <w:tcW w:w="534" w:type="dxa"/>
          </w:tcPr>
          <w:p w14:paraId="778255BC" w14:textId="77777777" w:rsidR="00A23BA0" w:rsidRPr="000356D6" w:rsidRDefault="00A23BA0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5E200ABA" w14:textId="77777777" w:rsidR="00A23BA0" w:rsidRPr="0052097F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 </w:t>
            </w:r>
            <w:r w:rsidR="00701671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  <w:p w14:paraId="0E485E1C" w14:textId="77777777" w:rsidR="00A23BA0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094F182A" w14:textId="77777777" w:rsidR="00A23BA0" w:rsidRPr="00AF2003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Konsumen</w:t>
            </w:r>
          </w:p>
          <w:p w14:paraId="3A5EBB61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5F4753F3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4E6C77B4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323919D8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E82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</w:t>
            </w:r>
            <w:r w:rsidR="00DC74E7">
              <w:rPr>
                <w:rFonts w:ascii="Arial" w:hAnsi="Arial" w:cs="Arial"/>
                <w:sz w:val="20"/>
                <w:szCs w:val="20"/>
                <w:lang w:val="en-US"/>
              </w:rPr>
              <w:t>Menikah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3A14B0F" w14:textId="77777777" w:rsidR="00A23BA0" w:rsidRPr="0051052A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Setelah proses ICR selesai, lakukan input pada field yang seharusnya diisi secara otomatis oleh ICR</w:t>
            </w:r>
          </w:p>
          <w:p w14:paraId="6DC96540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623E2A2E" w14:textId="77777777" w:rsidR="00A23BA0" w:rsidRP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5E51024" w14:textId="77777777" w:rsidR="00A23BA0" w:rsidRPr="00A23BA0" w:rsidRDefault="008568FF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Ulangi kembali point 3-6</w:t>
            </w:r>
          </w:p>
          <w:p w14:paraId="3FA8D7FF" w14:textId="77777777" w:rsidR="00A23BA0" w:rsidRDefault="00A23BA0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4B731DD7" w14:textId="77777777" w:rsidR="00A23BA0" w:rsidRDefault="004229AB" w:rsidP="00701671">
            <w:pPr>
              <w:pStyle w:val="ListParagraph"/>
              <w:numPr>
                <w:ilvl w:val="0"/>
                <w:numId w:val="20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A23BA0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1A4C9088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06517991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EB16013" w14:textId="77777777" w:rsidR="00A23BA0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75BFC624" w14:textId="77777777" w:rsidR="00A23BA0" w:rsidRPr="002130B3" w:rsidRDefault="00A23BA0" w:rsidP="00701671">
            <w:pPr>
              <w:pStyle w:val="ListParagraph"/>
              <w:numPr>
                <w:ilvl w:val="0"/>
                <w:numId w:val="20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  <w:shd w:val="clear" w:color="auto" w:fill="auto"/>
          </w:tcPr>
          <w:p w14:paraId="59213C0D" w14:textId="77777777" w:rsidR="00A23BA0" w:rsidRPr="0052097F" w:rsidRDefault="00A23BA0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Konsumen</w:t>
            </w:r>
          </w:p>
          <w:p w14:paraId="6B09AAFE" w14:textId="77777777" w:rsidR="008709AF" w:rsidRDefault="00A23BA0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konsumen dan pasangan dari galeri</w:t>
            </w:r>
          </w:p>
          <w:p w14:paraId="6CF1BE2B" w14:textId="77777777" w:rsidR="008709AF" w:rsidRPr="008709AF" w:rsidRDefault="008709AF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09AF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1119670B" w14:textId="77777777" w:rsidR="008568FF" w:rsidRDefault="008568FF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foto KTP berhasil di upload</w:t>
            </w:r>
          </w:p>
          <w:p w14:paraId="1692C85F" w14:textId="77777777" w:rsidR="002A4A14" w:rsidRDefault="00A23BA0" w:rsidP="002A4A14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E82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Status Perkawinan, dan No.Rekening BCA saat ICR masih dalam proses loading </w:t>
            </w:r>
          </w:p>
          <w:p w14:paraId="181DA0E8" w14:textId="77777777" w:rsidR="002A4A14" w:rsidRPr="002A4A14" w:rsidRDefault="002A4A14" w:rsidP="002A4A14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4A14">
              <w:rPr>
                <w:rFonts w:ascii="Arial" w:hAnsi="Arial" w:cs="Arial"/>
                <w:sz w:val="20"/>
                <w:szCs w:val="20"/>
                <w:lang w:val="en-US"/>
              </w:rPr>
              <w:t xml:space="preserve">Jika proses ICR telah lebih dari 5 detik, </w:t>
            </w:r>
            <w:r w:rsidRPr="002A4A1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proses ICR selesai </w:t>
            </w:r>
            <w:r w:rsidR="00CF07FE" w:rsidRPr="002A4A14">
              <w:rPr>
                <w:rFonts w:ascii="Arial" w:hAnsi="Arial" w:cs="Arial"/>
                <w:sz w:val="20"/>
                <w:szCs w:val="20"/>
                <w:lang w:val="en-US"/>
              </w:rPr>
              <w:t>dan field</w:t>
            </w:r>
            <w:r w:rsidR="00CF07F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seharusnya terisi dengan data ICR menjadi tidak terisi, tidak ada perubahan yang terjadi pada setiap field</w:t>
            </w:r>
            <w:r w:rsidR="00CF07FE" w:rsidRPr="002A4A1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3B2A731" w14:textId="77777777" w:rsidR="00A23BA0" w:rsidRPr="002466F1" w:rsidRDefault="00A23BA0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field yang seharusnya terisi dengan data ICR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menjadi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tidak terisi</w:t>
            </w:r>
          </w:p>
          <w:p w14:paraId="37C4E482" w14:textId="77777777" w:rsidR="00A23BA0" w:rsidRPr="0052097F" w:rsidRDefault="00A23BA0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manual pada field yang seharusnya terisi dengan data ICR</w:t>
            </w:r>
          </w:p>
          <w:p w14:paraId="177F23AC" w14:textId="77777777" w:rsidR="00A23BA0" w:rsidRDefault="00A23BA0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03884C2A" w14:textId="77777777" w:rsidR="008568FF" w:rsidRDefault="007A40A6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field–</w:t>
            </w:r>
            <w:r w:rsidR="008568FF">
              <w:rPr>
                <w:rFonts w:ascii="Arial" w:hAnsi="Arial" w:cs="Arial"/>
                <w:sz w:val="20"/>
                <w:szCs w:val="20"/>
                <w:lang w:val="en-US"/>
              </w:rPr>
              <w:t>field pada Data Kendaraan dapat diinput</w:t>
            </w:r>
          </w:p>
          <w:p w14:paraId="1EDE9019" w14:textId="77777777" w:rsidR="008568FF" w:rsidRDefault="008568FF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5B4AC255" w14:textId="77777777" w:rsidR="00A23BA0" w:rsidRDefault="00A23BA0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E0E1A02" w14:textId="77777777" w:rsidR="00A23BA0" w:rsidRDefault="00A23BA0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1671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701671" w:rsidRPr="00701671">
              <w:rPr>
                <w:rFonts w:ascii="Arial" w:hAnsi="Arial" w:cs="Arial"/>
                <w:sz w:val="20"/>
                <w:szCs w:val="20"/>
                <w:lang w:val="en-US"/>
              </w:rPr>
              <w:t>menampilkan notif “</w:t>
            </w:r>
            <w:r w:rsidR="001C7272">
              <w:rPr>
                <w:rFonts w:ascii="Arial" w:hAnsi="Arial" w:cs="Arial"/>
                <w:sz w:val="20"/>
                <w:szCs w:val="20"/>
                <w:lang w:val="en-US"/>
              </w:rPr>
              <w:t>Permohonan Anda sudah melalui tahap persetujuan awal dan akan melanjutkan ke proses persetujuan final</w:t>
            </w:r>
            <w:r w:rsidR="00701671" w:rsidRPr="00701671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701671" w:rsidRPr="0052097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</w:p>
          <w:p w14:paraId="5E08A47A" w14:textId="77777777" w:rsidR="00A23BA0" w:rsidRPr="00A23BA0" w:rsidRDefault="0065496C" w:rsidP="00701671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</w:t>
            </w:r>
            <w:r w:rsidR="00A23BA0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Showroom, hasil scoring yang muncul adalah </w:t>
            </w:r>
            <w:r w:rsidR="00701671">
              <w:rPr>
                <w:rFonts w:ascii="Arial" w:hAnsi="Arial" w:cs="Arial"/>
                <w:sz w:val="20"/>
                <w:szCs w:val="20"/>
                <w:lang w:val="en-US"/>
              </w:rPr>
              <w:t>reject</w:t>
            </w:r>
          </w:p>
        </w:tc>
      </w:tr>
      <w:tr w:rsidR="00F16B8F" w:rsidRPr="000356D6" w14:paraId="3B1B7B15" w14:textId="77777777" w:rsidTr="00533E57">
        <w:tc>
          <w:tcPr>
            <w:tcW w:w="534" w:type="dxa"/>
          </w:tcPr>
          <w:p w14:paraId="2A222857" w14:textId="77777777" w:rsidR="00F16B8F" w:rsidRPr="000356D6" w:rsidRDefault="00F16B8F" w:rsidP="00701671">
            <w:pPr>
              <w:pStyle w:val="ListParagraph"/>
              <w:numPr>
                <w:ilvl w:val="0"/>
                <w:numId w:val="1"/>
              </w:numPr>
              <w:spacing w:before="20" w:after="20" w:line="36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B724EAB" w14:textId="77777777" w:rsidR="00F16B8F" w:rsidRPr="0052097F" w:rsidRDefault="00F16B8F" w:rsidP="00701671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30B3">
              <w:rPr>
                <w:rFonts w:ascii="Arial" w:hAnsi="Arial" w:cs="Arial"/>
                <w:sz w:val="20"/>
                <w:szCs w:val="20"/>
                <w:lang w:val="en-US"/>
              </w:rPr>
              <w:t>Note: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Koordinasi dengan IT untuk data dengan hasil scoring r</w:t>
            </w:r>
            <w:r w:rsidR="00701671">
              <w:rPr>
                <w:rFonts w:ascii="Arial" w:hAnsi="Arial" w:cs="Arial"/>
                <w:sz w:val="20"/>
                <w:szCs w:val="20"/>
                <w:lang w:val="en-US"/>
              </w:rPr>
              <w:t>eject</w:t>
            </w:r>
          </w:p>
          <w:p w14:paraId="6B40F7BF" w14:textId="77777777" w:rsidR="00F16B8F" w:rsidRDefault="00F16B8F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14:paraId="366D3D85" w14:textId="77777777" w:rsidR="00F16B8F" w:rsidRPr="00AF2003" w:rsidRDefault="00F16B8F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Tanpa Mengisi Data Konsumen</w:t>
            </w:r>
          </w:p>
          <w:p w14:paraId="17DDD6C9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aplikasi FINA Showroom</w:t>
            </w:r>
          </w:p>
          <w:p w14:paraId="34858ABA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“Apply Online”</w:t>
            </w:r>
          </w:p>
          <w:p w14:paraId="0227D3C5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KTP dari galeri dengan ukuran gambar maksimal 2 MB</w:t>
            </w:r>
          </w:p>
          <w:p w14:paraId="4CF3EA02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No.Handphone</w:t>
            </w:r>
            <w:r w:rsidR="00E82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(whatsapp), Email, No.Rekening BCA, dan Status Perkawinan (</w:t>
            </w:r>
            <w:r w:rsidR="00DC74E7">
              <w:rPr>
                <w:rFonts w:ascii="Arial" w:hAnsi="Arial" w:cs="Arial"/>
                <w:sz w:val="20"/>
                <w:szCs w:val="20"/>
                <w:lang w:val="en-US"/>
              </w:rPr>
              <w:t>Menikah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44652678" w14:textId="77777777" w:rsidR="00F16B8F" w:rsidRPr="0051052A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proses ICR selesai, lakukan input pada field yang seharusnya diisi secara otomatis oleh ICR</w:t>
            </w:r>
          </w:p>
          <w:p w14:paraId="7781AEF8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“LANJUTKAN” </w:t>
            </w:r>
          </w:p>
          <w:p w14:paraId="45225714" w14:textId="77777777" w:rsidR="00F16B8F" w:rsidRPr="00A23BA0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NANTI SAJA</w:t>
            </w:r>
            <w:r w:rsidRPr="00A23BA0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1738530" w14:textId="77777777" w:rsidR="00F16B8F" w:rsidRPr="00A23BA0" w:rsidRDefault="00C33E58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Ulangi kembali point 3-6</w:t>
            </w:r>
          </w:p>
          <w:p w14:paraId="57C963FE" w14:textId="77777777" w:rsidR="00F16B8F" w:rsidRDefault="00F16B8F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640DF424" w14:textId="77777777" w:rsidR="00F16B8F" w:rsidRDefault="004229AB" w:rsidP="00701671">
            <w:pPr>
              <w:pStyle w:val="ListParagraph"/>
              <w:numPr>
                <w:ilvl w:val="0"/>
                <w:numId w:val="22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field–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>field pada Data Kendaraan</w:t>
            </w:r>
          </w:p>
          <w:p w14:paraId="065C065D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Centang pada “saya telah membaca, mengerti dan menyetujui Syarat &amp; Ketentuan yang berlaku”</w:t>
            </w:r>
          </w:p>
          <w:p w14:paraId="136CC5E0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</w:p>
          <w:p w14:paraId="4EEFDCAB" w14:textId="77777777" w:rsidR="00F16B8F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hasil scoring</w:t>
            </w:r>
          </w:p>
          <w:p w14:paraId="62F17219" w14:textId="77777777" w:rsidR="00F16B8F" w:rsidRPr="002130B3" w:rsidRDefault="00F16B8F" w:rsidP="00701671">
            <w:pPr>
              <w:pStyle w:val="ListParagraph"/>
              <w:numPr>
                <w:ilvl w:val="0"/>
                <w:numId w:val="22"/>
              </w:numPr>
              <w:spacing w:before="240"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pengecekan hasil scoring di database FINA Showroom</w:t>
            </w:r>
          </w:p>
        </w:tc>
        <w:tc>
          <w:tcPr>
            <w:tcW w:w="4678" w:type="dxa"/>
          </w:tcPr>
          <w:p w14:paraId="63B30B16" w14:textId="77777777" w:rsidR="00F16B8F" w:rsidRPr="0052097F" w:rsidRDefault="00F16B8F" w:rsidP="00701671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F2003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lastRenderedPageBreak/>
              <w:t>Input Data Konsumen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Menikah Dengan Mengisi Data Konsumen</w:t>
            </w:r>
          </w:p>
          <w:p w14:paraId="66BD3B4F" w14:textId="77777777" w:rsidR="008709AF" w:rsidRDefault="00F16B8F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dapat melakukan upload foto KTP konsumen dari galeri</w:t>
            </w:r>
          </w:p>
          <w:p w14:paraId="04992A42" w14:textId="77777777" w:rsidR="008709AF" w:rsidRPr="008709AF" w:rsidRDefault="008709AF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09AF">
              <w:rPr>
                <w:rFonts w:ascii="Arial" w:hAnsi="Arial" w:cs="Arial"/>
                <w:sz w:val="20"/>
                <w:szCs w:val="20"/>
                <w:lang w:val="en-US"/>
              </w:rPr>
              <w:t>Pastikan berhasil upload foto KTP dengan ukuran maksimal 2 MB</w:t>
            </w:r>
          </w:p>
          <w:p w14:paraId="02F6D051" w14:textId="77777777" w:rsidR="00C33E58" w:rsidRPr="00C33E58" w:rsidRDefault="00C33E58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ICR berjalan setelah foto KTP berhasil diupload</w:t>
            </w:r>
          </w:p>
          <w:p w14:paraId="51A25897" w14:textId="77777777" w:rsidR="00CF07FE" w:rsidRDefault="00F16B8F" w:rsidP="00CF07FE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>Pastikan dapat melakukan input pada field No.Handphone</w:t>
            </w:r>
            <w:r w:rsidR="00E82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66F1">
              <w:rPr>
                <w:rFonts w:ascii="Arial" w:hAnsi="Arial" w:cs="Arial"/>
                <w:sz w:val="20"/>
                <w:szCs w:val="20"/>
                <w:lang w:val="en-US"/>
              </w:rPr>
              <w:t xml:space="preserve">(whatsapp), Email, Status Perkawinan, dan No.Rekening BCA saat ICR masih dalam proses loading </w:t>
            </w:r>
          </w:p>
          <w:p w14:paraId="5C2D764B" w14:textId="77777777" w:rsidR="00CF07FE" w:rsidRPr="00CF07FE" w:rsidRDefault="00CF07FE" w:rsidP="00CF07FE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07FE">
              <w:rPr>
                <w:rFonts w:ascii="Arial" w:hAnsi="Arial" w:cs="Arial"/>
                <w:sz w:val="20"/>
                <w:szCs w:val="20"/>
                <w:lang w:val="en-US"/>
              </w:rPr>
              <w:t xml:space="preserve">Jika proses ICR telah lebih dari 5 detik, pastikan proses ICR selesai dan field yang seharusnya terisi dengan data ICR menjadi tidak terisi, tidak ada perubahan yang terjadi pada setiap field </w:t>
            </w:r>
          </w:p>
          <w:p w14:paraId="571FF921" w14:textId="77777777" w:rsidR="00F16B8F" w:rsidRPr="0052097F" w:rsidRDefault="00F16B8F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dapat melakukan input manual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field yang seharusnya terisi dengan data ICR</w:t>
            </w:r>
          </w:p>
          <w:p w14:paraId="00A557AF" w14:textId="77777777" w:rsidR="00F16B8F" w:rsidRDefault="00F16B8F" w:rsidP="00701671">
            <w:pPr>
              <w:spacing w:before="240" w:after="60" w:line="360" w:lineRule="auto"/>
              <w:ind w:left="-43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Data Kendaraan</w:t>
            </w:r>
          </w:p>
          <w:p w14:paraId="62218F3E" w14:textId="77777777" w:rsidR="00C33E58" w:rsidRDefault="007A40A6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field–</w:t>
            </w:r>
            <w:r w:rsidR="00C33E58">
              <w:rPr>
                <w:rFonts w:ascii="Arial" w:hAnsi="Arial" w:cs="Arial"/>
                <w:sz w:val="20"/>
                <w:szCs w:val="20"/>
                <w:lang w:val="en-US"/>
              </w:rPr>
              <w:t>field pada Data Kendaraan dapat diinput</w:t>
            </w:r>
          </w:p>
          <w:p w14:paraId="3C811FFB" w14:textId="77777777" w:rsidR="00C33E58" w:rsidRDefault="00C33E58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“saya telah membaca, mengerti dan menyetujui Syarat &amp; Ketentuan yang berlaku” dapat dicentang</w:t>
            </w:r>
          </w:p>
          <w:p w14:paraId="40B4B90D" w14:textId="77777777" w:rsidR="00F16B8F" w:rsidRDefault="00F16B8F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hasil scoring muncul dalam waktu 5 detik setelah klik “LANJUTKAN”</w:t>
            </w:r>
          </w:p>
          <w:p w14:paraId="702BEB88" w14:textId="77777777" w:rsidR="00F16B8F" w:rsidRPr="00701671" w:rsidRDefault="00F16B8F" w:rsidP="00701671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097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scoring </w:t>
            </w:r>
            <w:r w:rsidR="00701671" w:rsidRPr="00701671">
              <w:rPr>
                <w:rFonts w:ascii="Arial" w:hAnsi="Arial" w:cs="Arial"/>
                <w:sz w:val="20"/>
                <w:szCs w:val="20"/>
                <w:lang w:val="en-US"/>
              </w:rPr>
              <w:t>menampilkan notif “</w:t>
            </w:r>
            <w:r w:rsidR="001C7272">
              <w:rPr>
                <w:rFonts w:ascii="Arial" w:hAnsi="Arial" w:cs="Arial"/>
                <w:sz w:val="20"/>
                <w:szCs w:val="20"/>
                <w:lang w:val="en-US"/>
              </w:rPr>
              <w:t>Permohonan Anda sudah melalui tahap persetujuan awal dan akan melanjutkan ke proses persetujuan final</w:t>
            </w:r>
            <w:r w:rsidR="00701671" w:rsidRPr="00701671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701671" w:rsidRPr="0052097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FF7A901" w14:textId="77777777" w:rsidR="00F16B8F" w:rsidRPr="00A23BA0" w:rsidRDefault="0065496C" w:rsidP="005C666D">
            <w:pPr>
              <w:pStyle w:val="ListParagraph"/>
              <w:numPr>
                <w:ilvl w:val="0"/>
                <w:numId w:val="23"/>
              </w:numPr>
              <w:spacing w:after="60" w:line="36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di database</w:t>
            </w:r>
            <w:r w:rsidR="00F16B8F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Showroom, hasil scoring yang muncul adalah r</w:t>
            </w:r>
            <w:r w:rsidR="005C666D">
              <w:rPr>
                <w:rFonts w:ascii="Arial" w:hAnsi="Arial" w:cs="Arial"/>
                <w:sz w:val="20"/>
                <w:szCs w:val="20"/>
                <w:lang w:val="en-US"/>
              </w:rPr>
              <w:t>eject</w:t>
            </w:r>
          </w:p>
        </w:tc>
      </w:tr>
    </w:tbl>
    <w:p w14:paraId="284DA7CD" w14:textId="77777777" w:rsidR="00915A5C" w:rsidRDefault="00915A5C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62B2EC7" w14:textId="77777777" w:rsidR="00533E57" w:rsidRDefault="00533E57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C67F4F8" w14:textId="77777777" w:rsidR="002C65B8" w:rsidRDefault="002C65B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B2D77E8" w14:textId="77777777" w:rsidR="002C65B8" w:rsidRDefault="002C65B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2C65B8" w:rsidSect="008C254B">
      <w:headerReference w:type="default" r:id="rId7"/>
      <w:footerReference w:type="default" r:id="rId8"/>
      <w:pgSz w:w="11906" w:h="16838" w:code="9"/>
      <w:pgMar w:top="426" w:right="1077" w:bottom="851" w:left="1077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914F" w14:textId="77777777" w:rsidR="008C254B" w:rsidRDefault="008C254B" w:rsidP="009C7C6E">
      <w:pPr>
        <w:spacing w:after="0" w:line="240" w:lineRule="auto"/>
      </w:pPr>
      <w:r>
        <w:separator/>
      </w:r>
    </w:p>
  </w:endnote>
  <w:endnote w:type="continuationSeparator" w:id="0">
    <w:p w14:paraId="6535B8C4" w14:textId="77777777" w:rsidR="008C254B" w:rsidRDefault="008C254B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359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38DD2F2" w14:textId="77777777" w:rsidR="004229AB" w:rsidRDefault="004229AB">
            <w:pPr>
              <w:pStyle w:val="Footer"/>
              <w:jc w:val="right"/>
            </w:pPr>
            <w:r>
              <w:t xml:space="preserve">Page </w:t>
            </w:r>
            <w:r w:rsidR="00062D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2D02">
              <w:rPr>
                <w:b/>
                <w:sz w:val="24"/>
                <w:szCs w:val="24"/>
              </w:rPr>
              <w:fldChar w:fldCharType="separate"/>
            </w:r>
            <w:r w:rsidR="00954B57">
              <w:rPr>
                <w:b/>
                <w:noProof/>
              </w:rPr>
              <w:t>12</w:t>
            </w:r>
            <w:r w:rsidR="00062D0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2D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2D02">
              <w:rPr>
                <w:b/>
                <w:sz w:val="24"/>
                <w:szCs w:val="24"/>
              </w:rPr>
              <w:fldChar w:fldCharType="separate"/>
            </w:r>
            <w:r w:rsidR="00954B57">
              <w:rPr>
                <w:b/>
                <w:noProof/>
              </w:rPr>
              <w:t>12</w:t>
            </w:r>
            <w:r w:rsidR="00062D0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2E24E5B" w14:textId="77777777" w:rsidR="004229AB" w:rsidRPr="00533E57" w:rsidRDefault="004229AB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9C5B" w14:textId="77777777" w:rsidR="008C254B" w:rsidRDefault="008C254B" w:rsidP="009C7C6E">
      <w:pPr>
        <w:spacing w:after="0" w:line="240" w:lineRule="auto"/>
      </w:pPr>
      <w:r>
        <w:separator/>
      </w:r>
    </w:p>
  </w:footnote>
  <w:footnote w:type="continuationSeparator" w:id="0">
    <w:p w14:paraId="2D729853" w14:textId="77777777" w:rsidR="008C254B" w:rsidRDefault="008C254B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B2BEE" w14:textId="77777777" w:rsidR="004229AB" w:rsidRDefault="004229AB">
    <w:pPr>
      <w:pStyle w:val="Header"/>
    </w:pPr>
  </w:p>
  <w:p w14:paraId="1D710987" w14:textId="77777777" w:rsidR="004229AB" w:rsidRDefault="00422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1DBF"/>
    <w:multiLevelType w:val="hybridMultilevel"/>
    <w:tmpl w:val="9B0201AC"/>
    <w:lvl w:ilvl="0" w:tplc="9D0EB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403"/>
    <w:multiLevelType w:val="hybridMultilevel"/>
    <w:tmpl w:val="384E602E"/>
    <w:lvl w:ilvl="0" w:tplc="309EA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BD8"/>
    <w:multiLevelType w:val="hybridMultilevel"/>
    <w:tmpl w:val="108E9C8C"/>
    <w:lvl w:ilvl="0" w:tplc="ADBEF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75A6C"/>
    <w:multiLevelType w:val="hybridMultilevel"/>
    <w:tmpl w:val="489CE6FC"/>
    <w:lvl w:ilvl="0" w:tplc="32344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31EFE"/>
    <w:multiLevelType w:val="hybridMultilevel"/>
    <w:tmpl w:val="387C3BCC"/>
    <w:lvl w:ilvl="0" w:tplc="C37A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F7A3D"/>
    <w:multiLevelType w:val="hybridMultilevel"/>
    <w:tmpl w:val="2EE6B422"/>
    <w:lvl w:ilvl="0" w:tplc="967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2105"/>
    <w:multiLevelType w:val="hybridMultilevel"/>
    <w:tmpl w:val="02DABAB8"/>
    <w:lvl w:ilvl="0" w:tplc="3FD0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62769"/>
    <w:multiLevelType w:val="hybridMultilevel"/>
    <w:tmpl w:val="24346ABA"/>
    <w:lvl w:ilvl="0" w:tplc="AED4B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62FE6"/>
    <w:multiLevelType w:val="hybridMultilevel"/>
    <w:tmpl w:val="974A8EE2"/>
    <w:lvl w:ilvl="0" w:tplc="646AA2FC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22E4B"/>
    <w:multiLevelType w:val="hybridMultilevel"/>
    <w:tmpl w:val="6FD6F6C6"/>
    <w:lvl w:ilvl="0" w:tplc="E2E86D1C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22C04"/>
    <w:multiLevelType w:val="hybridMultilevel"/>
    <w:tmpl w:val="47D4E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15DF"/>
    <w:multiLevelType w:val="hybridMultilevel"/>
    <w:tmpl w:val="6606679C"/>
    <w:lvl w:ilvl="0" w:tplc="AAE0D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70AD9"/>
    <w:multiLevelType w:val="hybridMultilevel"/>
    <w:tmpl w:val="B124326A"/>
    <w:lvl w:ilvl="0" w:tplc="9272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82020"/>
    <w:multiLevelType w:val="hybridMultilevel"/>
    <w:tmpl w:val="D2521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17E33"/>
    <w:multiLevelType w:val="hybridMultilevel"/>
    <w:tmpl w:val="5D66AD84"/>
    <w:lvl w:ilvl="0" w:tplc="501CA98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45A6D"/>
    <w:multiLevelType w:val="hybridMultilevel"/>
    <w:tmpl w:val="105A8F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97388"/>
    <w:multiLevelType w:val="hybridMultilevel"/>
    <w:tmpl w:val="D2521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5409A"/>
    <w:multiLevelType w:val="hybridMultilevel"/>
    <w:tmpl w:val="2A6CF154"/>
    <w:lvl w:ilvl="0" w:tplc="E15AB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00563"/>
    <w:multiLevelType w:val="hybridMultilevel"/>
    <w:tmpl w:val="E356EEA0"/>
    <w:lvl w:ilvl="0" w:tplc="3A121FA2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 w15:restartNumberingAfterBreak="0">
    <w:nsid w:val="37DA5470"/>
    <w:multiLevelType w:val="hybridMultilevel"/>
    <w:tmpl w:val="0C4AD38A"/>
    <w:lvl w:ilvl="0" w:tplc="D68C3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F1629"/>
    <w:multiLevelType w:val="hybridMultilevel"/>
    <w:tmpl w:val="B18A90D4"/>
    <w:lvl w:ilvl="0" w:tplc="68423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D1CEB"/>
    <w:multiLevelType w:val="hybridMultilevel"/>
    <w:tmpl w:val="D2521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D6E01"/>
    <w:multiLevelType w:val="hybridMultilevel"/>
    <w:tmpl w:val="2048AB1C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D7D73"/>
    <w:multiLevelType w:val="hybridMultilevel"/>
    <w:tmpl w:val="D020EE32"/>
    <w:lvl w:ilvl="0" w:tplc="C1D23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25D87"/>
    <w:multiLevelType w:val="hybridMultilevel"/>
    <w:tmpl w:val="77CC3BBE"/>
    <w:lvl w:ilvl="0" w:tplc="251AC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F0C9C"/>
    <w:multiLevelType w:val="hybridMultilevel"/>
    <w:tmpl w:val="F4F4C208"/>
    <w:lvl w:ilvl="0" w:tplc="E96EA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31DD"/>
    <w:multiLevelType w:val="hybridMultilevel"/>
    <w:tmpl w:val="433A6596"/>
    <w:lvl w:ilvl="0" w:tplc="1C44C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651D7"/>
    <w:multiLevelType w:val="hybridMultilevel"/>
    <w:tmpl w:val="C1383ACA"/>
    <w:lvl w:ilvl="0" w:tplc="A17208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A6DD0"/>
    <w:multiLevelType w:val="hybridMultilevel"/>
    <w:tmpl w:val="1D56AB3A"/>
    <w:lvl w:ilvl="0" w:tplc="AEE2B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04DAB"/>
    <w:multiLevelType w:val="hybridMultilevel"/>
    <w:tmpl w:val="D2521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97C57"/>
    <w:multiLevelType w:val="hybridMultilevel"/>
    <w:tmpl w:val="F34AF06E"/>
    <w:lvl w:ilvl="0" w:tplc="F4668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34D98"/>
    <w:multiLevelType w:val="hybridMultilevel"/>
    <w:tmpl w:val="D2521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A364C"/>
    <w:multiLevelType w:val="hybridMultilevel"/>
    <w:tmpl w:val="7FAC74EE"/>
    <w:lvl w:ilvl="0" w:tplc="1C960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63410"/>
    <w:multiLevelType w:val="hybridMultilevel"/>
    <w:tmpl w:val="D2521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47EF8"/>
    <w:multiLevelType w:val="hybridMultilevel"/>
    <w:tmpl w:val="96129A2E"/>
    <w:lvl w:ilvl="0" w:tplc="C59A4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953ED"/>
    <w:multiLevelType w:val="hybridMultilevel"/>
    <w:tmpl w:val="03646AAE"/>
    <w:lvl w:ilvl="0" w:tplc="B1D27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3EAE"/>
    <w:multiLevelType w:val="hybridMultilevel"/>
    <w:tmpl w:val="AD68134E"/>
    <w:lvl w:ilvl="0" w:tplc="DD2EA748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B3AD5"/>
    <w:multiLevelType w:val="hybridMultilevel"/>
    <w:tmpl w:val="7D046C58"/>
    <w:lvl w:ilvl="0" w:tplc="3AF08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072B2"/>
    <w:multiLevelType w:val="hybridMultilevel"/>
    <w:tmpl w:val="BBC2A3B4"/>
    <w:lvl w:ilvl="0" w:tplc="F2262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F29C9"/>
    <w:multiLevelType w:val="hybridMultilevel"/>
    <w:tmpl w:val="9F002D30"/>
    <w:lvl w:ilvl="0" w:tplc="B048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060224">
    <w:abstractNumId w:val="22"/>
  </w:num>
  <w:num w:numId="2" w16cid:durableId="1225604077">
    <w:abstractNumId w:val="5"/>
  </w:num>
  <w:num w:numId="3" w16cid:durableId="185561184">
    <w:abstractNumId w:val="17"/>
  </w:num>
  <w:num w:numId="4" w16cid:durableId="226187314">
    <w:abstractNumId w:val="37"/>
  </w:num>
  <w:num w:numId="5" w16cid:durableId="360253354">
    <w:abstractNumId w:val="23"/>
  </w:num>
  <w:num w:numId="6" w16cid:durableId="2082481687">
    <w:abstractNumId w:val="34"/>
  </w:num>
  <w:num w:numId="7" w16cid:durableId="918756788">
    <w:abstractNumId w:val="27"/>
  </w:num>
  <w:num w:numId="8" w16cid:durableId="657198709">
    <w:abstractNumId w:val="7"/>
  </w:num>
  <w:num w:numId="9" w16cid:durableId="1762336052">
    <w:abstractNumId w:val="6"/>
  </w:num>
  <w:num w:numId="10" w16cid:durableId="584728327">
    <w:abstractNumId w:val="39"/>
  </w:num>
  <w:num w:numId="11" w16cid:durableId="1013803587">
    <w:abstractNumId w:val="20"/>
  </w:num>
  <w:num w:numId="12" w16cid:durableId="1935630954">
    <w:abstractNumId w:val="26"/>
  </w:num>
  <w:num w:numId="13" w16cid:durableId="465044846">
    <w:abstractNumId w:val="24"/>
  </w:num>
  <w:num w:numId="14" w16cid:durableId="1655059535">
    <w:abstractNumId w:val="3"/>
  </w:num>
  <w:num w:numId="15" w16cid:durableId="1323461837">
    <w:abstractNumId w:val="35"/>
  </w:num>
  <w:num w:numId="16" w16cid:durableId="1867794379">
    <w:abstractNumId w:val="19"/>
  </w:num>
  <w:num w:numId="17" w16cid:durableId="1241912897">
    <w:abstractNumId w:val="12"/>
  </w:num>
  <w:num w:numId="18" w16cid:durableId="1691301123">
    <w:abstractNumId w:val="30"/>
  </w:num>
  <w:num w:numId="19" w16cid:durableId="947544780">
    <w:abstractNumId w:val="32"/>
  </w:num>
  <w:num w:numId="20" w16cid:durableId="1195580996">
    <w:abstractNumId w:val="11"/>
  </w:num>
  <w:num w:numId="21" w16cid:durableId="1693918101">
    <w:abstractNumId w:val="28"/>
  </w:num>
  <w:num w:numId="22" w16cid:durableId="1582252972">
    <w:abstractNumId w:val="38"/>
  </w:num>
  <w:num w:numId="23" w16cid:durableId="2080594079">
    <w:abstractNumId w:val="4"/>
  </w:num>
  <w:num w:numId="24" w16cid:durableId="1732459475">
    <w:abstractNumId w:val="2"/>
  </w:num>
  <w:num w:numId="25" w16cid:durableId="109204483">
    <w:abstractNumId w:val="15"/>
  </w:num>
  <w:num w:numId="26" w16cid:durableId="446389716">
    <w:abstractNumId w:val="25"/>
  </w:num>
  <w:num w:numId="27" w16cid:durableId="1143892760">
    <w:abstractNumId w:val="10"/>
  </w:num>
  <w:num w:numId="28" w16cid:durableId="1068066815">
    <w:abstractNumId w:val="31"/>
  </w:num>
  <w:num w:numId="29" w16cid:durableId="246427145">
    <w:abstractNumId w:val="13"/>
  </w:num>
  <w:num w:numId="30" w16cid:durableId="568537879">
    <w:abstractNumId w:val="18"/>
  </w:num>
  <w:num w:numId="31" w16cid:durableId="613174153">
    <w:abstractNumId w:val="16"/>
  </w:num>
  <w:num w:numId="32" w16cid:durableId="1742556526">
    <w:abstractNumId w:val="33"/>
  </w:num>
  <w:num w:numId="33" w16cid:durableId="1070077751">
    <w:abstractNumId w:val="29"/>
  </w:num>
  <w:num w:numId="34" w16cid:durableId="442304602">
    <w:abstractNumId w:val="1"/>
  </w:num>
  <w:num w:numId="35" w16cid:durableId="969821250">
    <w:abstractNumId w:val="0"/>
  </w:num>
  <w:num w:numId="36" w16cid:durableId="1121998587">
    <w:abstractNumId w:val="14"/>
  </w:num>
  <w:num w:numId="37" w16cid:durableId="1293950015">
    <w:abstractNumId w:val="21"/>
  </w:num>
  <w:num w:numId="38" w16cid:durableId="1877572751">
    <w:abstractNumId w:val="36"/>
  </w:num>
  <w:num w:numId="39" w16cid:durableId="1964847845">
    <w:abstractNumId w:val="9"/>
  </w:num>
  <w:num w:numId="40" w16cid:durableId="1805922609">
    <w:abstractNumId w:val="8"/>
  </w:num>
  <w:num w:numId="41" w16cid:durableId="2834690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9029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8394626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228417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56D6"/>
    <w:rsid w:val="00035D26"/>
    <w:rsid w:val="000361F7"/>
    <w:rsid w:val="000372BE"/>
    <w:rsid w:val="000438DF"/>
    <w:rsid w:val="00044D43"/>
    <w:rsid w:val="000570D7"/>
    <w:rsid w:val="0006240C"/>
    <w:rsid w:val="00062D02"/>
    <w:rsid w:val="0007348C"/>
    <w:rsid w:val="00073940"/>
    <w:rsid w:val="0007696F"/>
    <w:rsid w:val="000776B8"/>
    <w:rsid w:val="00077ADB"/>
    <w:rsid w:val="00077DE3"/>
    <w:rsid w:val="000810DA"/>
    <w:rsid w:val="000844E5"/>
    <w:rsid w:val="0008664D"/>
    <w:rsid w:val="000A035A"/>
    <w:rsid w:val="000A1C96"/>
    <w:rsid w:val="000A29C2"/>
    <w:rsid w:val="000A3E0E"/>
    <w:rsid w:val="000A5F00"/>
    <w:rsid w:val="000A7871"/>
    <w:rsid w:val="000B6016"/>
    <w:rsid w:val="000C0BFB"/>
    <w:rsid w:val="000C1557"/>
    <w:rsid w:val="000C23DD"/>
    <w:rsid w:val="000C3669"/>
    <w:rsid w:val="000C61C6"/>
    <w:rsid w:val="000C7822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88"/>
    <w:rsid w:val="000F60F8"/>
    <w:rsid w:val="00100ABD"/>
    <w:rsid w:val="00101101"/>
    <w:rsid w:val="00103F8B"/>
    <w:rsid w:val="00105BEF"/>
    <w:rsid w:val="0010693E"/>
    <w:rsid w:val="00112C46"/>
    <w:rsid w:val="00121BB5"/>
    <w:rsid w:val="00123880"/>
    <w:rsid w:val="00123D00"/>
    <w:rsid w:val="001241D8"/>
    <w:rsid w:val="001274AC"/>
    <w:rsid w:val="0013031B"/>
    <w:rsid w:val="001341F5"/>
    <w:rsid w:val="0013516C"/>
    <w:rsid w:val="001428D3"/>
    <w:rsid w:val="00144C60"/>
    <w:rsid w:val="001529A7"/>
    <w:rsid w:val="00156040"/>
    <w:rsid w:val="001616B3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EC0"/>
    <w:rsid w:val="0019169E"/>
    <w:rsid w:val="0019284D"/>
    <w:rsid w:val="001975CE"/>
    <w:rsid w:val="00197774"/>
    <w:rsid w:val="001A1C2C"/>
    <w:rsid w:val="001A52F6"/>
    <w:rsid w:val="001A78DC"/>
    <w:rsid w:val="001B1773"/>
    <w:rsid w:val="001B23CF"/>
    <w:rsid w:val="001B2655"/>
    <w:rsid w:val="001B5540"/>
    <w:rsid w:val="001C2607"/>
    <w:rsid w:val="001C7272"/>
    <w:rsid w:val="001D4163"/>
    <w:rsid w:val="001E48BE"/>
    <w:rsid w:val="001F4D0E"/>
    <w:rsid w:val="002009DB"/>
    <w:rsid w:val="00200EA6"/>
    <w:rsid w:val="0020226C"/>
    <w:rsid w:val="00211FA1"/>
    <w:rsid w:val="002130B3"/>
    <w:rsid w:val="002150EE"/>
    <w:rsid w:val="002179F2"/>
    <w:rsid w:val="0022065F"/>
    <w:rsid w:val="00222FE2"/>
    <w:rsid w:val="00223BD1"/>
    <w:rsid w:val="00225D40"/>
    <w:rsid w:val="002306EA"/>
    <w:rsid w:val="00230E22"/>
    <w:rsid w:val="002322E0"/>
    <w:rsid w:val="0023599F"/>
    <w:rsid w:val="002364AF"/>
    <w:rsid w:val="00237288"/>
    <w:rsid w:val="00242FBF"/>
    <w:rsid w:val="0024370A"/>
    <w:rsid w:val="002466F1"/>
    <w:rsid w:val="0025261F"/>
    <w:rsid w:val="00252A2D"/>
    <w:rsid w:val="0026201C"/>
    <w:rsid w:val="002648A2"/>
    <w:rsid w:val="0026567F"/>
    <w:rsid w:val="002704D8"/>
    <w:rsid w:val="002705A8"/>
    <w:rsid w:val="0027538F"/>
    <w:rsid w:val="002978CB"/>
    <w:rsid w:val="002A4A14"/>
    <w:rsid w:val="002A5281"/>
    <w:rsid w:val="002A684B"/>
    <w:rsid w:val="002A6C20"/>
    <w:rsid w:val="002A6EFF"/>
    <w:rsid w:val="002A7EB0"/>
    <w:rsid w:val="002B0A11"/>
    <w:rsid w:val="002B29CB"/>
    <w:rsid w:val="002B2E46"/>
    <w:rsid w:val="002B3079"/>
    <w:rsid w:val="002B3A07"/>
    <w:rsid w:val="002B3A70"/>
    <w:rsid w:val="002B5E96"/>
    <w:rsid w:val="002B6A00"/>
    <w:rsid w:val="002C65B8"/>
    <w:rsid w:val="002C6697"/>
    <w:rsid w:val="002C6DFA"/>
    <w:rsid w:val="002D1C12"/>
    <w:rsid w:val="002D22C2"/>
    <w:rsid w:val="002D23B6"/>
    <w:rsid w:val="002D2980"/>
    <w:rsid w:val="002D3931"/>
    <w:rsid w:val="002D5AEB"/>
    <w:rsid w:val="002D63F9"/>
    <w:rsid w:val="002E2DD7"/>
    <w:rsid w:val="002E3B2B"/>
    <w:rsid w:val="002E53E4"/>
    <w:rsid w:val="002E5D8B"/>
    <w:rsid w:val="002F199F"/>
    <w:rsid w:val="002F2C2D"/>
    <w:rsid w:val="002F74C9"/>
    <w:rsid w:val="0030383D"/>
    <w:rsid w:val="0030693C"/>
    <w:rsid w:val="0030797D"/>
    <w:rsid w:val="00312CC5"/>
    <w:rsid w:val="00313EE2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8BC"/>
    <w:rsid w:val="00345D7F"/>
    <w:rsid w:val="003475DE"/>
    <w:rsid w:val="00350839"/>
    <w:rsid w:val="00351A51"/>
    <w:rsid w:val="00352B24"/>
    <w:rsid w:val="00352D4F"/>
    <w:rsid w:val="00354B5D"/>
    <w:rsid w:val="00356CBC"/>
    <w:rsid w:val="00360DD6"/>
    <w:rsid w:val="00364334"/>
    <w:rsid w:val="0036675E"/>
    <w:rsid w:val="003714F6"/>
    <w:rsid w:val="00375FF2"/>
    <w:rsid w:val="0038376A"/>
    <w:rsid w:val="00385C8B"/>
    <w:rsid w:val="00385E3F"/>
    <w:rsid w:val="003909C4"/>
    <w:rsid w:val="00396043"/>
    <w:rsid w:val="003A24CA"/>
    <w:rsid w:val="003A28BB"/>
    <w:rsid w:val="003A3ECB"/>
    <w:rsid w:val="003A4677"/>
    <w:rsid w:val="003A4E62"/>
    <w:rsid w:val="003A7B9A"/>
    <w:rsid w:val="003B2CFF"/>
    <w:rsid w:val="003B30EE"/>
    <w:rsid w:val="003B3505"/>
    <w:rsid w:val="003B59F4"/>
    <w:rsid w:val="003B75A9"/>
    <w:rsid w:val="003C5DB6"/>
    <w:rsid w:val="003D1E25"/>
    <w:rsid w:val="003D480F"/>
    <w:rsid w:val="003D6621"/>
    <w:rsid w:val="003D7A77"/>
    <w:rsid w:val="003E05D4"/>
    <w:rsid w:val="003E0F92"/>
    <w:rsid w:val="003F0783"/>
    <w:rsid w:val="003F11C1"/>
    <w:rsid w:val="003F1CA9"/>
    <w:rsid w:val="003F2BD4"/>
    <w:rsid w:val="003F6030"/>
    <w:rsid w:val="003F79E8"/>
    <w:rsid w:val="00401994"/>
    <w:rsid w:val="00401F9F"/>
    <w:rsid w:val="004060CE"/>
    <w:rsid w:val="00413CAF"/>
    <w:rsid w:val="00413EC7"/>
    <w:rsid w:val="00416DFB"/>
    <w:rsid w:val="00417B9D"/>
    <w:rsid w:val="004229AB"/>
    <w:rsid w:val="00422A71"/>
    <w:rsid w:val="00423D62"/>
    <w:rsid w:val="00426D7A"/>
    <w:rsid w:val="00426ED8"/>
    <w:rsid w:val="00430532"/>
    <w:rsid w:val="0043132C"/>
    <w:rsid w:val="004334D8"/>
    <w:rsid w:val="00433EF5"/>
    <w:rsid w:val="00434E1A"/>
    <w:rsid w:val="0043674B"/>
    <w:rsid w:val="00436F51"/>
    <w:rsid w:val="0043731C"/>
    <w:rsid w:val="004373B7"/>
    <w:rsid w:val="00440310"/>
    <w:rsid w:val="00443B5B"/>
    <w:rsid w:val="00443E15"/>
    <w:rsid w:val="004454D0"/>
    <w:rsid w:val="0044696B"/>
    <w:rsid w:val="004469F2"/>
    <w:rsid w:val="00447C57"/>
    <w:rsid w:val="00453165"/>
    <w:rsid w:val="00453180"/>
    <w:rsid w:val="004534BF"/>
    <w:rsid w:val="0045446E"/>
    <w:rsid w:val="004577F3"/>
    <w:rsid w:val="00461B4F"/>
    <w:rsid w:val="00461CF9"/>
    <w:rsid w:val="004628EF"/>
    <w:rsid w:val="0046605C"/>
    <w:rsid w:val="00466D4F"/>
    <w:rsid w:val="00467B5E"/>
    <w:rsid w:val="00471167"/>
    <w:rsid w:val="004714C0"/>
    <w:rsid w:val="00484883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4834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1BC3"/>
    <w:rsid w:val="004E364C"/>
    <w:rsid w:val="004E50EF"/>
    <w:rsid w:val="004E7215"/>
    <w:rsid w:val="004F2AEA"/>
    <w:rsid w:val="004F4B40"/>
    <w:rsid w:val="004F5D71"/>
    <w:rsid w:val="0051052A"/>
    <w:rsid w:val="00510E2F"/>
    <w:rsid w:val="00511B67"/>
    <w:rsid w:val="0051401F"/>
    <w:rsid w:val="00514C66"/>
    <w:rsid w:val="0052097F"/>
    <w:rsid w:val="00523C97"/>
    <w:rsid w:val="00526DF7"/>
    <w:rsid w:val="0053372F"/>
    <w:rsid w:val="00533E57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33D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5CCB"/>
    <w:rsid w:val="00596A4A"/>
    <w:rsid w:val="005A1DB1"/>
    <w:rsid w:val="005A3049"/>
    <w:rsid w:val="005A46DE"/>
    <w:rsid w:val="005A55C4"/>
    <w:rsid w:val="005B3E7A"/>
    <w:rsid w:val="005B5534"/>
    <w:rsid w:val="005B5723"/>
    <w:rsid w:val="005C3089"/>
    <w:rsid w:val="005C4A6D"/>
    <w:rsid w:val="005C666D"/>
    <w:rsid w:val="005C6876"/>
    <w:rsid w:val="005C6E2A"/>
    <w:rsid w:val="005C7029"/>
    <w:rsid w:val="005C786E"/>
    <w:rsid w:val="005D04B9"/>
    <w:rsid w:val="005E4305"/>
    <w:rsid w:val="005E510B"/>
    <w:rsid w:val="005E52B3"/>
    <w:rsid w:val="006005D8"/>
    <w:rsid w:val="00602033"/>
    <w:rsid w:val="0060367D"/>
    <w:rsid w:val="00603A36"/>
    <w:rsid w:val="00605F63"/>
    <w:rsid w:val="00611F98"/>
    <w:rsid w:val="00612145"/>
    <w:rsid w:val="00614A70"/>
    <w:rsid w:val="00616EE8"/>
    <w:rsid w:val="00621D90"/>
    <w:rsid w:val="006269CA"/>
    <w:rsid w:val="00634E04"/>
    <w:rsid w:val="006353BD"/>
    <w:rsid w:val="006401D3"/>
    <w:rsid w:val="006413D9"/>
    <w:rsid w:val="00644A95"/>
    <w:rsid w:val="0064517B"/>
    <w:rsid w:val="006468BF"/>
    <w:rsid w:val="00647A5F"/>
    <w:rsid w:val="00647D66"/>
    <w:rsid w:val="00651AEA"/>
    <w:rsid w:val="006529DE"/>
    <w:rsid w:val="00653E46"/>
    <w:rsid w:val="0065496C"/>
    <w:rsid w:val="00654A4E"/>
    <w:rsid w:val="00656335"/>
    <w:rsid w:val="00660172"/>
    <w:rsid w:val="006604E8"/>
    <w:rsid w:val="006612AA"/>
    <w:rsid w:val="00666C49"/>
    <w:rsid w:val="0067228A"/>
    <w:rsid w:val="006729BB"/>
    <w:rsid w:val="006760B7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0FDF"/>
    <w:rsid w:val="006C3AC6"/>
    <w:rsid w:val="006C58F9"/>
    <w:rsid w:val="006D1EB1"/>
    <w:rsid w:val="006D2ED1"/>
    <w:rsid w:val="006D6154"/>
    <w:rsid w:val="006E6DC8"/>
    <w:rsid w:val="006F062E"/>
    <w:rsid w:val="006F2D43"/>
    <w:rsid w:val="006F452F"/>
    <w:rsid w:val="0070069C"/>
    <w:rsid w:val="00701671"/>
    <w:rsid w:val="0070240C"/>
    <w:rsid w:val="007041A7"/>
    <w:rsid w:val="0070469D"/>
    <w:rsid w:val="0070696F"/>
    <w:rsid w:val="00707679"/>
    <w:rsid w:val="00713559"/>
    <w:rsid w:val="00715FC5"/>
    <w:rsid w:val="00720985"/>
    <w:rsid w:val="00720DE3"/>
    <w:rsid w:val="00724285"/>
    <w:rsid w:val="007249F0"/>
    <w:rsid w:val="00724A65"/>
    <w:rsid w:val="0072508D"/>
    <w:rsid w:val="00726D49"/>
    <w:rsid w:val="0073088D"/>
    <w:rsid w:val="0073426B"/>
    <w:rsid w:val="00734CCD"/>
    <w:rsid w:val="00735C13"/>
    <w:rsid w:val="00737CC4"/>
    <w:rsid w:val="007401D0"/>
    <w:rsid w:val="007424E6"/>
    <w:rsid w:val="00744CEE"/>
    <w:rsid w:val="00751582"/>
    <w:rsid w:val="0075170B"/>
    <w:rsid w:val="00751A0B"/>
    <w:rsid w:val="00751A89"/>
    <w:rsid w:val="00752542"/>
    <w:rsid w:val="007529E9"/>
    <w:rsid w:val="00754F9F"/>
    <w:rsid w:val="007565EA"/>
    <w:rsid w:val="007629F4"/>
    <w:rsid w:val="00763C18"/>
    <w:rsid w:val="00764165"/>
    <w:rsid w:val="00765C3C"/>
    <w:rsid w:val="00766ABC"/>
    <w:rsid w:val="0076734B"/>
    <w:rsid w:val="0077092F"/>
    <w:rsid w:val="00770BDB"/>
    <w:rsid w:val="007750AE"/>
    <w:rsid w:val="007773B6"/>
    <w:rsid w:val="00777E4E"/>
    <w:rsid w:val="00780CBC"/>
    <w:rsid w:val="007821CF"/>
    <w:rsid w:val="007829B7"/>
    <w:rsid w:val="00782B26"/>
    <w:rsid w:val="00783422"/>
    <w:rsid w:val="00783CD8"/>
    <w:rsid w:val="00784C8D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40A6"/>
    <w:rsid w:val="007A6A34"/>
    <w:rsid w:val="007A709E"/>
    <w:rsid w:val="007B045E"/>
    <w:rsid w:val="007B1942"/>
    <w:rsid w:val="007B2106"/>
    <w:rsid w:val="007B2C15"/>
    <w:rsid w:val="007B3B73"/>
    <w:rsid w:val="007B4292"/>
    <w:rsid w:val="007B74AC"/>
    <w:rsid w:val="007C1417"/>
    <w:rsid w:val="007C26A3"/>
    <w:rsid w:val="007D2E89"/>
    <w:rsid w:val="007D7A43"/>
    <w:rsid w:val="007E0F1D"/>
    <w:rsid w:val="007E51C8"/>
    <w:rsid w:val="007F1486"/>
    <w:rsid w:val="007F3214"/>
    <w:rsid w:val="007F4B62"/>
    <w:rsid w:val="007F5B16"/>
    <w:rsid w:val="0080154B"/>
    <w:rsid w:val="0080278B"/>
    <w:rsid w:val="00804CD9"/>
    <w:rsid w:val="00806C31"/>
    <w:rsid w:val="0081005F"/>
    <w:rsid w:val="0081221B"/>
    <w:rsid w:val="00813D44"/>
    <w:rsid w:val="00817B45"/>
    <w:rsid w:val="00821791"/>
    <w:rsid w:val="00827E12"/>
    <w:rsid w:val="008323A6"/>
    <w:rsid w:val="008403E4"/>
    <w:rsid w:val="00840D19"/>
    <w:rsid w:val="008442FD"/>
    <w:rsid w:val="00845F65"/>
    <w:rsid w:val="00847992"/>
    <w:rsid w:val="00851BA7"/>
    <w:rsid w:val="00853C60"/>
    <w:rsid w:val="008568FF"/>
    <w:rsid w:val="00857911"/>
    <w:rsid w:val="00861850"/>
    <w:rsid w:val="00863833"/>
    <w:rsid w:val="00865706"/>
    <w:rsid w:val="00865E85"/>
    <w:rsid w:val="008709AF"/>
    <w:rsid w:val="00871E8E"/>
    <w:rsid w:val="00873BC7"/>
    <w:rsid w:val="0087601D"/>
    <w:rsid w:val="00884040"/>
    <w:rsid w:val="00887ADB"/>
    <w:rsid w:val="00890EA1"/>
    <w:rsid w:val="00897CFE"/>
    <w:rsid w:val="008A15C7"/>
    <w:rsid w:val="008A245B"/>
    <w:rsid w:val="008A57B8"/>
    <w:rsid w:val="008B34A8"/>
    <w:rsid w:val="008B7B44"/>
    <w:rsid w:val="008C13AE"/>
    <w:rsid w:val="008C254B"/>
    <w:rsid w:val="008C772D"/>
    <w:rsid w:val="008D6704"/>
    <w:rsid w:val="008E0E98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17FDF"/>
    <w:rsid w:val="00920858"/>
    <w:rsid w:val="00922A58"/>
    <w:rsid w:val="009239A9"/>
    <w:rsid w:val="00932796"/>
    <w:rsid w:val="0093449F"/>
    <w:rsid w:val="0093610E"/>
    <w:rsid w:val="00941D02"/>
    <w:rsid w:val="00942781"/>
    <w:rsid w:val="00942DA2"/>
    <w:rsid w:val="009466C1"/>
    <w:rsid w:val="00946CCF"/>
    <w:rsid w:val="00954B57"/>
    <w:rsid w:val="0095592E"/>
    <w:rsid w:val="00957CA0"/>
    <w:rsid w:val="00974B3C"/>
    <w:rsid w:val="00974F6F"/>
    <w:rsid w:val="0097739D"/>
    <w:rsid w:val="0098056F"/>
    <w:rsid w:val="0098173E"/>
    <w:rsid w:val="0098429A"/>
    <w:rsid w:val="009853F0"/>
    <w:rsid w:val="00990652"/>
    <w:rsid w:val="00991AC1"/>
    <w:rsid w:val="00992ABE"/>
    <w:rsid w:val="00993715"/>
    <w:rsid w:val="0099680D"/>
    <w:rsid w:val="009978DB"/>
    <w:rsid w:val="009A0475"/>
    <w:rsid w:val="009A1187"/>
    <w:rsid w:val="009A6990"/>
    <w:rsid w:val="009B533A"/>
    <w:rsid w:val="009B61C8"/>
    <w:rsid w:val="009B7E78"/>
    <w:rsid w:val="009C1F89"/>
    <w:rsid w:val="009C335C"/>
    <w:rsid w:val="009C34F2"/>
    <w:rsid w:val="009C3585"/>
    <w:rsid w:val="009C500F"/>
    <w:rsid w:val="009C5E65"/>
    <w:rsid w:val="009C6094"/>
    <w:rsid w:val="009C71B2"/>
    <w:rsid w:val="009C7C6E"/>
    <w:rsid w:val="009D3D3F"/>
    <w:rsid w:val="009D5D67"/>
    <w:rsid w:val="009E4C85"/>
    <w:rsid w:val="009F51A8"/>
    <w:rsid w:val="00A0331E"/>
    <w:rsid w:val="00A0414E"/>
    <w:rsid w:val="00A042C9"/>
    <w:rsid w:val="00A07874"/>
    <w:rsid w:val="00A07AF2"/>
    <w:rsid w:val="00A12E0A"/>
    <w:rsid w:val="00A153FB"/>
    <w:rsid w:val="00A17531"/>
    <w:rsid w:val="00A23BA0"/>
    <w:rsid w:val="00A23E83"/>
    <w:rsid w:val="00A2502A"/>
    <w:rsid w:val="00A30DA9"/>
    <w:rsid w:val="00A331F9"/>
    <w:rsid w:val="00A3555A"/>
    <w:rsid w:val="00A43051"/>
    <w:rsid w:val="00A46069"/>
    <w:rsid w:val="00A463B9"/>
    <w:rsid w:val="00A4729F"/>
    <w:rsid w:val="00A51EA9"/>
    <w:rsid w:val="00A52B45"/>
    <w:rsid w:val="00A535B4"/>
    <w:rsid w:val="00A546E4"/>
    <w:rsid w:val="00A557F9"/>
    <w:rsid w:val="00A60B4E"/>
    <w:rsid w:val="00A65B44"/>
    <w:rsid w:val="00A7000F"/>
    <w:rsid w:val="00A76C01"/>
    <w:rsid w:val="00A76CB8"/>
    <w:rsid w:val="00A92F26"/>
    <w:rsid w:val="00A95DEC"/>
    <w:rsid w:val="00A97A9B"/>
    <w:rsid w:val="00AA5D31"/>
    <w:rsid w:val="00AB1D71"/>
    <w:rsid w:val="00AB41B0"/>
    <w:rsid w:val="00AC4AB7"/>
    <w:rsid w:val="00AC7758"/>
    <w:rsid w:val="00AC79DD"/>
    <w:rsid w:val="00AC7C53"/>
    <w:rsid w:val="00AD0573"/>
    <w:rsid w:val="00AD1B09"/>
    <w:rsid w:val="00AD46DD"/>
    <w:rsid w:val="00AD486F"/>
    <w:rsid w:val="00AF2003"/>
    <w:rsid w:val="00AF242F"/>
    <w:rsid w:val="00AF400E"/>
    <w:rsid w:val="00AF7742"/>
    <w:rsid w:val="00B01DE2"/>
    <w:rsid w:val="00B044A6"/>
    <w:rsid w:val="00B05C12"/>
    <w:rsid w:val="00B064B4"/>
    <w:rsid w:val="00B163B9"/>
    <w:rsid w:val="00B20F4B"/>
    <w:rsid w:val="00B25688"/>
    <w:rsid w:val="00B308D1"/>
    <w:rsid w:val="00B35D27"/>
    <w:rsid w:val="00B45A85"/>
    <w:rsid w:val="00B50B7F"/>
    <w:rsid w:val="00B54892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328E"/>
    <w:rsid w:val="00B96AB2"/>
    <w:rsid w:val="00B96ABF"/>
    <w:rsid w:val="00B9755B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29FE"/>
    <w:rsid w:val="00BE67AC"/>
    <w:rsid w:val="00BE6B6B"/>
    <w:rsid w:val="00BF4409"/>
    <w:rsid w:val="00C00F6C"/>
    <w:rsid w:val="00C010CD"/>
    <w:rsid w:val="00C02A81"/>
    <w:rsid w:val="00C04D6F"/>
    <w:rsid w:val="00C13C1E"/>
    <w:rsid w:val="00C16976"/>
    <w:rsid w:val="00C16F3E"/>
    <w:rsid w:val="00C24501"/>
    <w:rsid w:val="00C25E7B"/>
    <w:rsid w:val="00C3334C"/>
    <w:rsid w:val="00C33E58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2385"/>
    <w:rsid w:val="00C872A8"/>
    <w:rsid w:val="00C90264"/>
    <w:rsid w:val="00C91790"/>
    <w:rsid w:val="00C9458D"/>
    <w:rsid w:val="00CA2C62"/>
    <w:rsid w:val="00CA613E"/>
    <w:rsid w:val="00CB0A77"/>
    <w:rsid w:val="00CB1895"/>
    <w:rsid w:val="00CB3596"/>
    <w:rsid w:val="00CB6091"/>
    <w:rsid w:val="00CB6306"/>
    <w:rsid w:val="00CB7B8A"/>
    <w:rsid w:val="00CC02A5"/>
    <w:rsid w:val="00CC4273"/>
    <w:rsid w:val="00CD0550"/>
    <w:rsid w:val="00CD1EDF"/>
    <w:rsid w:val="00CD2765"/>
    <w:rsid w:val="00CD509E"/>
    <w:rsid w:val="00CE5DDE"/>
    <w:rsid w:val="00CE669A"/>
    <w:rsid w:val="00CF07FE"/>
    <w:rsid w:val="00CF1D08"/>
    <w:rsid w:val="00CF39E2"/>
    <w:rsid w:val="00CF6DAD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55F50"/>
    <w:rsid w:val="00D57181"/>
    <w:rsid w:val="00D5743D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0A74"/>
    <w:rsid w:val="00D8297E"/>
    <w:rsid w:val="00D8322C"/>
    <w:rsid w:val="00D83823"/>
    <w:rsid w:val="00D85B4A"/>
    <w:rsid w:val="00D860F1"/>
    <w:rsid w:val="00D86992"/>
    <w:rsid w:val="00D93548"/>
    <w:rsid w:val="00D9418F"/>
    <w:rsid w:val="00DA2A64"/>
    <w:rsid w:val="00DB065A"/>
    <w:rsid w:val="00DB2090"/>
    <w:rsid w:val="00DB50AA"/>
    <w:rsid w:val="00DB5B69"/>
    <w:rsid w:val="00DB7747"/>
    <w:rsid w:val="00DC1A90"/>
    <w:rsid w:val="00DC6165"/>
    <w:rsid w:val="00DC74E7"/>
    <w:rsid w:val="00DD50E2"/>
    <w:rsid w:val="00DD566E"/>
    <w:rsid w:val="00DD581E"/>
    <w:rsid w:val="00DD6E2F"/>
    <w:rsid w:val="00DE46D1"/>
    <w:rsid w:val="00DE622C"/>
    <w:rsid w:val="00DE6756"/>
    <w:rsid w:val="00DF0105"/>
    <w:rsid w:val="00DF1034"/>
    <w:rsid w:val="00DF1D73"/>
    <w:rsid w:val="00DF56BE"/>
    <w:rsid w:val="00DF6D4C"/>
    <w:rsid w:val="00E0050F"/>
    <w:rsid w:val="00E01665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469DF"/>
    <w:rsid w:val="00E47EEC"/>
    <w:rsid w:val="00E52518"/>
    <w:rsid w:val="00E52D57"/>
    <w:rsid w:val="00E621BC"/>
    <w:rsid w:val="00E652D4"/>
    <w:rsid w:val="00E71AA6"/>
    <w:rsid w:val="00E752BF"/>
    <w:rsid w:val="00E819B9"/>
    <w:rsid w:val="00E8275C"/>
    <w:rsid w:val="00E83E5C"/>
    <w:rsid w:val="00E8512D"/>
    <w:rsid w:val="00E85BD4"/>
    <w:rsid w:val="00E87D58"/>
    <w:rsid w:val="00E90E99"/>
    <w:rsid w:val="00E964AB"/>
    <w:rsid w:val="00E96A0E"/>
    <w:rsid w:val="00EA3105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D2FC0"/>
    <w:rsid w:val="00ED43F6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08"/>
    <w:rsid w:val="00F128BC"/>
    <w:rsid w:val="00F16B8F"/>
    <w:rsid w:val="00F209D9"/>
    <w:rsid w:val="00F20C8B"/>
    <w:rsid w:val="00F2175B"/>
    <w:rsid w:val="00F21C9C"/>
    <w:rsid w:val="00F23C99"/>
    <w:rsid w:val="00F305C0"/>
    <w:rsid w:val="00F33C20"/>
    <w:rsid w:val="00F34145"/>
    <w:rsid w:val="00F37656"/>
    <w:rsid w:val="00F37E0C"/>
    <w:rsid w:val="00F41956"/>
    <w:rsid w:val="00F50BBA"/>
    <w:rsid w:val="00F54416"/>
    <w:rsid w:val="00F55428"/>
    <w:rsid w:val="00F57CC3"/>
    <w:rsid w:val="00F6036F"/>
    <w:rsid w:val="00F60E1B"/>
    <w:rsid w:val="00F61C41"/>
    <w:rsid w:val="00F666C2"/>
    <w:rsid w:val="00F66CD0"/>
    <w:rsid w:val="00F70471"/>
    <w:rsid w:val="00F7094C"/>
    <w:rsid w:val="00F70B4F"/>
    <w:rsid w:val="00F7211F"/>
    <w:rsid w:val="00F74D33"/>
    <w:rsid w:val="00F768DD"/>
    <w:rsid w:val="00F76C78"/>
    <w:rsid w:val="00F76CDE"/>
    <w:rsid w:val="00F900C0"/>
    <w:rsid w:val="00F903BB"/>
    <w:rsid w:val="00FA11D4"/>
    <w:rsid w:val="00FA70D9"/>
    <w:rsid w:val="00FA7FC3"/>
    <w:rsid w:val="00FB0B16"/>
    <w:rsid w:val="00FB0BBE"/>
    <w:rsid w:val="00FB65F9"/>
    <w:rsid w:val="00FC7757"/>
    <w:rsid w:val="00FD2264"/>
    <w:rsid w:val="00FD49C8"/>
    <w:rsid w:val="00FD6EFC"/>
    <w:rsid w:val="00FE072D"/>
    <w:rsid w:val="00FE2EE8"/>
    <w:rsid w:val="00FE628B"/>
    <w:rsid w:val="00FE6846"/>
    <w:rsid w:val="00FE6911"/>
    <w:rsid w:val="00FE7082"/>
    <w:rsid w:val="00FF090A"/>
    <w:rsid w:val="00FF14A9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7840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7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10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2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5</cp:revision>
  <cp:lastPrinted>2024-01-10T08:49:00Z</cp:lastPrinted>
  <dcterms:created xsi:type="dcterms:W3CDTF">2024-01-11T04:39:00Z</dcterms:created>
  <dcterms:modified xsi:type="dcterms:W3CDTF">2024-03-15T03:46:00Z</dcterms:modified>
</cp:coreProperties>
</file>