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АТТЕСТАЦИОННЫЙ ЛИСТ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Сучилин Михаил Максимович</w:t>
      </w:r>
    </w:p>
    <w:p w:rsidR="00000000" w:rsidDel="00000000" w:rsidP="00000000" w:rsidRDefault="00000000" w:rsidRPr="00000000" w14:paraId="00000004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5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специальности 09.02.07 Информационные системы и программирование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0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0B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0C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E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</w:t>
      </w:r>
    </w:p>
    <w:p w:rsidR="00000000" w:rsidDel="00000000" w:rsidP="00000000" w:rsidRDefault="00000000" w:rsidRPr="00000000" w14:paraId="00000011">
      <w:pPr>
        <w:spacing w:line="276" w:lineRule="auto"/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1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13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14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15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</w:p>
    <w:p w:rsidR="00000000" w:rsidDel="00000000" w:rsidP="00000000" w:rsidRDefault="00000000" w:rsidRPr="00000000" w14:paraId="00000016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За время прохождения практической подготовки выполнены следующие виды работ:</w:t>
      </w:r>
    </w:p>
    <w:p w:rsidR="00000000" w:rsidDel="00000000" w:rsidP="00000000" w:rsidRDefault="00000000" w:rsidRPr="00000000" w14:paraId="00000018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5"/>
        <w:gridCol w:w="5925"/>
        <w:gridCol w:w="1140"/>
        <w:gridCol w:w="1020"/>
        <w:gridCol w:w="930"/>
        <w:tblGridChange w:id="0">
          <w:tblGrid>
            <w:gridCol w:w="555"/>
            <w:gridCol w:w="5925"/>
            <w:gridCol w:w="1140"/>
            <w:gridCol w:w="1020"/>
            <w:gridCol w:w="930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Виды работ, выполненных обучающимся во время практической подготовки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Качество выполнения работ*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высокое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среднее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низкое</w:t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ind w:right="11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технического сопровождения и восстановления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Размещение веб приложения в сети в соответствии с техническим заданием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right="307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Проведение работы по резервному копированию информационного ресурса (ИР)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Осуществление сбора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numPr>
                <w:ilvl w:val="0"/>
                <w:numId w:val="2"/>
              </w:numPr>
              <w:spacing w:line="240" w:lineRule="auto"/>
              <w:ind w:left="360" w:hanging="3.999999999999986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Основные элементы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Эффективность профессиональной коммуникации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7.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Конфликт, его сущность и основные характеристики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8.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Эмоциональное реагирование в конфликтах и саморегуляция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Коммуникативная компетентность и приемы ее развития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4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Деловое общение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0.9765625" w:hRule="atLeast"/>
          <w:tblHeader w:val="0"/>
        </w:trPr>
        <w:tc>
          <w:tcPr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Культура профессиональных коммуникаций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5B">
      <w:pPr>
        <w:spacing w:line="240" w:lineRule="auto"/>
        <w:ind w:hanging="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426"/>
        </w:tabs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За время прохождения практической подготовки у обучающегося были сформированы профессиональные компетенции (элементы компетенций):</w:t>
      </w:r>
    </w:p>
    <w:p w:rsidR="00000000" w:rsidDel="00000000" w:rsidP="00000000" w:rsidRDefault="00000000" w:rsidRPr="00000000" w14:paraId="0000005D">
      <w:pPr>
        <w:tabs>
          <w:tab w:val="left" w:leader="none" w:pos="426"/>
        </w:tabs>
        <w:spacing w:line="276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37"/>
        <w:gridCol w:w="1330.0000000000011"/>
        <w:gridCol w:w="1189.9999999999989"/>
        <w:gridCol w:w="1258"/>
        <w:tblGridChange w:id="0">
          <w:tblGrid>
            <w:gridCol w:w="5637"/>
            <w:gridCol w:w="1330.0000000000011"/>
            <w:gridCol w:w="1189.9999999999989"/>
            <w:gridCol w:w="125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 компетенции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Сформированность компетенции (элемента компетенции)*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сформиро-вана полностью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сформирована частично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сформиро-вана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 12.1. Осуществлять техническое сопровождение и восстановление веб приложений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ПК.12.2 Размещать веб приложения в сети в соответствии с техническим заданием.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ПК.12.3 Проводить работы по резервному копированию ИР и управлять доступом к данным для пользователей ИР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6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ПК.12.4. Регистрировать и обрабатывать запросы заказчика в службе технической поддержки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ПК.12.5 Осуществлять сбор статистической информации о работе веб-приложений для анализа эффективности его работы.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ПК.12.6  Реализовывать мероприятия по продвижению веб-приложений в сети Интернет.</w:t>
            </w:r>
          </w:p>
        </w:tc>
        <w:tc>
          <w:tcPr>
            <w:tcBorders>
              <w:left w:color="000000" w:space="0" w:sz="8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7F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08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08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08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088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</w:t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    (подпись)                                (должность, Ф.И.О.)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_____________________Сучилин Михаил Максимович_____________________</w:t>
      </w:r>
    </w:p>
    <w:p w:rsidR="00000000" w:rsidDel="00000000" w:rsidP="00000000" w:rsidRDefault="00000000" w:rsidRPr="00000000" w14:paraId="0000008F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90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специальности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09.02.07 "Информационные системы и программирование"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ИСП23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форма обучения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очная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 8 декабря 2025 г. по 21 декабря 2025.0 г.</w:t>
      </w:r>
    </w:p>
    <w:p w:rsidR="00000000" w:rsidDel="00000000" w:rsidP="00000000" w:rsidRDefault="00000000" w:rsidRPr="00000000" w14:paraId="00000094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производственную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практическую подготовку</w:t>
      </w:r>
    </w:p>
    <w:p w:rsidR="00000000" w:rsidDel="00000000" w:rsidP="00000000" w:rsidRDefault="00000000" w:rsidRPr="00000000" w14:paraId="00000096">
      <w:pPr>
        <w:spacing w:line="276" w:lineRule="auto"/>
        <w:ind w:left="-2" w:hanging="3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(вид практики: учебная / производственная / преддипломная)</w:t>
      </w:r>
    </w:p>
    <w:p w:rsidR="00000000" w:rsidDel="00000000" w:rsidP="00000000" w:rsidRDefault="00000000" w:rsidRPr="00000000" w14:paraId="00000097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</w:p>
    <w:p w:rsidR="00000000" w:rsidDel="00000000" w:rsidP="00000000" w:rsidRDefault="00000000" w:rsidRPr="00000000" w14:paraId="00000098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99">
      <w:pPr>
        <w:spacing w:line="276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в организации</w:t>
      </w:r>
    </w:p>
    <w:p w:rsidR="00000000" w:rsidDel="00000000" w:rsidP="00000000" w:rsidRDefault="00000000" w:rsidRPr="00000000" w14:paraId="0000009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(нужное подчеркнуть)</w:t>
      </w:r>
    </w:p>
    <w:p w:rsidR="00000000" w:rsidDel="00000000" w:rsidP="00000000" w:rsidRDefault="00000000" w:rsidRPr="00000000" w14:paraId="0000009C">
      <w:pPr>
        <w:ind w:hanging="5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 xml:space="preserve">  </w:t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(наименование организации, предприятия, юридический адрес, телефон)</w:t>
      </w:r>
    </w:p>
    <w:p w:rsidR="00000000" w:rsidDel="00000000" w:rsidP="00000000" w:rsidRDefault="00000000" w:rsidRPr="00000000" w14:paraId="0000009E">
      <w:pPr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 руководством</w:t>
      </w:r>
    </w:p>
    <w:p w:rsidR="00000000" w:rsidDel="00000000" w:rsidP="00000000" w:rsidRDefault="00000000" w:rsidRPr="00000000" w14:paraId="0000009F">
      <w:pPr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/>
    </w:p>
    <w:p w:rsidR="00000000" w:rsidDel="00000000" w:rsidP="00000000" w:rsidRDefault="00000000" w:rsidRPr="00000000" w14:paraId="000000A0">
      <w:pPr>
        <w:ind w:left="-2" w:hanging="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(фамилия, имя, отчество, должность руководителя практики)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ind w:hanging="4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426"/>
        </w:tabs>
        <w:spacing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время прохождения практической подготовки обучающийся проявил(а) личностные, деловые качества и продемонстрировал (-а) способности:</w:t>
      </w:r>
    </w:p>
    <w:p w:rsidR="00000000" w:rsidDel="00000000" w:rsidP="00000000" w:rsidRDefault="00000000" w:rsidRPr="00000000" w14:paraId="000000A3">
      <w:pPr>
        <w:tabs>
          <w:tab w:val="left" w:leader="none" w:pos="426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17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3"/>
        <w:gridCol w:w="5511"/>
        <w:gridCol w:w="1276"/>
        <w:gridCol w:w="1276"/>
        <w:gridCol w:w="1276"/>
        <w:tblGridChange w:id="0">
          <w:tblGrid>
            <w:gridCol w:w="443"/>
            <w:gridCol w:w="5511"/>
            <w:gridCol w:w="1276"/>
            <w:gridCol w:w="1276"/>
            <w:gridCol w:w="1276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A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Наименование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Степень проявления*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 регулярно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Проявлял(а)</w:t>
            </w:r>
          </w:p>
          <w:p w:rsidR="00000000" w:rsidDel="00000000" w:rsidP="00000000" w:rsidRDefault="00000000" w:rsidRPr="00000000" w14:paraId="000000A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эпизодически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Не проявлял</w:t>
            </w:r>
          </w:p>
          <w:p w:rsidR="00000000" w:rsidDel="00000000" w:rsidP="00000000" w:rsidRDefault="00000000" w:rsidRPr="00000000" w14:paraId="000000A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(а)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03. Планировать и реализовывать собственное профессиональное и личностное развитие.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3" w:hRule="atLeast"/>
          <w:tblHeader w:val="0"/>
        </w:trPr>
        <w:tc>
          <w:tcPr/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8">
            <w:pPr>
              <w:numPr>
                <w:ilvl w:val="0"/>
                <w:numId w:val="1"/>
              </w:numPr>
              <w:spacing w:line="240" w:lineRule="auto"/>
              <w:ind w:left="360" w:hanging="3.999999999999986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09. Использовать информационные технологии в профессиональной деятельности.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93" w:hRule="atLeast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10. Пользоваться профессиональной документацией на государственном и иностранном языках.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ind w:hanging="4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ind w:hanging="4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сфере. (в ред. Приказа Минпросвещения России от 17.12.2020 N 747)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+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40" w:lineRule="auto"/>
              <w:ind w:hanging="4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отметить знаком «+» в нужной графе</w:t>
      </w:r>
    </w:p>
    <w:p w:rsidR="00000000" w:rsidDel="00000000" w:rsidP="00000000" w:rsidRDefault="00000000" w:rsidRPr="00000000" w14:paraId="000000E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3"/>
        </w:numPr>
        <w:tabs>
          <w:tab w:val="left" w:leader="none" w:pos="0"/>
          <w:tab w:val="left" w:leader="none" w:pos="567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Общая характеристика студента:</w:t>
      </w:r>
    </w:p>
    <w:p w:rsidR="00000000" w:rsidDel="00000000" w:rsidP="00000000" w:rsidRDefault="00000000" w:rsidRPr="00000000" w14:paraId="000000E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Отношение к работе</w:t>
      </w:r>
    </w:p>
    <w:p w:rsidR="00000000" w:rsidDel="00000000" w:rsidP="00000000" w:rsidRDefault="00000000" w:rsidRPr="00000000" w14:paraId="000000E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Внимательно и ответственно относился к выполняемой работе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____________________</w:t>
      </w:r>
    </w:p>
    <w:p w:rsidR="00000000" w:rsidDel="00000000" w:rsidP="00000000" w:rsidRDefault="00000000" w:rsidRPr="00000000" w14:paraId="000000E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Выполнение правил трудового распорядка</w:t>
      </w:r>
    </w:p>
    <w:p w:rsidR="00000000" w:rsidDel="00000000" w:rsidP="00000000" w:rsidRDefault="00000000" w:rsidRPr="00000000" w14:paraId="000000F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трудового распорядка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Соблюдение правил техники безопасности</w:t>
      </w:r>
    </w:p>
    <w:p w:rsidR="00000000" w:rsidDel="00000000" w:rsidP="00000000" w:rsidRDefault="00000000" w:rsidRPr="00000000" w14:paraId="000000F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Соблюдал правила техники безопасности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F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7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8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9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Проявление инициативы и заинтересованности при выполнении основной работы и дополнительных поручений</w:t>
      </w:r>
    </w:p>
    <w:p w:rsidR="00000000" w:rsidDel="00000000" w:rsidP="00000000" w:rsidRDefault="00000000" w:rsidRPr="00000000" w14:paraId="000000FB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Проявлял инициативу и заинтересованности при выполнении основной работы 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</w:t>
      </w:r>
    </w:p>
    <w:p w:rsidR="00000000" w:rsidDel="00000000" w:rsidP="00000000" w:rsidRDefault="00000000" w:rsidRPr="00000000" w14:paraId="000000FC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дополнительных поручений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</w:t>
      </w:r>
    </w:p>
    <w:p w:rsidR="00000000" w:rsidDel="00000000" w:rsidP="00000000" w:rsidRDefault="00000000" w:rsidRPr="00000000" w14:paraId="000000FD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FF">
      <w:pPr>
        <w:tabs>
          <w:tab w:val="left" w:leader="none" w:pos="0"/>
          <w:tab w:val="left" w:leader="none" w:pos="567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Взаимоотношение с коллегами по работе, готовность к поддержанию партнерских отношений</w:t>
      </w:r>
    </w:p>
    <w:p w:rsidR="00000000" w:rsidDel="00000000" w:rsidP="00000000" w:rsidRDefault="00000000" w:rsidRPr="00000000" w14:paraId="00000101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Хорошие взаимоотношение с коллегами по работе, проявлял готовность к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</w:t>
      </w:r>
    </w:p>
    <w:p w:rsidR="00000000" w:rsidDel="00000000" w:rsidP="00000000" w:rsidRDefault="00000000" w:rsidRPr="00000000" w14:paraId="00000102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поддержанию партнерских отношений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</w:t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Сформированность профессиональных компетенций</w:t>
      </w:r>
    </w:p>
    <w:p w:rsidR="00000000" w:rsidDel="00000000" w:rsidP="00000000" w:rsidRDefault="00000000" w:rsidRPr="00000000" w14:paraId="00000104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Профессиональные компетенции сформированы в полном объеме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</w:t>
      </w:r>
    </w:p>
    <w:p w:rsidR="00000000" w:rsidDel="00000000" w:rsidP="00000000" w:rsidRDefault="00000000" w:rsidRPr="00000000" w14:paraId="00000105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6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7">
      <w:p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3"/>
        </w:numPr>
        <w:tabs>
          <w:tab w:val="left" w:leader="none" w:pos="0"/>
          <w:tab w:val="left" w:leader="none" w:pos="567"/>
          <w:tab w:val="left" w:leader="none" w:pos="851"/>
        </w:tabs>
        <w:spacing w:line="240" w:lineRule="auto"/>
        <w:ind w:left="720" w:hanging="4.00000000000005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Дополнительно (при необходимости)</w:t>
      </w:r>
    </w:p>
    <w:p w:rsidR="00000000" w:rsidDel="00000000" w:rsidP="00000000" w:rsidRDefault="00000000" w:rsidRPr="00000000" w14:paraId="00000109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А) Отношение к клиентам компании, готовность к компромиссу с потребителем</w:t>
      </w:r>
    </w:p>
    <w:p w:rsidR="00000000" w:rsidDel="00000000" w:rsidP="00000000" w:rsidRDefault="00000000" w:rsidRPr="00000000" w14:paraId="0000010A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Б) Способность к социальному взаимодействию, проявление уважения к людям, толерантность к другой культуре</w:t>
      </w:r>
    </w:p>
    <w:p w:rsidR="00000000" w:rsidDel="00000000" w:rsidP="00000000" w:rsidRDefault="00000000" w:rsidRPr="00000000" w14:paraId="0000010B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В) Соблюдение принятых в обществе, в компании моральных и правовых норм, социальных и корпоративных стандартов</w:t>
      </w:r>
    </w:p>
    <w:p w:rsidR="00000000" w:rsidDel="00000000" w:rsidP="00000000" w:rsidRDefault="00000000" w:rsidRPr="00000000" w14:paraId="0000010C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Г) Адекватное отношение к критике, умение и желание исправлять свои ошибки, стремление к совершенствованию своих практических умений</w:t>
      </w:r>
    </w:p>
    <w:p w:rsidR="00000000" w:rsidDel="00000000" w:rsidP="00000000" w:rsidRDefault="00000000" w:rsidRPr="00000000" w14:paraId="0000010D">
      <w:pPr>
        <w:tabs>
          <w:tab w:val="left" w:leader="none" w:pos="0"/>
          <w:tab w:val="left" w:leader="none" w:pos="851"/>
        </w:tabs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Д) Другое</w:t>
      </w:r>
    </w:p>
    <w:p w:rsidR="00000000" w:rsidDel="00000000" w:rsidP="00000000" w:rsidRDefault="00000000" w:rsidRPr="00000000" w14:paraId="0000010E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0F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0">
      <w:pPr>
        <w:spacing w:line="240" w:lineRule="auto"/>
        <w:ind w:hanging="4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111">
      <w:pPr>
        <w:spacing w:line="240" w:lineRule="auto"/>
        <w:ind w:hanging="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76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практической подготовки: __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Программа практической подготовки выполнена в</w:t>
      </w:r>
    </w:p>
    <w:p w:rsidR="00000000" w:rsidDel="00000000" w:rsidP="00000000" w:rsidRDefault="00000000" w:rsidRPr="00000000" w14:paraId="00000113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полном объем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</w:t>
      </w:r>
    </w:p>
    <w:p w:rsidR="00000000" w:rsidDel="00000000" w:rsidP="00000000" w:rsidRDefault="00000000" w:rsidRPr="00000000" w14:paraId="00000114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>
        <w:t>21 декабря 2025.0 г.</w:t>
      </w:r>
    </w:p>
    <w:p w:rsidR="00000000" w:rsidDel="00000000" w:rsidP="00000000" w:rsidRDefault="00000000" w:rsidRPr="00000000" w14:paraId="0000011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</w:t>
      </w:r>
    </w:p>
    <w:p w:rsidR="00000000" w:rsidDel="00000000" w:rsidP="00000000" w:rsidRDefault="00000000" w:rsidRPr="00000000" w14:paraId="0000011C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</w:t>
      </w:r>
    </w:p>
    <w:p w:rsidR="00000000" w:rsidDel="00000000" w:rsidP="00000000" w:rsidRDefault="00000000" w:rsidRPr="00000000" w14:paraId="0000011D">
      <w:pPr>
        <w:spacing w:line="276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 _____________________</w:t>
      </w:r>
    </w:p>
    <w:p w:rsidR="00000000" w:rsidDel="00000000" w:rsidP="00000000" w:rsidRDefault="00000000" w:rsidRPr="00000000" w14:paraId="0000011E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               (подпись)                                 (должность, Ф.И.О.)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120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40" w:lineRule="auto"/>
        <w:ind w:hanging="4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shd w:fill="ffffff" w:val="clear"/>
        <w:tabs>
          <w:tab w:val="left" w:leader="none" w:pos="7181"/>
          <w:tab w:val="left" w:leader="none" w:pos="8655"/>
        </w:tabs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u w:val="none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DOpuZrKDmc+Y0AMmYmdJO6Kttw==">CgMxLjA4AHIhMXktaHFrSGR0NjNUU0Q4VXBCblFpOFhVWE5zcUM3VjAy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