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B20" w14:textId="53FA83CD" w:rsidR="00E96E81" w:rsidRDefault="006577C1" w:rsidP="006577C1">
      <w:pPr>
        <w:jc w:val="center"/>
        <w:rPr>
          <w:b/>
          <w:bCs/>
          <w:sz w:val="32"/>
          <w:szCs w:val="32"/>
        </w:rPr>
      </w:pPr>
      <w:r w:rsidRPr="006577C1">
        <w:rPr>
          <w:b/>
          <w:bCs/>
          <w:sz w:val="32"/>
          <w:szCs w:val="32"/>
        </w:rPr>
        <w:t>Module</w:t>
      </w:r>
    </w:p>
    <w:p w14:paraId="6A88B1DB" w14:textId="26B1DAB5" w:rsidR="00B638FF" w:rsidRDefault="00B638FF" w:rsidP="00B638FF">
      <w:pPr>
        <w:rPr>
          <w:b/>
          <w:bCs/>
          <w:sz w:val="28"/>
          <w:szCs w:val="28"/>
        </w:rPr>
      </w:pPr>
      <w:r w:rsidRPr="00B638FF">
        <w:rPr>
          <w:b/>
          <w:bCs/>
          <w:sz w:val="28"/>
          <w:szCs w:val="28"/>
        </w:rPr>
        <w:t>Links</w:t>
      </w:r>
    </w:p>
    <w:p w14:paraId="3867063F" w14:textId="5478B16A" w:rsidR="00B638FF" w:rsidRPr="00B638FF" w:rsidRDefault="00B638FF" w:rsidP="00B638FF">
      <w:hyperlink r:id="rId6" w:history="1">
        <w:r w:rsidRPr="00B638FF">
          <w:rPr>
            <w:rStyle w:val="Hyperlink"/>
          </w:rPr>
          <w:t>https://habr.com/ru/companies/ruvds/articles/419997/</w:t>
        </w:r>
      </w:hyperlink>
    </w:p>
    <w:p w14:paraId="71D2E883" w14:textId="15056E52" w:rsidR="00E26D4D" w:rsidRDefault="00F11391" w:rsidP="00E26D4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Способы создание отдельных модулей</w:t>
      </w:r>
    </w:p>
    <w:p w14:paraId="2AFB955D" w14:textId="697BDA8A" w:rsidR="00355CAF" w:rsidRPr="00E3230B" w:rsidRDefault="001F3709" w:rsidP="00355C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Анонимная самовызывающаяся функция</w:t>
      </w:r>
    </w:p>
    <w:p w14:paraId="055616EC" w14:textId="50D1BBEE" w:rsidR="00E3230B" w:rsidRPr="002A3679" w:rsidRDefault="00692889" w:rsidP="006928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92376E6" wp14:editId="233CF3F0">
            <wp:extent cx="1453662" cy="741869"/>
            <wp:effectExtent l="0" t="0" r="0" b="1270"/>
            <wp:docPr id="20828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8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628" cy="7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8E8" w14:textId="7FD30AF2" w:rsidR="002A3679" w:rsidRDefault="0054551D" w:rsidP="002A3679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</w:t>
      </w:r>
      <w:r w:rsidR="00C35AEB">
        <w:rPr>
          <w:sz w:val="24"/>
          <w:szCs w:val="24"/>
          <w:lang w:val="ru-RU"/>
        </w:rPr>
        <w:t xml:space="preserve"> создания отдельного модуля</w:t>
      </w:r>
    </w:p>
    <w:p w14:paraId="3D85B3AB" w14:textId="7B7D4142" w:rsidR="0054551D" w:rsidRDefault="00C35AEB" w:rsidP="002A3679">
      <w:pPr>
        <w:ind w:left="72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3D7858" wp14:editId="2C247976">
            <wp:extent cx="3247293" cy="3025024"/>
            <wp:effectExtent l="0" t="0" r="0" b="4445"/>
            <wp:docPr id="173320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4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698" cy="30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321" w14:textId="2CAF243D" w:rsidR="00692889" w:rsidRDefault="00257D67" w:rsidP="00692889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обьектного интерфейса</w:t>
      </w:r>
    </w:p>
    <w:p w14:paraId="1B1F3D6A" w14:textId="6826D23B" w:rsidR="00C51591" w:rsidRDefault="00C51591" w:rsidP="00C51591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45C0C0F" wp14:editId="5908F7B3">
            <wp:extent cx="3018693" cy="875272"/>
            <wp:effectExtent l="0" t="0" r="0" b="1270"/>
            <wp:docPr id="20433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1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265" cy="8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FB3" w14:textId="7B271144" w:rsidR="004460C1" w:rsidRDefault="004460C1" w:rsidP="00C51591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</w:t>
      </w:r>
    </w:p>
    <w:p w14:paraId="5EB43A0E" w14:textId="320627E4" w:rsidR="00BE415E" w:rsidRPr="00692889" w:rsidRDefault="00BE415E" w:rsidP="00C51591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135154B" wp14:editId="782ED0D6">
            <wp:extent cx="3260709" cy="2368062"/>
            <wp:effectExtent l="0" t="0" r="0" b="0"/>
            <wp:docPr id="128821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2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033" cy="23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5E" w:rsidRPr="00692889" w:rsidSect="006577C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924"/>
    <w:multiLevelType w:val="hybridMultilevel"/>
    <w:tmpl w:val="C816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4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1"/>
    <w:rsid w:val="001F3709"/>
    <w:rsid w:val="00201418"/>
    <w:rsid w:val="00257D67"/>
    <w:rsid w:val="002A3679"/>
    <w:rsid w:val="00355CAF"/>
    <w:rsid w:val="004460C1"/>
    <w:rsid w:val="0054551D"/>
    <w:rsid w:val="006577C1"/>
    <w:rsid w:val="00692889"/>
    <w:rsid w:val="009458F1"/>
    <w:rsid w:val="00B638FF"/>
    <w:rsid w:val="00BE415E"/>
    <w:rsid w:val="00C35AEB"/>
    <w:rsid w:val="00C51591"/>
    <w:rsid w:val="00E26D4D"/>
    <w:rsid w:val="00E3230B"/>
    <w:rsid w:val="00E96E81"/>
    <w:rsid w:val="00F1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A864"/>
  <w15:chartTrackingRefBased/>
  <w15:docId w15:val="{CBFE340E-3B3C-4BD4-9588-48943BED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ies/ruvds/articles/41999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A9173-03CB-45C2-A396-EAD7484D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17</cp:revision>
  <dcterms:created xsi:type="dcterms:W3CDTF">2023-09-20T20:38:00Z</dcterms:created>
  <dcterms:modified xsi:type="dcterms:W3CDTF">2023-09-20T20:48:00Z</dcterms:modified>
</cp:coreProperties>
</file>