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Betriebskostenabrechnung 2025 Wohnung 04</w:t>
      </w:r>
    </w:p>
    <w:p>
      <w:pPr>
        <w:jc w:val="left"/>
      </w:pPr>
      <w:r>
        <w:t>Südquadrat Wohnen GmbH | Dominicusstraße 28 | 10827 Berlin</w:t>
      </w:r>
    </w:p>
    <w:p>
      <w:pPr>
        <w:jc w:val="left"/>
      </w:pPr>
      <w:r>
        <w:t>Geschäftsführer: Elias Brenner | Interne Verwaltung: Anne Kroll</w:t>
      </w:r>
    </w:p>
    <w:p>
      <w:pPr>
        <w:jc w:val="left"/>
      </w:pPr>
      <w:r>
        <w:t>E-Mail: anne.kroll@suedquadrat-wohnen.de</w:t>
      </w:r>
    </w:p>
    <w:p>
      <w:pPr>
        <w:jc w:val="left"/>
      </w:pPr>
      <w:r>
        <w:t>Herrn Fabian Öztürk und Frau Miriam Öztürk</w:t>
      </w:r>
    </w:p>
    <w:p>
      <w:pPr>
        <w:jc w:val="left"/>
      </w:pPr>
      <w:r>
        <w:t>Gotenstraße 73, Wohnung 04</w:t>
      </w:r>
    </w:p>
    <w:p>
      <w:pPr>
        <w:jc w:val="left"/>
      </w:pPr>
      <w:r>
        <w:t>10829 Berlin-Schöneberg</w:t>
      </w:r>
    </w:p>
    <w:p>
      <w:pPr>
        <w:jc w:val="left"/>
      </w:pPr>
      <w:r>
        <w:t>Berlin, 26. August 2026 | Objekt GO73 | Begleitschreiben zur Jahresabrechnung</w:t>
      </w:r>
    </w:p>
    <w:p>
      <w:pPr>
        <w:jc w:val="left"/>
      </w:pPr>
      <w:r>
        <w:t>Sehr geehrter Herr Öztürk, sehr geehrte Frau Öztürk,</w:t>
      </w:r>
    </w:p>
    <w:p>
      <w:pPr>
        <w:jc w:val="left"/>
      </w:pPr>
      <w:r>
        <w:t>mit der heutigen Post übersenden wir Ihnen die Betriebskostenabrechnung für Ihre Wohnung 04 für den Zeitraum vom 1. Januar bis zum 31. Dezember 2025. Die Abrechnung trägt das Datum 26. August 2026. Die Heiz- und Warmwasserkosten sind in den zugehörigen Abrechnungsunterlagen dargestellt. Dieses Begleitschreiben enthält keine zusätzliche Zahlungsaufstellung.</w:t>
      </w:r>
    </w:p>
    <w:p>
      <w:pPr>
        <w:jc w:val="left"/>
      </w:pPr>
      <w:r>
        <w:t>Sie haben die Wohnung während des gesamten Abrechnungsjahres bewohnt. Für Ihr Mietverhältnis waren monatlich 180,00 Euro Vorauszahlung auf die übrigen Betriebskosten und 120,00 Euro auf die Kosten von Heizung und zentraler Warmwasserbereitung vereinbart. Eine Änderung dieser monatlichen Vorauszahlungen wurde Ihnen für das Jahr 2025 nicht mitgeteilt.</w:t>
      </w:r>
    </w:p>
    <w:p>
      <w:pPr>
        <w:jc w:val="left"/>
      </w:pPr>
      <w:r>
        <w:t>Die Verwaltung hat für die Wohnungszuordnung den bestehenden Mietvertrag mit 108 m² Wohnfläche und den Objektbestand mit insgesamt 800 m² herangezogen. Die Wohnung ist ohne Tiefgaragenstellplatz vermietet. Die separat geführten Stellplatzverträge werden nicht durch die vorliegende Jahresabrechnung geändert. Ein Vertrag über die Lieferung von Strom aus der Dachanlage besteht mit Ihnen nicht.</w:t>
      </w:r>
    </w:p>
    <w:p>
      <w:pPr>
        <w:jc w:val="left"/>
      </w:pPr>
      <w:r>
        <w:t>Im vergangenen Jahr wurden neben den regelmäßig beauftragten Hausdiensten mehrere Facharbeiten im Keller ausgeführt. Die hierzu gehörenden Unterlagen werden bei der internen Verwaltung aufbewahrt. Bei Fragen zu einer Rechnungsbezeichnung oder zum Leistungszeitraum können Sie Anne Kroll unter der oben genannten E-Mail-Adresse erreichen. Für eine Einsicht in die Belege stimmen wir einen Termin in unserer Geschäftsstelle ab.</w:t>
      </w:r>
    </w:p>
    <w:p>
      <w:pPr>
        <w:jc w:val="left"/>
      </w:pPr>
      <w:r>
        <w:t>Absenderin und Vermieterin bleibt die Südquadrat Wohnen GmbH. Es gibt für das Objekt keine Abrechnung einer Wohnungseigentümergemeinschaft. Die Bezeichnung WE04 auf den Unterlagen ist unsere interne Wohnungsnummer. Unsere Geschäftsführung hat die heutige Versandfassung freigegeben; eine weitere Fassung wird mit diesem Schreiben nicht angekündigt.</w:t>
      </w:r>
    </w:p>
    <w:p>
      <w:pPr>
        <w:jc w:val="left"/>
      </w:pPr>
      <w:r>
        <w:t>Mit freundlichen Grüßen</w:t>
      </w:r>
    </w:p>
    <w:p>
      <w:pPr>
        <w:jc w:val="left"/>
      </w:pPr>
      <w:r>
        <w:t>Anne Kroll</w:t>
      </w:r>
    </w:p>
    <w:p>
      <w:pPr>
        <w:jc w:val="left"/>
      </w:pPr>
      <w:r>
        <w:t>Interne Verwaltung der Südquadrat Wohnen GmbH</w:t>
      </w:r>
    </w:p>
    <w:p>
      <w:pPr>
        <w:jc w:val="left"/>
      </w:pPr>
      <w:r>
        <w:t>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Südquadrat Wohnen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Südquadrat Wohnen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