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8AC2A" w14:textId="2864287B" w:rsidR="00AF3E3D" w:rsidRDefault="00584A50" w:rsidP="00584A50">
      <w:pPr>
        <w:tabs>
          <w:tab w:val="num" w:pos="720"/>
        </w:tabs>
        <w:spacing w:after="0" w:line="240" w:lineRule="auto"/>
        <w:ind w:left="360"/>
        <w:jc w:val="right"/>
        <w:rPr>
          <w:sz w:val="24"/>
          <w:szCs w:val="24"/>
        </w:rPr>
      </w:pPr>
      <w:r w:rsidRPr="00584A50">
        <w:rPr>
          <w:sz w:val="24"/>
          <w:szCs w:val="24"/>
        </w:rPr>
        <w:t>Kendall Sisk</w:t>
      </w:r>
    </w:p>
    <w:p w14:paraId="2571CF8D" w14:textId="6DF33641" w:rsidR="00584A50" w:rsidRPr="00584A50" w:rsidRDefault="00584A50" w:rsidP="00584A50">
      <w:pPr>
        <w:tabs>
          <w:tab w:val="num" w:pos="720"/>
        </w:tabs>
        <w:spacing w:after="0" w:line="240" w:lineRule="auto"/>
        <w:ind w:left="360"/>
        <w:jc w:val="right"/>
        <w:rPr>
          <w:sz w:val="24"/>
          <w:szCs w:val="24"/>
        </w:rPr>
      </w:pPr>
      <w:r>
        <w:rPr>
          <w:sz w:val="24"/>
          <w:szCs w:val="24"/>
        </w:rPr>
        <w:t>September 2020</w:t>
      </w:r>
    </w:p>
    <w:p w14:paraId="5E8248A4" w14:textId="1DF149CB" w:rsidR="003E6BB6" w:rsidRPr="003E6BB6" w:rsidRDefault="003E6BB6" w:rsidP="00D274A1">
      <w:pPr>
        <w:tabs>
          <w:tab w:val="num" w:pos="720"/>
        </w:tabs>
        <w:spacing w:before="100" w:beforeAutospacing="1" w:after="100" w:afterAutospacing="1" w:line="240" w:lineRule="auto"/>
        <w:ind w:left="360"/>
        <w:rPr>
          <w:b/>
          <w:bCs/>
          <w:sz w:val="36"/>
          <w:szCs w:val="36"/>
        </w:rPr>
      </w:pPr>
      <w:r w:rsidRPr="003E6BB6">
        <w:rPr>
          <w:b/>
          <w:bCs/>
          <w:sz w:val="36"/>
          <w:szCs w:val="36"/>
        </w:rPr>
        <w:t>Kickstart My Chart Questions</w:t>
      </w:r>
    </w:p>
    <w:p w14:paraId="2D7EE258" w14:textId="45A004C7" w:rsidR="00D274A1" w:rsidRDefault="008810A0" w:rsidP="00D274A1">
      <w:pPr>
        <w:numPr>
          <w:ilvl w:val="0"/>
          <w:numId w:val="1"/>
        </w:numPr>
        <w:spacing w:before="100" w:beforeAutospacing="1" w:after="100" w:afterAutospacing="1" w:line="240" w:lineRule="auto"/>
        <w:ind w:left="360" w:firstLine="0"/>
        <w:rPr>
          <w:rFonts w:ascii="Times New Roman" w:eastAsia="Times New Roman" w:hAnsi="Times New Roman" w:cs="Times New Roman"/>
          <w:b/>
          <w:bCs/>
          <w:sz w:val="24"/>
          <w:szCs w:val="24"/>
        </w:rPr>
      </w:pPr>
      <w:r w:rsidRPr="008810A0">
        <w:rPr>
          <w:rFonts w:ascii="Times New Roman" w:eastAsia="Times New Roman" w:hAnsi="Times New Roman" w:cs="Times New Roman"/>
          <w:b/>
          <w:bCs/>
          <w:sz w:val="24"/>
          <w:szCs w:val="24"/>
        </w:rPr>
        <w:t>Given the provided data, what are three conclusions we can draw about Kickstarter campaigns?</w:t>
      </w:r>
    </w:p>
    <w:p w14:paraId="26E4132C" w14:textId="77777777" w:rsidR="00D274A1" w:rsidRPr="00D274A1" w:rsidRDefault="00D274A1" w:rsidP="00D274A1">
      <w:pPr>
        <w:spacing w:before="100" w:beforeAutospacing="1" w:after="100" w:afterAutospacing="1" w:line="240" w:lineRule="auto"/>
        <w:ind w:left="360"/>
        <w:rPr>
          <w:rFonts w:ascii="Times New Roman" w:eastAsia="Times New Roman" w:hAnsi="Times New Roman" w:cs="Times New Roman"/>
          <w:b/>
          <w:bCs/>
          <w:sz w:val="24"/>
          <w:szCs w:val="24"/>
        </w:rPr>
      </w:pPr>
    </w:p>
    <w:p w14:paraId="2B9F0228" w14:textId="4C7807DF" w:rsidR="008810A0" w:rsidRPr="003E6BB6" w:rsidRDefault="00A850A2" w:rsidP="003E6BB6">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E6BB6">
        <w:rPr>
          <w:rFonts w:ascii="Times New Roman" w:eastAsia="Times New Roman" w:hAnsi="Times New Roman" w:cs="Times New Roman"/>
          <w:sz w:val="24"/>
          <w:szCs w:val="24"/>
        </w:rPr>
        <w:t>The first conclusion we can draw is that theate</w:t>
      </w:r>
      <w:r w:rsidR="00F96DDC">
        <w:rPr>
          <w:rFonts w:ascii="Times New Roman" w:eastAsia="Times New Roman" w:hAnsi="Times New Roman" w:cs="Times New Roman"/>
          <w:sz w:val="24"/>
          <w:szCs w:val="24"/>
        </w:rPr>
        <w:t>r</w:t>
      </w:r>
      <w:r w:rsidR="00D274A1" w:rsidRPr="003E6BB6">
        <w:rPr>
          <w:rFonts w:ascii="Times New Roman" w:eastAsia="Times New Roman" w:hAnsi="Times New Roman" w:cs="Times New Roman"/>
          <w:sz w:val="24"/>
          <w:szCs w:val="24"/>
        </w:rPr>
        <w:t xml:space="preserve"> campaigns</w:t>
      </w:r>
      <w:r w:rsidRPr="003E6BB6">
        <w:rPr>
          <w:rFonts w:ascii="Times New Roman" w:eastAsia="Times New Roman" w:hAnsi="Times New Roman" w:cs="Times New Roman"/>
          <w:sz w:val="24"/>
          <w:szCs w:val="24"/>
        </w:rPr>
        <w:t xml:space="preserve"> </w:t>
      </w:r>
      <w:r w:rsidR="00F96DDC">
        <w:rPr>
          <w:rFonts w:ascii="Times New Roman" w:eastAsia="Times New Roman" w:hAnsi="Times New Roman" w:cs="Times New Roman"/>
          <w:sz w:val="24"/>
          <w:szCs w:val="24"/>
        </w:rPr>
        <w:t>had the</w:t>
      </w:r>
      <w:r w:rsidRPr="003E6BB6">
        <w:rPr>
          <w:rFonts w:ascii="Times New Roman" w:eastAsia="Times New Roman" w:hAnsi="Times New Roman" w:cs="Times New Roman"/>
          <w:sz w:val="24"/>
          <w:szCs w:val="24"/>
        </w:rPr>
        <w:t xml:space="preserve"> most successful</w:t>
      </w:r>
      <w:r w:rsidR="00F96DDC">
        <w:rPr>
          <w:rFonts w:ascii="Times New Roman" w:eastAsia="Times New Roman" w:hAnsi="Times New Roman" w:cs="Times New Roman"/>
          <w:sz w:val="24"/>
          <w:szCs w:val="24"/>
        </w:rPr>
        <w:t xml:space="preserve"> campaigns</w:t>
      </w:r>
      <w:r w:rsidRPr="003E6BB6">
        <w:rPr>
          <w:rFonts w:ascii="Times New Roman" w:eastAsia="Times New Roman" w:hAnsi="Times New Roman" w:cs="Times New Roman"/>
          <w:sz w:val="24"/>
          <w:szCs w:val="24"/>
        </w:rPr>
        <w:t xml:space="preserve"> of </w:t>
      </w:r>
      <w:r w:rsidR="00F96DDC">
        <w:rPr>
          <w:rFonts w:ascii="Times New Roman" w:eastAsia="Times New Roman" w:hAnsi="Times New Roman" w:cs="Times New Roman"/>
          <w:sz w:val="24"/>
          <w:szCs w:val="24"/>
        </w:rPr>
        <w:t xml:space="preserve">any </w:t>
      </w:r>
      <w:r w:rsidRPr="003E6BB6">
        <w:rPr>
          <w:rFonts w:ascii="Times New Roman" w:eastAsia="Times New Roman" w:hAnsi="Times New Roman" w:cs="Times New Roman"/>
          <w:sz w:val="24"/>
          <w:szCs w:val="24"/>
        </w:rPr>
        <w:t xml:space="preserve">categories, with plays </w:t>
      </w:r>
      <w:r w:rsidR="00BA5D90">
        <w:rPr>
          <w:rFonts w:ascii="Times New Roman" w:eastAsia="Times New Roman" w:hAnsi="Times New Roman" w:cs="Times New Roman"/>
          <w:sz w:val="24"/>
          <w:szCs w:val="24"/>
        </w:rPr>
        <w:t>having the</w:t>
      </w:r>
      <w:r w:rsidRPr="003E6BB6">
        <w:rPr>
          <w:rFonts w:ascii="Times New Roman" w:eastAsia="Times New Roman" w:hAnsi="Times New Roman" w:cs="Times New Roman"/>
          <w:sz w:val="24"/>
          <w:szCs w:val="24"/>
        </w:rPr>
        <w:t xml:space="preserve"> most successful </w:t>
      </w:r>
      <w:r w:rsidR="00BA5D90">
        <w:rPr>
          <w:rFonts w:ascii="Times New Roman" w:eastAsia="Times New Roman" w:hAnsi="Times New Roman" w:cs="Times New Roman"/>
          <w:sz w:val="24"/>
          <w:szCs w:val="24"/>
        </w:rPr>
        <w:t xml:space="preserve">campaigns </w:t>
      </w:r>
      <w:r w:rsidRPr="003E6BB6">
        <w:rPr>
          <w:rFonts w:ascii="Times New Roman" w:eastAsia="Times New Roman" w:hAnsi="Times New Roman" w:cs="Times New Roman"/>
          <w:sz w:val="24"/>
          <w:szCs w:val="24"/>
        </w:rPr>
        <w:t>of the sub-categories amongst all the countries.</w:t>
      </w:r>
    </w:p>
    <w:p w14:paraId="67051657" w14:textId="6B2C867C" w:rsidR="00A850A2" w:rsidRDefault="00A850A2" w:rsidP="00A850A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conclusion we can draw is that theater</w:t>
      </w:r>
      <w:r w:rsidR="00D274A1">
        <w:rPr>
          <w:rFonts w:ascii="Times New Roman" w:eastAsia="Times New Roman" w:hAnsi="Times New Roman" w:cs="Times New Roman"/>
          <w:sz w:val="24"/>
          <w:szCs w:val="24"/>
        </w:rPr>
        <w:t xml:space="preserve"> campaigns </w:t>
      </w:r>
      <w:r w:rsidR="00BA5D90">
        <w:rPr>
          <w:rFonts w:ascii="Times New Roman" w:eastAsia="Times New Roman" w:hAnsi="Times New Roman" w:cs="Times New Roman"/>
          <w:sz w:val="24"/>
          <w:szCs w:val="24"/>
        </w:rPr>
        <w:t>had</w:t>
      </w:r>
      <w:r>
        <w:rPr>
          <w:rFonts w:ascii="Times New Roman" w:eastAsia="Times New Roman" w:hAnsi="Times New Roman" w:cs="Times New Roman"/>
          <w:sz w:val="24"/>
          <w:szCs w:val="24"/>
        </w:rPr>
        <w:t xml:space="preserve"> the most failed </w:t>
      </w:r>
      <w:r w:rsidR="00BA5D90">
        <w:rPr>
          <w:rFonts w:ascii="Times New Roman" w:eastAsia="Times New Roman" w:hAnsi="Times New Roman" w:cs="Times New Roman"/>
          <w:sz w:val="24"/>
          <w:szCs w:val="24"/>
        </w:rPr>
        <w:t xml:space="preserve">campaigns </w:t>
      </w:r>
      <w:r>
        <w:rPr>
          <w:rFonts w:ascii="Times New Roman" w:eastAsia="Times New Roman" w:hAnsi="Times New Roman" w:cs="Times New Roman"/>
          <w:sz w:val="24"/>
          <w:szCs w:val="24"/>
        </w:rPr>
        <w:t>of the categories, w</w:t>
      </w:r>
      <w:r w:rsidR="0025367C">
        <w:rPr>
          <w:rFonts w:ascii="Times New Roman" w:eastAsia="Times New Roman" w:hAnsi="Times New Roman" w:cs="Times New Roman"/>
          <w:sz w:val="24"/>
          <w:szCs w:val="24"/>
        </w:rPr>
        <w:t>ith</w:t>
      </w:r>
      <w:r>
        <w:rPr>
          <w:rFonts w:ascii="Times New Roman" w:eastAsia="Times New Roman" w:hAnsi="Times New Roman" w:cs="Times New Roman"/>
          <w:sz w:val="24"/>
          <w:szCs w:val="24"/>
        </w:rPr>
        <w:t xml:space="preserve"> plays also </w:t>
      </w:r>
      <w:r w:rsidR="007B63E9">
        <w:rPr>
          <w:rFonts w:ascii="Times New Roman" w:eastAsia="Times New Roman" w:hAnsi="Times New Roman" w:cs="Times New Roman"/>
          <w:sz w:val="24"/>
          <w:szCs w:val="24"/>
        </w:rPr>
        <w:t>having</w:t>
      </w:r>
      <w:r>
        <w:rPr>
          <w:rFonts w:ascii="Times New Roman" w:eastAsia="Times New Roman" w:hAnsi="Times New Roman" w:cs="Times New Roman"/>
          <w:sz w:val="24"/>
          <w:szCs w:val="24"/>
        </w:rPr>
        <w:t xml:space="preserve"> the most failed</w:t>
      </w:r>
      <w:r w:rsidR="007B63E9">
        <w:rPr>
          <w:rFonts w:ascii="Times New Roman" w:eastAsia="Times New Roman" w:hAnsi="Times New Roman" w:cs="Times New Roman"/>
          <w:sz w:val="24"/>
          <w:szCs w:val="24"/>
        </w:rPr>
        <w:t xml:space="preserve"> campaigns</w:t>
      </w:r>
      <w:r>
        <w:rPr>
          <w:rFonts w:ascii="Times New Roman" w:eastAsia="Times New Roman" w:hAnsi="Times New Roman" w:cs="Times New Roman"/>
          <w:sz w:val="24"/>
          <w:szCs w:val="24"/>
        </w:rPr>
        <w:t xml:space="preserve"> of the sub-categories amongst all the countries.</w:t>
      </w:r>
      <w:r w:rsidR="00D274A1">
        <w:rPr>
          <w:rFonts w:ascii="Times New Roman" w:eastAsia="Times New Roman" w:hAnsi="Times New Roman" w:cs="Times New Roman"/>
          <w:sz w:val="24"/>
          <w:szCs w:val="24"/>
        </w:rPr>
        <w:t xml:space="preserve">  </w:t>
      </w:r>
      <w:proofErr w:type="gramStart"/>
      <w:r w:rsidR="00D274A1">
        <w:rPr>
          <w:rFonts w:ascii="Times New Roman" w:eastAsia="Times New Roman" w:hAnsi="Times New Roman" w:cs="Times New Roman"/>
          <w:sz w:val="24"/>
          <w:szCs w:val="24"/>
        </w:rPr>
        <w:t>So</w:t>
      </w:r>
      <w:proofErr w:type="gramEnd"/>
      <w:r w:rsidR="00D274A1">
        <w:rPr>
          <w:rFonts w:ascii="Times New Roman" w:eastAsia="Times New Roman" w:hAnsi="Times New Roman" w:cs="Times New Roman"/>
          <w:sz w:val="24"/>
          <w:szCs w:val="24"/>
        </w:rPr>
        <w:t xml:space="preserve"> while these campaigns could do well, they could also be quite risky as they had a fair amount of failure</w:t>
      </w:r>
      <w:r w:rsidR="0025367C">
        <w:rPr>
          <w:rFonts w:ascii="Times New Roman" w:eastAsia="Times New Roman" w:hAnsi="Times New Roman" w:cs="Times New Roman"/>
          <w:sz w:val="24"/>
          <w:szCs w:val="24"/>
        </w:rPr>
        <w:t xml:space="preserve"> too</w:t>
      </w:r>
      <w:r w:rsidR="00D274A1">
        <w:rPr>
          <w:rFonts w:ascii="Times New Roman" w:eastAsia="Times New Roman" w:hAnsi="Times New Roman" w:cs="Times New Roman"/>
          <w:sz w:val="24"/>
          <w:szCs w:val="24"/>
        </w:rPr>
        <w:t>.</w:t>
      </w:r>
    </w:p>
    <w:p w14:paraId="41BF41D1" w14:textId="5F804016" w:rsidR="008810A0" w:rsidRDefault="00D274A1" w:rsidP="008810A0">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conclusion that was especially noticeable from the third pivot chart was that the number of successful campaigns really started to decline towards the end of the year</w:t>
      </w:r>
      <w:r w:rsidR="0025367C">
        <w:rPr>
          <w:rFonts w:ascii="Times New Roman" w:eastAsia="Times New Roman" w:hAnsi="Times New Roman" w:cs="Times New Roman"/>
          <w:sz w:val="24"/>
          <w:szCs w:val="24"/>
        </w:rPr>
        <w:t>, specifically in the months of November and December</w:t>
      </w:r>
      <w:r>
        <w:rPr>
          <w:rFonts w:ascii="Times New Roman" w:eastAsia="Times New Roman" w:hAnsi="Times New Roman" w:cs="Times New Roman"/>
          <w:sz w:val="24"/>
          <w:szCs w:val="24"/>
        </w:rPr>
        <w:t>.</w:t>
      </w:r>
    </w:p>
    <w:p w14:paraId="22BF4CFB" w14:textId="77777777" w:rsidR="00D274A1" w:rsidRPr="00D274A1" w:rsidRDefault="00D274A1" w:rsidP="00D274A1">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5B3E5090" w14:textId="014C2676" w:rsidR="008810A0" w:rsidRDefault="008810A0" w:rsidP="008810A0">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8810A0">
        <w:rPr>
          <w:rFonts w:ascii="Times New Roman" w:eastAsia="Times New Roman" w:hAnsi="Times New Roman" w:cs="Times New Roman"/>
          <w:b/>
          <w:bCs/>
          <w:sz w:val="24"/>
          <w:szCs w:val="24"/>
        </w:rPr>
        <w:t>What are some limitations of this dataset?</w:t>
      </w:r>
    </w:p>
    <w:p w14:paraId="616C2F4B" w14:textId="7B28E48C" w:rsidR="008810A0" w:rsidRPr="008810A0" w:rsidRDefault="0036783E" w:rsidP="00804A78">
      <w:pPr>
        <w:pStyle w:val="trt0xe"/>
        <w:shd w:val="clear" w:color="auto" w:fill="FFFFFF"/>
        <w:spacing w:before="0" w:beforeAutospacing="0" w:after="60" w:afterAutospacing="0"/>
        <w:ind w:left="360"/>
      </w:pPr>
      <w:r>
        <w:t>One limitation is that we know very little about the creators of each of the campaigns.  If we knew more about their experience</w:t>
      </w:r>
      <w:r w:rsidR="00CA13EE">
        <w:t xml:space="preserve"> (how many campaigns they have done in the past)</w:t>
      </w:r>
      <w:r>
        <w:t xml:space="preserve">, we could look at how that compared with </w:t>
      </w:r>
      <w:r w:rsidR="00991AC1">
        <w:t xml:space="preserve">the </w:t>
      </w:r>
      <w:r>
        <w:t xml:space="preserve">rate of successful vs failed campaigns.  </w:t>
      </w:r>
      <w:r w:rsidR="00991AC1">
        <w:t>We also don’t have much detailed information on location past which country it comes from.  For example, many projects come out of the US.  It would be great to know more information on which states they come from so that you can delve into possibly what parts of the US have the most successful campaigns and which do not.</w:t>
      </w:r>
    </w:p>
    <w:p w14:paraId="00A59010" w14:textId="1CC07D8F" w:rsidR="008810A0" w:rsidRDefault="008810A0" w:rsidP="008810A0">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8810A0">
        <w:rPr>
          <w:rFonts w:ascii="Times New Roman" w:eastAsia="Times New Roman" w:hAnsi="Times New Roman" w:cs="Times New Roman"/>
          <w:b/>
          <w:bCs/>
          <w:sz w:val="24"/>
          <w:szCs w:val="24"/>
        </w:rPr>
        <w:t>What are some other possible tables and/or graphs that we could create?</w:t>
      </w:r>
    </w:p>
    <w:p w14:paraId="1F9DA447" w14:textId="40424BCE" w:rsidR="00804A78" w:rsidRDefault="007B63E9" w:rsidP="00804A78">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36783E">
        <w:rPr>
          <w:rFonts w:ascii="Times New Roman" w:eastAsia="Times New Roman" w:hAnsi="Times New Roman" w:cs="Times New Roman"/>
          <w:sz w:val="24"/>
          <w:szCs w:val="24"/>
        </w:rPr>
        <w:t xml:space="preserve"> could chart to see where most of the projects are coming from as far as countries.  We </w:t>
      </w:r>
      <w:r>
        <w:rPr>
          <w:rFonts w:ascii="Times New Roman" w:eastAsia="Times New Roman" w:hAnsi="Times New Roman" w:cs="Times New Roman"/>
          <w:sz w:val="24"/>
          <w:szCs w:val="24"/>
        </w:rPr>
        <w:t xml:space="preserve">could </w:t>
      </w:r>
      <w:r w:rsidR="0036783E">
        <w:rPr>
          <w:rFonts w:ascii="Times New Roman" w:eastAsia="Times New Roman" w:hAnsi="Times New Roman" w:cs="Times New Roman"/>
          <w:sz w:val="24"/>
          <w:szCs w:val="24"/>
        </w:rPr>
        <w:t>then look</w:t>
      </w:r>
      <w:r>
        <w:rPr>
          <w:rFonts w:ascii="Times New Roman" w:eastAsia="Times New Roman" w:hAnsi="Times New Roman" w:cs="Times New Roman"/>
          <w:sz w:val="24"/>
          <w:szCs w:val="24"/>
        </w:rPr>
        <w:t xml:space="preserve"> </w:t>
      </w:r>
      <w:r w:rsidR="0036783E">
        <w:rPr>
          <w:rFonts w:ascii="Times New Roman" w:eastAsia="Times New Roman" w:hAnsi="Times New Roman" w:cs="Times New Roman"/>
          <w:sz w:val="24"/>
          <w:szCs w:val="24"/>
        </w:rPr>
        <w:t xml:space="preserve">into it even more </w:t>
      </w:r>
      <w:r>
        <w:rPr>
          <w:rFonts w:ascii="Times New Roman" w:eastAsia="Times New Roman" w:hAnsi="Times New Roman" w:cs="Times New Roman"/>
          <w:sz w:val="24"/>
          <w:szCs w:val="24"/>
        </w:rPr>
        <w:t xml:space="preserve">to see how </w:t>
      </w:r>
      <w:r w:rsidR="00451443">
        <w:rPr>
          <w:rFonts w:ascii="Times New Roman" w:eastAsia="Times New Roman" w:hAnsi="Times New Roman" w:cs="Times New Roman"/>
          <w:sz w:val="24"/>
          <w:szCs w:val="24"/>
        </w:rPr>
        <w:t xml:space="preserve">many </w:t>
      </w:r>
      <w:r>
        <w:rPr>
          <w:rFonts w:ascii="Times New Roman" w:eastAsia="Times New Roman" w:hAnsi="Times New Roman" w:cs="Times New Roman"/>
          <w:sz w:val="24"/>
          <w:szCs w:val="24"/>
        </w:rPr>
        <w:t>successful</w:t>
      </w:r>
      <w:r w:rsidR="00D26038">
        <w:rPr>
          <w:rFonts w:ascii="Times New Roman" w:eastAsia="Times New Roman" w:hAnsi="Times New Roman" w:cs="Times New Roman"/>
          <w:sz w:val="24"/>
          <w:szCs w:val="24"/>
        </w:rPr>
        <w:t>, live, canceled, or</w:t>
      </w:r>
      <w:r>
        <w:rPr>
          <w:rFonts w:ascii="Times New Roman" w:eastAsia="Times New Roman" w:hAnsi="Times New Roman" w:cs="Times New Roman"/>
          <w:sz w:val="24"/>
          <w:szCs w:val="24"/>
        </w:rPr>
        <w:t xml:space="preserve"> failed campaigns </w:t>
      </w:r>
      <w:r w:rsidR="00451443">
        <w:rPr>
          <w:rFonts w:ascii="Times New Roman" w:eastAsia="Times New Roman" w:hAnsi="Times New Roman" w:cs="Times New Roman"/>
          <w:sz w:val="24"/>
          <w:szCs w:val="24"/>
        </w:rPr>
        <w:t xml:space="preserve">there </w:t>
      </w:r>
      <w:r>
        <w:rPr>
          <w:rFonts w:ascii="Times New Roman" w:eastAsia="Times New Roman" w:hAnsi="Times New Roman" w:cs="Times New Roman"/>
          <w:sz w:val="24"/>
          <w:szCs w:val="24"/>
        </w:rPr>
        <w:t>were in various countries</w:t>
      </w:r>
      <w:r w:rsidR="00991AC1">
        <w:rPr>
          <w:rFonts w:ascii="Times New Roman" w:eastAsia="Times New Roman" w:hAnsi="Times New Roman" w:cs="Times New Roman"/>
          <w:sz w:val="24"/>
          <w:szCs w:val="24"/>
        </w:rPr>
        <w:t xml:space="preserve">. </w:t>
      </w:r>
      <w:r w:rsidR="0036783E">
        <w:rPr>
          <w:rFonts w:ascii="Times New Roman" w:eastAsia="Times New Roman" w:hAnsi="Times New Roman" w:cs="Times New Roman"/>
          <w:sz w:val="24"/>
          <w:szCs w:val="24"/>
        </w:rPr>
        <w:t xml:space="preserve">Another possible table could be to look at how long each of the campaigns last.  From looking at the date </w:t>
      </w:r>
      <w:r w:rsidR="00991AC1">
        <w:rPr>
          <w:rFonts w:ascii="Times New Roman" w:eastAsia="Times New Roman" w:hAnsi="Times New Roman" w:cs="Times New Roman"/>
          <w:sz w:val="24"/>
          <w:szCs w:val="24"/>
        </w:rPr>
        <w:t xml:space="preserve">when </w:t>
      </w:r>
      <w:r w:rsidR="0036783E">
        <w:rPr>
          <w:rFonts w:ascii="Times New Roman" w:eastAsia="Times New Roman" w:hAnsi="Times New Roman" w:cs="Times New Roman"/>
          <w:sz w:val="24"/>
          <w:szCs w:val="24"/>
        </w:rPr>
        <w:t xml:space="preserve">many were launched to when they ended, many don’t look they last more than </w:t>
      </w:r>
      <w:r w:rsidR="00CA13EE">
        <w:rPr>
          <w:rFonts w:ascii="Times New Roman" w:eastAsia="Times New Roman" w:hAnsi="Times New Roman" w:cs="Times New Roman"/>
          <w:sz w:val="24"/>
          <w:szCs w:val="24"/>
        </w:rPr>
        <w:t xml:space="preserve">a </w:t>
      </w:r>
      <w:r w:rsidR="0036783E">
        <w:rPr>
          <w:rFonts w:ascii="Times New Roman" w:eastAsia="Times New Roman" w:hAnsi="Times New Roman" w:cs="Times New Roman"/>
          <w:sz w:val="24"/>
          <w:szCs w:val="24"/>
        </w:rPr>
        <w:t>month.</w:t>
      </w:r>
      <w:r w:rsidR="00991AC1">
        <w:rPr>
          <w:rFonts w:ascii="Times New Roman" w:eastAsia="Times New Roman" w:hAnsi="Times New Roman" w:cs="Times New Roman"/>
          <w:sz w:val="24"/>
          <w:szCs w:val="24"/>
        </w:rPr>
        <w:t xml:space="preserve">  Could longer projects or shorter projects</w:t>
      </w:r>
      <w:r w:rsidR="00CA13EE">
        <w:rPr>
          <w:rFonts w:ascii="Times New Roman" w:eastAsia="Times New Roman" w:hAnsi="Times New Roman" w:cs="Times New Roman"/>
          <w:sz w:val="24"/>
          <w:szCs w:val="24"/>
        </w:rPr>
        <w:t xml:space="preserve"> be</w:t>
      </w:r>
      <w:r w:rsidR="00991AC1">
        <w:rPr>
          <w:rFonts w:ascii="Times New Roman" w:eastAsia="Times New Roman" w:hAnsi="Times New Roman" w:cs="Times New Roman"/>
          <w:sz w:val="24"/>
          <w:szCs w:val="24"/>
        </w:rPr>
        <w:t xml:space="preserve"> more successful?  It would be interesting to look at.</w:t>
      </w:r>
    </w:p>
    <w:p w14:paraId="13A95FED" w14:textId="63D1B1CE" w:rsidR="003E6BB6" w:rsidRDefault="003E6BB6" w:rsidP="00804A78">
      <w:pPr>
        <w:spacing w:before="100" w:beforeAutospacing="1" w:after="100" w:afterAutospacing="1" w:line="240" w:lineRule="auto"/>
        <w:ind w:left="360"/>
        <w:rPr>
          <w:rFonts w:ascii="Times New Roman" w:eastAsia="Times New Roman" w:hAnsi="Times New Roman" w:cs="Times New Roman"/>
          <w:sz w:val="24"/>
          <w:szCs w:val="24"/>
        </w:rPr>
      </w:pPr>
    </w:p>
    <w:p w14:paraId="7A817A87" w14:textId="77777777" w:rsidR="00991AC1" w:rsidRDefault="00991AC1" w:rsidP="00A17CC5">
      <w:pPr>
        <w:tabs>
          <w:tab w:val="num" w:pos="720"/>
        </w:tabs>
        <w:spacing w:before="100" w:beforeAutospacing="1" w:after="100" w:afterAutospacing="1" w:line="240" w:lineRule="auto"/>
        <w:rPr>
          <w:b/>
          <w:bCs/>
          <w:sz w:val="36"/>
          <w:szCs w:val="36"/>
        </w:rPr>
      </w:pPr>
    </w:p>
    <w:p w14:paraId="5CFC5789" w14:textId="3FDC1E41" w:rsidR="003E6BB6" w:rsidRDefault="003E6BB6" w:rsidP="00A17CC5">
      <w:pPr>
        <w:tabs>
          <w:tab w:val="num" w:pos="720"/>
        </w:tabs>
        <w:spacing w:before="100" w:beforeAutospacing="1" w:after="100" w:afterAutospacing="1" w:line="240" w:lineRule="auto"/>
        <w:rPr>
          <w:b/>
          <w:bCs/>
          <w:sz w:val="36"/>
          <w:szCs w:val="36"/>
        </w:rPr>
      </w:pPr>
      <w:r>
        <w:rPr>
          <w:b/>
          <w:bCs/>
          <w:sz w:val="36"/>
          <w:szCs w:val="36"/>
        </w:rPr>
        <w:lastRenderedPageBreak/>
        <w:t xml:space="preserve">Bonus Statistical Analysis </w:t>
      </w:r>
    </w:p>
    <w:p w14:paraId="56A6B23C" w14:textId="53C6657C" w:rsidR="003E6BB6" w:rsidRPr="00A17CC5" w:rsidRDefault="003E6BB6" w:rsidP="00A17CC5">
      <w:pPr>
        <w:pStyle w:val="ListParagraph"/>
        <w:numPr>
          <w:ilvl w:val="0"/>
          <w:numId w:val="4"/>
        </w:numPr>
        <w:spacing w:before="100" w:beforeAutospacing="1" w:after="100" w:afterAutospacing="1" w:line="240" w:lineRule="auto"/>
        <w:rPr>
          <w:rFonts w:ascii="Times New Roman" w:hAnsi="Times New Roman" w:cs="Times New Roman"/>
          <w:b/>
          <w:bCs/>
          <w:sz w:val="24"/>
          <w:szCs w:val="24"/>
        </w:rPr>
      </w:pPr>
      <w:r w:rsidRPr="00A17CC5">
        <w:rPr>
          <w:rFonts w:ascii="Times New Roman" w:hAnsi="Times New Roman" w:cs="Times New Roman"/>
          <w:b/>
          <w:bCs/>
          <w:sz w:val="24"/>
          <w:szCs w:val="24"/>
        </w:rPr>
        <w:t>Use your data to determine whether the mean or the median summarizes the data more meaningfully.</w:t>
      </w:r>
    </w:p>
    <w:p w14:paraId="1CDE9504" w14:textId="1B580F06" w:rsidR="00E91475" w:rsidRPr="00E91475" w:rsidRDefault="00E91475" w:rsidP="00E91475">
      <w:pPr>
        <w:tabs>
          <w:tab w:val="num" w:pos="720"/>
        </w:tabs>
        <w:spacing w:before="100" w:beforeAutospacing="1" w:after="100" w:afterAutospacing="1" w:line="240" w:lineRule="auto"/>
        <w:ind w:left="720"/>
        <w:rPr>
          <w:rFonts w:ascii="Times New Roman" w:hAnsi="Times New Roman" w:cs="Times New Roman"/>
          <w:sz w:val="24"/>
          <w:szCs w:val="24"/>
        </w:rPr>
      </w:pPr>
      <w:r w:rsidRPr="00E91475">
        <w:rPr>
          <w:rFonts w:ascii="Times New Roman" w:hAnsi="Times New Roman" w:cs="Times New Roman"/>
          <w:sz w:val="24"/>
          <w:szCs w:val="24"/>
        </w:rPr>
        <w:t>I think the me</w:t>
      </w:r>
      <w:r w:rsidR="00A910BA">
        <w:rPr>
          <w:rFonts w:ascii="Times New Roman" w:hAnsi="Times New Roman" w:cs="Times New Roman"/>
          <w:sz w:val="24"/>
          <w:szCs w:val="24"/>
        </w:rPr>
        <w:t>dia</w:t>
      </w:r>
      <w:r w:rsidRPr="00E91475">
        <w:rPr>
          <w:rFonts w:ascii="Times New Roman" w:hAnsi="Times New Roman" w:cs="Times New Roman"/>
          <w:sz w:val="24"/>
          <w:szCs w:val="24"/>
        </w:rPr>
        <w:t xml:space="preserve">n summarizes the data more meaningfully in successful </w:t>
      </w:r>
      <w:r w:rsidR="00A910BA">
        <w:rPr>
          <w:rFonts w:ascii="Times New Roman" w:hAnsi="Times New Roman" w:cs="Times New Roman"/>
          <w:sz w:val="24"/>
          <w:szCs w:val="24"/>
        </w:rPr>
        <w:t xml:space="preserve">or failed </w:t>
      </w:r>
      <w:r w:rsidRPr="00E91475">
        <w:rPr>
          <w:rFonts w:ascii="Times New Roman" w:hAnsi="Times New Roman" w:cs="Times New Roman"/>
          <w:sz w:val="24"/>
          <w:szCs w:val="24"/>
        </w:rPr>
        <w:t>campaign</w:t>
      </w:r>
      <w:r w:rsidR="00A910BA">
        <w:rPr>
          <w:rFonts w:ascii="Times New Roman" w:hAnsi="Times New Roman" w:cs="Times New Roman"/>
          <w:sz w:val="24"/>
          <w:szCs w:val="24"/>
        </w:rPr>
        <w:t xml:space="preserve">s.  The reason I think this is because when you see the data in a chart (see attached sheets in Excel), you can visually see that the data is skewed because the mean is </w:t>
      </w:r>
      <w:r w:rsidR="00F96DDC">
        <w:rPr>
          <w:rFonts w:ascii="Times New Roman" w:hAnsi="Times New Roman" w:cs="Times New Roman"/>
          <w:sz w:val="24"/>
          <w:szCs w:val="24"/>
        </w:rPr>
        <w:t>infla</w:t>
      </w:r>
      <w:r w:rsidR="00A910BA">
        <w:rPr>
          <w:rFonts w:ascii="Times New Roman" w:hAnsi="Times New Roman" w:cs="Times New Roman"/>
          <w:sz w:val="24"/>
          <w:szCs w:val="24"/>
        </w:rPr>
        <w:t>ted by the outliers.</w:t>
      </w:r>
    </w:p>
    <w:p w14:paraId="21615DFD" w14:textId="77777777" w:rsidR="003E6BB6" w:rsidRPr="003E6BB6" w:rsidRDefault="003E6BB6" w:rsidP="003E6BB6">
      <w:pPr>
        <w:tabs>
          <w:tab w:val="num" w:pos="720"/>
        </w:tabs>
        <w:spacing w:before="100" w:beforeAutospacing="1" w:after="100" w:afterAutospacing="1" w:line="240" w:lineRule="auto"/>
        <w:rPr>
          <w:rFonts w:ascii="Times New Roman" w:hAnsi="Times New Roman" w:cs="Times New Roman"/>
          <w:b/>
          <w:bCs/>
          <w:sz w:val="24"/>
          <w:szCs w:val="24"/>
        </w:rPr>
      </w:pPr>
    </w:p>
    <w:p w14:paraId="546A13D4" w14:textId="492B0C01" w:rsidR="003E6BB6" w:rsidRPr="00A17CC5" w:rsidRDefault="003E6BB6" w:rsidP="00A17CC5">
      <w:pPr>
        <w:pStyle w:val="ListParagraph"/>
        <w:numPr>
          <w:ilvl w:val="0"/>
          <w:numId w:val="4"/>
        </w:numPr>
        <w:tabs>
          <w:tab w:val="num" w:pos="720"/>
        </w:tabs>
        <w:spacing w:before="100" w:beforeAutospacing="1" w:after="100" w:afterAutospacing="1" w:line="240" w:lineRule="auto"/>
        <w:rPr>
          <w:rFonts w:ascii="Times New Roman" w:hAnsi="Times New Roman" w:cs="Times New Roman"/>
          <w:b/>
          <w:bCs/>
          <w:sz w:val="24"/>
          <w:szCs w:val="24"/>
        </w:rPr>
      </w:pPr>
      <w:r w:rsidRPr="00A17CC5">
        <w:rPr>
          <w:rFonts w:ascii="Times New Roman" w:hAnsi="Times New Roman" w:cs="Times New Roman"/>
          <w:b/>
          <w:bCs/>
          <w:sz w:val="24"/>
          <w:szCs w:val="24"/>
        </w:rPr>
        <w:t>Use your data to determine if there is more variability with successful or unsuccessful campaigns. Does this make sense? Why or why not?</w:t>
      </w:r>
      <w:r w:rsidR="00E91475" w:rsidRPr="00A17CC5">
        <w:rPr>
          <w:rFonts w:ascii="Times New Roman" w:hAnsi="Times New Roman" w:cs="Times New Roman"/>
          <w:b/>
          <w:bCs/>
          <w:sz w:val="24"/>
          <w:szCs w:val="24"/>
        </w:rPr>
        <w:t xml:space="preserve">  </w:t>
      </w:r>
    </w:p>
    <w:p w14:paraId="5E0D43C9" w14:textId="544681DB" w:rsidR="00E91475" w:rsidRPr="00AF3E3D" w:rsidRDefault="00AF3E3D" w:rsidP="00AF3E3D">
      <w:pPr>
        <w:tabs>
          <w:tab w:val="num" w:pos="720"/>
        </w:tabs>
        <w:spacing w:before="100" w:beforeAutospacing="1" w:after="100" w:afterAutospacing="1" w:line="240" w:lineRule="auto"/>
        <w:ind w:left="720"/>
        <w:rPr>
          <w:rFonts w:ascii="Times New Roman" w:hAnsi="Times New Roman" w:cs="Times New Roman"/>
          <w:sz w:val="24"/>
          <w:szCs w:val="24"/>
        </w:rPr>
      </w:pPr>
      <w:r w:rsidRPr="00AF3E3D">
        <w:rPr>
          <w:rFonts w:ascii="Times New Roman" w:hAnsi="Times New Roman" w:cs="Times New Roman"/>
          <w:sz w:val="24"/>
          <w:szCs w:val="24"/>
        </w:rPr>
        <w:t xml:space="preserve">Successful campaigns have more variability. </w:t>
      </w:r>
      <w:r w:rsidRPr="00AF3E3D">
        <w:rPr>
          <w:rFonts w:ascii="Times New Roman" w:hAnsi="Times New Roman" w:cs="Times New Roman"/>
          <w:color w:val="222222"/>
          <w:sz w:val="24"/>
          <w:szCs w:val="24"/>
          <w:shd w:val="clear" w:color="auto" w:fill="FFFFFF"/>
        </w:rPr>
        <w:t xml:space="preserve">This makes more sense to me as a high standard deviation indicates that the data points are spread out over a large range of values.  The unsuccessful campaigns are showing less variability.  The lower standard </w:t>
      </w:r>
      <w:r w:rsidR="00F96DDC">
        <w:rPr>
          <w:rFonts w:ascii="Times New Roman" w:hAnsi="Times New Roman" w:cs="Times New Roman"/>
          <w:color w:val="222222"/>
          <w:sz w:val="24"/>
          <w:szCs w:val="24"/>
          <w:shd w:val="clear" w:color="auto" w:fill="FFFFFF"/>
        </w:rPr>
        <w:t xml:space="preserve">deviation </w:t>
      </w:r>
      <w:r w:rsidRPr="00AF3E3D">
        <w:rPr>
          <w:rFonts w:ascii="Times New Roman" w:hAnsi="Times New Roman" w:cs="Times New Roman"/>
          <w:color w:val="222222"/>
          <w:shd w:val="clear" w:color="auto" w:fill="FFFFFF"/>
        </w:rPr>
        <w:t>shows that the data is more clustered around the mean.</w:t>
      </w:r>
      <w:r w:rsidR="00F96DDC">
        <w:rPr>
          <w:rFonts w:ascii="Times New Roman" w:hAnsi="Times New Roman" w:cs="Times New Roman"/>
          <w:color w:val="222222"/>
          <w:shd w:val="clear" w:color="auto" w:fill="FFFFFF"/>
        </w:rPr>
        <w:t xml:space="preserve"> This makes sense because the criteria for a failed campaign is having fewer backers, which means the standard deviation is low</w:t>
      </w:r>
      <w:r w:rsidR="00D26038">
        <w:rPr>
          <w:rFonts w:ascii="Times New Roman" w:hAnsi="Times New Roman" w:cs="Times New Roman"/>
          <w:color w:val="222222"/>
          <w:shd w:val="clear" w:color="auto" w:fill="FFFFFF"/>
        </w:rPr>
        <w:t xml:space="preserve"> while a successful campaign has more backers, giving it a higher standard dev</w:t>
      </w:r>
      <w:r w:rsidR="00991AC1">
        <w:rPr>
          <w:rFonts w:ascii="Times New Roman" w:hAnsi="Times New Roman" w:cs="Times New Roman"/>
          <w:color w:val="222222"/>
          <w:shd w:val="clear" w:color="auto" w:fill="FFFFFF"/>
        </w:rPr>
        <w:t>i</w:t>
      </w:r>
      <w:r w:rsidR="00D26038">
        <w:rPr>
          <w:rFonts w:ascii="Times New Roman" w:hAnsi="Times New Roman" w:cs="Times New Roman"/>
          <w:color w:val="222222"/>
          <w:shd w:val="clear" w:color="auto" w:fill="FFFFFF"/>
        </w:rPr>
        <w:t>ation.</w:t>
      </w:r>
    </w:p>
    <w:p w14:paraId="7E9F1A34" w14:textId="77777777" w:rsidR="003E6BB6" w:rsidRPr="008810A0" w:rsidRDefault="003E6BB6" w:rsidP="00804A78">
      <w:pPr>
        <w:spacing w:before="100" w:beforeAutospacing="1" w:after="100" w:afterAutospacing="1" w:line="240" w:lineRule="auto"/>
        <w:ind w:left="360"/>
        <w:rPr>
          <w:rFonts w:ascii="Times New Roman" w:eastAsia="Times New Roman" w:hAnsi="Times New Roman" w:cs="Times New Roman"/>
          <w:sz w:val="24"/>
          <w:szCs w:val="24"/>
        </w:rPr>
      </w:pPr>
    </w:p>
    <w:p w14:paraId="2B9E366C" w14:textId="77777777" w:rsidR="005D433F" w:rsidRDefault="005D433F"/>
    <w:sectPr w:rsidR="005D4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04496"/>
    <w:multiLevelType w:val="hybridMultilevel"/>
    <w:tmpl w:val="DCFE9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120B5"/>
    <w:multiLevelType w:val="multilevel"/>
    <w:tmpl w:val="6E4264A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imes New Roman" w:eastAsia="Times New Roman"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B758FC"/>
    <w:multiLevelType w:val="multilevel"/>
    <w:tmpl w:val="0FC0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F3D1D"/>
    <w:multiLevelType w:val="hybridMultilevel"/>
    <w:tmpl w:val="F5CE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A0"/>
    <w:rsid w:val="00215068"/>
    <w:rsid w:val="0025367C"/>
    <w:rsid w:val="0036783E"/>
    <w:rsid w:val="003E6BB6"/>
    <w:rsid w:val="00451443"/>
    <w:rsid w:val="00584A50"/>
    <w:rsid w:val="005D433F"/>
    <w:rsid w:val="006D2706"/>
    <w:rsid w:val="007B63E9"/>
    <w:rsid w:val="00804A78"/>
    <w:rsid w:val="008810A0"/>
    <w:rsid w:val="00991AC1"/>
    <w:rsid w:val="00A17CC5"/>
    <w:rsid w:val="00A850A2"/>
    <w:rsid w:val="00A910BA"/>
    <w:rsid w:val="00A96A99"/>
    <w:rsid w:val="00AF3E3D"/>
    <w:rsid w:val="00B67592"/>
    <w:rsid w:val="00BA5D90"/>
    <w:rsid w:val="00C32BFC"/>
    <w:rsid w:val="00CA13EE"/>
    <w:rsid w:val="00D26038"/>
    <w:rsid w:val="00D274A1"/>
    <w:rsid w:val="00E91475"/>
    <w:rsid w:val="00F852FC"/>
    <w:rsid w:val="00F9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02A4"/>
  <w15:chartTrackingRefBased/>
  <w15:docId w15:val="{DEC7B31C-8B5D-4F11-B154-D81CB8AA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B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0A0"/>
    <w:pPr>
      <w:ind w:left="720"/>
      <w:contextualSpacing/>
    </w:pPr>
  </w:style>
  <w:style w:type="paragraph" w:customStyle="1" w:styleId="trt0xe">
    <w:name w:val="trt0xe"/>
    <w:basedOn w:val="Normal"/>
    <w:rsid w:val="00B675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042">
      <w:bodyDiv w:val="1"/>
      <w:marLeft w:val="0"/>
      <w:marRight w:val="0"/>
      <w:marTop w:val="0"/>
      <w:marBottom w:val="0"/>
      <w:divBdr>
        <w:top w:val="none" w:sz="0" w:space="0" w:color="auto"/>
        <w:left w:val="none" w:sz="0" w:space="0" w:color="auto"/>
        <w:bottom w:val="none" w:sz="0" w:space="0" w:color="auto"/>
        <w:right w:val="none" w:sz="0" w:space="0" w:color="auto"/>
      </w:divBdr>
    </w:div>
    <w:div w:id="30882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Sisk</dc:creator>
  <cp:keywords/>
  <dc:description/>
  <cp:lastModifiedBy>Kendall Sisk</cp:lastModifiedBy>
  <cp:revision>2</cp:revision>
  <dcterms:created xsi:type="dcterms:W3CDTF">2020-09-22T16:06:00Z</dcterms:created>
  <dcterms:modified xsi:type="dcterms:W3CDTF">2020-09-22T16:06:00Z</dcterms:modified>
</cp:coreProperties>
</file>