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6372139"/>
        <w:docPartObj>
          <w:docPartGallery w:val="Cover Pages"/>
          <w:docPartUnique/>
        </w:docPartObj>
      </w:sdtPr>
      <w:sdtEndPr>
        <w:rPr>
          <w:rFonts w:cstheme="minorHAnsi"/>
          <w:b/>
          <w:sz w:val="36"/>
          <w:szCs w:val="36"/>
        </w:rPr>
      </w:sdtEndPr>
      <w:sdtContent>
        <w:p w14:paraId="4720F7C0" w14:textId="77777777" w:rsidR="000E20EA" w:rsidRDefault="000E20EA" w:rsidP="00D72F4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0E20EA" w14:paraId="20A5D2AF" w14:textId="77777777" w:rsidTr="000E20EA">
            <w:sdt>
              <w:sdtPr>
                <w:rPr>
                  <w:color w:val="2E74B5" w:themeColor="accent1" w:themeShade="BF"/>
                  <w:sz w:val="24"/>
                  <w:szCs w:val="24"/>
                </w:rPr>
                <w:alias w:val="Company"/>
                <w:id w:val="13406915"/>
                <w:placeholder>
                  <w:docPart w:val="F9FB5D4631EC46FD86991D0AA8ADD1DE"/>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56CD64EE" w14:textId="77777777" w:rsidR="000E20EA" w:rsidRDefault="000E20EA" w:rsidP="00D72F43">
                    <w:pPr>
                      <w:pStyle w:val="NoSpacing"/>
                      <w:rPr>
                        <w:color w:val="2E74B5" w:themeColor="accent1" w:themeShade="BF"/>
                        <w:sz w:val="24"/>
                      </w:rPr>
                    </w:pPr>
                    <w:r>
                      <w:rPr>
                        <w:color w:val="2E74B5" w:themeColor="accent1" w:themeShade="BF"/>
                        <w:sz w:val="24"/>
                        <w:szCs w:val="24"/>
                      </w:rPr>
                      <w:t>King’s College London</w:t>
                    </w:r>
                  </w:p>
                </w:tc>
              </w:sdtContent>
            </w:sdt>
          </w:tr>
          <w:tr w:rsidR="000E20EA" w14:paraId="7C8E3487" w14:textId="77777777" w:rsidTr="000E20EA">
            <w:tc>
              <w:tcPr>
                <w:tcW w:w="7209" w:type="dxa"/>
              </w:tcPr>
              <w:sdt>
                <w:sdtPr>
                  <w:rPr>
                    <w:rFonts w:asciiTheme="majorHAnsi" w:eastAsiaTheme="majorEastAsia" w:hAnsiTheme="majorHAnsi" w:cstheme="majorBidi"/>
                    <w:color w:val="5B9BD5" w:themeColor="accent1"/>
                    <w:sz w:val="88"/>
                    <w:szCs w:val="88"/>
                  </w:rPr>
                  <w:alias w:val="Title"/>
                  <w:id w:val="13406919"/>
                  <w:placeholder>
                    <w:docPart w:val="CD5E996CD5EE4746BDDCD0D11F3D79E6"/>
                  </w:placeholder>
                  <w:dataBinding w:prefixMappings="xmlns:ns0='http://schemas.openxmlformats.org/package/2006/metadata/core-properties' xmlns:ns1='http://purl.org/dc/elements/1.1/'" w:xpath="/ns0:coreProperties[1]/ns1:title[1]" w:storeItemID="{6C3C8BC8-F283-45AE-878A-BAB7291924A1}"/>
                  <w:text/>
                </w:sdtPr>
                <w:sdtEndPr/>
                <w:sdtContent>
                  <w:p w14:paraId="14903D59" w14:textId="77777777" w:rsidR="000E20EA" w:rsidRDefault="000E20EA" w:rsidP="00D72F43">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Cell Tracking Profiler</w:t>
                    </w:r>
                  </w:p>
                </w:sdtContent>
              </w:sdt>
            </w:tc>
          </w:tr>
          <w:tr w:rsidR="000E20EA" w14:paraId="78C1C7F5" w14:textId="77777777" w:rsidTr="000E20EA">
            <w:sdt>
              <w:sdtPr>
                <w:rPr>
                  <w:color w:val="2E74B5" w:themeColor="accent1" w:themeShade="BF"/>
                  <w:sz w:val="24"/>
                  <w:szCs w:val="24"/>
                </w:rPr>
                <w:alias w:val="Subtitle"/>
                <w:id w:val="13406923"/>
                <w:placeholder>
                  <w:docPart w:val="91586F58F820429AB5FAC7AFC778054F"/>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76821DE5" w14:textId="77777777" w:rsidR="000E20EA" w:rsidRDefault="000E20EA" w:rsidP="00D72F43">
                    <w:pPr>
                      <w:pStyle w:val="NoSpacing"/>
                      <w:rPr>
                        <w:color w:val="2E74B5" w:themeColor="accent1" w:themeShade="BF"/>
                        <w:sz w:val="24"/>
                      </w:rPr>
                    </w:pPr>
                    <w:r>
                      <w:rPr>
                        <w:color w:val="2E74B5" w:themeColor="accent1" w:themeShade="BF"/>
                        <w:sz w:val="24"/>
                        <w:szCs w:val="24"/>
                      </w:rPr>
                      <w:t>Manual for Installation and Use</w:t>
                    </w:r>
                  </w:p>
                </w:tc>
              </w:sdtContent>
            </w:sdt>
          </w:tr>
        </w:tbl>
        <w:p w14:paraId="3D210641" w14:textId="77777777" w:rsidR="000E20EA" w:rsidRDefault="000E20EA" w:rsidP="00D72F43">
          <w:pPr>
            <w:rPr>
              <w:rFonts w:cstheme="minorHAnsi"/>
              <w:b/>
              <w:sz w:val="36"/>
              <w:szCs w:val="36"/>
            </w:rPr>
          </w:pPr>
          <w:r>
            <w:rPr>
              <w:rFonts w:cstheme="minorHAnsi"/>
              <w:b/>
              <w:sz w:val="36"/>
              <w:szCs w:val="36"/>
            </w:rPr>
            <w:br w:type="page"/>
          </w:r>
        </w:p>
      </w:sdtContent>
    </w:sdt>
    <w:sdt>
      <w:sdtPr>
        <w:rPr>
          <w:caps w:val="0"/>
          <w:color w:val="auto"/>
          <w:spacing w:val="0"/>
          <w:sz w:val="20"/>
          <w:szCs w:val="20"/>
        </w:rPr>
        <w:id w:val="928006009"/>
        <w:docPartObj>
          <w:docPartGallery w:val="Table of Contents"/>
          <w:docPartUnique/>
        </w:docPartObj>
      </w:sdtPr>
      <w:sdtEndPr>
        <w:rPr>
          <w:b/>
          <w:bCs/>
          <w:noProof/>
        </w:rPr>
      </w:sdtEndPr>
      <w:sdtContent>
        <w:p w14:paraId="36F9B605" w14:textId="77777777" w:rsidR="000E20EA" w:rsidRDefault="000E20EA" w:rsidP="00D72F43">
          <w:pPr>
            <w:pStyle w:val="TOCHeading"/>
          </w:pPr>
          <w:r>
            <w:t>Contents</w:t>
          </w:r>
        </w:p>
        <w:p w14:paraId="209AC1AA" w14:textId="77777777" w:rsidR="00351DC4" w:rsidRDefault="000E20EA">
          <w:pPr>
            <w:pStyle w:val="TOC1"/>
            <w:rPr>
              <w:noProof/>
              <w:sz w:val="22"/>
              <w:szCs w:val="22"/>
              <w:lang w:eastAsia="en-GB"/>
            </w:rPr>
          </w:pPr>
          <w:r>
            <w:fldChar w:fldCharType="begin"/>
          </w:r>
          <w:r>
            <w:instrText xml:space="preserve"> TOC \o "1-3" \h \z \u </w:instrText>
          </w:r>
          <w:r>
            <w:fldChar w:fldCharType="separate"/>
          </w:r>
          <w:hyperlink w:anchor="_Toc534785536" w:history="1">
            <w:r w:rsidR="00351DC4" w:rsidRPr="00B055BE">
              <w:rPr>
                <w:rStyle w:val="Hyperlink"/>
                <w:noProof/>
              </w:rPr>
              <w:t>1</w:t>
            </w:r>
            <w:r w:rsidR="00351DC4">
              <w:rPr>
                <w:noProof/>
                <w:sz w:val="22"/>
                <w:szCs w:val="22"/>
                <w:lang w:eastAsia="en-GB"/>
              </w:rPr>
              <w:tab/>
            </w:r>
            <w:r w:rsidR="00351DC4" w:rsidRPr="00B055BE">
              <w:rPr>
                <w:rStyle w:val="Hyperlink"/>
                <w:noProof/>
              </w:rPr>
              <w:t>Installation (Windows)</w:t>
            </w:r>
            <w:r w:rsidR="00351DC4">
              <w:rPr>
                <w:noProof/>
                <w:webHidden/>
              </w:rPr>
              <w:tab/>
            </w:r>
            <w:r w:rsidR="00351DC4">
              <w:rPr>
                <w:noProof/>
                <w:webHidden/>
              </w:rPr>
              <w:fldChar w:fldCharType="begin"/>
            </w:r>
            <w:r w:rsidR="00351DC4">
              <w:rPr>
                <w:noProof/>
                <w:webHidden/>
              </w:rPr>
              <w:instrText xml:space="preserve"> PAGEREF _Toc534785536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6C044BE1" w14:textId="77777777" w:rsidR="00351DC4" w:rsidRDefault="00270556">
          <w:pPr>
            <w:pStyle w:val="TOC3"/>
            <w:tabs>
              <w:tab w:val="left" w:pos="1100"/>
              <w:tab w:val="right" w:leader="dot" w:pos="9016"/>
            </w:tabs>
            <w:rPr>
              <w:noProof/>
              <w:sz w:val="22"/>
              <w:szCs w:val="22"/>
              <w:lang w:eastAsia="en-GB"/>
            </w:rPr>
          </w:pPr>
          <w:hyperlink w:anchor="_Toc534785537" w:history="1">
            <w:r w:rsidR="00351DC4" w:rsidRPr="00B055BE">
              <w:rPr>
                <w:rStyle w:val="Hyperlink"/>
                <w:noProof/>
              </w:rPr>
              <w:t>1.1.1</w:t>
            </w:r>
            <w:r w:rsidR="00351DC4">
              <w:rPr>
                <w:noProof/>
                <w:sz w:val="22"/>
                <w:szCs w:val="22"/>
                <w:lang w:eastAsia="en-GB"/>
              </w:rPr>
              <w:tab/>
            </w:r>
            <w:r w:rsidR="00351DC4" w:rsidRPr="00B055BE">
              <w:rPr>
                <w:rStyle w:val="Hyperlink"/>
                <w:noProof/>
              </w:rPr>
              <w:t>Installing ICY</w:t>
            </w:r>
            <w:r w:rsidR="00351DC4">
              <w:rPr>
                <w:noProof/>
                <w:webHidden/>
              </w:rPr>
              <w:tab/>
            </w:r>
            <w:r w:rsidR="00351DC4">
              <w:rPr>
                <w:noProof/>
                <w:webHidden/>
              </w:rPr>
              <w:fldChar w:fldCharType="begin"/>
            </w:r>
            <w:r w:rsidR="00351DC4">
              <w:rPr>
                <w:noProof/>
                <w:webHidden/>
              </w:rPr>
              <w:instrText xml:space="preserve"> PAGEREF _Toc534785537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7BDFEE9F" w14:textId="77777777" w:rsidR="00351DC4" w:rsidRDefault="00270556">
          <w:pPr>
            <w:pStyle w:val="TOC3"/>
            <w:tabs>
              <w:tab w:val="left" w:pos="1100"/>
              <w:tab w:val="right" w:leader="dot" w:pos="9016"/>
            </w:tabs>
            <w:rPr>
              <w:noProof/>
              <w:sz w:val="22"/>
              <w:szCs w:val="22"/>
              <w:lang w:eastAsia="en-GB"/>
            </w:rPr>
          </w:pPr>
          <w:hyperlink w:anchor="_Toc534785538" w:history="1">
            <w:r w:rsidR="00351DC4" w:rsidRPr="00B055BE">
              <w:rPr>
                <w:rStyle w:val="Hyperlink"/>
                <w:noProof/>
              </w:rPr>
              <w:t>1.1.2</w:t>
            </w:r>
            <w:r w:rsidR="00351DC4">
              <w:rPr>
                <w:noProof/>
                <w:sz w:val="22"/>
                <w:szCs w:val="22"/>
                <w:lang w:eastAsia="en-GB"/>
              </w:rPr>
              <w:tab/>
            </w:r>
            <w:r w:rsidR="00351DC4" w:rsidRPr="00B055BE">
              <w:rPr>
                <w:rStyle w:val="Hyperlink"/>
                <w:noProof/>
              </w:rPr>
              <w:t>To install Cell Tracking Profiler on your computer:</w:t>
            </w:r>
            <w:r w:rsidR="00351DC4">
              <w:rPr>
                <w:noProof/>
                <w:webHidden/>
              </w:rPr>
              <w:tab/>
            </w:r>
            <w:r w:rsidR="00351DC4">
              <w:rPr>
                <w:noProof/>
                <w:webHidden/>
              </w:rPr>
              <w:fldChar w:fldCharType="begin"/>
            </w:r>
            <w:r w:rsidR="00351DC4">
              <w:rPr>
                <w:noProof/>
                <w:webHidden/>
              </w:rPr>
              <w:instrText xml:space="preserve"> PAGEREF _Toc534785538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58D23B94" w14:textId="77777777" w:rsidR="00351DC4" w:rsidRDefault="00270556">
          <w:pPr>
            <w:pStyle w:val="TOC1"/>
            <w:rPr>
              <w:noProof/>
              <w:sz w:val="22"/>
              <w:szCs w:val="22"/>
              <w:lang w:eastAsia="en-GB"/>
            </w:rPr>
          </w:pPr>
          <w:hyperlink w:anchor="_Toc534785539" w:history="1">
            <w:r w:rsidR="00351DC4" w:rsidRPr="00B055BE">
              <w:rPr>
                <w:rStyle w:val="Hyperlink"/>
                <w:noProof/>
              </w:rPr>
              <w:t>2</w:t>
            </w:r>
            <w:r w:rsidR="00351DC4">
              <w:rPr>
                <w:noProof/>
                <w:sz w:val="22"/>
                <w:szCs w:val="22"/>
                <w:lang w:eastAsia="en-GB"/>
              </w:rPr>
              <w:tab/>
            </w:r>
            <w:r w:rsidR="00351DC4" w:rsidRPr="00B055BE">
              <w:rPr>
                <w:rStyle w:val="Hyperlink"/>
                <w:noProof/>
              </w:rPr>
              <w:t>Installation (Mac OS)</w:t>
            </w:r>
            <w:r w:rsidR="00351DC4">
              <w:rPr>
                <w:noProof/>
                <w:webHidden/>
              </w:rPr>
              <w:tab/>
            </w:r>
            <w:r w:rsidR="00351DC4">
              <w:rPr>
                <w:noProof/>
                <w:webHidden/>
              </w:rPr>
              <w:fldChar w:fldCharType="begin"/>
            </w:r>
            <w:r w:rsidR="00351DC4">
              <w:rPr>
                <w:noProof/>
                <w:webHidden/>
              </w:rPr>
              <w:instrText xml:space="preserve"> PAGEREF _Toc534785539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14447350" w14:textId="77777777" w:rsidR="00351DC4" w:rsidRDefault="00270556">
          <w:pPr>
            <w:pStyle w:val="TOC3"/>
            <w:tabs>
              <w:tab w:val="left" w:pos="1100"/>
              <w:tab w:val="right" w:leader="dot" w:pos="9016"/>
            </w:tabs>
            <w:rPr>
              <w:noProof/>
              <w:sz w:val="22"/>
              <w:szCs w:val="22"/>
              <w:lang w:eastAsia="en-GB"/>
            </w:rPr>
          </w:pPr>
          <w:hyperlink w:anchor="_Toc534785540" w:history="1">
            <w:r w:rsidR="00351DC4" w:rsidRPr="00B055BE">
              <w:rPr>
                <w:rStyle w:val="Hyperlink"/>
                <w:noProof/>
              </w:rPr>
              <w:t>2.1.1</w:t>
            </w:r>
            <w:r w:rsidR="00351DC4">
              <w:rPr>
                <w:noProof/>
                <w:sz w:val="22"/>
                <w:szCs w:val="22"/>
                <w:lang w:eastAsia="en-GB"/>
              </w:rPr>
              <w:tab/>
            </w:r>
            <w:r w:rsidR="00351DC4" w:rsidRPr="00B055BE">
              <w:rPr>
                <w:rStyle w:val="Hyperlink"/>
                <w:noProof/>
              </w:rPr>
              <w:t>Installing Icy</w:t>
            </w:r>
            <w:r w:rsidR="00351DC4">
              <w:rPr>
                <w:noProof/>
                <w:webHidden/>
              </w:rPr>
              <w:tab/>
            </w:r>
            <w:r w:rsidR="00351DC4">
              <w:rPr>
                <w:noProof/>
                <w:webHidden/>
              </w:rPr>
              <w:fldChar w:fldCharType="begin"/>
            </w:r>
            <w:r w:rsidR="00351DC4">
              <w:rPr>
                <w:noProof/>
                <w:webHidden/>
              </w:rPr>
              <w:instrText xml:space="preserve"> PAGEREF _Toc534785540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21086FAC" w14:textId="77777777" w:rsidR="00351DC4" w:rsidRDefault="00270556">
          <w:pPr>
            <w:pStyle w:val="TOC3"/>
            <w:tabs>
              <w:tab w:val="left" w:pos="1100"/>
              <w:tab w:val="right" w:leader="dot" w:pos="9016"/>
            </w:tabs>
            <w:rPr>
              <w:noProof/>
              <w:sz w:val="22"/>
              <w:szCs w:val="22"/>
              <w:lang w:eastAsia="en-GB"/>
            </w:rPr>
          </w:pPr>
          <w:hyperlink w:anchor="_Toc534785541" w:history="1">
            <w:r w:rsidR="00351DC4" w:rsidRPr="00B055BE">
              <w:rPr>
                <w:rStyle w:val="Hyperlink"/>
                <w:noProof/>
              </w:rPr>
              <w:t>2.1.2</w:t>
            </w:r>
            <w:r w:rsidR="00351DC4">
              <w:rPr>
                <w:noProof/>
                <w:sz w:val="22"/>
                <w:szCs w:val="22"/>
                <w:lang w:eastAsia="en-GB"/>
              </w:rPr>
              <w:tab/>
            </w:r>
            <w:r w:rsidR="00351DC4" w:rsidRPr="00B055BE">
              <w:rPr>
                <w:rStyle w:val="Hyperlink"/>
                <w:noProof/>
              </w:rPr>
              <w:t>To install cell tracking profiler on your computer</w:t>
            </w:r>
            <w:r w:rsidR="00351DC4">
              <w:rPr>
                <w:noProof/>
                <w:webHidden/>
              </w:rPr>
              <w:tab/>
            </w:r>
            <w:r w:rsidR="00351DC4">
              <w:rPr>
                <w:noProof/>
                <w:webHidden/>
              </w:rPr>
              <w:fldChar w:fldCharType="begin"/>
            </w:r>
            <w:r w:rsidR="00351DC4">
              <w:rPr>
                <w:noProof/>
                <w:webHidden/>
              </w:rPr>
              <w:instrText xml:space="preserve"> PAGEREF _Toc534785541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5BB0E862" w14:textId="77777777" w:rsidR="00351DC4" w:rsidRDefault="00270556">
          <w:pPr>
            <w:pStyle w:val="TOC1"/>
            <w:rPr>
              <w:noProof/>
              <w:sz w:val="22"/>
              <w:szCs w:val="22"/>
              <w:lang w:eastAsia="en-GB"/>
            </w:rPr>
          </w:pPr>
          <w:hyperlink w:anchor="_Toc534785542" w:history="1">
            <w:r w:rsidR="00351DC4" w:rsidRPr="00B055BE">
              <w:rPr>
                <w:rStyle w:val="Hyperlink"/>
                <w:noProof/>
              </w:rPr>
              <w:t>3</w:t>
            </w:r>
            <w:r w:rsidR="00351DC4">
              <w:rPr>
                <w:noProof/>
                <w:sz w:val="22"/>
                <w:szCs w:val="22"/>
                <w:lang w:eastAsia="en-GB"/>
              </w:rPr>
              <w:tab/>
            </w:r>
            <w:r w:rsidR="00351DC4" w:rsidRPr="00B055BE">
              <w:rPr>
                <w:rStyle w:val="Hyperlink"/>
                <w:noProof/>
              </w:rPr>
              <w:t>Running Cell Tracking Profiler:</w:t>
            </w:r>
            <w:r w:rsidR="00351DC4">
              <w:rPr>
                <w:noProof/>
                <w:webHidden/>
              </w:rPr>
              <w:tab/>
            </w:r>
            <w:r w:rsidR="00351DC4">
              <w:rPr>
                <w:noProof/>
                <w:webHidden/>
              </w:rPr>
              <w:fldChar w:fldCharType="begin"/>
            </w:r>
            <w:r w:rsidR="00351DC4">
              <w:rPr>
                <w:noProof/>
                <w:webHidden/>
              </w:rPr>
              <w:instrText xml:space="preserve"> PAGEREF _Toc534785542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2CCFDBB5" w14:textId="77777777" w:rsidR="00351DC4" w:rsidRDefault="00270556">
          <w:pPr>
            <w:pStyle w:val="TOC2"/>
            <w:tabs>
              <w:tab w:val="left" w:pos="880"/>
              <w:tab w:val="right" w:leader="dot" w:pos="9016"/>
            </w:tabs>
            <w:rPr>
              <w:noProof/>
              <w:sz w:val="22"/>
              <w:szCs w:val="22"/>
              <w:lang w:eastAsia="en-GB"/>
            </w:rPr>
          </w:pPr>
          <w:hyperlink w:anchor="_Toc534785543" w:history="1">
            <w:r w:rsidR="00351DC4" w:rsidRPr="00B055BE">
              <w:rPr>
                <w:rStyle w:val="Hyperlink"/>
                <w:noProof/>
              </w:rPr>
              <w:t>3.1</w:t>
            </w:r>
            <w:r w:rsidR="00351DC4">
              <w:rPr>
                <w:noProof/>
                <w:sz w:val="22"/>
                <w:szCs w:val="22"/>
                <w:lang w:eastAsia="en-GB"/>
              </w:rPr>
              <w:tab/>
            </w:r>
            <w:r w:rsidR="00351DC4" w:rsidRPr="00B055BE">
              <w:rPr>
                <w:rStyle w:val="Hyperlink"/>
                <w:noProof/>
              </w:rPr>
              <w:t>Determining segmentation parameters</w:t>
            </w:r>
            <w:r w:rsidR="00351DC4">
              <w:rPr>
                <w:noProof/>
                <w:webHidden/>
              </w:rPr>
              <w:tab/>
            </w:r>
            <w:r w:rsidR="00351DC4">
              <w:rPr>
                <w:noProof/>
                <w:webHidden/>
              </w:rPr>
              <w:fldChar w:fldCharType="begin"/>
            </w:r>
            <w:r w:rsidR="00351DC4">
              <w:rPr>
                <w:noProof/>
                <w:webHidden/>
              </w:rPr>
              <w:instrText xml:space="preserve"> PAGEREF _Toc534785543 \h </w:instrText>
            </w:r>
            <w:r w:rsidR="00351DC4">
              <w:rPr>
                <w:noProof/>
                <w:webHidden/>
              </w:rPr>
            </w:r>
            <w:r w:rsidR="00351DC4">
              <w:rPr>
                <w:noProof/>
                <w:webHidden/>
              </w:rPr>
              <w:fldChar w:fldCharType="separate"/>
            </w:r>
            <w:r w:rsidR="00351DC4">
              <w:rPr>
                <w:noProof/>
                <w:webHidden/>
              </w:rPr>
              <w:t>2</w:t>
            </w:r>
            <w:r w:rsidR="00351DC4">
              <w:rPr>
                <w:noProof/>
                <w:webHidden/>
              </w:rPr>
              <w:fldChar w:fldCharType="end"/>
            </w:r>
          </w:hyperlink>
        </w:p>
        <w:p w14:paraId="3D2C7C01" w14:textId="77777777" w:rsidR="00351DC4" w:rsidRDefault="00270556">
          <w:pPr>
            <w:pStyle w:val="TOC2"/>
            <w:tabs>
              <w:tab w:val="left" w:pos="880"/>
              <w:tab w:val="right" w:leader="dot" w:pos="9016"/>
            </w:tabs>
            <w:rPr>
              <w:noProof/>
              <w:sz w:val="22"/>
              <w:szCs w:val="22"/>
              <w:lang w:eastAsia="en-GB"/>
            </w:rPr>
          </w:pPr>
          <w:hyperlink w:anchor="_Toc534785544" w:history="1">
            <w:r w:rsidR="00351DC4" w:rsidRPr="00B055BE">
              <w:rPr>
                <w:rStyle w:val="Hyperlink"/>
                <w:noProof/>
              </w:rPr>
              <w:t>3.2</w:t>
            </w:r>
            <w:r w:rsidR="00351DC4">
              <w:rPr>
                <w:noProof/>
                <w:sz w:val="22"/>
                <w:szCs w:val="22"/>
                <w:lang w:eastAsia="en-GB"/>
              </w:rPr>
              <w:tab/>
            </w:r>
            <w:r w:rsidR="00351DC4" w:rsidRPr="00B055BE">
              <w:rPr>
                <w:rStyle w:val="Hyperlink"/>
                <w:noProof/>
              </w:rPr>
              <w:t>Running CTP</w:t>
            </w:r>
            <w:r w:rsidR="00351DC4">
              <w:rPr>
                <w:noProof/>
                <w:webHidden/>
              </w:rPr>
              <w:tab/>
            </w:r>
            <w:r w:rsidR="00351DC4">
              <w:rPr>
                <w:noProof/>
                <w:webHidden/>
              </w:rPr>
              <w:fldChar w:fldCharType="begin"/>
            </w:r>
            <w:r w:rsidR="00351DC4">
              <w:rPr>
                <w:noProof/>
                <w:webHidden/>
              </w:rPr>
              <w:instrText xml:space="preserve"> PAGEREF _Toc534785544 \h </w:instrText>
            </w:r>
            <w:r w:rsidR="00351DC4">
              <w:rPr>
                <w:noProof/>
                <w:webHidden/>
              </w:rPr>
            </w:r>
            <w:r w:rsidR="00351DC4">
              <w:rPr>
                <w:noProof/>
                <w:webHidden/>
              </w:rPr>
              <w:fldChar w:fldCharType="separate"/>
            </w:r>
            <w:r w:rsidR="00351DC4">
              <w:rPr>
                <w:noProof/>
                <w:webHidden/>
              </w:rPr>
              <w:t>3</w:t>
            </w:r>
            <w:r w:rsidR="00351DC4">
              <w:rPr>
                <w:noProof/>
                <w:webHidden/>
              </w:rPr>
              <w:fldChar w:fldCharType="end"/>
            </w:r>
          </w:hyperlink>
        </w:p>
        <w:p w14:paraId="6E9E169D" w14:textId="77777777" w:rsidR="00351DC4" w:rsidRDefault="00270556">
          <w:pPr>
            <w:pStyle w:val="TOC2"/>
            <w:tabs>
              <w:tab w:val="left" w:pos="880"/>
              <w:tab w:val="right" w:leader="dot" w:pos="9016"/>
            </w:tabs>
            <w:rPr>
              <w:noProof/>
              <w:sz w:val="22"/>
              <w:szCs w:val="22"/>
              <w:lang w:eastAsia="en-GB"/>
            </w:rPr>
          </w:pPr>
          <w:hyperlink w:anchor="_Toc534785545" w:history="1">
            <w:r w:rsidR="00351DC4" w:rsidRPr="00B055BE">
              <w:rPr>
                <w:rStyle w:val="Hyperlink"/>
                <w:noProof/>
              </w:rPr>
              <w:t>3.3</w:t>
            </w:r>
            <w:r w:rsidR="00351DC4">
              <w:rPr>
                <w:noProof/>
                <w:sz w:val="22"/>
                <w:szCs w:val="22"/>
                <w:lang w:eastAsia="en-GB"/>
              </w:rPr>
              <w:tab/>
            </w:r>
            <w:r w:rsidR="00351DC4" w:rsidRPr="00B055BE">
              <w:rPr>
                <w:rStyle w:val="Hyperlink"/>
                <w:noProof/>
              </w:rPr>
              <w:t>Track Manager</w:t>
            </w:r>
            <w:r w:rsidR="00351DC4">
              <w:rPr>
                <w:noProof/>
                <w:webHidden/>
              </w:rPr>
              <w:tab/>
            </w:r>
            <w:r w:rsidR="00351DC4">
              <w:rPr>
                <w:noProof/>
                <w:webHidden/>
              </w:rPr>
              <w:fldChar w:fldCharType="begin"/>
            </w:r>
            <w:r w:rsidR="00351DC4">
              <w:rPr>
                <w:noProof/>
                <w:webHidden/>
              </w:rPr>
              <w:instrText xml:space="preserve"> PAGEREF _Toc534785545 \h </w:instrText>
            </w:r>
            <w:r w:rsidR="00351DC4">
              <w:rPr>
                <w:noProof/>
                <w:webHidden/>
              </w:rPr>
            </w:r>
            <w:r w:rsidR="00351DC4">
              <w:rPr>
                <w:noProof/>
                <w:webHidden/>
              </w:rPr>
              <w:fldChar w:fldCharType="separate"/>
            </w:r>
            <w:r w:rsidR="00351DC4">
              <w:rPr>
                <w:noProof/>
                <w:webHidden/>
              </w:rPr>
              <w:t>4</w:t>
            </w:r>
            <w:r w:rsidR="00351DC4">
              <w:rPr>
                <w:noProof/>
                <w:webHidden/>
              </w:rPr>
              <w:fldChar w:fldCharType="end"/>
            </w:r>
          </w:hyperlink>
        </w:p>
        <w:p w14:paraId="41D68696" w14:textId="77777777" w:rsidR="00351DC4" w:rsidRDefault="00270556">
          <w:pPr>
            <w:pStyle w:val="TOC2"/>
            <w:tabs>
              <w:tab w:val="left" w:pos="880"/>
              <w:tab w:val="right" w:leader="dot" w:pos="9016"/>
            </w:tabs>
            <w:rPr>
              <w:noProof/>
              <w:sz w:val="22"/>
              <w:szCs w:val="22"/>
              <w:lang w:eastAsia="en-GB"/>
            </w:rPr>
          </w:pPr>
          <w:hyperlink w:anchor="_Toc534785546" w:history="1">
            <w:r w:rsidR="00351DC4" w:rsidRPr="00B055BE">
              <w:rPr>
                <w:rStyle w:val="Hyperlink"/>
                <w:noProof/>
              </w:rPr>
              <w:t>3.4</w:t>
            </w:r>
            <w:r w:rsidR="00351DC4">
              <w:rPr>
                <w:noProof/>
                <w:sz w:val="22"/>
                <w:szCs w:val="22"/>
                <w:lang w:eastAsia="en-GB"/>
              </w:rPr>
              <w:tab/>
            </w:r>
            <w:r w:rsidR="00351DC4" w:rsidRPr="00B055BE">
              <w:rPr>
                <w:rStyle w:val="Hyperlink"/>
                <w:noProof/>
              </w:rPr>
              <w:t>Data Milkshake</w:t>
            </w:r>
            <w:r w:rsidR="00351DC4">
              <w:rPr>
                <w:noProof/>
                <w:webHidden/>
              </w:rPr>
              <w:tab/>
            </w:r>
            <w:r w:rsidR="00351DC4">
              <w:rPr>
                <w:noProof/>
                <w:webHidden/>
              </w:rPr>
              <w:fldChar w:fldCharType="begin"/>
            </w:r>
            <w:r w:rsidR="00351DC4">
              <w:rPr>
                <w:noProof/>
                <w:webHidden/>
              </w:rPr>
              <w:instrText xml:space="preserve"> PAGEREF _Toc534785546 \h </w:instrText>
            </w:r>
            <w:r w:rsidR="00351DC4">
              <w:rPr>
                <w:noProof/>
                <w:webHidden/>
              </w:rPr>
            </w:r>
            <w:r w:rsidR="00351DC4">
              <w:rPr>
                <w:noProof/>
                <w:webHidden/>
              </w:rPr>
              <w:fldChar w:fldCharType="separate"/>
            </w:r>
            <w:r w:rsidR="00351DC4">
              <w:rPr>
                <w:noProof/>
                <w:webHidden/>
              </w:rPr>
              <w:t>4</w:t>
            </w:r>
            <w:r w:rsidR="00351DC4">
              <w:rPr>
                <w:noProof/>
                <w:webHidden/>
              </w:rPr>
              <w:fldChar w:fldCharType="end"/>
            </w:r>
          </w:hyperlink>
        </w:p>
        <w:p w14:paraId="5DF60494" w14:textId="77777777" w:rsidR="00351DC4" w:rsidRDefault="00270556">
          <w:pPr>
            <w:pStyle w:val="TOC2"/>
            <w:tabs>
              <w:tab w:val="left" w:pos="880"/>
              <w:tab w:val="right" w:leader="dot" w:pos="9016"/>
            </w:tabs>
            <w:rPr>
              <w:noProof/>
              <w:sz w:val="22"/>
              <w:szCs w:val="22"/>
              <w:lang w:eastAsia="en-GB"/>
            </w:rPr>
          </w:pPr>
          <w:hyperlink w:anchor="_Toc534785547" w:history="1">
            <w:r w:rsidR="00351DC4" w:rsidRPr="00B055BE">
              <w:rPr>
                <w:rStyle w:val="Hyperlink"/>
                <w:noProof/>
              </w:rPr>
              <w:t>3.5</w:t>
            </w:r>
            <w:r w:rsidR="00351DC4">
              <w:rPr>
                <w:noProof/>
                <w:sz w:val="22"/>
                <w:szCs w:val="22"/>
                <w:lang w:eastAsia="en-GB"/>
              </w:rPr>
              <w:tab/>
            </w:r>
            <w:r w:rsidR="00351DC4" w:rsidRPr="00B055BE">
              <w:rPr>
                <w:rStyle w:val="Hyperlink"/>
                <w:noProof/>
              </w:rPr>
              <w:t>(Optional) Reformatting data</w:t>
            </w:r>
            <w:r w:rsidR="00351DC4">
              <w:rPr>
                <w:noProof/>
                <w:webHidden/>
              </w:rPr>
              <w:tab/>
            </w:r>
            <w:r w:rsidR="00351DC4">
              <w:rPr>
                <w:noProof/>
                <w:webHidden/>
              </w:rPr>
              <w:fldChar w:fldCharType="begin"/>
            </w:r>
            <w:r w:rsidR="00351DC4">
              <w:rPr>
                <w:noProof/>
                <w:webHidden/>
              </w:rPr>
              <w:instrText xml:space="preserve"> PAGEREF _Toc534785547 \h </w:instrText>
            </w:r>
            <w:r w:rsidR="00351DC4">
              <w:rPr>
                <w:noProof/>
                <w:webHidden/>
              </w:rPr>
            </w:r>
            <w:r w:rsidR="00351DC4">
              <w:rPr>
                <w:noProof/>
                <w:webHidden/>
              </w:rPr>
              <w:fldChar w:fldCharType="separate"/>
            </w:r>
            <w:r w:rsidR="00351DC4">
              <w:rPr>
                <w:noProof/>
                <w:webHidden/>
              </w:rPr>
              <w:t>5</w:t>
            </w:r>
            <w:r w:rsidR="00351DC4">
              <w:rPr>
                <w:noProof/>
                <w:webHidden/>
              </w:rPr>
              <w:fldChar w:fldCharType="end"/>
            </w:r>
          </w:hyperlink>
        </w:p>
        <w:p w14:paraId="421A84AC" w14:textId="77777777" w:rsidR="00351DC4" w:rsidRDefault="00270556">
          <w:pPr>
            <w:pStyle w:val="TOC2"/>
            <w:tabs>
              <w:tab w:val="left" w:pos="880"/>
              <w:tab w:val="right" w:leader="dot" w:pos="9016"/>
            </w:tabs>
            <w:rPr>
              <w:noProof/>
              <w:sz w:val="22"/>
              <w:szCs w:val="22"/>
              <w:lang w:eastAsia="en-GB"/>
            </w:rPr>
          </w:pPr>
          <w:hyperlink w:anchor="_Toc534785548" w:history="1">
            <w:r w:rsidR="00351DC4" w:rsidRPr="00B055BE">
              <w:rPr>
                <w:rStyle w:val="Hyperlink"/>
                <w:noProof/>
              </w:rPr>
              <w:t>3.6</w:t>
            </w:r>
            <w:r w:rsidR="00351DC4">
              <w:rPr>
                <w:noProof/>
                <w:sz w:val="22"/>
                <w:szCs w:val="22"/>
                <w:lang w:eastAsia="en-GB"/>
              </w:rPr>
              <w:tab/>
            </w:r>
            <w:r w:rsidR="00351DC4" w:rsidRPr="00B055BE">
              <w:rPr>
                <w:rStyle w:val="Hyperlink"/>
                <w:noProof/>
              </w:rPr>
              <w:t>(Optional) Plotting in R</w:t>
            </w:r>
            <w:r w:rsidR="00351DC4">
              <w:rPr>
                <w:noProof/>
                <w:webHidden/>
              </w:rPr>
              <w:tab/>
            </w:r>
            <w:r w:rsidR="00351DC4">
              <w:rPr>
                <w:noProof/>
                <w:webHidden/>
              </w:rPr>
              <w:fldChar w:fldCharType="begin"/>
            </w:r>
            <w:r w:rsidR="00351DC4">
              <w:rPr>
                <w:noProof/>
                <w:webHidden/>
              </w:rPr>
              <w:instrText xml:space="preserve"> PAGEREF _Toc534785548 \h </w:instrText>
            </w:r>
            <w:r w:rsidR="00351DC4">
              <w:rPr>
                <w:noProof/>
                <w:webHidden/>
              </w:rPr>
            </w:r>
            <w:r w:rsidR="00351DC4">
              <w:rPr>
                <w:noProof/>
                <w:webHidden/>
              </w:rPr>
              <w:fldChar w:fldCharType="separate"/>
            </w:r>
            <w:r w:rsidR="00351DC4">
              <w:rPr>
                <w:noProof/>
                <w:webHidden/>
              </w:rPr>
              <w:t>5</w:t>
            </w:r>
            <w:r w:rsidR="00351DC4">
              <w:rPr>
                <w:noProof/>
                <w:webHidden/>
              </w:rPr>
              <w:fldChar w:fldCharType="end"/>
            </w:r>
          </w:hyperlink>
        </w:p>
        <w:p w14:paraId="0E608B56" w14:textId="77777777" w:rsidR="00351DC4" w:rsidRDefault="00270556">
          <w:pPr>
            <w:pStyle w:val="TOC1"/>
            <w:rPr>
              <w:noProof/>
              <w:sz w:val="22"/>
              <w:szCs w:val="22"/>
              <w:lang w:eastAsia="en-GB"/>
            </w:rPr>
          </w:pPr>
          <w:hyperlink w:anchor="_Toc534785549" w:history="1">
            <w:r w:rsidR="00351DC4" w:rsidRPr="00B055BE">
              <w:rPr>
                <w:rStyle w:val="Hyperlink"/>
                <w:noProof/>
              </w:rPr>
              <w:t>4</w:t>
            </w:r>
            <w:r w:rsidR="00351DC4">
              <w:rPr>
                <w:noProof/>
                <w:sz w:val="22"/>
                <w:szCs w:val="22"/>
                <w:lang w:eastAsia="en-GB"/>
              </w:rPr>
              <w:tab/>
            </w:r>
            <w:r w:rsidR="00351DC4" w:rsidRPr="00B055BE">
              <w:rPr>
                <w:rStyle w:val="Hyperlink"/>
                <w:noProof/>
              </w:rPr>
              <w:t>Appendix</w:t>
            </w:r>
            <w:r w:rsidR="00351DC4">
              <w:rPr>
                <w:noProof/>
                <w:webHidden/>
              </w:rPr>
              <w:tab/>
            </w:r>
            <w:r w:rsidR="00351DC4">
              <w:rPr>
                <w:noProof/>
                <w:webHidden/>
              </w:rPr>
              <w:fldChar w:fldCharType="begin"/>
            </w:r>
            <w:r w:rsidR="00351DC4">
              <w:rPr>
                <w:noProof/>
                <w:webHidden/>
              </w:rPr>
              <w:instrText xml:space="preserve"> PAGEREF _Toc534785549 \h </w:instrText>
            </w:r>
            <w:r w:rsidR="00351DC4">
              <w:rPr>
                <w:noProof/>
                <w:webHidden/>
              </w:rPr>
            </w:r>
            <w:r w:rsidR="00351DC4">
              <w:rPr>
                <w:noProof/>
                <w:webHidden/>
              </w:rPr>
              <w:fldChar w:fldCharType="separate"/>
            </w:r>
            <w:r w:rsidR="00351DC4">
              <w:rPr>
                <w:noProof/>
                <w:webHidden/>
              </w:rPr>
              <w:t>5</w:t>
            </w:r>
            <w:r w:rsidR="00351DC4">
              <w:rPr>
                <w:noProof/>
                <w:webHidden/>
              </w:rPr>
              <w:fldChar w:fldCharType="end"/>
            </w:r>
          </w:hyperlink>
        </w:p>
        <w:p w14:paraId="28CE1558" w14:textId="77777777" w:rsidR="00351DC4" w:rsidRDefault="00270556">
          <w:pPr>
            <w:pStyle w:val="TOC2"/>
            <w:tabs>
              <w:tab w:val="left" w:pos="880"/>
              <w:tab w:val="right" w:leader="dot" w:pos="9016"/>
            </w:tabs>
            <w:rPr>
              <w:noProof/>
              <w:sz w:val="22"/>
              <w:szCs w:val="22"/>
              <w:lang w:eastAsia="en-GB"/>
            </w:rPr>
          </w:pPr>
          <w:hyperlink w:anchor="_Toc534785550" w:history="1">
            <w:r w:rsidR="00351DC4" w:rsidRPr="00B055BE">
              <w:rPr>
                <w:rStyle w:val="Hyperlink"/>
                <w:noProof/>
              </w:rPr>
              <w:t>4.1</w:t>
            </w:r>
            <w:r w:rsidR="00351DC4">
              <w:rPr>
                <w:noProof/>
                <w:sz w:val="22"/>
                <w:szCs w:val="22"/>
                <w:lang w:eastAsia="en-GB"/>
              </w:rPr>
              <w:tab/>
            </w:r>
            <w:r w:rsidR="00351DC4" w:rsidRPr="00B055BE">
              <w:rPr>
                <w:rStyle w:val="Hyperlink"/>
                <w:noProof/>
              </w:rPr>
              <w:t>CTP Troubleshooting</w:t>
            </w:r>
            <w:r w:rsidR="00351DC4">
              <w:rPr>
                <w:noProof/>
                <w:webHidden/>
              </w:rPr>
              <w:tab/>
            </w:r>
            <w:r w:rsidR="00351DC4">
              <w:rPr>
                <w:noProof/>
                <w:webHidden/>
              </w:rPr>
              <w:fldChar w:fldCharType="begin"/>
            </w:r>
            <w:r w:rsidR="00351DC4">
              <w:rPr>
                <w:noProof/>
                <w:webHidden/>
              </w:rPr>
              <w:instrText xml:space="preserve"> PAGEREF _Toc534785550 \h </w:instrText>
            </w:r>
            <w:r w:rsidR="00351DC4">
              <w:rPr>
                <w:noProof/>
                <w:webHidden/>
              </w:rPr>
            </w:r>
            <w:r w:rsidR="00351DC4">
              <w:rPr>
                <w:noProof/>
                <w:webHidden/>
              </w:rPr>
              <w:fldChar w:fldCharType="separate"/>
            </w:r>
            <w:r w:rsidR="00351DC4">
              <w:rPr>
                <w:noProof/>
                <w:webHidden/>
              </w:rPr>
              <w:t>5</w:t>
            </w:r>
            <w:r w:rsidR="00351DC4">
              <w:rPr>
                <w:noProof/>
                <w:webHidden/>
              </w:rPr>
              <w:fldChar w:fldCharType="end"/>
            </w:r>
          </w:hyperlink>
        </w:p>
        <w:p w14:paraId="0515A62B" w14:textId="77777777" w:rsidR="00351DC4" w:rsidRDefault="00270556">
          <w:pPr>
            <w:pStyle w:val="TOC2"/>
            <w:tabs>
              <w:tab w:val="left" w:pos="880"/>
              <w:tab w:val="right" w:leader="dot" w:pos="9016"/>
            </w:tabs>
            <w:rPr>
              <w:noProof/>
              <w:sz w:val="22"/>
              <w:szCs w:val="22"/>
              <w:lang w:eastAsia="en-GB"/>
            </w:rPr>
          </w:pPr>
          <w:hyperlink w:anchor="_Toc534785551" w:history="1">
            <w:r w:rsidR="00351DC4" w:rsidRPr="00B055BE">
              <w:rPr>
                <w:rStyle w:val="Hyperlink"/>
                <w:noProof/>
              </w:rPr>
              <w:t>4.2</w:t>
            </w:r>
            <w:r w:rsidR="00351DC4">
              <w:rPr>
                <w:noProof/>
                <w:sz w:val="22"/>
                <w:szCs w:val="22"/>
                <w:lang w:eastAsia="en-GB"/>
              </w:rPr>
              <w:tab/>
            </w:r>
            <w:r w:rsidR="00351DC4" w:rsidRPr="00B055BE">
              <w:rPr>
                <w:rStyle w:val="Hyperlink"/>
                <w:noProof/>
              </w:rPr>
              <w:t>Tips for Track Manager</w:t>
            </w:r>
            <w:r w:rsidR="00351DC4">
              <w:rPr>
                <w:noProof/>
                <w:webHidden/>
              </w:rPr>
              <w:tab/>
            </w:r>
            <w:r w:rsidR="00351DC4">
              <w:rPr>
                <w:noProof/>
                <w:webHidden/>
              </w:rPr>
              <w:fldChar w:fldCharType="begin"/>
            </w:r>
            <w:r w:rsidR="00351DC4">
              <w:rPr>
                <w:noProof/>
                <w:webHidden/>
              </w:rPr>
              <w:instrText xml:space="preserve"> PAGEREF _Toc534785551 \h </w:instrText>
            </w:r>
            <w:r w:rsidR="00351DC4">
              <w:rPr>
                <w:noProof/>
                <w:webHidden/>
              </w:rPr>
            </w:r>
            <w:r w:rsidR="00351DC4">
              <w:rPr>
                <w:noProof/>
                <w:webHidden/>
              </w:rPr>
              <w:fldChar w:fldCharType="separate"/>
            </w:r>
            <w:r w:rsidR="00351DC4">
              <w:rPr>
                <w:noProof/>
                <w:webHidden/>
              </w:rPr>
              <w:t>6</w:t>
            </w:r>
            <w:r w:rsidR="00351DC4">
              <w:rPr>
                <w:noProof/>
                <w:webHidden/>
              </w:rPr>
              <w:fldChar w:fldCharType="end"/>
            </w:r>
          </w:hyperlink>
        </w:p>
        <w:p w14:paraId="2A9460E4" w14:textId="77777777" w:rsidR="00351DC4" w:rsidRDefault="00270556">
          <w:pPr>
            <w:pStyle w:val="TOC2"/>
            <w:tabs>
              <w:tab w:val="left" w:pos="880"/>
              <w:tab w:val="right" w:leader="dot" w:pos="9016"/>
            </w:tabs>
            <w:rPr>
              <w:noProof/>
              <w:sz w:val="22"/>
              <w:szCs w:val="22"/>
              <w:lang w:eastAsia="en-GB"/>
            </w:rPr>
          </w:pPr>
          <w:hyperlink w:anchor="_Toc534785552" w:history="1">
            <w:r w:rsidR="00351DC4" w:rsidRPr="00B055BE">
              <w:rPr>
                <w:rStyle w:val="Hyperlink"/>
                <w:noProof/>
              </w:rPr>
              <w:t>4.3</w:t>
            </w:r>
            <w:r w:rsidR="00351DC4">
              <w:rPr>
                <w:noProof/>
                <w:sz w:val="22"/>
                <w:szCs w:val="22"/>
                <w:lang w:eastAsia="en-GB"/>
              </w:rPr>
              <w:tab/>
            </w:r>
            <w:r w:rsidR="00351DC4" w:rsidRPr="00B055BE">
              <w:rPr>
                <w:rStyle w:val="Hyperlink"/>
                <w:noProof/>
              </w:rPr>
              <w:t>Sample R code</w:t>
            </w:r>
            <w:r w:rsidR="00351DC4">
              <w:rPr>
                <w:noProof/>
                <w:webHidden/>
              </w:rPr>
              <w:tab/>
            </w:r>
            <w:r w:rsidR="00351DC4">
              <w:rPr>
                <w:noProof/>
                <w:webHidden/>
              </w:rPr>
              <w:fldChar w:fldCharType="begin"/>
            </w:r>
            <w:r w:rsidR="00351DC4">
              <w:rPr>
                <w:noProof/>
                <w:webHidden/>
              </w:rPr>
              <w:instrText xml:space="preserve"> PAGEREF _Toc534785552 \h </w:instrText>
            </w:r>
            <w:r w:rsidR="00351DC4">
              <w:rPr>
                <w:noProof/>
                <w:webHidden/>
              </w:rPr>
            </w:r>
            <w:r w:rsidR="00351DC4">
              <w:rPr>
                <w:noProof/>
                <w:webHidden/>
              </w:rPr>
              <w:fldChar w:fldCharType="separate"/>
            </w:r>
            <w:r w:rsidR="00351DC4">
              <w:rPr>
                <w:noProof/>
                <w:webHidden/>
              </w:rPr>
              <w:t>7</w:t>
            </w:r>
            <w:r w:rsidR="00351DC4">
              <w:rPr>
                <w:noProof/>
                <w:webHidden/>
              </w:rPr>
              <w:fldChar w:fldCharType="end"/>
            </w:r>
          </w:hyperlink>
        </w:p>
        <w:p w14:paraId="62AD1620" w14:textId="77777777" w:rsidR="000E20EA" w:rsidRDefault="000E20EA" w:rsidP="00D72F43">
          <w:r>
            <w:rPr>
              <w:b/>
              <w:bCs/>
              <w:noProof/>
            </w:rPr>
            <w:fldChar w:fldCharType="end"/>
          </w:r>
        </w:p>
      </w:sdtContent>
    </w:sdt>
    <w:p w14:paraId="11B3EF02" w14:textId="5C322C1A" w:rsidR="0036478D" w:rsidRPr="000D197F" w:rsidRDefault="0059188C" w:rsidP="000D197F">
      <w:pPr>
        <w:rPr>
          <w:caps/>
          <w:color w:val="FFFFFF" w:themeColor="background1"/>
          <w:spacing w:val="15"/>
          <w:sz w:val="22"/>
          <w:szCs w:val="22"/>
        </w:rPr>
      </w:pPr>
      <w:r>
        <w:br w:type="page"/>
      </w:r>
    </w:p>
    <w:p w14:paraId="3EE4EA95" w14:textId="09CC86FB" w:rsidR="0036478D" w:rsidRPr="00941A1C" w:rsidRDefault="0036478D" w:rsidP="000D197F">
      <w:pPr>
        <w:pStyle w:val="Heading1"/>
      </w:pPr>
      <w:bookmarkStart w:id="0" w:name="_Toc534785536"/>
      <w:r w:rsidRPr="00941A1C">
        <w:lastRenderedPageBreak/>
        <w:t>Installation</w:t>
      </w:r>
      <w:r w:rsidR="00981069">
        <w:t xml:space="preserve"> (Windows)</w:t>
      </w:r>
      <w:bookmarkEnd w:id="0"/>
    </w:p>
    <w:p w14:paraId="6F081B36" w14:textId="77777777" w:rsidR="0036478D" w:rsidRPr="00941A1C" w:rsidRDefault="0036478D" w:rsidP="0036478D">
      <w:pPr>
        <w:pStyle w:val="Heading3"/>
      </w:pPr>
      <w:bookmarkStart w:id="1" w:name="_Toc534785537"/>
      <w:r w:rsidRPr="00941A1C">
        <w:t>Installing ICY</w:t>
      </w:r>
      <w:bookmarkEnd w:id="1"/>
    </w:p>
    <w:p w14:paraId="7577F04C" w14:textId="0B64B3BD" w:rsidR="000D197F" w:rsidRDefault="000D197F" w:rsidP="000D197F">
      <w:pPr>
        <w:pStyle w:val="ListParagraph"/>
        <w:numPr>
          <w:ilvl w:val="0"/>
          <w:numId w:val="25"/>
        </w:numPr>
      </w:pPr>
      <w:r>
        <w:t xml:space="preserve">Download Icy from </w:t>
      </w:r>
      <w:r w:rsidRPr="000D197F">
        <w:t>http://icy.bioimageanalysis.org/download</w:t>
      </w:r>
    </w:p>
    <w:p w14:paraId="2508D297" w14:textId="67E0753B" w:rsidR="0036478D" w:rsidRDefault="00DA2FE4" w:rsidP="004A73DA">
      <w:pPr>
        <w:pStyle w:val="ListParagraph"/>
        <w:numPr>
          <w:ilvl w:val="0"/>
          <w:numId w:val="25"/>
        </w:numPr>
      </w:pPr>
      <w:r>
        <w:t>Extract</w:t>
      </w:r>
      <w:r w:rsidR="0036478D" w:rsidRPr="00941A1C">
        <w:t xml:space="preserve"> the </w:t>
      </w:r>
      <w:r w:rsidR="0036478D" w:rsidRPr="0036478D">
        <w:rPr>
          <w:b/>
        </w:rPr>
        <w:t>icy.zip</w:t>
      </w:r>
      <w:r>
        <w:t xml:space="preserve"> file to a</w:t>
      </w:r>
      <w:r w:rsidR="0036478D" w:rsidRPr="00941A1C">
        <w:t xml:space="preserve"> </w:t>
      </w:r>
      <w:r w:rsidR="004A73DA" w:rsidRPr="004A73DA">
        <w:rPr>
          <w:b/>
        </w:rPr>
        <w:t>Documents</w:t>
      </w:r>
      <w:r w:rsidR="00351DC4">
        <w:rPr>
          <w:b/>
        </w:rPr>
        <w:t>\</w:t>
      </w:r>
      <w:r>
        <w:rPr>
          <w:b/>
        </w:rPr>
        <w:t>icy</w:t>
      </w:r>
      <w:r w:rsidR="0036478D" w:rsidRPr="00941A1C">
        <w:t xml:space="preserve"> folder.</w:t>
      </w:r>
    </w:p>
    <w:p w14:paraId="5E83BAF4" w14:textId="77777777" w:rsidR="0036478D" w:rsidRPr="00941A1C" w:rsidRDefault="0036478D" w:rsidP="0036478D">
      <w:pPr>
        <w:pStyle w:val="Heading3"/>
      </w:pPr>
      <w:bookmarkStart w:id="2" w:name="_Toc534785538"/>
      <w:r w:rsidRPr="00941A1C">
        <w:t>To install Cell Tracking Profiler on your computer:</w:t>
      </w:r>
      <w:bookmarkEnd w:id="2"/>
    </w:p>
    <w:p w14:paraId="1478B6EA" w14:textId="02726B98" w:rsidR="00270556" w:rsidRDefault="00270556" w:rsidP="00270556">
      <w:pPr>
        <w:pStyle w:val="ListParagraph"/>
        <w:numPr>
          <w:ilvl w:val="0"/>
          <w:numId w:val="27"/>
        </w:numPr>
      </w:pPr>
      <w:r>
        <w:t xml:space="preserve">Download the Windows 2016a MATLAB Compiler Runtime from </w:t>
      </w:r>
      <w:hyperlink r:id="rId6" w:history="1">
        <w:r w:rsidRPr="00270556">
          <w:rPr>
            <w:rStyle w:val="Hyperlink"/>
          </w:rPr>
          <w:t>http://ssd.mathworks.com/supportfiles/downloads/R2016a/deployment_files/R2016a/installers/win64/MCR_R2016a_win64_installer.exe</w:t>
        </w:r>
      </w:hyperlink>
    </w:p>
    <w:p w14:paraId="7EA80325" w14:textId="77777777" w:rsidR="00DA2FE4" w:rsidRDefault="00DA2FE4" w:rsidP="0036478D">
      <w:pPr>
        <w:pStyle w:val="ListParagraph"/>
        <w:numPr>
          <w:ilvl w:val="0"/>
          <w:numId w:val="27"/>
        </w:numPr>
      </w:pPr>
      <w:r>
        <w:t>Open the</w:t>
      </w:r>
      <w:r w:rsidR="0036478D" w:rsidRPr="004A73DA">
        <w:t xml:space="preserve"> </w:t>
      </w:r>
      <w:r w:rsidRPr="00DA2FE4">
        <w:rPr>
          <w:b/>
        </w:rPr>
        <w:t>MCR_R2016a_win64_installer</w:t>
      </w:r>
      <w:r w:rsidR="0036478D" w:rsidRPr="004A73DA">
        <w:t xml:space="preserve">. Accept all conditions and </w:t>
      </w:r>
      <w:r>
        <w:t>install to the default location.</w:t>
      </w:r>
    </w:p>
    <w:p w14:paraId="0E8DA0D9" w14:textId="29C5E1F9" w:rsidR="0036478D" w:rsidRPr="004A73DA" w:rsidRDefault="0036478D" w:rsidP="0036478D">
      <w:pPr>
        <w:pStyle w:val="ListParagraph"/>
        <w:numPr>
          <w:ilvl w:val="0"/>
          <w:numId w:val="27"/>
        </w:numPr>
      </w:pPr>
      <w:r w:rsidRPr="004A73DA">
        <w:t xml:space="preserve">Copy and paste the folder </w:t>
      </w:r>
      <w:proofErr w:type="spellStart"/>
      <w:r w:rsidRPr="00DA2FE4">
        <w:rPr>
          <w:b/>
        </w:rPr>
        <w:t>PhagoSightExe</w:t>
      </w:r>
      <w:proofErr w:type="spellEnd"/>
      <w:r w:rsidRPr="00DA2FE4">
        <w:rPr>
          <w:b/>
        </w:rPr>
        <w:t xml:space="preserve"> </w:t>
      </w:r>
      <w:r w:rsidRPr="004A73DA">
        <w:t xml:space="preserve">in the </w:t>
      </w:r>
      <w:r w:rsidRPr="00DA2FE4">
        <w:rPr>
          <w:b/>
        </w:rPr>
        <w:t>Users</w:t>
      </w:r>
      <w:r w:rsidRPr="004A73DA">
        <w:t xml:space="preserve"> folder.</w:t>
      </w:r>
    </w:p>
    <w:p w14:paraId="6A6068CA" w14:textId="77777777" w:rsidR="0036478D" w:rsidRPr="004A73DA" w:rsidRDefault="0036478D" w:rsidP="0036478D">
      <w:pPr>
        <w:pStyle w:val="ListParagraph"/>
        <w:numPr>
          <w:ilvl w:val="0"/>
          <w:numId w:val="27"/>
        </w:numPr>
      </w:pPr>
      <w:r w:rsidRPr="004A73DA">
        <w:t xml:space="preserve">Copy and paste the folder </w:t>
      </w:r>
      <w:proofErr w:type="spellStart"/>
      <w:r w:rsidRPr="004A73DA">
        <w:rPr>
          <w:b/>
        </w:rPr>
        <w:t>caroff</w:t>
      </w:r>
      <w:proofErr w:type="spellEnd"/>
      <w:r w:rsidRPr="004A73DA">
        <w:t xml:space="preserve"> in the folder </w:t>
      </w:r>
      <w:r w:rsidRPr="004A73DA">
        <w:rPr>
          <w:b/>
        </w:rPr>
        <w:t>plugins</w:t>
      </w:r>
      <w:r w:rsidRPr="004A73DA">
        <w:t xml:space="preserve"> in the </w:t>
      </w:r>
      <w:r w:rsidRPr="004A73DA">
        <w:rPr>
          <w:b/>
        </w:rPr>
        <w:t>icy</w:t>
      </w:r>
      <w:r w:rsidRPr="004A73DA">
        <w:t xml:space="preserve"> folder generated during ICY installation.</w:t>
      </w:r>
    </w:p>
    <w:p w14:paraId="0FA103EC" w14:textId="77777777" w:rsidR="0036478D" w:rsidRPr="00981069" w:rsidRDefault="0036478D" w:rsidP="0036478D">
      <w:pPr>
        <w:pStyle w:val="ListParagraph"/>
        <w:numPr>
          <w:ilvl w:val="0"/>
          <w:numId w:val="27"/>
        </w:numPr>
      </w:pPr>
      <w:r w:rsidRPr="004A73DA">
        <w:t xml:space="preserve">Copy and paste the folder </w:t>
      </w:r>
      <w:r w:rsidRPr="004A73DA">
        <w:rPr>
          <w:b/>
        </w:rPr>
        <w:t xml:space="preserve">protocols </w:t>
      </w:r>
      <w:r w:rsidRPr="004A73DA">
        <w:t xml:space="preserve">in the folder </w:t>
      </w:r>
      <w:r w:rsidRPr="004A73DA">
        <w:rPr>
          <w:b/>
        </w:rPr>
        <w:t>icy.</w:t>
      </w:r>
    </w:p>
    <w:p w14:paraId="0662F1B3" w14:textId="2E8A7B86" w:rsidR="00981069" w:rsidRPr="004A73DA" w:rsidRDefault="00351DC4" w:rsidP="00981069">
      <w:pPr>
        <w:pStyle w:val="Heading1"/>
      </w:pPr>
      <w:bookmarkStart w:id="3" w:name="_Toc534785539"/>
      <w:r>
        <w:t>Installation (Mac</w:t>
      </w:r>
      <w:r w:rsidR="00981069">
        <w:t xml:space="preserve"> OS)</w:t>
      </w:r>
      <w:bookmarkStart w:id="4" w:name="_GoBack"/>
      <w:bookmarkEnd w:id="3"/>
      <w:bookmarkEnd w:id="4"/>
    </w:p>
    <w:p w14:paraId="2F2035D9" w14:textId="0E590D05" w:rsidR="0036478D" w:rsidRDefault="00981069" w:rsidP="00981069">
      <w:pPr>
        <w:pStyle w:val="Heading3"/>
      </w:pPr>
      <w:bookmarkStart w:id="5" w:name="_Toc534785540"/>
      <w:r>
        <w:t>Installing Icy</w:t>
      </w:r>
      <w:bookmarkEnd w:id="5"/>
    </w:p>
    <w:p w14:paraId="266B2A12" w14:textId="256946BC" w:rsidR="00981069" w:rsidRDefault="00981069" w:rsidP="00981069">
      <w:pPr>
        <w:pStyle w:val="ListParagraph"/>
        <w:numPr>
          <w:ilvl w:val="0"/>
          <w:numId w:val="39"/>
        </w:numPr>
      </w:pPr>
      <w:r>
        <w:t xml:space="preserve">Download Icy from </w:t>
      </w:r>
      <w:hyperlink r:id="rId7" w:history="1">
        <w:r w:rsidRPr="00BD31CE">
          <w:rPr>
            <w:rStyle w:val="Hyperlink"/>
          </w:rPr>
          <w:t>http://icy.bioimageanalysis.org/download</w:t>
        </w:r>
      </w:hyperlink>
    </w:p>
    <w:p w14:paraId="390017A6" w14:textId="7EDF4E65" w:rsidR="00981069" w:rsidRDefault="00981069" w:rsidP="00981069">
      <w:pPr>
        <w:pStyle w:val="ListParagraph"/>
        <w:numPr>
          <w:ilvl w:val="0"/>
          <w:numId w:val="39"/>
        </w:numPr>
      </w:pPr>
      <w:r>
        <w:t xml:space="preserve">Install Icy to the general (not user-specific) </w:t>
      </w:r>
      <w:r w:rsidRPr="00981069">
        <w:rPr>
          <w:b/>
        </w:rPr>
        <w:t>Applications</w:t>
      </w:r>
      <w:r>
        <w:t xml:space="preserve"> folder.</w:t>
      </w:r>
    </w:p>
    <w:p w14:paraId="614A6A5D" w14:textId="4B6A4AB9" w:rsidR="00981069" w:rsidRDefault="00981069" w:rsidP="00981069">
      <w:pPr>
        <w:pStyle w:val="Heading3"/>
      </w:pPr>
      <w:bookmarkStart w:id="6" w:name="_Toc534785541"/>
      <w:r>
        <w:t>To install cell tracking profiler on your computer</w:t>
      </w:r>
      <w:bookmarkEnd w:id="6"/>
    </w:p>
    <w:p w14:paraId="35DD9191" w14:textId="1E8C7848" w:rsidR="00270556" w:rsidRDefault="00270556" w:rsidP="00270556">
      <w:pPr>
        <w:pStyle w:val="ListParagraph"/>
        <w:numPr>
          <w:ilvl w:val="0"/>
          <w:numId w:val="27"/>
        </w:numPr>
      </w:pPr>
      <w:r>
        <w:t xml:space="preserve">Download the Mac OS 2014b MATLAB Complier Runtime from </w:t>
      </w:r>
      <w:hyperlink r:id="rId8" w:history="1">
        <w:r w:rsidRPr="00270556">
          <w:rPr>
            <w:rStyle w:val="Hyperlink"/>
          </w:rPr>
          <w:t>http://ssd.mathworks.com/supportfiles/downloads/R2014b/deployment_files/R2014b/installers/maci64/MCR_R2014b_maci64_installer.zip</w:t>
        </w:r>
      </w:hyperlink>
    </w:p>
    <w:p w14:paraId="23A0B36A" w14:textId="32803A6A" w:rsidR="00922F2A" w:rsidRDefault="00922F2A" w:rsidP="00922F2A">
      <w:pPr>
        <w:pStyle w:val="ListParagraph"/>
        <w:numPr>
          <w:ilvl w:val="0"/>
          <w:numId w:val="27"/>
        </w:numPr>
      </w:pPr>
      <w:r>
        <w:t>Open the</w:t>
      </w:r>
      <w:r w:rsidRPr="004A73DA">
        <w:t xml:space="preserve"> </w:t>
      </w:r>
      <w:r>
        <w:rPr>
          <w:b/>
        </w:rPr>
        <w:t>MCR_R2014b_maci64</w:t>
      </w:r>
      <w:r w:rsidRPr="00DA2FE4">
        <w:rPr>
          <w:b/>
        </w:rPr>
        <w:t>_installer</w:t>
      </w:r>
      <w:r>
        <w:rPr>
          <w:b/>
        </w:rPr>
        <w:t xml:space="preserve"> </w:t>
      </w:r>
      <w:r w:rsidRPr="00922F2A">
        <w:t>folder</w:t>
      </w:r>
      <w:r>
        <w:t xml:space="preserve"> and double-click on </w:t>
      </w:r>
      <w:proofErr w:type="spellStart"/>
      <w:r w:rsidRPr="00922F2A">
        <w:rPr>
          <w:b/>
        </w:rPr>
        <w:t>InstallForMacOSX.app</w:t>
      </w:r>
      <w:proofErr w:type="spellEnd"/>
      <w:r w:rsidRPr="00922F2A">
        <w:t>.</w:t>
      </w:r>
      <w:r w:rsidRPr="004A73DA">
        <w:t xml:space="preserve"> Accept all conditions and </w:t>
      </w:r>
      <w:r>
        <w:t xml:space="preserve">choose the </w:t>
      </w:r>
      <w:r w:rsidRPr="00922F2A">
        <w:rPr>
          <w:b/>
        </w:rPr>
        <w:t>Users</w:t>
      </w:r>
      <w:r>
        <w:t xml:space="preserve"> folder as the installation location.</w:t>
      </w:r>
    </w:p>
    <w:p w14:paraId="670FB7BB" w14:textId="77777777" w:rsidR="00922F2A" w:rsidRPr="004A73DA" w:rsidRDefault="00922F2A" w:rsidP="00922F2A">
      <w:pPr>
        <w:pStyle w:val="ListParagraph"/>
        <w:numPr>
          <w:ilvl w:val="0"/>
          <w:numId w:val="27"/>
        </w:numPr>
      </w:pPr>
      <w:r w:rsidRPr="004A73DA">
        <w:t xml:space="preserve">Copy and paste the folder </w:t>
      </w:r>
      <w:proofErr w:type="spellStart"/>
      <w:r w:rsidRPr="00DA2FE4">
        <w:rPr>
          <w:b/>
        </w:rPr>
        <w:t>PhagoSightExe</w:t>
      </w:r>
      <w:proofErr w:type="spellEnd"/>
      <w:r w:rsidRPr="00DA2FE4">
        <w:rPr>
          <w:b/>
        </w:rPr>
        <w:t xml:space="preserve"> </w:t>
      </w:r>
      <w:r w:rsidRPr="004A73DA">
        <w:t xml:space="preserve">in the </w:t>
      </w:r>
      <w:r w:rsidRPr="00DA2FE4">
        <w:rPr>
          <w:b/>
        </w:rPr>
        <w:t>Users</w:t>
      </w:r>
      <w:r w:rsidRPr="004A73DA">
        <w:t xml:space="preserve"> folder.</w:t>
      </w:r>
    </w:p>
    <w:p w14:paraId="6108730C" w14:textId="77777777" w:rsidR="00922F2A" w:rsidRPr="004A73DA" w:rsidRDefault="00922F2A" w:rsidP="00922F2A">
      <w:pPr>
        <w:pStyle w:val="ListParagraph"/>
        <w:numPr>
          <w:ilvl w:val="0"/>
          <w:numId w:val="27"/>
        </w:numPr>
      </w:pPr>
      <w:r w:rsidRPr="004A73DA">
        <w:t xml:space="preserve">Copy and paste the folder </w:t>
      </w:r>
      <w:proofErr w:type="spellStart"/>
      <w:r w:rsidRPr="004A73DA">
        <w:rPr>
          <w:b/>
        </w:rPr>
        <w:t>caroff</w:t>
      </w:r>
      <w:proofErr w:type="spellEnd"/>
      <w:r w:rsidRPr="004A73DA">
        <w:t xml:space="preserve"> in the folder </w:t>
      </w:r>
      <w:r w:rsidRPr="004A73DA">
        <w:rPr>
          <w:b/>
        </w:rPr>
        <w:t>plugins</w:t>
      </w:r>
      <w:r w:rsidRPr="004A73DA">
        <w:t xml:space="preserve"> in the </w:t>
      </w:r>
      <w:r w:rsidRPr="004A73DA">
        <w:rPr>
          <w:b/>
        </w:rPr>
        <w:t>icy</w:t>
      </w:r>
      <w:r w:rsidRPr="004A73DA">
        <w:t xml:space="preserve"> folder generated during ICY installation.</w:t>
      </w:r>
    </w:p>
    <w:p w14:paraId="1C3285B4" w14:textId="77777777" w:rsidR="00922F2A" w:rsidRPr="00981069" w:rsidRDefault="00922F2A" w:rsidP="00922F2A">
      <w:pPr>
        <w:pStyle w:val="ListParagraph"/>
        <w:numPr>
          <w:ilvl w:val="0"/>
          <w:numId w:val="27"/>
        </w:numPr>
      </w:pPr>
      <w:r w:rsidRPr="004A73DA">
        <w:t xml:space="preserve">Copy and paste the folder </w:t>
      </w:r>
      <w:r w:rsidRPr="004A73DA">
        <w:rPr>
          <w:b/>
        </w:rPr>
        <w:t xml:space="preserve">protocols </w:t>
      </w:r>
      <w:r w:rsidRPr="004A73DA">
        <w:t xml:space="preserve">in the folder </w:t>
      </w:r>
      <w:r w:rsidRPr="004A73DA">
        <w:rPr>
          <w:b/>
        </w:rPr>
        <w:t>icy.</w:t>
      </w:r>
    </w:p>
    <w:p w14:paraId="69F7FCFD" w14:textId="77777777" w:rsidR="00922F2A" w:rsidRPr="00981069" w:rsidRDefault="00922F2A" w:rsidP="00922F2A">
      <w:pPr>
        <w:pStyle w:val="ListParagraph"/>
      </w:pPr>
    </w:p>
    <w:p w14:paraId="6AF684FF" w14:textId="77777777" w:rsidR="00981069" w:rsidRPr="00981069" w:rsidRDefault="00981069" w:rsidP="00981069"/>
    <w:p w14:paraId="01BE99C1" w14:textId="77777777" w:rsidR="0036478D" w:rsidRPr="00941A1C" w:rsidRDefault="0036478D" w:rsidP="000D197F">
      <w:pPr>
        <w:pStyle w:val="Heading1"/>
      </w:pPr>
      <w:bookmarkStart w:id="7" w:name="_Toc534785542"/>
      <w:r w:rsidRPr="00941A1C">
        <w:t>Running Cell Tracking Profiler:</w:t>
      </w:r>
      <w:bookmarkEnd w:id="7"/>
    </w:p>
    <w:p w14:paraId="081D4560" w14:textId="77777777" w:rsidR="0036478D" w:rsidRPr="00941A1C" w:rsidRDefault="0036478D" w:rsidP="000D197F">
      <w:pPr>
        <w:pStyle w:val="Heading2"/>
      </w:pPr>
      <w:bookmarkStart w:id="8" w:name="_Toc534785543"/>
      <w:r w:rsidRPr="00941A1C">
        <w:t>Determining segmentation parameters</w:t>
      </w:r>
      <w:bookmarkEnd w:id="8"/>
    </w:p>
    <w:p w14:paraId="65FB398F" w14:textId="77777777" w:rsidR="0036478D" w:rsidRPr="00941A1C" w:rsidRDefault="0036478D" w:rsidP="0036478D">
      <w:pPr>
        <w:pStyle w:val="ListParagraph"/>
        <w:numPr>
          <w:ilvl w:val="0"/>
          <w:numId w:val="28"/>
        </w:numPr>
      </w:pPr>
      <w:r w:rsidRPr="00941A1C">
        <w:t xml:space="preserve">Launch </w:t>
      </w:r>
      <w:r w:rsidRPr="0036478D">
        <w:rPr>
          <w:b/>
        </w:rPr>
        <w:t>ICY</w:t>
      </w:r>
      <w:r w:rsidRPr="00941A1C">
        <w:t>.</w:t>
      </w:r>
    </w:p>
    <w:p w14:paraId="71DC10EF" w14:textId="77777777" w:rsidR="0036478D" w:rsidRPr="00941A1C" w:rsidRDefault="0036478D" w:rsidP="0036478D">
      <w:pPr>
        <w:pStyle w:val="ListParagraph"/>
        <w:numPr>
          <w:ilvl w:val="0"/>
          <w:numId w:val="28"/>
        </w:numPr>
      </w:pPr>
      <w:r w:rsidRPr="00941A1C">
        <w:t>Open the dataset to analyse</w:t>
      </w:r>
      <w:r>
        <w:t xml:space="preserve"> (drag the dataset from the file explorer onto the ICY panel).</w:t>
      </w:r>
    </w:p>
    <w:p w14:paraId="22828442" w14:textId="77777777" w:rsidR="0036478D" w:rsidRDefault="0036478D" w:rsidP="0036478D">
      <w:pPr>
        <w:pStyle w:val="ListParagraph"/>
        <w:numPr>
          <w:ilvl w:val="0"/>
          <w:numId w:val="28"/>
        </w:numPr>
      </w:pPr>
      <w:r>
        <w:rPr>
          <w:noProof/>
          <w:lang w:eastAsia="en-GB"/>
        </w:rPr>
        <w:lastRenderedPageBreak/>
        <w:drawing>
          <wp:anchor distT="71755" distB="71755" distL="114300" distR="114300" simplePos="0" relativeHeight="251667456" behindDoc="0" locked="0" layoutInCell="1" allowOverlap="1" wp14:anchorId="66FF47BC" wp14:editId="6A6FEE81">
            <wp:simplePos x="0" y="0"/>
            <wp:positionH relativeFrom="margin">
              <wp:posOffset>1405255</wp:posOffset>
            </wp:positionH>
            <wp:positionV relativeFrom="paragraph">
              <wp:posOffset>264160</wp:posOffset>
            </wp:positionV>
            <wp:extent cx="2759075" cy="333629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kmeans.png"/>
                    <pic:cNvPicPr/>
                  </pic:nvPicPr>
                  <pic:blipFill>
                    <a:blip r:embed="rId9">
                      <a:extLst>
                        <a:ext uri="{28A0092B-C50C-407E-A947-70E740481C1C}">
                          <a14:useLocalDpi xmlns:a14="http://schemas.microsoft.com/office/drawing/2010/main" val="0"/>
                        </a:ext>
                      </a:extLst>
                    </a:blip>
                    <a:stretch>
                      <a:fillRect/>
                    </a:stretch>
                  </pic:blipFill>
                  <pic:spPr>
                    <a:xfrm>
                      <a:off x="0" y="0"/>
                      <a:ext cx="2759075" cy="3336290"/>
                    </a:xfrm>
                    <a:prstGeom prst="rect">
                      <a:avLst/>
                    </a:prstGeom>
                  </pic:spPr>
                </pic:pic>
              </a:graphicData>
            </a:graphic>
            <wp14:sizeRelH relativeFrom="margin">
              <wp14:pctWidth>0</wp14:pctWidth>
            </wp14:sizeRelH>
            <wp14:sizeRelV relativeFrom="margin">
              <wp14:pctHeight>0</wp14:pctHeight>
            </wp14:sizeRelV>
          </wp:anchor>
        </w:drawing>
      </w:r>
      <w:r>
        <w:t xml:space="preserve">Use the ICY search bar to open the </w:t>
      </w:r>
      <w:r w:rsidRPr="0036478D">
        <w:rPr>
          <w:b/>
        </w:rPr>
        <w:t xml:space="preserve">HK-Means </w:t>
      </w:r>
      <w:r w:rsidRPr="000E6218">
        <w:t>plugin.</w:t>
      </w:r>
      <w:r w:rsidRPr="00941A1C">
        <w:t xml:space="preserve"> </w:t>
      </w:r>
    </w:p>
    <w:p w14:paraId="04188CF4" w14:textId="77777777" w:rsidR="0036478D" w:rsidRDefault="0036478D" w:rsidP="0036478D">
      <w:pPr>
        <w:pStyle w:val="ListParagraph"/>
        <w:numPr>
          <w:ilvl w:val="0"/>
          <w:numId w:val="28"/>
        </w:numPr>
      </w:pPr>
      <w:r>
        <w:t>C</w:t>
      </w:r>
      <w:r w:rsidRPr="00941A1C">
        <w:t xml:space="preserve">hoose </w:t>
      </w:r>
      <w:r>
        <w:t>initial parameters for</w:t>
      </w:r>
      <w:r w:rsidRPr="00941A1C">
        <w:t xml:space="preserve"> </w:t>
      </w:r>
      <w:r w:rsidRPr="0036478D">
        <w:rPr>
          <w:b/>
        </w:rPr>
        <w:t>Intensity classes</w:t>
      </w:r>
      <w:r>
        <w:t xml:space="preserve">, </w:t>
      </w:r>
      <w:r w:rsidRPr="0036478D">
        <w:rPr>
          <w:b/>
        </w:rPr>
        <w:t>Min object size</w:t>
      </w:r>
      <w:r>
        <w:t xml:space="preserve"> and</w:t>
      </w:r>
      <w:r w:rsidRPr="00941A1C">
        <w:t xml:space="preserve"> </w:t>
      </w:r>
      <w:r w:rsidRPr="0036478D">
        <w:rPr>
          <w:b/>
        </w:rPr>
        <w:t>Max object size</w:t>
      </w:r>
      <w:r w:rsidRPr="00941A1C">
        <w:t xml:space="preserve">. </w:t>
      </w:r>
    </w:p>
    <w:p w14:paraId="3CE4303A" w14:textId="77777777" w:rsidR="0036478D" w:rsidRPr="00941A1C" w:rsidRDefault="0036478D" w:rsidP="0036478D">
      <w:pPr>
        <w:pStyle w:val="ListParagraph"/>
        <w:numPr>
          <w:ilvl w:val="0"/>
          <w:numId w:val="28"/>
        </w:numPr>
      </w:pPr>
      <w:r w:rsidRPr="00941A1C">
        <w:t>Launch t</w:t>
      </w:r>
      <w:r>
        <w:t xml:space="preserve">he process by clicking on the </w:t>
      </w:r>
      <w:r w:rsidRPr="0036478D">
        <w:rPr>
          <w:b/>
        </w:rPr>
        <w:t>Run</w:t>
      </w:r>
      <w:r>
        <w:t xml:space="preserve"> (play symbol)</w:t>
      </w:r>
      <w:r w:rsidRPr="00941A1C">
        <w:t xml:space="preserve"> button, and </w:t>
      </w:r>
      <w:r>
        <w:t>adjust the parameters until the segmentation fits the data optimally</w:t>
      </w:r>
      <w:r w:rsidRPr="00941A1C">
        <w:t xml:space="preserve">. </w:t>
      </w:r>
    </w:p>
    <w:p w14:paraId="191AF4C5" w14:textId="77777777" w:rsidR="0036478D" w:rsidRPr="00941A1C" w:rsidRDefault="0036478D" w:rsidP="0036478D">
      <w:pPr>
        <w:pStyle w:val="ListParagraph"/>
        <w:numPr>
          <w:ilvl w:val="0"/>
          <w:numId w:val="28"/>
        </w:numPr>
      </w:pPr>
      <w:r w:rsidRPr="000E6218">
        <w:t>If there</w:t>
      </w:r>
      <w:r>
        <w:t xml:space="preserve"> is</w:t>
      </w:r>
      <w:r w:rsidRPr="00941A1C">
        <w:t xml:space="preserve"> more than one channel in the image to analyse, </w:t>
      </w:r>
      <w:r>
        <w:t>segmentation parameters should be determined for each channel separately.</w:t>
      </w:r>
    </w:p>
    <w:p w14:paraId="3A2CD8EC" w14:textId="77777777" w:rsidR="0036478D" w:rsidRPr="00941A1C" w:rsidRDefault="0036478D" w:rsidP="0036478D">
      <w:pPr>
        <w:pStyle w:val="ListParagraph"/>
        <w:ind w:left="1440"/>
        <w:rPr>
          <w:rFonts w:cstheme="minorHAnsi"/>
          <w:sz w:val="22"/>
          <w:szCs w:val="22"/>
        </w:rPr>
      </w:pPr>
    </w:p>
    <w:p w14:paraId="658AA7C7" w14:textId="77777777" w:rsidR="0036478D" w:rsidRPr="00941A1C" w:rsidRDefault="0036478D" w:rsidP="000D197F">
      <w:pPr>
        <w:pStyle w:val="Heading2"/>
      </w:pPr>
      <w:bookmarkStart w:id="9" w:name="_Toc534785544"/>
      <w:r w:rsidRPr="00941A1C">
        <w:t>Running CTP</w:t>
      </w:r>
      <w:bookmarkEnd w:id="9"/>
    </w:p>
    <w:p w14:paraId="13537987" w14:textId="77777777" w:rsidR="0036478D" w:rsidRPr="0036478D" w:rsidRDefault="0036478D" w:rsidP="0036478D">
      <w:pPr>
        <w:pStyle w:val="ListParagraph"/>
        <w:numPr>
          <w:ilvl w:val="0"/>
          <w:numId w:val="29"/>
        </w:numPr>
      </w:pPr>
      <w:r w:rsidRPr="0036478D">
        <w:t xml:space="preserve">Use the </w:t>
      </w:r>
      <w:r w:rsidRPr="0036478D">
        <w:rPr>
          <w:b/>
        </w:rPr>
        <w:t>ICY</w:t>
      </w:r>
      <w:r w:rsidRPr="0036478D">
        <w:t xml:space="preserve"> search bar to open the </w:t>
      </w:r>
      <w:r w:rsidRPr="0036478D">
        <w:rPr>
          <w:b/>
        </w:rPr>
        <w:t xml:space="preserve">Protocols </w:t>
      </w:r>
      <w:r w:rsidRPr="0036478D">
        <w:t xml:space="preserve">plugin. </w:t>
      </w:r>
    </w:p>
    <w:p w14:paraId="0469E9AB" w14:textId="77777777" w:rsidR="0036478D" w:rsidRPr="0036478D" w:rsidRDefault="0036478D" w:rsidP="0036478D">
      <w:pPr>
        <w:pStyle w:val="ListParagraph"/>
        <w:numPr>
          <w:ilvl w:val="0"/>
          <w:numId w:val="29"/>
        </w:numPr>
      </w:pPr>
      <w:r w:rsidRPr="0036478D">
        <w:t xml:space="preserve">In the </w:t>
      </w:r>
      <w:r w:rsidRPr="0036478D">
        <w:rPr>
          <w:b/>
        </w:rPr>
        <w:t>Protocols</w:t>
      </w:r>
      <w:r w:rsidRPr="0036478D">
        <w:t xml:space="preserve"> window, select </w:t>
      </w:r>
      <w:r w:rsidRPr="0036478D">
        <w:rPr>
          <w:b/>
        </w:rPr>
        <w:t>Load</w:t>
      </w:r>
      <w:r w:rsidRPr="0036478D">
        <w:t xml:space="preserve">, and choose the </w:t>
      </w:r>
      <w:r w:rsidR="006220E7">
        <w:rPr>
          <w:i/>
        </w:rPr>
        <w:t>CellTrackingProfiler2.0_stef</w:t>
      </w:r>
      <w:r w:rsidRPr="0036478D">
        <w:rPr>
          <w:i/>
        </w:rPr>
        <w:t>.protocol</w:t>
      </w:r>
      <w:r w:rsidRPr="0036478D">
        <w:t xml:space="preserve"> file saved in the icy/protocols folder.</w:t>
      </w:r>
    </w:p>
    <w:p w14:paraId="6E35EC62" w14:textId="77777777" w:rsidR="0036478D" w:rsidRDefault="0036478D" w:rsidP="0036478D">
      <w:pPr>
        <w:pStyle w:val="ListParagraph"/>
        <w:numPr>
          <w:ilvl w:val="0"/>
          <w:numId w:val="29"/>
        </w:numPr>
      </w:pPr>
      <w:r w:rsidRPr="0036478D">
        <w:t>In the first block (</w:t>
      </w:r>
      <w:r w:rsidRPr="0036478D">
        <w:rPr>
          <w:b/>
        </w:rPr>
        <w:t>Folder</w:t>
      </w:r>
      <w:r w:rsidRPr="0036478D">
        <w:t xml:space="preserve">), click on </w:t>
      </w:r>
      <w:r w:rsidRPr="0036478D">
        <w:rPr>
          <w:b/>
        </w:rPr>
        <w:t>Choose folder name…</w:t>
      </w:r>
      <w:r w:rsidRPr="0036478D">
        <w:t xml:space="preserve"> and select the folder where the dataset to analyse, is saved (each dataset should be in its own folder).</w:t>
      </w:r>
    </w:p>
    <w:p w14:paraId="25BA4C56" w14:textId="77777777" w:rsidR="004A73DA" w:rsidRPr="0036478D" w:rsidRDefault="004A73DA" w:rsidP="004A73DA">
      <w:pPr>
        <w:pStyle w:val="ListParagraph"/>
        <w:numPr>
          <w:ilvl w:val="0"/>
          <w:numId w:val="29"/>
        </w:numPr>
      </w:pPr>
      <w:r>
        <w:t>In the next block (</w:t>
      </w:r>
      <w:r w:rsidRPr="004A73DA">
        <w:rPr>
          <w:b/>
        </w:rPr>
        <w:t>File</w:t>
      </w:r>
      <w:r>
        <w:t xml:space="preserve">), click on </w:t>
      </w:r>
      <w:r w:rsidRPr="004A73DA">
        <w:rPr>
          <w:b/>
        </w:rPr>
        <w:t>Choose file name…</w:t>
      </w:r>
      <w:r>
        <w:t xml:space="preserve"> and select the dataset for analysis.</w:t>
      </w:r>
    </w:p>
    <w:p w14:paraId="770F45E6" w14:textId="77777777" w:rsidR="0036478D" w:rsidRPr="0036478D" w:rsidRDefault="0036478D" w:rsidP="0036478D">
      <w:pPr>
        <w:pStyle w:val="ListParagraph"/>
        <w:numPr>
          <w:ilvl w:val="0"/>
          <w:numId w:val="29"/>
        </w:numPr>
      </w:pPr>
      <w:r w:rsidRPr="0036478D">
        <w:t xml:space="preserve">Check that the value of </w:t>
      </w:r>
      <w:r w:rsidRPr="0036478D">
        <w:rPr>
          <w:b/>
        </w:rPr>
        <w:t>Frame</w:t>
      </w:r>
      <w:r w:rsidRPr="0036478D">
        <w:t xml:space="preserve"> in each </w:t>
      </w:r>
      <w:proofErr w:type="gramStart"/>
      <w:r w:rsidRPr="0036478D">
        <w:rPr>
          <w:b/>
        </w:rPr>
        <w:t>My</w:t>
      </w:r>
      <w:proofErr w:type="gramEnd"/>
      <w:r w:rsidRPr="0036478D">
        <w:rPr>
          <w:b/>
        </w:rPr>
        <w:t xml:space="preserve"> hierarchical K Means</w:t>
      </w:r>
      <w:r w:rsidRPr="0036478D">
        <w:t xml:space="preserve"> </w:t>
      </w:r>
      <w:r w:rsidRPr="00222F9B">
        <w:t xml:space="preserve">is </w:t>
      </w:r>
      <w:r w:rsidRPr="00222F9B">
        <w:rPr>
          <w:b/>
          <w:u w:val="single"/>
        </w:rPr>
        <w:t>-1</w:t>
      </w:r>
      <w:r w:rsidRPr="00222F9B">
        <w:t xml:space="preserve">. </w:t>
      </w:r>
      <w:r w:rsidR="0050663A">
        <w:t>Then for each channel</w:t>
      </w:r>
      <w:r w:rsidRPr="0036478D">
        <w:t xml:space="preserve"> copy the parameters chosen before for each channel.</w:t>
      </w:r>
    </w:p>
    <w:p w14:paraId="1FF96D69" w14:textId="77777777" w:rsidR="0036478D" w:rsidRPr="0036478D" w:rsidRDefault="0036478D" w:rsidP="0036478D">
      <w:pPr>
        <w:pStyle w:val="ListParagraph"/>
        <w:numPr>
          <w:ilvl w:val="0"/>
          <w:numId w:val="29"/>
        </w:numPr>
      </w:pPr>
      <w:r w:rsidRPr="0036478D">
        <w:t xml:space="preserve">If your image has more than one channel, the segmentation parameters for each </w:t>
      </w:r>
      <w:proofErr w:type="gramStart"/>
      <w:r w:rsidRPr="0036478D">
        <w:t>My</w:t>
      </w:r>
      <w:proofErr w:type="gramEnd"/>
      <w:r w:rsidRPr="0036478D">
        <w:t xml:space="preserve"> hierarchical K Means block must be entered.</w:t>
      </w:r>
    </w:p>
    <w:p w14:paraId="3EE71B81" w14:textId="77777777" w:rsidR="0036478D" w:rsidRPr="0036478D" w:rsidRDefault="0036478D" w:rsidP="0036478D">
      <w:pPr>
        <w:pStyle w:val="ListParagraph"/>
        <w:numPr>
          <w:ilvl w:val="0"/>
          <w:numId w:val="29"/>
        </w:numPr>
      </w:pPr>
      <w:r w:rsidRPr="0036478D">
        <w:t xml:space="preserve">Click on </w:t>
      </w:r>
      <w:r w:rsidRPr="0036478D">
        <w:rPr>
          <w:b/>
        </w:rPr>
        <w:t>Run</w:t>
      </w:r>
      <w:r w:rsidRPr="0036478D">
        <w:t xml:space="preserve"> button. The process is running!</w:t>
      </w:r>
    </w:p>
    <w:p w14:paraId="2ED2AC7E" w14:textId="1BB297BF" w:rsidR="00FA487C" w:rsidRDefault="00FA487C" w:rsidP="00B74134">
      <w:pPr>
        <w:pStyle w:val="ListParagraph"/>
        <w:numPr>
          <w:ilvl w:val="0"/>
          <w:numId w:val="29"/>
        </w:numPr>
      </w:pPr>
      <w:r>
        <w:t>If you are running CTP on less than three channels then you will get an error message</w:t>
      </w:r>
      <w:r w:rsidR="0036478D" w:rsidRPr="0036478D">
        <w:t xml:space="preserve"> “</w:t>
      </w:r>
      <w:r w:rsidR="00B74134">
        <w:rPr>
          <w:i/>
        </w:rPr>
        <w:t xml:space="preserve">While running </w:t>
      </w:r>
      <w:r w:rsidR="0036478D" w:rsidRPr="0036478D">
        <w:rPr>
          <w:i/>
        </w:rPr>
        <w:t>block “Extract Channel”: Parameter “channel”: Channel index must be between 0 and 0 / 1</w:t>
      </w:r>
      <w:r>
        <w:t>”.  Wait until the Icy output window shows “</w:t>
      </w:r>
      <w:r w:rsidR="00B74134">
        <w:t>Lecture ok =&gt; _</w:t>
      </w:r>
      <w:proofErr w:type="spellStart"/>
      <w:r w:rsidR="00B74134">
        <w:t>mat_Or</w:t>
      </w:r>
      <w:proofErr w:type="spellEnd"/>
      <w:r>
        <w:t>” and then click continue.  Clicking continue too early may abort the tracking process.</w:t>
      </w:r>
    </w:p>
    <w:p w14:paraId="60ACB982" w14:textId="77777777" w:rsidR="00FA487C" w:rsidRDefault="0036478D" w:rsidP="00FA487C">
      <w:pPr>
        <w:pStyle w:val="ListParagraph"/>
        <w:numPr>
          <w:ilvl w:val="0"/>
          <w:numId w:val="29"/>
        </w:numPr>
      </w:pPr>
      <w:r w:rsidRPr="00D72F43">
        <w:t xml:space="preserve">A new file called </w:t>
      </w:r>
      <w:r w:rsidRPr="00FA487C">
        <w:rPr>
          <w:i/>
        </w:rPr>
        <w:t>Channel0_ROI+Label.xls</w:t>
      </w:r>
      <w:r w:rsidRPr="00D72F43">
        <w:t xml:space="preserve"> will be generated.</w:t>
      </w:r>
    </w:p>
    <w:p w14:paraId="411E527E" w14:textId="5D5587AB" w:rsidR="0036478D" w:rsidRPr="00D72F43" w:rsidRDefault="0036478D" w:rsidP="00FA487C">
      <w:pPr>
        <w:pStyle w:val="ListParagraph"/>
        <w:numPr>
          <w:ilvl w:val="0"/>
          <w:numId w:val="29"/>
        </w:numPr>
      </w:pPr>
      <w:r w:rsidRPr="00D72F43">
        <w:t xml:space="preserve">The program has finished when </w:t>
      </w:r>
      <w:r w:rsidR="00FA3BBA">
        <w:t>the</w:t>
      </w:r>
      <w:r w:rsidRPr="00D72F43">
        <w:t xml:space="preserve"> message “</w:t>
      </w:r>
      <w:proofErr w:type="spellStart"/>
      <w:proofErr w:type="gramStart"/>
      <w:r w:rsidRPr="00FA487C">
        <w:rPr>
          <w:i/>
        </w:rPr>
        <w:t>phagosight</w:t>
      </w:r>
      <w:proofErr w:type="spellEnd"/>
      <w:r w:rsidRPr="00FA487C">
        <w:rPr>
          <w:i/>
        </w:rPr>
        <w:t xml:space="preserve"> :</w:t>
      </w:r>
      <w:proofErr w:type="gramEnd"/>
      <w:r w:rsidRPr="00FA487C">
        <w:rPr>
          <w:i/>
        </w:rPr>
        <w:t xml:space="preserve"> File .xml generated</w:t>
      </w:r>
      <w:r w:rsidRPr="00D72F43">
        <w:t>” appears in output terminal in ICY.</w:t>
      </w:r>
      <w:r w:rsidR="0050663A">
        <w:t xml:space="preserve">  A second file called </w:t>
      </w:r>
      <w:r w:rsidR="0050663A" w:rsidRPr="00FA487C">
        <w:rPr>
          <w:i/>
        </w:rPr>
        <w:t>Channel0_tracks.xml</w:t>
      </w:r>
      <w:r w:rsidR="0050663A">
        <w:t xml:space="preserve"> has also been generated.</w:t>
      </w:r>
    </w:p>
    <w:p w14:paraId="434F90A1" w14:textId="77777777" w:rsidR="0036478D" w:rsidRPr="00941A1C" w:rsidRDefault="0036478D" w:rsidP="0036478D">
      <w:pPr>
        <w:pStyle w:val="ListParagraph"/>
        <w:ind w:left="792"/>
        <w:rPr>
          <w:rFonts w:cstheme="minorHAnsi"/>
          <w:sz w:val="22"/>
          <w:szCs w:val="22"/>
        </w:rPr>
      </w:pPr>
    </w:p>
    <w:p w14:paraId="5E6C36B2" w14:textId="77777777" w:rsidR="0036478D" w:rsidRPr="00941A1C" w:rsidRDefault="0036478D" w:rsidP="000D197F">
      <w:pPr>
        <w:pStyle w:val="Heading2"/>
      </w:pPr>
      <w:bookmarkStart w:id="10" w:name="_Toc534785545"/>
      <w:r w:rsidRPr="00941A1C">
        <w:lastRenderedPageBreak/>
        <w:t>Track Manager</w:t>
      </w:r>
      <w:bookmarkEnd w:id="10"/>
    </w:p>
    <w:p w14:paraId="787B2C11" w14:textId="77777777" w:rsidR="0036478D" w:rsidRPr="0036478D" w:rsidRDefault="0036478D" w:rsidP="0036478D">
      <w:pPr>
        <w:pStyle w:val="ListParagraph"/>
        <w:numPr>
          <w:ilvl w:val="0"/>
          <w:numId w:val="32"/>
        </w:numPr>
        <w:rPr>
          <w:b/>
        </w:rPr>
      </w:pPr>
      <w:r w:rsidRPr="0036478D">
        <w:rPr>
          <w:b/>
        </w:rPr>
        <w:t>Track Manager</w:t>
      </w:r>
      <w:r w:rsidRPr="00D72F43">
        <w:t xml:space="preserve"> is an ICY plugin that can be used to view and correct the tracks generated by Keyhole Tracker.</w:t>
      </w:r>
    </w:p>
    <w:p w14:paraId="28568D7A" w14:textId="77777777" w:rsidR="0036478D" w:rsidRPr="0036478D" w:rsidRDefault="0036478D" w:rsidP="0036478D">
      <w:pPr>
        <w:pStyle w:val="ListParagraph"/>
        <w:numPr>
          <w:ilvl w:val="0"/>
          <w:numId w:val="32"/>
        </w:numPr>
        <w:rPr>
          <w:b/>
        </w:rPr>
      </w:pPr>
      <w:r w:rsidRPr="00941A1C">
        <w:rPr>
          <w:noProof/>
          <w:lang w:eastAsia="en-GB"/>
        </w:rPr>
        <w:drawing>
          <wp:anchor distT="71755" distB="71755" distL="114300" distR="114300" simplePos="0" relativeHeight="251668480" behindDoc="0" locked="0" layoutInCell="1" allowOverlap="1" wp14:anchorId="631DCAB0" wp14:editId="08F5BD7F">
            <wp:simplePos x="0" y="0"/>
            <wp:positionH relativeFrom="margin">
              <wp:align>left</wp:align>
            </wp:positionH>
            <wp:positionV relativeFrom="paragraph">
              <wp:posOffset>255270</wp:posOffset>
            </wp:positionV>
            <wp:extent cx="5724000" cy="2649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0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F43">
        <w:t xml:space="preserve">Open the </w:t>
      </w:r>
      <w:r w:rsidRPr="0036478D">
        <w:rPr>
          <w:b/>
        </w:rPr>
        <w:t>Track Manager</w:t>
      </w:r>
      <w:r w:rsidRPr="00D72F43">
        <w:t xml:space="preserve"> </w:t>
      </w:r>
      <w:proofErr w:type="gramStart"/>
      <w:r w:rsidRPr="00D72F43">
        <w:t>plugin</w:t>
      </w:r>
      <w:proofErr w:type="gramEnd"/>
      <w:r w:rsidRPr="00D72F43">
        <w:t xml:space="preserve"> and the image if not already open.</w:t>
      </w:r>
    </w:p>
    <w:p w14:paraId="1B7E3A32" w14:textId="77777777" w:rsidR="0036478D" w:rsidRPr="0036478D" w:rsidRDefault="0036478D" w:rsidP="0036478D">
      <w:pPr>
        <w:pStyle w:val="ListParagraph"/>
        <w:numPr>
          <w:ilvl w:val="0"/>
          <w:numId w:val="32"/>
        </w:numPr>
        <w:rPr>
          <w:b/>
        </w:rPr>
      </w:pPr>
      <w:r w:rsidRPr="00D72F43">
        <w:t xml:space="preserve">Use </w:t>
      </w:r>
      <w:r w:rsidRPr="0036478D">
        <w:rPr>
          <w:b/>
        </w:rPr>
        <w:t>File -&gt; Load</w:t>
      </w:r>
      <w:r w:rsidRPr="00D72F43">
        <w:t xml:space="preserve"> on Track Manager to select the </w:t>
      </w:r>
      <w:r w:rsidRPr="0036478D">
        <w:rPr>
          <w:i/>
        </w:rPr>
        <w:t>Channel0_tracks.xml</w:t>
      </w:r>
      <w:r w:rsidRPr="00D72F43">
        <w:t xml:space="preserve"> file generated by Keyhole Tracker.</w:t>
      </w:r>
    </w:p>
    <w:p w14:paraId="548B3E78" w14:textId="77777777" w:rsidR="0036478D" w:rsidRPr="0036478D" w:rsidRDefault="0036478D" w:rsidP="0036478D">
      <w:pPr>
        <w:pStyle w:val="ListParagraph"/>
        <w:numPr>
          <w:ilvl w:val="0"/>
          <w:numId w:val="32"/>
        </w:numPr>
        <w:rPr>
          <w:b/>
        </w:rPr>
      </w:pPr>
      <w:r w:rsidRPr="00D72F43">
        <w:t xml:space="preserve">Choose the image as the sequence with </w:t>
      </w:r>
      <w:r w:rsidRPr="0036478D">
        <w:rPr>
          <w:b/>
        </w:rPr>
        <w:t>display results on sequence</w:t>
      </w:r>
      <w:r w:rsidRPr="00D72F43">
        <w:t>.</w:t>
      </w:r>
    </w:p>
    <w:p w14:paraId="7CE8652C" w14:textId="77777777" w:rsidR="0036478D" w:rsidRPr="0036478D" w:rsidRDefault="0036478D" w:rsidP="0036478D">
      <w:pPr>
        <w:pStyle w:val="ListParagraph"/>
        <w:numPr>
          <w:ilvl w:val="0"/>
          <w:numId w:val="32"/>
        </w:numPr>
        <w:rPr>
          <w:b/>
        </w:rPr>
      </w:pPr>
      <w:r w:rsidRPr="00D72F43">
        <w:t>Adjust tracks as required (see Appendix for hints and tips on using Track Manager).</w:t>
      </w:r>
    </w:p>
    <w:p w14:paraId="7A7E322E" w14:textId="77777777" w:rsidR="0036478D" w:rsidRPr="0036478D" w:rsidRDefault="0036478D" w:rsidP="0036478D">
      <w:pPr>
        <w:pStyle w:val="ListParagraph"/>
        <w:numPr>
          <w:ilvl w:val="0"/>
          <w:numId w:val="32"/>
        </w:numPr>
        <w:rPr>
          <w:b/>
        </w:rPr>
      </w:pPr>
      <w:r w:rsidRPr="00D72F43">
        <w:t>Save the corrected track file.</w:t>
      </w:r>
    </w:p>
    <w:p w14:paraId="56580FD0" w14:textId="77777777" w:rsidR="0036478D" w:rsidRPr="00941A1C" w:rsidRDefault="0036478D" w:rsidP="0036478D">
      <w:pPr>
        <w:pStyle w:val="ListParagraph"/>
        <w:ind w:left="792"/>
        <w:rPr>
          <w:rFonts w:cstheme="minorHAnsi"/>
          <w:b/>
          <w:sz w:val="22"/>
          <w:szCs w:val="22"/>
        </w:rPr>
      </w:pPr>
    </w:p>
    <w:p w14:paraId="0B637735" w14:textId="77777777" w:rsidR="0036478D" w:rsidRPr="00941A1C" w:rsidRDefault="0036478D" w:rsidP="000D197F">
      <w:pPr>
        <w:pStyle w:val="Heading2"/>
      </w:pPr>
      <w:bookmarkStart w:id="11" w:name="_Toc534785546"/>
      <w:r w:rsidRPr="00941A1C">
        <w:t>Data Milkshake</w:t>
      </w:r>
      <w:bookmarkEnd w:id="11"/>
    </w:p>
    <w:p w14:paraId="01E0DB2A" w14:textId="77777777" w:rsidR="0036478D" w:rsidRPr="00D72F43" w:rsidRDefault="0036478D" w:rsidP="0036478D">
      <w:pPr>
        <w:pStyle w:val="ListParagraph"/>
        <w:numPr>
          <w:ilvl w:val="0"/>
          <w:numId w:val="33"/>
        </w:numPr>
      </w:pPr>
      <w:r w:rsidRPr="00D72F43">
        <w:t>Now the corrected tracks and segmented cell data can be combined.</w:t>
      </w:r>
    </w:p>
    <w:p w14:paraId="2A44827F" w14:textId="77777777" w:rsidR="0036478D" w:rsidRPr="00D72F43" w:rsidRDefault="0036478D" w:rsidP="0036478D">
      <w:pPr>
        <w:pStyle w:val="ListParagraph"/>
        <w:numPr>
          <w:ilvl w:val="0"/>
          <w:numId w:val="33"/>
        </w:numPr>
      </w:pPr>
      <w:r w:rsidRPr="00941A1C">
        <w:rPr>
          <w:noProof/>
          <w:lang w:eastAsia="en-GB"/>
        </w:rPr>
        <w:drawing>
          <wp:anchor distT="71755" distB="71755" distL="114300" distR="114300" simplePos="0" relativeHeight="251664384" behindDoc="0" locked="0" layoutInCell="1" allowOverlap="1" wp14:anchorId="567378C4" wp14:editId="26ECE9EC">
            <wp:simplePos x="0" y="0"/>
            <wp:positionH relativeFrom="margin">
              <wp:align>center</wp:align>
            </wp:positionH>
            <wp:positionV relativeFrom="paragraph">
              <wp:posOffset>244475</wp:posOffset>
            </wp:positionV>
            <wp:extent cx="2516400" cy="1332000"/>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400" cy="13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F9B">
        <w:t>Use</w:t>
      </w:r>
      <w:r w:rsidRPr="00D72F43">
        <w:t xml:space="preserve"> the ICY search bar to find and open the </w:t>
      </w:r>
      <w:r w:rsidRPr="0036478D">
        <w:rPr>
          <w:b/>
        </w:rPr>
        <w:t>Milkshake</w:t>
      </w:r>
      <w:r w:rsidRPr="00D72F43">
        <w:t xml:space="preserve"> plugin.                                       </w:t>
      </w:r>
    </w:p>
    <w:p w14:paraId="214F0A5F" w14:textId="77777777" w:rsidR="0036478D" w:rsidRPr="00D72F43" w:rsidRDefault="0036478D" w:rsidP="0036478D">
      <w:pPr>
        <w:pStyle w:val="ListParagraph"/>
        <w:numPr>
          <w:ilvl w:val="0"/>
          <w:numId w:val="33"/>
        </w:numPr>
      </w:pPr>
      <w:r w:rsidRPr="00D72F43">
        <w:t xml:space="preserve">Select the </w:t>
      </w:r>
      <w:r w:rsidRPr="0036478D">
        <w:rPr>
          <w:i/>
        </w:rPr>
        <w:t>Channel0_ROI+Labels.xls</w:t>
      </w:r>
      <w:r w:rsidRPr="00D72F43">
        <w:t xml:space="preserve"> file at </w:t>
      </w:r>
      <w:r w:rsidRPr="0036478D">
        <w:rPr>
          <w:b/>
        </w:rPr>
        <w:t>File with ROIs</w:t>
      </w:r>
      <w:r w:rsidRPr="00D72F43">
        <w:t>.</w:t>
      </w:r>
    </w:p>
    <w:p w14:paraId="704DACE2" w14:textId="77777777" w:rsidR="0036478D" w:rsidRPr="00D72F43" w:rsidRDefault="0036478D" w:rsidP="0036478D">
      <w:pPr>
        <w:pStyle w:val="ListParagraph"/>
        <w:numPr>
          <w:ilvl w:val="0"/>
          <w:numId w:val="33"/>
        </w:numPr>
      </w:pPr>
      <w:r w:rsidRPr="00D72F43">
        <w:t xml:space="preserve">Select the corrected track .xml file at </w:t>
      </w:r>
      <w:r w:rsidRPr="0036478D">
        <w:rPr>
          <w:b/>
        </w:rPr>
        <w:t>File with tracks</w:t>
      </w:r>
      <w:r w:rsidRPr="00D72F43">
        <w:t>.</w:t>
      </w:r>
    </w:p>
    <w:p w14:paraId="6EEE5A27" w14:textId="77777777" w:rsidR="0036478D" w:rsidRPr="00D72F43" w:rsidRDefault="0036478D" w:rsidP="0036478D">
      <w:pPr>
        <w:pStyle w:val="ListParagraph"/>
        <w:numPr>
          <w:ilvl w:val="0"/>
          <w:numId w:val="33"/>
        </w:numPr>
      </w:pPr>
      <w:r w:rsidRPr="00D72F43">
        <w:t>Run by pressing the play button.</w:t>
      </w:r>
    </w:p>
    <w:p w14:paraId="49057457" w14:textId="77777777" w:rsidR="0036478D" w:rsidRDefault="0036478D" w:rsidP="0036478D">
      <w:pPr>
        <w:pStyle w:val="ListParagraph"/>
        <w:numPr>
          <w:ilvl w:val="0"/>
          <w:numId w:val="33"/>
        </w:numPr>
      </w:pPr>
      <w:r w:rsidRPr="00D72F43">
        <w:t xml:space="preserve">A file called </w:t>
      </w:r>
      <w:r w:rsidRPr="0036478D">
        <w:rPr>
          <w:i/>
        </w:rPr>
        <w:t>Channel0_TracksMeasurements.xls</w:t>
      </w:r>
      <w:r w:rsidRPr="00D72F43">
        <w:t xml:space="preserve"> is generated.  This contains a summary sheet and then the information for every cell is kept on a separate page.</w:t>
      </w:r>
    </w:p>
    <w:p w14:paraId="714D1647" w14:textId="77777777" w:rsidR="0050663A" w:rsidRPr="00D72F43" w:rsidRDefault="0050663A" w:rsidP="0036478D">
      <w:pPr>
        <w:pStyle w:val="ListParagraph"/>
        <w:numPr>
          <w:ilvl w:val="0"/>
          <w:numId w:val="33"/>
        </w:numPr>
      </w:pPr>
      <w:r>
        <w:t xml:space="preserve">Additionally, a folder of .csv files is also generated, with each .csv file being a single sheet of </w:t>
      </w:r>
      <w:r w:rsidRPr="0036478D">
        <w:rPr>
          <w:i/>
        </w:rPr>
        <w:t>Channel0_TracksMeasurements.xls</w:t>
      </w:r>
      <w:r>
        <w:rPr>
          <w:i/>
        </w:rPr>
        <w:t xml:space="preserve">.  </w:t>
      </w:r>
      <w:r w:rsidRPr="0050663A">
        <w:t>This is useful for further formatting, especially in non-Windows</w:t>
      </w:r>
      <w:r>
        <w:t xml:space="preserve"> OS.</w:t>
      </w:r>
    </w:p>
    <w:p w14:paraId="355C987B" w14:textId="77777777" w:rsidR="0036478D" w:rsidRPr="00941A1C" w:rsidRDefault="0036478D" w:rsidP="0036478D">
      <w:pPr>
        <w:pStyle w:val="ListParagraph"/>
        <w:ind w:left="792"/>
        <w:rPr>
          <w:rFonts w:cstheme="minorHAnsi"/>
          <w:sz w:val="22"/>
          <w:szCs w:val="22"/>
        </w:rPr>
      </w:pPr>
    </w:p>
    <w:p w14:paraId="3C5275BC" w14:textId="77777777" w:rsidR="0036478D" w:rsidRPr="00941A1C" w:rsidRDefault="0036478D" w:rsidP="000D197F">
      <w:pPr>
        <w:pStyle w:val="Heading2"/>
      </w:pPr>
      <w:bookmarkStart w:id="12" w:name="_Toc534785547"/>
      <w:r w:rsidRPr="00941A1C">
        <w:lastRenderedPageBreak/>
        <w:t>(Optional) Reformatting data</w:t>
      </w:r>
      <w:bookmarkEnd w:id="12"/>
    </w:p>
    <w:p w14:paraId="427B78FA" w14:textId="77777777" w:rsidR="0036478D" w:rsidRPr="00D72F43" w:rsidRDefault="0036478D" w:rsidP="0036478D">
      <w:pPr>
        <w:pStyle w:val="ListParagraph"/>
        <w:numPr>
          <w:ilvl w:val="0"/>
          <w:numId w:val="34"/>
        </w:numPr>
      </w:pPr>
      <w:r w:rsidRPr="00D72F43">
        <w:t>A MATLAB executable has been generated that processes the data for plotting in R using ggplot2.</w:t>
      </w:r>
    </w:p>
    <w:p w14:paraId="15DCD3D5" w14:textId="02493F8A" w:rsidR="0036478D" w:rsidRPr="00D72F43" w:rsidRDefault="0036478D" w:rsidP="0036478D">
      <w:pPr>
        <w:pStyle w:val="ListParagraph"/>
        <w:numPr>
          <w:ilvl w:val="0"/>
          <w:numId w:val="34"/>
        </w:numPr>
      </w:pPr>
      <w:r w:rsidRPr="00D72F43">
        <w:t xml:space="preserve">Run the executable by clicking on </w:t>
      </w:r>
      <w:r w:rsidR="00FA3BBA">
        <w:rPr>
          <w:b/>
        </w:rPr>
        <w:t>CTP</w:t>
      </w:r>
      <w:r w:rsidRPr="0036478D">
        <w:rPr>
          <w:b/>
        </w:rPr>
        <w:t>2R.exe</w:t>
      </w:r>
      <w:r w:rsidR="00291AC8">
        <w:t xml:space="preserve"> (Windows) or</w:t>
      </w:r>
      <w:r w:rsidR="00291AC8" w:rsidRPr="00291AC8">
        <w:rPr>
          <w:b/>
        </w:rPr>
        <w:t xml:space="preserve"> CTP2R</w:t>
      </w:r>
      <w:r w:rsidR="00291AC8" w:rsidRPr="00BC4C88">
        <w:rPr>
          <w:b/>
        </w:rPr>
        <w:t>.app</w:t>
      </w:r>
      <w:r w:rsidR="00291AC8">
        <w:t xml:space="preserve"> (Mac) in the relevant folder.</w:t>
      </w:r>
      <w:r w:rsidR="00CD1EE9">
        <w:t xml:space="preserve">  Screenshots shown below are taken from a Windows computer but are relevant for Mac OS too.</w:t>
      </w:r>
    </w:p>
    <w:p w14:paraId="53B75105" w14:textId="7359ABB7" w:rsidR="0036478D" w:rsidRDefault="0091351F" w:rsidP="0036478D">
      <w:pPr>
        <w:pStyle w:val="ListParagraph"/>
        <w:numPr>
          <w:ilvl w:val="0"/>
          <w:numId w:val="34"/>
        </w:numPr>
      </w:pPr>
      <w:r>
        <w:t>After a short load time, t</w:t>
      </w:r>
      <w:r w:rsidR="0036478D" w:rsidRPr="00D72F43">
        <w:t>he program will ask</w:t>
      </w:r>
      <w:r>
        <w:t xml:space="preserve"> first</w:t>
      </w:r>
      <w:r w:rsidR="00CD1EE9">
        <w:t xml:space="preserve"> to navigate to</w:t>
      </w:r>
      <w:r w:rsidR="0036478D" w:rsidRPr="00D72F43">
        <w:t xml:space="preserve"> the relevant </w:t>
      </w:r>
      <w:r w:rsidR="000D197F">
        <w:t>image file</w:t>
      </w:r>
      <w:r>
        <w:t xml:space="preserve"> (the original dataset CTP was run on)</w:t>
      </w:r>
      <w:r w:rsidR="000D197F">
        <w:t xml:space="preserve"> and </w:t>
      </w:r>
      <w:r>
        <w:t>the</w:t>
      </w:r>
      <w:r w:rsidR="00CD1EE9">
        <w:t>n to the</w:t>
      </w:r>
      <w:r>
        <w:t xml:space="preserve"> </w:t>
      </w:r>
      <w:proofErr w:type="spellStart"/>
      <w:r w:rsidR="0036478D" w:rsidRPr="00D72F43">
        <w:t>Tracks</w:t>
      </w:r>
      <w:r w:rsidR="000D197F">
        <w:t>Measurements</w:t>
      </w:r>
      <w:proofErr w:type="spellEnd"/>
      <w:r w:rsidR="000D197F">
        <w:t xml:space="preserve"> folder</w:t>
      </w:r>
      <w:r>
        <w:t xml:space="preserve"> of csv files</w:t>
      </w:r>
      <w:r w:rsidR="0036478D" w:rsidRPr="00D72F43">
        <w:t>.</w:t>
      </w:r>
    </w:p>
    <w:p w14:paraId="2505277C" w14:textId="29261387" w:rsidR="0091351F" w:rsidRPr="00D72F43" w:rsidRDefault="0091351F" w:rsidP="0091351F">
      <w:pPr>
        <w:pStyle w:val="ListParagraph"/>
        <w:jc w:val="center"/>
      </w:pPr>
      <w:r>
        <w:rPr>
          <w:noProof/>
          <w:lang w:eastAsia="en-GB"/>
        </w:rPr>
        <w:drawing>
          <wp:inline distT="0" distB="0" distL="0" distR="0" wp14:anchorId="34C7FDD5" wp14:editId="77619B68">
            <wp:extent cx="2343150" cy="132447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p2r_imagere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2909" cy="1329995"/>
                    </a:xfrm>
                    <a:prstGeom prst="rect">
                      <a:avLst/>
                    </a:prstGeom>
                  </pic:spPr>
                </pic:pic>
              </a:graphicData>
            </a:graphic>
          </wp:inline>
        </w:drawing>
      </w:r>
      <w:r>
        <w:rPr>
          <w:noProof/>
          <w:lang w:eastAsia="en-GB"/>
        </w:rPr>
        <w:drawing>
          <wp:inline distT="0" distB="0" distL="0" distR="0" wp14:anchorId="376B8F4D" wp14:editId="1682EFA5">
            <wp:extent cx="2352675" cy="133142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p2r_folderr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4568" cy="1332498"/>
                    </a:xfrm>
                    <a:prstGeom prst="rect">
                      <a:avLst/>
                    </a:prstGeom>
                  </pic:spPr>
                </pic:pic>
              </a:graphicData>
            </a:graphic>
          </wp:inline>
        </w:drawing>
      </w:r>
    </w:p>
    <w:p w14:paraId="3AAC00F6" w14:textId="77777777" w:rsidR="0036478D" w:rsidRDefault="0036478D" w:rsidP="0036478D">
      <w:pPr>
        <w:pStyle w:val="ListParagraph"/>
        <w:numPr>
          <w:ilvl w:val="0"/>
          <w:numId w:val="34"/>
        </w:numPr>
      </w:pPr>
      <w:r w:rsidRPr="00D72F43">
        <w:t>Input the relevant imaging parameters when prompted.</w:t>
      </w:r>
    </w:p>
    <w:p w14:paraId="23DE3330" w14:textId="2883F47D" w:rsidR="0091351F" w:rsidRPr="00D72F43" w:rsidRDefault="0091351F" w:rsidP="0091351F">
      <w:pPr>
        <w:pStyle w:val="ListParagraph"/>
        <w:jc w:val="center"/>
      </w:pPr>
      <w:r>
        <w:rPr>
          <w:noProof/>
          <w:lang w:eastAsia="en-GB"/>
        </w:rPr>
        <w:drawing>
          <wp:inline distT="0" distB="0" distL="0" distR="0" wp14:anchorId="69473A72" wp14:editId="21819576">
            <wp:extent cx="830687" cy="119383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p2r_parameterrequest.PNG"/>
                    <pic:cNvPicPr/>
                  </pic:nvPicPr>
                  <pic:blipFill>
                    <a:blip r:embed="rId14">
                      <a:extLst>
                        <a:ext uri="{28A0092B-C50C-407E-A947-70E740481C1C}">
                          <a14:useLocalDpi xmlns:a14="http://schemas.microsoft.com/office/drawing/2010/main" val="0"/>
                        </a:ext>
                      </a:extLst>
                    </a:blip>
                    <a:stretch>
                      <a:fillRect/>
                    </a:stretch>
                  </pic:blipFill>
                  <pic:spPr>
                    <a:xfrm>
                      <a:off x="0" y="0"/>
                      <a:ext cx="833671" cy="1198119"/>
                    </a:xfrm>
                    <a:prstGeom prst="rect">
                      <a:avLst/>
                    </a:prstGeom>
                  </pic:spPr>
                </pic:pic>
              </a:graphicData>
            </a:graphic>
          </wp:inline>
        </w:drawing>
      </w:r>
    </w:p>
    <w:p w14:paraId="4FC971E7" w14:textId="0CF94929" w:rsidR="0091351F" w:rsidRDefault="0036478D" w:rsidP="0036478D">
      <w:pPr>
        <w:pStyle w:val="ListParagraph"/>
        <w:numPr>
          <w:ilvl w:val="0"/>
          <w:numId w:val="34"/>
        </w:numPr>
      </w:pPr>
      <w:r w:rsidRPr="00D72F43">
        <w:t>Input the number of desired ROIs when pro</w:t>
      </w:r>
      <w:r w:rsidR="0091351F">
        <w:t>mpted (from 0-2 allowable</w:t>
      </w:r>
      <w:r w:rsidRPr="00D72F43">
        <w:t xml:space="preserve">).  </w:t>
      </w:r>
    </w:p>
    <w:p w14:paraId="795963FA" w14:textId="2A5E6447" w:rsidR="0091351F" w:rsidRDefault="0091351F" w:rsidP="00CD1EE9">
      <w:pPr>
        <w:pStyle w:val="ListParagraph"/>
        <w:jc w:val="center"/>
      </w:pPr>
      <w:r>
        <w:rPr>
          <w:noProof/>
          <w:lang w:eastAsia="en-GB"/>
        </w:rPr>
        <w:drawing>
          <wp:inline distT="0" distB="0" distL="0" distR="0" wp14:anchorId="0239BD1B" wp14:editId="07FFF5A3">
            <wp:extent cx="1120329" cy="7489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p2r_selectrois.PNG"/>
                    <pic:cNvPicPr/>
                  </pic:nvPicPr>
                  <pic:blipFill>
                    <a:blip r:embed="rId15">
                      <a:extLst>
                        <a:ext uri="{28A0092B-C50C-407E-A947-70E740481C1C}">
                          <a14:useLocalDpi xmlns:a14="http://schemas.microsoft.com/office/drawing/2010/main" val="0"/>
                        </a:ext>
                      </a:extLst>
                    </a:blip>
                    <a:stretch>
                      <a:fillRect/>
                    </a:stretch>
                  </pic:blipFill>
                  <pic:spPr>
                    <a:xfrm>
                      <a:off x="0" y="0"/>
                      <a:ext cx="1129804" cy="755250"/>
                    </a:xfrm>
                    <a:prstGeom prst="rect">
                      <a:avLst/>
                    </a:prstGeom>
                  </pic:spPr>
                </pic:pic>
              </a:graphicData>
            </a:graphic>
          </wp:inline>
        </w:drawing>
      </w:r>
    </w:p>
    <w:p w14:paraId="0F3DB7BE" w14:textId="14E0BB2D" w:rsidR="0091351F" w:rsidRDefault="0091351F" w:rsidP="00CD1EE9">
      <w:pPr>
        <w:pStyle w:val="ListParagraph"/>
        <w:numPr>
          <w:ilvl w:val="0"/>
          <w:numId w:val="34"/>
        </w:numPr>
      </w:pPr>
      <w:r>
        <w:t>If an ROI number or 1 or 2 has been entered, t</w:t>
      </w:r>
      <w:r w:rsidR="0036478D" w:rsidRPr="00D72F43">
        <w:t>he program will then display a maximum intensity projection of the image stack, overlaid with track data for freehand selection of an ROI</w:t>
      </w:r>
      <w:r>
        <w:t>.</w:t>
      </w:r>
    </w:p>
    <w:p w14:paraId="0C797BA7" w14:textId="50826E66" w:rsidR="00CD1EE9" w:rsidRDefault="00CD1EE9" w:rsidP="00CD1EE9">
      <w:pPr>
        <w:pStyle w:val="ListParagraph"/>
        <w:jc w:val="center"/>
      </w:pPr>
      <w:r>
        <w:rPr>
          <w:noProof/>
          <w:lang w:eastAsia="en-GB"/>
        </w:rPr>
        <w:drawing>
          <wp:inline distT="0" distB="0" distL="0" distR="0" wp14:anchorId="36D22050" wp14:editId="3EFAA688">
            <wp:extent cx="3545616" cy="32588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tp2r_roisel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501" cy="3260589"/>
                    </a:xfrm>
                    <a:prstGeom prst="rect">
                      <a:avLst/>
                    </a:prstGeom>
                  </pic:spPr>
                </pic:pic>
              </a:graphicData>
            </a:graphic>
          </wp:inline>
        </w:drawing>
      </w:r>
    </w:p>
    <w:p w14:paraId="73ADB687" w14:textId="22E901B9" w:rsidR="0036478D" w:rsidRDefault="0091351F" w:rsidP="0036478D">
      <w:pPr>
        <w:pStyle w:val="ListParagraph"/>
        <w:numPr>
          <w:ilvl w:val="0"/>
          <w:numId w:val="34"/>
        </w:numPr>
      </w:pPr>
      <w:r>
        <w:lastRenderedPageBreak/>
        <w:t>Click around the perimeter of the desired ROI</w:t>
      </w:r>
      <w:r w:rsidR="0036478D" w:rsidRPr="00D72F43">
        <w:t xml:space="preserve">, once an ROI is drawn, </w:t>
      </w:r>
      <w:proofErr w:type="gramStart"/>
      <w:r w:rsidR="0036478D" w:rsidRPr="00D72F43">
        <w:t>a double-click</w:t>
      </w:r>
      <w:proofErr w:type="gramEnd"/>
      <w:r w:rsidR="000D197F">
        <w:t xml:space="preserve"> or return key</w:t>
      </w:r>
      <w:r w:rsidR="0036478D" w:rsidRPr="00D72F43">
        <w:t xml:space="preserve"> will either continue the program or allow selection of </w:t>
      </w:r>
      <w:r>
        <w:t>another ROI if 2 ROIs were requested</w:t>
      </w:r>
      <w:r w:rsidR="0036478D" w:rsidRPr="00D72F43">
        <w:t>.</w:t>
      </w:r>
    </w:p>
    <w:p w14:paraId="1225A421" w14:textId="2FBE765F" w:rsidR="0091351F" w:rsidRDefault="0091351F" w:rsidP="0036478D">
      <w:pPr>
        <w:pStyle w:val="ListParagraph"/>
        <w:numPr>
          <w:ilvl w:val="0"/>
          <w:numId w:val="34"/>
        </w:numPr>
      </w:pPr>
      <w:r>
        <w:t>The program will then display cells within the ROIs in red and/or green and the cells outside the ROIs in blue.  The blue cells will still be included in the output files as ROI label 0.</w:t>
      </w:r>
      <w:r w:rsidR="00CD1EE9">
        <w:t xml:space="preserve">  The user is prompted to confirm if the ROIs are correct, selecting </w:t>
      </w:r>
      <w:r w:rsidR="00CD1EE9" w:rsidRPr="00CD1EE9">
        <w:t>“</w:t>
      </w:r>
      <w:r w:rsidR="00CD1EE9" w:rsidRPr="00CD1EE9">
        <w:rPr>
          <w:i/>
        </w:rPr>
        <w:t>Yes</w:t>
      </w:r>
      <w:r w:rsidR="00CD1EE9" w:rsidRPr="00CD1EE9">
        <w:t xml:space="preserve">” </w:t>
      </w:r>
      <w:r w:rsidR="00CD1EE9">
        <w:t>will continue the program, selecting “</w:t>
      </w:r>
      <w:r w:rsidR="00CD1EE9" w:rsidRPr="00CD1EE9">
        <w:rPr>
          <w:i/>
        </w:rPr>
        <w:t>No</w:t>
      </w:r>
      <w:r w:rsidR="00CD1EE9">
        <w:t>” will open up the ROI selection image again.</w:t>
      </w:r>
    </w:p>
    <w:p w14:paraId="755D58F7" w14:textId="51ABD753" w:rsidR="0091351F" w:rsidRPr="00D72F43" w:rsidRDefault="00CD1EE9" w:rsidP="00CD1EE9">
      <w:pPr>
        <w:pStyle w:val="ListParagraph"/>
        <w:jc w:val="center"/>
      </w:pPr>
      <w:r>
        <w:rPr>
          <w:noProof/>
          <w:lang w:eastAsia="en-GB"/>
        </w:rPr>
        <w:drawing>
          <wp:inline distT="0" distB="0" distL="0" distR="0" wp14:anchorId="48707E3E" wp14:editId="59AAA358">
            <wp:extent cx="3400022" cy="3114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tp2r_roiselection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5690" cy="3120059"/>
                    </a:xfrm>
                    <a:prstGeom prst="rect">
                      <a:avLst/>
                    </a:prstGeom>
                  </pic:spPr>
                </pic:pic>
              </a:graphicData>
            </a:graphic>
          </wp:inline>
        </w:drawing>
      </w:r>
    </w:p>
    <w:p w14:paraId="6A405F16" w14:textId="045B727C" w:rsidR="0036478D" w:rsidRPr="00D72F43" w:rsidRDefault="0036478D" w:rsidP="0036478D">
      <w:pPr>
        <w:pStyle w:val="ListParagraph"/>
        <w:numPr>
          <w:ilvl w:val="0"/>
          <w:numId w:val="34"/>
        </w:numPr>
      </w:pPr>
      <w:r w:rsidRPr="00D72F43">
        <w:t xml:space="preserve">The program will then create two files called </w:t>
      </w:r>
      <w:r w:rsidRPr="0036478D">
        <w:rPr>
          <w:i/>
        </w:rPr>
        <w:t>&lt;filename&gt;_ggplot.xls</w:t>
      </w:r>
      <w:r w:rsidRPr="00D72F43">
        <w:t xml:space="preserve"> and </w:t>
      </w:r>
      <w:r w:rsidRPr="0036478D">
        <w:rPr>
          <w:i/>
        </w:rPr>
        <w:t>&lt;filename&gt;_ggplot_mean.xls</w:t>
      </w:r>
      <w:r w:rsidR="00CD1EE9">
        <w:t xml:space="preserve"> which can be used in Section 3.6</w:t>
      </w:r>
      <w:r w:rsidRPr="00D72F43">
        <w:t xml:space="preserve"> for generating com</w:t>
      </w:r>
      <w:r w:rsidR="00CD1EE9">
        <w:t>parative plots of your CTP</w:t>
      </w:r>
      <w:r w:rsidRPr="00D72F43">
        <w:t xml:space="preserve"> data.</w:t>
      </w:r>
    </w:p>
    <w:p w14:paraId="428CCD8C" w14:textId="77777777" w:rsidR="0036478D" w:rsidRPr="00941A1C" w:rsidRDefault="0036478D" w:rsidP="0036478D">
      <w:pPr>
        <w:pStyle w:val="ListParagraph"/>
        <w:ind w:left="792"/>
        <w:rPr>
          <w:rFonts w:cstheme="minorHAnsi"/>
          <w:sz w:val="22"/>
          <w:szCs w:val="22"/>
        </w:rPr>
      </w:pPr>
    </w:p>
    <w:p w14:paraId="2EB645AF" w14:textId="77777777" w:rsidR="0036478D" w:rsidRPr="00941A1C" w:rsidRDefault="0036478D" w:rsidP="000D197F">
      <w:pPr>
        <w:pStyle w:val="Heading2"/>
      </w:pPr>
      <w:bookmarkStart w:id="13" w:name="_Toc534785548"/>
      <w:r w:rsidRPr="00941A1C">
        <w:t>(Optional) Plotting in R</w:t>
      </w:r>
      <w:bookmarkEnd w:id="13"/>
    </w:p>
    <w:p w14:paraId="219C0B8A" w14:textId="77777777" w:rsidR="0036478D" w:rsidRPr="00D72F43" w:rsidRDefault="0036478D" w:rsidP="0036478D">
      <w:pPr>
        <w:pStyle w:val="ListParagraph"/>
        <w:numPr>
          <w:ilvl w:val="0"/>
          <w:numId w:val="36"/>
        </w:numPr>
      </w:pPr>
      <w:r w:rsidRPr="00D72F43">
        <w:t xml:space="preserve">Install and open </w:t>
      </w:r>
      <w:proofErr w:type="spellStart"/>
      <w:r w:rsidRPr="0036478D">
        <w:rPr>
          <w:b/>
        </w:rPr>
        <w:t>RStudio</w:t>
      </w:r>
      <w:proofErr w:type="spellEnd"/>
      <w:r w:rsidRPr="00D72F43">
        <w:t>.</w:t>
      </w:r>
    </w:p>
    <w:p w14:paraId="7A73731D" w14:textId="77777777" w:rsidR="0036478D" w:rsidRPr="00D72F43" w:rsidRDefault="0036478D" w:rsidP="0036478D">
      <w:pPr>
        <w:pStyle w:val="ListParagraph"/>
        <w:numPr>
          <w:ilvl w:val="0"/>
          <w:numId w:val="36"/>
        </w:numPr>
      </w:pPr>
      <w:r w:rsidRPr="00D72F43">
        <w:t xml:space="preserve">Import the data using </w:t>
      </w:r>
      <w:r w:rsidRPr="0036478D">
        <w:rPr>
          <w:b/>
        </w:rPr>
        <w:t xml:space="preserve">File -&gt; Import </w:t>
      </w:r>
      <w:r w:rsidR="00FA3BBA">
        <w:rPr>
          <w:b/>
        </w:rPr>
        <w:t xml:space="preserve">Dataset </w:t>
      </w:r>
      <w:r w:rsidRPr="0036478D">
        <w:rPr>
          <w:b/>
        </w:rPr>
        <w:t>-&gt;</w:t>
      </w:r>
      <w:r w:rsidR="00FA3BBA">
        <w:rPr>
          <w:b/>
        </w:rPr>
        <w:t xml:space="preserve"> From</w:t>
      </w:r>
      <w:r w:rsidRPr="0036478D">
        <w:rPr>
          <w:b/>
        </w:rPr>
        <w:t xml:space="preserve"> Excel</w:t>
      </w:r>
      <w:r w:rsidRPr="00D72F43">
        <w:t>.</w:t>
      </w:r>
    </w:p>
    <w:p w14:paraId="7D204099" w14:textId="6BB10AC8" w:rsidR="000E20EA" w:rsidRDefault="0036478D" w:rsidP="000D197F">
      <w:pPr>
        <w:pStyle w:val="ListParagraph"/>
        <w:numPr>
          <w:ilvl w:val="0"/>
          <w:numId w:val="36"/>
        </w:numPr>
      </w:pPr>
      <w:r w:rsidRPr="00D72F43">
        <w:t>See the appendix for sample R code.</w:t>
      </w:r>
    </w:p>
    <w:p w14:paraId="01F7995D" w14:textId="77777777" w:rsidR="000D197F" w:rsidRDefault="000D197F" w:rsidP="000D197F">
      <w:pPr>
        <w:pStyle w:val="ListParagraph"/>
      </w:pPr>
    </w:p>
    <w:p w14:paraId="70A35EBC" w14:textId="77777777" w:rsidR="000D197F" w:rsidRDefault="000D197F" w:rsidP="000D197F">
      <w:pPr>
        <w:pStyle w:val="ListParagraph"/>
      </w:pPr>
    </w:p>
    <w:p w14:paraId="6E6E35AA" w14:textId="77777777" w:rsidR="000D197F" w:rsidRDefault="000D197F" w:rsidP="000D197F">
      <w:pPr>
        <w:pStyle w:val="ListParagraph"/>
      </w:pPr>
    </w:p>
    <w:p w14:paraId="150DB352" w14:textId="77777777" w:rsidR="000D197F" w:rsidRDefault="000D197F" w:rsidP="000D197F">
      <w:pPr>
        <w:pStyle w:val="ListParagraph"/>
      </w:pPr>
    </w:p>
    <w:p w14:paraId="49A50E4E" w14:textId="77777777" w:rsidR="000D197F" w:rsidRDefault="000D197F" w:rsidP="000D197F">
      <w:pPr>
        <w:pStyle w:val="ListParagraph"/>
      </w:pPr>
    </w:p>
    <w:p w14:paraId="5C22A50B" w14:textId="77777777" w:rsidR="000D197F" w:rsidRDefault="000D197F" w:rsidP="000D197F">
      <w:pPr>
        <w:pStyle w:val="ListParagraph"/>
      </w:pPr>
    </w:p>
    <w:p w14:paraId="3822879D" w14:textId="77777777" w:rsidR="000D197F" w:rsidRDefault="000D197F" w:rsidP="000D197F">
      <w:pPr>
        <w:pStyle w:val="ListParagraph"/>
      </w:pPr>
    </w:p>
    <w:p w14:paraId="1FB96C1A" w14:textId="77777777" w:rsidR="000D197F" w:rsidRDefault="000D197F" w:rsidP="000D197F">
      <w:pPr>
        <w:pStyle w:val="ListParagraph"/>
      </w:pPr>
    </w:p>
    <w:p w14:paraId="2774E1A9" w14:textId="77777777" w:rsidR="000D197F" w:rsidRDefault="000D197F" w:rsidP="000D197F">
      <w:pPr>
        <w:pStyle w:val="ListParagraph"/>
      </w:pPr>
    </w:p>
    <w:p w14:paraId="4A01DD6C" w14:textId="77777777" w:rsidR="000D197F" w:rsidRDefault="000D197F" w:rsidP="000D197F">
      <w:pPr>
        <w:pStyle w:val="ListParagraph"/>
      </w:pPr>
    </w:p>
    <w:p w14:paraId="44984795" w14:textId="77777777" w:rsidR="000D197F" w:rsidRDefault="000D197F" w:rsidP="000D197F">
      <w:pPr>
        <w:pStyle w:val="ListParagraph"/>
      </w:pPr>
    </w:p>
    <w:p w14:paraId="6932D195" w14:textId="77777777" w:rsidR="000D197F" w:rsidRDefault="000D197F" w:rsidP="000D197F">
      <w:pPr>
        <w:pStyle w:val="ListParagraph"/>
      </w:pPr>
    </w:p>
    <w:p w14:paraId="5D9F2D8C" w14:textId="77777777" w:rsidR="000D197F" w:rsidRDefault="000D197F" w:rsidP="000D197F">
      <w:pPr>
        <w:pStyle w:val="ListParagraph"/>
      </w:pPr>
    </w:p>
    <w:p w14:paraId="3EA34DB1" w14:textId="77777777" w:rsidR="000D197F" w:rsidRDefault="000D197F" w:rsidP="000D197F">
      <w:pPr>
        <w:pStyle w:val="ListParagraph"/>
      </w:pPr>
    </w:p>
    <w:p w14:paraId="19E8667B" w14:textId="77777777" w:rsidR="000D197F" w:rsidRDefault="000D197F" w:rsidP="000D197F">
      <w:pPr>
        <w:pStyle w:val="ListParagraph"/>
      </w:pPr>
    </w:p>
    <w:p w14:paraId="03B034BC" w14:textId="77777777" w:rsidR="000D197F" w:rsidRDefault="000D197F" w:rsidP="000D197F">
      <w:pPr>
        <w:pStyle w:val="ListParagraph"/>
      </w:pPr>
    </w:p>
    <w:p w14:paraId="19E3BEAE" w14:textId="77777777" w:rsidR="000D197F" w:rsidRDefault="000D197F" w:rsidP="000D197F">
      <w:pPr>
        <w:pStyle w:val="ListParagraph"/>
      </w:pPr>
    </w:p>
    <w:p w14:paraId="5116DD65" w14:textId="77777777" w:rsidR="000D197F" w:rsidRDefault="000D197F" w:rsidP="000D197F">
      <w:pPr>
        <w:pStyle w:val="ListParagraph"/>
      </w:pPr>
    </w:p>
    <w:p w14:paraId="753850C4" w14:textId="77777777" w:rsidR="000D197F" w:rsidRDefault="000D197F" w:rsidP="000D197F">
      <w:pPr>
        <w:pStyle w:val="ListParagraph"/>
      </w:pPr>
    </w:p>
    <w:p w14:paraId="0C7F70AF" w14:textId="77777777" w:rsidR="000D197F" w:rsidRDefault="000D197F" w:rsidP="000D197F">
      <w:pPr>
        <w:pStyle w:val="ListParagraph"/>
      </w:pPr>
    </w:p>
    <w:p w14:paraId="10129842" w14:textId="77777777" w:rsidR="000D197F" w:rsidRDefault="000D197F" w:rsidP="000D197F">
      <w:pPr>
        <w:pStyle w:val="ListParagraph"/>
      </w:pPr>
    </w:p>
    <w:p w14:paraId="3467D5AC" w14:textId="77777777" w:rsidR="000D197F" w:rsidRDefault="000D197F" w:rsidP="000D197F">
      <w:pPr>
        <w:pStyle w:val="ListParagraph"/>
      </w:pPr>
    </w:p>
    <w:p w14:paraId="0E7CFC15" w14:textId="77777777" w:rsidR="000D197F" w:rsidRDefault="000D197F" w:rsidP="000D197F">
      <w:pPr>
        <w:pStyle w:val="ListParagraph"/>
      </w:pPr>
    </w:p>
    <w:p w14:paraId="6BDF67E0" w14:textId="77777777" w:rsidR="000D197F" w:rsidRDefault="000D197F" w:rsidP="000D197F">
      <w:pPr>
        <w:pStyle w:val="ListParagraph"/>
      </w:pPr>
    </w:p>
    <w:p w14:paraId="74A0E9B1" w14:textId="77777777" w:rsidR="000D197F" w:rsidRPr="000D197F" w:rsidRDefault="000D197F" w:rsidP="000D197F">
      <w:pPr>
        <w:pStyle w:val="ListParagraph"/>
      </w:pPr>
    </w:p>
    <w:p w14:paraId="595B2817" w14:textId="77777777" w:rsidR="00B81725" w:rsidRPr="00941A1C" w:rsidRDefault="00B81725" w:rsidP="00D72F43">
      <w:pPr>
        <w:pStyle w:val="Heading1"/>
      </w:pPr>
      <w:bookmarkStart w:id="14" w:name="_Toc534785549"/>
      <w:r w:rsidRPr="00941A1C">
        <w:t>Appendix</w:t>
      </w:r>
      <w:bookmarkEnd w:id="14"/>
    </w:p>
    <w:p w14:paraId="277AE75F" w14:textId="6DE7DFB8" w:rsidR="001A6F3C" w:rsidRDefault="00922F2A" w:rsidP="00D72F43">
      <w:pPr>
        <w:pStyle w:val="Heading2"/>
      </w:pPr>
      <w:bookmarkStart w:id="15" w:name="_Toc534785550"/>
      <w:r>
        <w:t xml:space="preserve">CTP </w:t>
      </w:r>
      <w:r w:rsidR="00351DC4">
        <w:t>Troubleshooting</w:t>
      </w:r>
      <w:bookmarkEnd w:id="15"/>
    </w:p>
    <w:p w14:paraId="113BB331" w14:textId="141BF30D" w:rsidR="00B74134" w:rsidRDefault="00B74134" w:rsidP="004B6785">
      <w:pPr>
        <w:pStyle w:val="ListParagraph"/>
        <w:numPr>
          <w:ilvl w:val="0"/>
          <w:numId w:val="43"/>
        </w:numPr>
      </w:pPr>
      <w:r>
        <w:t>If you are running the CTP protocol on less than three channels then you will get an error message</w:t>
      </w:r>
      <w:r w:rsidRPr="0036478D">
        <w:t xml:space="preserve"> “</w:t>
      </w:r>
      <w:r w:rsidRPr="004B6785">
        <w:rPr>
          <w:i/>
        </w:rPr>
        <w:t>While running block “Extract Channel”: Parameter “channel”: Channel index must be between 0 and 0 / 1</w:t>
      </w:r>
      <w:r>
        <w:t>”.  Wait until the Icy output window shows “Lecture ok =&gt; _</w:t>
      </w:r>
      <w:proofErr w:type="spellStart"/>
      <w:r>
        <w:t>mat_Or</w:t>
      </w:r>
      <w:proofErr w:type="spellEnd"/>
      <w:r>
        <w:t>” and then click continue.  Clicking continue too early may abort the tracking process.</w:t>
      </w:r>
    </w:p>
    <w:p w14:paraId="3283617F" w14:textId="1D105A4E" w:rsidR="00922F2A" w:rsidRDefault="00B74134" w:rsidP="004B6785">
      <w:pPr>
        <w:pStyle w:val="ListParagraph"/>
        <w:numPr>
          <w:ilvl w:val="0"/>
          <w:numId w:val="43"/>
        </w:numPr>
      </w:pPr>
      <w:r>
        <w:t xml:space="preserve">While running the CTP protocol, you will see the warning “Label not found for </w:t>
      </w:r>
      <w:proofErr w:type="spellStart"/>
      <w:r>
        <w:t>xxxx</w:t>
      </w:r>
      <w:proofErr w:type="spellEnd"/>
      <w:r w:rsidRPr="00B74134">
        <w:t xml:space="preserve"> (ROI line)</w:t>
      </w:r>
      <w:r>
        <w:t>” printed in the Icy output, this occurs when CTP cannot match a label to an ROI and is expected for a few ROIs within a dataset.</w:t>
      </w:r>
    </w:p>
    <w:p w14:paraId="0FA4005C" w14:textId="3EEEFC00" w:rsidR="00B74134" w:rsidRPr="004B6785" w:rsidRDefault="004B6785" w:rsidP="004B6785">
      <w:pPr>
        <w:pStyle w:val="ListParagraph"/>
        <w:numPr>
          <w:ilvl w:val="0"/>
          <w:numId w:val="43"/>
        </w:numPr>
        <w:rPr>
          <w:rFonts w:ascii="Calibri" w:eastAsia="Times New Roman" w:hAnsi="Calibri" w:cs="Calibri"/>
          <w:sz w:val="24"/>
          <w:szCs w:val="24"/>
          <w:lang w:eastAsia="en-GB"/>
        </w:rPr>
      </w:pPr>
      <w:r>
        <w:t>If you are running the CTP protocol on a Mac, you may see the error</w:t>
      </w:r>
      <w:r w:rsidR="00B74134" w:rsidRPr="004B6785">
        <w:t xml:space="preserve"> </w:t>
      </w:r>
      <w:r w:rsidRPr="004B6785">
        <w:t>“</w:t>
      </w:r>
      <w:r w:rsidR="00B74134" w:rsidRPr="004B6785">
        <w:rPr>
          <w:rFonts w:eastAsia="Times New Roman"/>
          <w:i/>
          <w:lang w:eastAsia="en-GB"/>
        </w:rPr>
        <w:t>No </w:t>
      </w:r>
      <w:proofErr w:type="spellStart"/>
      <w:r w:rsidR="00B74134" w:rsidRPr="004B6785">
        <w:rPr>
          <w:rFonts w:eastAsia="Times New Roman"/>
          <w:i/>
          <w:shd w:val="clear" w:color="auto" w:fill="FFEE94"/>
          <w:lang w:eastAsia="en-GB"/>
        </w:rPr>
        <w:t>Info</w:t>
      </w:r>
      <w:r w:rsidR="00B74134" w:rsidRPr="004B6785">
        <w:rPr>
          <w:rFonts w:eastAsia="Times New Roman"/>
          <w:i/>
          <w:lang w:eastAsia="en-GB"/>
        </w:rPr>
        <w:t>.</w:t>
      </w:r>
      <w:r w:rsidR="00B74134" w:rsidRPr="004B6785">
        <w:rPr>
          <w:rFonts w:eastAsia="Times New Roman"/>
          <w:i/>
          <w:shd w:val="clear" w:color="auto" w:fill="FFEE94"/>
          <w:lang w:eastAsia="en-GB"/>
        </w:rPr>
        <w:t>plist</w:t>
      </w:r>
      <w:proofErr w:type="spellEnd"/>
      <w:r w:rsidR="00B74134" w:rsidRPr="004B6785">
        <w:rPr>
          <w:rFonts w:eastAsia="Times New Roman"/>
          <w:i/>
          <w:lang w:eastAsia="en-GB"/>
        </w:rPr>
        <w:t xml:space="preserve"> file in application bundle or no </w:t>
      </w:r>
      <w:proofErr w:type="spellStart"/>
      <w:r w:rsidR="00B74134" w:rsidRPr="004B6785">
        <w:rPr>
          <w:rFonts w:eastAsia="Times New Roman"/>
          <w:i/>
          <w:lang w:eastAsia="en-GB"/>
        </w:rPr>
        <w:t>NSPrincipalClass</w:t>
      </w:r>
      <w:proofErr w:type="spellEnd"/>
      <w:r w:rsidRPr="004B6785">
        <w:rPr>
          <w:rFonts w:eastAsia="Times New Roman"/>
          <w:i/>
          <w:lang w:eastAsia="en-GB"/>
        </w:rPr>
        <w:t>”</w:t>
      </w:r>
      <w:r w:rsidRPr="004B6785">
        <w:rPr>
          <w:rFonts w:eastAsia="Times New Roman"/>
          <w:lang w:eastAsia="en-GB"/>
        </w:rPr>
        <w:t xml:space="preserve"> in the Icy output.  In older Mac OS (10.11 and below) you can fix this by running the </w:t>
      </w:r>
      <w:proofErr w:type="spellStart"/>
      <w:r w:rsidRPr="004B6785">
        <w:rPr>
          <w:rFonts w:eastAsia="Times New Roman"/>
          <w:lang w:eastAsia="en-GB"/>
        </w:rPr>
        <w:t>osx-appfix</w:t>
      </w:r>
      <w:proofErr w:type="spellEnd"/>
      <w:r w:rsidRPr="004B6785">
        <w:rPr>
          <w:rFonts w:eastAsia="Times New Roman"/>
          <w:lang w:eastAsia="en-GB"/>
        </w:rPr>
        <w:t xml:space="preserve"> file in the Icy folder</w:t>
      </w:r>
      <w:r>
        <w:rPr>
          <w:rFonts w:eastAsia="Times New Roman"/>
          <w:lang w:eastAsia="en-GB"/>
        </w:rPr>
        <w:t>, this will launch Icy and the launched version should not show this error</w:t>
      </w:r>
      <w:r w:rsidRPr="004B6785">
        <w:rPr>
          <w:rFonts w:eastAsia="Times New Roman"/>
          <w:lang w:eastAsia="en-GB"/>
        </w:rPr>
        <w:t>.  If you are running newer Mac OS (10.13 and above) then you will need to run the following command lines in the Terminal.</w:t>
      </w:r>
    </w:p>
    <w:p w14:paraId="36A127E4" w14:textId="7410DE4C" w:rsidR="004B6785" w:rsidRPr="004B6785" w:rsidRDefault="004B6785" w:rsidP="004B6785">
      <w:pPr>
        <w:pStyle w:val="NormalWeb"/>
        <w:shd w:val="clear" w:color="auto" w:fill="FFFFFF"/>
        <w:spacing w:before="0" w:beforeAutospacing="0" w:after="0" w:afterAutospacing="0"/>
        <w:ind w:left="720"/>
        <w:rPr>
          <w:rFonts w:ascii="Courier New" w:hAnsi="Courier New" w:cs="Courier New"/>
          <w:color w:val="000000"/>
          <w:sz w:val="17"/>
          <w:szCs w:val="17"/>
        </w:rPr>
      </w:pPr>
      <w:proofErr w:type="gramStart"/>
      <w:r>
        <w:rPr>
          <w:rFonts w:ascii="Courier New" w:hAnsi="Courier New" w:cs="Courier New"/>
          <w:color w:val="000000"/>
          <w:sz w:val="17"/>
          <w:szCs w:val="17"/>
        </w:rPr>
        <w:t>cd</w:t>
      </w:r>
      <w:proofErr w:type="gramEnd"/>
      <w:r>
        <w:rPr>
          <w:rFonts w:ascii="Courier New" w:hAnsi="Courier New" w:cs="Courier New"/>
          <w:color w:val="000000"/>
          <w:sz w:val="17"/>
          <w:szCs w:val="17"/>
        </w:rPr>
        <w:t xml:space="preserve"> /Applications/icy</w:t>
      </w:r>
      <w:r w:rsidRPr="004B6785">
        <w:rPr>
          <w:rFonts w:ascii="Courier New" w:hAnsi="Courier New" w:cs="Courier New"/>
          <w:color w:val="000000"/>
          <w:sz w:val="17"/>
          <w:szCs w:val="17"/>
        </w:rPr>
        <w:t>/</w:t>
      </w:r>
    </w:p>
    <w:p w14:paraId="5F842B65" w14:textId="77777777" w:rsidR="004B6785" w:rsidRPr="004B6785" w:rsidRDefault="004B6785" w:rsidP="004B6785">
      <w:pPr>
        <w:pStyle w:val="NormalWeb"/>
        <w:shd w:val="clear" w:color="auto" w:fill="FFFFFF"/>
        <w:spacing w:before="0" w:beforeAutospacing="0" w:after="0" w:afterAutospacing="0"/>
        <w:ind w:left="720"/>
        <w:rPr>
          <w:rFonts w:ascii="Courier New" w:hAnsi="Courier New" w:cs="Courier New"/>
          <w:color w:val="000000"/>
          <w:sz w:val="17"/>
          <w:szCs w:val="17"/>
        </w:rPr>
      </w:pPr>
      <w:proofErr w:type="spellStart"/>
      <w:proofErr w:type="gramStart"/>
      <w:r w:rsidRPr="004B6785">
        <w:rPr>
          <w:rFonts w:ascii="Courier New" w:hAnsi="Courier New" w:cs="Courier New"/>
          <w:color w:val="000000"/>
          <w:sz w:val="17"/>
          <w:szCs w:val="17"/>
        </w:rPr>
        <w:t>xattr</w:t>
      </w:r>
      <w:proofErr w:type="spellEnd"/>
      <w:proofErr w:type="gramEnd"/>
      <w:r w:rsidRPr="004B6785">
        <w:rPr>
          <w:rFonts w:ascii="Courier New" w:hAnsi="Courier New" w:cs="Courier New"/>
          <w:color w:val="000000"/>
          <w:sz w:val="17"/>
          <w:szCs w:val="17"/>
        </w:rPr>
        <w:t xml:space="preserve"> -</w:t>
      </w:r>
      <w:proofErr w:type="spellStart"/>
      <w:r w:rsidRPr="004B6785">
        <w:rPr>
          <w:rFonts w:ascii="Courier New" w:hAnsi="Courier New" w:cs="Courier New"/>
          <w:color w:val="000000"/>
          <w:sz w:val="17"/>
          <w:szCs w:val="17"/>
        </w:rPr>
        <w:t>dr</w:t>
      </w:r>
      <w:proofErr w:type="spellEnd"/>
      <w:r w:rsidRPr="004B6785">
        <w:rPr>
          <w:rFonts w:ascii="Courier New" w:hAnsi="Courier New" w:cs="Courier New"/>
          <w:color w:val="000000"/>
          <w:sz w:val="17"/>
          <w:szCs w:val="17"/>
        </w:rPr>
        <w:t xml:space="preserve"> </w:t>
      </w:r>
      <w:proofErr w:type="spellStart"/>
      <w:r w:rsidRPr="004B6785">
        <w:rPr>
          <w:rFonts w:ascii="Courier New" w:hAnsi="Courier New" w:cs="Courier New"/>
          <w:color w:val="000000"/>
          <w:sz w:val="17"/>
          <w:szCs w:val="17"/>
        </w:rPr>
        <w:t>icy.app</w:t>
      </w:r>
      <w:proofErr w:type="spellEnd"/>
      <w:r w:rsidRPr="004B6785">
        <w:rPr>
          <w:rFonts w:ascii="Courier New" w:hAnsi="Courier New" w:cs="Courier New"/>
          <w:color w:val="000000"/>
          <w:sz w:val="17"/>
          <w:szCs w:val="17"/>
        </w:rPr>
        <w:t>/</w:t>
      </w:r>
    </w:p>
    <w:p w14:paraId="6C81AC2A" w14:textId="77777777" w:rsidR="004B6785" w:rsidRPr="004B6785" w:rsidRDefault="004B6785" w:rsidP="004B6785">
      <w:pPr>
        <w:pStyle w:val="NormalWeb"/>
        <w:shd w:val="clear" w:color="auto" w:fill="FFFFFF"/>
        <w:spacing w:before="0" w:beforeAutospacing="0" w:after="0" w:afterAutospacing="0"/>
        <w:ind w:left="720"/>
        <w:rPr>
          <w:rFonts w:ascii="Courier New" w:hAnsi="Courier New" w:cs="Courier New"/>
          <w:color w:val="000000"/>
          <w:sz w:val="17"/>
          <w:szCs w:val="17"/>
        </w:rPr>
      </w:pPr>
      <w:proofErr w:type="gramStart"/>
      <w:r w:rsidRPr="004B6785">
        <w:rPr>
          <w:rFonts w:ascii="Courier New" w:hAnsi="Courier New" w:cs="Courier New"/>
          <w:color w:val="000000"/>
          <w:sz w:val="17"/>
          <w:szCs w:val="17"/>
        </w:rPr>
        <w:t>java</w:t>
      </w:r>
      <w:proofErr w:type="gramEnd"/>
      <w:r w:rsidRPr="004B6785">
        <w:rPr>
          <w:rFonts w:ascii="Courier New" w:hAnsi="Courier New" w:cs="Courier New"/>
          <w:color w:val="000000"/>
          <w:sz w:val="17"/>
          <w:szCs w:val="17"/>
        </w:rPr>
        <w:t xml:space="preserve"> -jar updater.jar</w:t>
      </w:r>
    </w:p>
    <w:p w14:paraId="0767F13C" w14:textId="73BBA3B3" w:rsidR="004B6785" w:rsidRPr="00351DC4" w:rsidRDefault="004B6785" w:rsidP="00351DC4">
      <w:pPr>
        <w:pStyle w:val="ListParagraph"/>
        <w:rPr>
          <w:rFonts w:ascii="Calibri" w:eastAsia="Times New Roman" w:hAnsi="Calibri" w:cs="Calibri"/>
          <w:lang w:eastAsia="en-GB"/>
        </w:rPr>
      </w:pPr>
      <w:r w:rsidRPr="004B6785">
        <w:rPr>
          <w:rFonts w:ascii="Calibri" w:eastAsia="Times New Roman" w:hAnsi="Calibri" w:cs="Calibri"/>
          <w:lang w:eastAsia="en-GB"/>
        </w:rPr>
        <w:t>These commands will need to be rerun after each Java update.</w:t>
      </w:r>
    </w:p>
    <w:p w14:paraId="3D58C9AF" w14:textId="0083F375" w:rsidR="00922F2A" w:rsidRDefault="004B6785" w:rsidP="004B6785">
      <w:pPr>
        <w:pStyle w:val="ListParagraph"/>
        <w:numPr>
          <w:ilvl w:val="0"/>
          <w:numId w:val="43"/>
        </w:numPr>
      </w:pPr>
      <w:r>
        <w:t xml:space="preserve">Occasionally, the CTP protocol will not output every desired parameter, this can affect downstream processing.  This problem can be confirmed by opening up the </w:t>
      </w:r>
      <w:r w:rsidRPr="00351DC4">
        <w:rPr>
          <w:i/>
        </w:rPr>
        <w:t>ChannelX_ROI+Labels</w:t>
      </w:r>
      <w:r w:rsidR="00351DC4" w:rsidRPr="00351DC4">
        <w:rPr>
          <w:i/>
        </w:rPr>
        <w:t>.xls</w:t>
      </w:r>
      <w:r>
        <w:t xml:space="preserve"> file.</w:t>
      </w:r>
      <w:r w:rsidR="00351DC4">
        <w:t xml:space="preserve">  If the following parameters shown as ticked in the figure below then you may not be able to run Milkshake or CTP2R correctly.  This can be rectified by clicking and unclicking the missing parameters, resaving </w:t>
      </w:r>
      <w:r w:rsidR="00351DC4">
        <w:lastRenderedPageBreak/>
        <w:t>the protocol file and rerunning.</w:t>
      </w:r>
      <w:r>
        <w:rPr>
          <w:noProof/>
          <w:lang w:eastAsia="en-GB"/>
        </w:rPr>
        <w:drawing>
          <wp:inline distT="0" distB="0" distL="0" distR="0" wp14:anchorId="15EE28C4" wp14:editId="5782CA1B">
            <wp:extent cx="5308359" cy="3552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_measures.png"/>
                    <pic:cNvPicPr/>
                  </pic:nvPicPr>
                  <pic:blipFill>
                    <a:blip r:embed="rId18">
                      <a:extLst>
                        <a:ext uri="{28A0092B-C50C-407E-A947-70E740481C1C}">
                          <a14:useLocalDpi xmlns:a14="http://schemas.microsoft.com/office/drawing/2010/main" val="0"/>
                        </a:ext>
                      </a:extLst>
                    </a:blip>
                    <a:stretch>
                      <a:fillRect/>
                    </a:stretch>
                  </pic:blipFill>
                  <pic:spPr>
                    <a:xfrm>
                      <a:off x="0" y="0"/>
                      <a:ext cx="5313551" cy="3556300"/>
                    </a:xfrm>
                    <a:prstGeom prst="rect">
                      <a:avLst/>
                    </a:prstGeom>
                  </pic:spPr>
                </pic:pic>
              </a:graphicData>
            </a:graphic>
          </wp:inline>
        </w:drawing>
      </w:r>
    </w:p>
    <w:p w14:paraId="7FA28329" w14:textId="685F85FB" w:rsidR="00B74134" w:rsidRPr="001A6F3C" w:rsidRDefault="00351DC4" w:rsidP="004B6785">
      <w:pPr>
        <w:pStyle w:val="ListParagraph"/>
        <w:numPr>
          <w:ilvl w:val="0"/>
          <w:numId w:val="43"/>
        </w:numPr>
      </w:pPr>
      <w:r>
        <w:t>While running Milkshake, you may see a message “</w:t>
      </w:r>
      <w:r w:rsidRPr="00351DC4">
        <w:rPr>
          <w:i/>
        </w:rPr>
        <w:t xml:space="preserve">ERROR: format of tracks is </w:t>
      </w:r>
      <w:proofErr w:type="spellStart"/>
      <w:r w:rsidRPr="00351DC4">
        <w:rPr>
          <w:i/>
        </w:rPr>
        <w:t>unadapted</w:t>
      </w:r>
      <w:proofErr w:type="spellEnd"/>
      <w:r>
        <w:t>”, this is a warning rather than an error and should not affect the operation of Milkshake.</w:t>
      </w:r>
    </w:p>
    <w:p w14:paraId="191DD399" w14:textId="77777777" w:rsidR="003768E5" w:rsidRPr="00941A1C" w:rsidRDefault="00B81725" w:rsidP="00D72F43">
      <w:pPr>
        <w:pStyle w:val="Heading2"/>
      </w:pPr>
      <w:bookmarkStart w:id="16" w:name="_Toc534785551"/>
      <w:r w:rsidRPr="00941A1C">
        <w:t>Tips for Track Manager</w:t>
      </w:r>
      <w:bookmarkEnd w:id="16"/>
    </w:p>
    <w:p w14:paraId="284B54DF" w14:textId="77777777" w:rsidR="00B81725" w:rsidRPr="00941A1C" w:rsidRDefault="00B81725" w:rsidP="0036478D">
      <w:pPr>
        <w:pStyle w:val="ListParagraph"/>
        <w:numPr>
          <w:ilvl w:val="0"/>
          <w:numId w:val="37"/>
        </w:numPr>
      </w:pPr>
      <w:r w:rsidRPr="00941A1C">
        <w:t>To connect two tracks, simply drag from one block on a track to another</w:t>
      </w:r>
      <w:r w:rsidR="005B1A4E" w:rsidRPr="00941A1C">
        <w:t xml:space="preserve">.  If you are happy with the connection, select </w:t>
      </w:r>
      <w:proofErr w:type="gramStart"/>
      <w:r w:rsidR="005B1A4E" w:rsidRPr="00941A1C">
        <w:t>Fuse</w:t>
      </w:r>
      <w:proofErr w:type="gramEnd"/>
      <w:r w:rsidR="005B1A4E" w:rsidRPr="00941A1C">
        <w:t xml:space="preserve"> All track-segments to fuse the connection into one track.</w:t>
      </w:r>
    </w:p>
    <w:p w14:paraId="6D03C301" w14:textId="77777777" w:rsidR="00B81725" w:rsidRPr="00941A1C" w:rsidRDefault="00B81725" w:rsidP="0036478D">
      <w:pPr>
        <w:pStyle w:val="ListParagraph"/>
        <w:numPr>
          <w:ilvl w:val="0"/>
          <w:numId w:val="37"/>
        </w:numPr>
      </w:pPr>
      <w:r w:rsidRPr="00941A1C">
        <w:t>To split incorrect connections, connect a track at the point of the incorrect connection.  You can then use “delete links on selected tracks” to then delete the undesired connection.</w:t>
      </w:r>
    </w:p>
    <w:p w14:paraId="445CEEF4" w14:textId="77777777" w:rsidR="00B81725" w:rsidRPr="00941A1C" w:rsidRDefault="00B81725" w:rsidP="0036478D">
      <w:pPr>
        <w:pStyle w:val="ListParagraph"/>
        <w:numPr>
          <w:ilvl w:val="0"/>
          <w:numId w:val="37"/>
        </w:numPr>
      </w:pPr>
      <w:r w:rsidRPr="0036478D">
        <w:rPr>
          <w:b/>
        </w:rPr>
        <w:t>Save frequently</w:t>
      </w:r>
      <w:r w:rsidRPr="00941A1C">
        <w:t>, it’s very easy</w:t>
      </w:r>
      <w:r w:rsidR="0050663A">
        <w:t xml:space="preserve"> to accidentally delete a track and there is no undo.</w:t>
      </w:r>
    </w:p>
    <w:p w14:paraId="3C47EE91" w14:textId="77777777" w:rsidR="00B81725" w:rsidRPr="00941A1C" w:rsidRDefault="00B81725" w:rsidP="0036478D">
      <w:pPr>
        <w:pStyle w:val="ListParagraph"/>
        <w:numPr>
          <w:ilvl w:val="0"/>
          <w:numId w:val="37"/>
        </w:numPr>
      </w:pPr>
      <w:r w:rsidRPr="00941A1C">
        <w:t>It is usually sufficient to plot the tracks on a maximum intensity projection (use the plugin Intensity Projection on the image) for correction, this makes things easier to view.  It is only when two cells are on top of each other that the full 4D view is required.</w:t>
      </w:r>
    </w:p>
    <w:p w14:paraId="2E98080B" w14:textId="77777777" w:rsidR="005B1A4E" w:rsidRPr="00941A1C" w:rsidRDefault="005B1A4E" w:rsidP="0036478D">
      <w:pPr>
        <w:pStyle w:val="ListParagraph"/>
        <w:numPr>
          <w:ilvl w:val="0"/>
          <w:numId w:val="37"/>
        </w:numPr>
      </w:pPr>
      <w:r w:rsidRPr="00941A1C">
        <w:t xml:space="preserve">The Track Processors </w:t>
      </w:r>
      <w:r w:rsidRPr="0036478D">
        <w:rPr>
          <w:b/>
        </w:rPr>
        <w:t>Time Clip</w:t>
      </w:r>
      <w:r w:rsidRPr="00941A1C">
        <w:t xml:space="preserve"> and </w:t>
      </w:r>
      <w:r w:rsidRPr="0036478D">
        <w:rPr>
          <w:b/>
        </w:rPr>
        <w:t>Z Clip</w:t>
      </w:r>
      <w:r w:rsidRPr="00941A1C">
        <w:t xml:space="preserve"> are indispensable when tracks are dense and overlapping.  You can use these to display only certain parts of tracks, selecting by time and Z position.</w:t>
      </w:r>
    </w:p>
    <w:p w14:paraId="19795FE5" w14:textId="77777777" w:rsidR="00B81725" w:rsidRPr="00941A1C" w:rsidRDefault="00B81725" w:rsidP="0036478D">
      <w:pPr>
        <w:pStyle w:val="ListParagraph"/>
        <w:numPr>
          <w:ilvl w:val="0"/>
          <w:numId w:val="37"/>
        </w:numPr>
      </w:pPr>
      <w:r w:rsidRPr="00941A1C">
        <w:t>Colour the tracks by number</w:t>
      </w:r>
      <w:r w:rsidR="005B1A4E" w:rsidRPr="00941A1C">
        <w:t xml:space="preserve"> </w:t>
      </w:r>
      <w:r w:rsidR="00941A1C" w:rsidRPr="00941A1C">
        <w:t xml:space="preserve">(effectively time) </w:t>
      </w:r>
      <w:r w:rsidR="005B1A4E" w:rsidRPr="00941A1C">
        <w:t xml:space="preserve">using </w:t>
      </w:r>
      <w:proofErr w:type="spellStart"/>
      <w:r w:rsidR="005B1A4E" w:rsidRPr="0036478D">
        <w:rPr>
          <w:b/>
        </w:rPr>
        <w:t>Color</w:t>
      </w:r>
      <w:proofErr w:type="spellEnd"/>
      <w:r w:rsidR="005B1A4E" w:rsidRPr="0036478D">
        <w:rPr>
          <w:b/>
        </w:rPr>
        <w:t xml:space="preserve"> Track Processor</w:t>
      </w:r>
      <w:r w:rsidR="005B1A4E" w:rsidRPr="00941A1C">
        <w:t>, this allow you to see more readily tracks that might need connecting as earlier tracks are coloured green, through to pink and red for later tracks.</w:t>
      </w:r>
    </w:p>
    <w:p w14:paraId="60609C1F" w14:textId="77777777" w:rsidR="00B81725" w:rsidRPr="00941A1C" w:rsidRDefault="003768E5" w:rsidP="0036478D">
      <w:pPr>
        <w:pStyle w:val="ListParagraph"/>
        <w:numPr>
          <w:ilvl w:val="0"/>
          <w:numId w:val="37"/>
        </w:numPr>
      </w:pPr>
      <w:r w:rsidRPr="00941A1C">
        <w:t>One of the downsides to Track Manager is that you can only connect tracks that are both visible on the Track Vi</w:t>
      </w:r>
      <w:r w:rsidR="005B1A4E" w:rsidRPr="00941A1C">
        <w:t>ew.  Zooming out on Track View allows you to see more tracks on your screen.</w:t>
      </w:r>
    </w:p>
    <w:p w14:paraId="7552397C" w14:textId="77777777" w:rsidR="003768E5" w:rsidRDefault="003768E5" w:rsidP="00D72F43">
      <w:pPr>
        <w:pStyle w:val="Heading2"/>
      </w:pPr>
      <w:bookmarkStart w:id="17" w:name="_Toc534785552"/>
      <w:r w:rsidRPr="00941A1C">
        <w:t>Sample R code</w:t>
      </w:r>
      <w:bookmarkEnd w:id="17"/>
    </w:p>
    <w:p w14:paraId="11ADE813" w14:textId="77777777" w:rsidR="000D197F" w:rsidRDefault="000D197F" w:rsidP="000D197F">
      <w:pPr>
        <w:spacing w:after="0"/>
        <w:jc w:val="both"/>
      </w:pPr>
      <w:r>
        <w:t>#</w:t>
      </w:r>
      <w:proofErr w:type="gramStart"/>
      <w:r>
        <w:t>This</w:t>
      </w:r>
      <w:proofErr w:type="gramEnd"/>
      <w:r>
        <w:t xml:space="preserve"> will plot the final directionality value using the “_mean.xlsx” spreadsheet generated by CTP2R as a separate violin plot for each ROI with mean and standard deviation error bars and significance values</w:t>
      </w:r>
    </w:p>
    <w:p w14:paraId="57ACE3F6" w14:textId="77777777" w:rsidR="000D197F" w:rsidRDefault="000D197F" w:rsidP="000D197F">
      <w:pPr>
        <w:spacing w:after="0"/>
        <w:jc w:val="both"/>
      </w:pPr>
      <w:r>
        <w:t>#Load required libraries</w:t>
      </w:r>
    </w:p>
    <w:p w14:paraId="1EB24403" w14:textId="77777777" w:rsidR="000D197F" w:rsidRDefault="000D197F" w:rsidP="000D197F">
      <w:pPr>
        <w:spacing w:after="0"/>
        <w:jc w:val="both"/>
      </w:pPr>
      <w:proofErr w:type="gramStart"/>
      <w:r>
        <w:t>library(</w:t>
      </w:r>
      <w:proofErr w:type="gramEnd"/>
      <w:r>
        <w:t>ggplot2) #plotting library</w:t>
      </w:r>
    </w:p>
    <w:p w14:paraId="37E7F34B" w14:textId="77777777" w:rsidR="000D197F" w:rsidRDefault="000D197F" w:rsidP="000D197F">
      <w:pPr>
        <w:spacing w:after="0"/>
        <w:jc w:val="both"/>
      </w:pPr>
      <w:proofErr w:type="gramStart"/>
      <w:r>
        <w:t>library(</w:t>
      </w:r>
      <w:proofErr w:type="spellStart"/>
      <w:proofErr w:type="gramEnd"/>
      <w:r>
        <w:t>readxl</w:t>
      </w:r>
      <w:proofErr w:type="spellEnd"/>
      <w:r>
        <w:t>) #excel reader</w:t>
      </w:r>
    </w:p>
    <w:p w14:paraId="586D53AB" w14:textId="77777777" w:rsidR="000D197F" w:rsidRDefault="000D197F" w:rsidP="000D197F">
      <w:pPr>
        <w:spacing w:after="0"/>
        <w:jc w:val="both"/>
      </w:pPr>
      <w:proofErr w:type="gramStart"/>
      <w:r>
        <w:lastRenderedPageBreak/>
        <w:t>library(</w:t>
      </w:r>
      <w:proofErr w:type="spellStart"/>
      <w:proofErr w:type="gramEnd"/>
      <w:r>
        <w:t>ggpubr</w:t>
      </w:r>
      <w:proofErr w:type="spellEnd"/>
      <w:r>
        <w:t>) #significance values</w:t>
      </w:r>
    </w:p>
    <w:p w14:paraId="752FB5A3" w14:textId="77777777" w:rsidR="000D197F" w:rsidRDefault="000D197F" w:rsidP="000D197F">
      <w:pPr>
        <w:spacing w:after="0"/>
        <w:jc w:val="both"/>
      </w:pPr>
    </w:p>
    <w:p w14:paraId="42582B58" w14:textId="77777777" w:rsidR="000D197F" w:rsidRDefault="000D197F" w:rsidP="000D197F">
      <w:pPr>
        <w:spacing w:after="0"/>
        <w:jc w:val="both"/>
      </w:pPr>
      <w:r>
        <w:t>#Read in Excel spreadsheet</w:t>
      </w:r>
    </w:p>
    <w:p w14:paraId="4B83B5FF" w14:textId="77777777" w:rsidR="000D197F" w:rsidRDefault="000D197F" w:rsidP="000D197F">
      <w:pPr>
        <w:spacing w:after="0"/>
        <w:jc w:val="both"/>
      </w:pPr>
      <w:proofErr w:type="spellStart"/>
      <w:proofErr w:type="gramStart"/>
      <w:r>
        <w:t>dat</w:t>
      </w:r>
      <w:proofErr w:type="spellEnd"/>
      <w:proofErr w:type="gramEnd"/>
      <w:r>
        <w:t xml:space="preserve"> &lt;- </w:t>
      </w:r>
      <w:proofErr w:type="spellStart"/>
      <w:r>
        <w:t>read_excel</w:t>
      </w:r>
      <w:proofErr w:type="spellEnd"/>
      <w:r>
        <w:t>('insert path to spreadsheet here')</w:t>
      </w:r>
    </w:p>
    <w:p w14:paraId="16E9C81D" w14:textId="77777777" w:rsidR="000D197F" w:rsidRDefault="000D197F" w:rsidP="000D197F">
      <w:pPr>
        <w:spacing w:after="0"/>
        <w:jc w:val="both"/>
      </w:pPr>
    </w:p>
    <w:p w14:paraId="21AEB729" w14:textId="77777777" w:rsidR="000D197F" w:rsidRDefault="000D197F" w:rsidP="000D197F">
      <w:pPr>
        <w:spacing w:after="0"/>
        <w:jc w:val="both"/>
      </w:pPr>
      <w:r>
        <w:t>#defines a function to plot the mean and standard deviation</w:t>
      </w:r>
    </w:p>
    <w:p w14:paraId="46B56354" w14:textId="77777777" w:rsidR="000D197F" w:rsidRDefault="000D197F" w:rsidP="000D197F">
      <w:pPr>
        <w:spacing w:after="0"/>
        <w:jc w:val="both"/>
      </w:pPr>
      <w:proofErr w:type="spellStart"/>
      <w:r>
        <w:t>data_summary</w:t>
      </w:r>
      <w:proofErr w:type="spellEnd"/>
      <w:r>
        <w:t xml:space="preserve"> &lt;- function(x) {</w:t>
      </w:r>
    </w:p>
    <w:p w14:paraId="37B079A3" w14:textId="77777777" w:rsidR="000D197F" w:rsidRDefault="000D197F" w:rsidP="000D197F">
      <w:pPr>
        <w:spacing w:after="0"/>
        <w:jc w:val="both"/>
      </w:pPr>
      <w:r>
        <w:t xml:space="preserve">  m &lt;- mean(x)</w:t>
      </w:r>
    </w:p>
    <w:p w14:paraId="0837402E" w14:textId="77777777" w:rsidR="000D197F" w:rsidRDefault="000D197F" w:rsidP="000D197F">
      <w:pPr>
        <w:spacing w:after="0"/>
        <w:jc w:val="both"/>
      </w:pPr>
      <w:r>
        <w:t xml:space="preserve">  </w:t>
      </w:r>
      <w:proofErr w:type="spellStart"/>
      <w:proofErr w:type="gramStart"/>
      <w:r>
        <w:t>ymin</w:t>
      </w:r>
      <w:proofErr w:type="spellEnd"/>
      <w:proofErr w:type="gramEnd"/>
      <w:r>
        <w:t xml:space="preserve"> &lt;- m-</w:t>
      </w:r>
      <w:proofErr w:type="spellStart"/>
      <w:r>
        <w:t>sd</w:t>
      </w:r>
      <w:proofErr w:type="spellEnd"/>
      <w:r>
        <w:t>(x)</w:t>
      </w:r>
    </w:p>
    <w:p w14:paraId="4AA5CFA5" w14:textId="77777777" w:rsidR="000D197F" w:rsidRDefault="000D197F" w:rsidP="000D197F">
      <w:pPr>
        <w:spacing w:after="0"/>
        <w:jc w:val="both"/>
      </w:pPr>
      <w:r>
        <w:t xml:space="preserve">  </w:t>
      </w:r>
      <w:proofErr w:type="spellStart"/>
      <w:proofErr w:type="gramStart"/>
      <w:r>
        <w:t>ymax</w:t>
      </w:r>
      <w:proofErr w:type="spellEnd"/>
      <w:proofErr w:type="gramEnd"/>
      <w:r>
        <w:t xml:space="preserve"> &lt;- </w:t>
      </w:r>
      <w:proofErr w:type="spellStart"/>
      <w:r>
        <w:t>m+sd</w:t>
      </w:r>
      <w:proofErr w:type="spellEnd"/>
      <w:r>
        <w:t>(x)</w:t>
      </w:r>
    </w:p>
    <w:p w14:paraId="561BC9DA" w14:textId="77777777" w:rsidR="000D197F" w:rsidRDefault="000D197F" w:rsidP="000D197F">
      <w:pPr>
        <w:spacing w:after="0"/>
        <w:jc w:val="both"/>
      </w:pPr>
      <w:r>
        <w:t xml:space="preserve">  </w:t>
      </w:r>
      <w:proofErr w:type="gramStart"/>
      <w:r>
        <w:t>return(</w:t>
      </w:r>
      <w:proofErr w:type="gramEnd"/>
      <w:r>
        <w:t>c(y=</w:t>
      </w:r>
      <w:proofErr w:type="spellStart"/>
      <w:r>
        <w:t>m,ymin</w:t>
      </w:r>
      <w:proofErr w:type="spellEnd"/>
      <w:r>
        <w:t>=</w:t>
      </w:r>
      <w:proofErr w:type="spellStart"/>
      <w:r>
        <w:t>ymin,ymax</w:t>
      </w:r>
      <w:proofErr w:type="spellEnd"/>
      <w:r>
        <w:t>=</w:t>
      </w:r>
      <w:proofErr w:type="spellStart"/>
      <w:r>
        <w:t>ymax</w:t>
      </w:r>
      <w:proofErr w:type="spellEnd"/>
      <w:r>
        <w:t>))</w:t>
      </w:r>
    </w:p>
    <w:p w14:paraId="031B9308" w14:textId="77777777" w:rsidR="000D197F" w:rsidRDefault="000D197F" w:rsidP="000D197F">
      <w:pPr>
        <w:spacing w:after="0"/>
        <w:jc w:val="both"/>
      </w:pPr>
      <w:r>
        <w:t>}</w:t>
      </w:r>
    </w:p>
    <w:p w14:paraId="53E43D6C" w14:textId="77777777" w:rsidR="000D197F" w:rsidRDefault="000D197F" w:rsidP="000D197F">
      <w:pPr>
        <w:spacing w:after="0"/>
        <w:jc w:val="both"/>
      </w:pPr>
    </w:p>
    <w:p w14:paraId="761535D2" w14:textId="77777777" w:rsidR="000D197F" w:rsidRDefault="000D197F" w:rsidP="000D197F">
      <w:pPr>
        <w:spacing w:after="0"/>
        <w:jc w:val="both"/>
      </w:pPr>
      <w:r>
        <w:t>#defines the ROIs labels and colours for plotting</w:t>
      </w:r>
    </w:p>
    <w:p w14:paraId="26BEA51D" w14:textId="77777777" w:rsidR="000D197F" w:rsidRDefault="000D197F" w:rsidP="000D197F">
      <w:pPr>
        <w:spacing w:after="0"/>
        <w:jc w:val="both"/>
      </w:pPr>
      <w:r>
        <w:t xml:space="preserve">lab1 = </w:t>
      </w:r>
      <w:proofErr w:type="gramStart"/>
      <w:r>
        <w:t>c(</w:t>
      </w:r>
      <w:proofErr w:type="gramEnd"/>
      <w:r>
        <w:t>"control", "</w:t>
      </w:r>
      <w:proofErr w:type="spellStart"/>
      <w:r>
        <w:t>ROCKout</w:t>
      </w:r>
      <w:proofErr w:type="spellEnd"/>
      <w:r>
        <w:t>", "y-compound")</w:t>
      </w:r>
    </w:p>
    <w:p w14:paraId="7AD10BB2" w14:textId="77777777" w:rsidR="000D197F" w:rsidRDefault="000D197F" w:rsidP="000D197F">
      <w:pPr>
        <w:spacing w:after="0"/>
        <w:jc w:val="both"/>
      </w:pPr>
      <w:r>
        <w:t xml:space="preserve">val1 = </w:t>
      </w:r>
      <w:proofErr w:type="gramStart"/>
      <w:r>
        <w:t>c(</w:t>
      </w:r>
      <w:proofErr w:type="gramEnd"/>
      <w:r>
        <w:t>"black", "red", "blue")</w:t>
      </w:r>
    </w:p>
    <w:p w14:paraId="40BA946A" w14:textId="77777777" w:rsidR="000D197F" w:rsidRDefault="000D197F" w:rsidP="000D197F">
      <w:pPr>
        <w:spacing w:after="0"/>
        <w:jc w:val="both"/>
      </w:pPr>
      <w:r>
        <w:t xml:space="preserve">lab2 = </w:t>
      </w:r>
      <w:proofErr w:type="gramStart"/>
      <w:r>
        <w:t>c(</w:t>
      </w:r>
      <w:proofErr w:type="gramEnd"/>
      <w:r>
        <w:t>"control", "control", "</w:t>
      </w:r>
      <w:proofErr w:type="spellStart"/>
      <w:r>
        <w:t>blebbistatin</w:t>
      </w:r>
      <w:proofErr w:type="spellEnd"/>
      <w:r>
        <w:t>", "</w:t>
      </w:r>
      <w:proofErr w:type="spellStart"/>
      <w:r>
        <w:t>blebbistatin</w:t>
      </w:r>
      <w:proofErr w:type="spellEnd"/>
      <w:r>
        <w:t>")</w:t>
      </w:r>
    </w:p>
    <w:p w14:paraId="50DC7DF3" w14:textId="77777777" w:rsidR="000D197F" w:rsidRDefault="000D197F" w:rsidP="000D197F">
      <w:pPr>
        <w:spacing w:after="0"/>
        <w:jc w:val="both"/>
      </w:pPr>
      <w:proofErr w:type="spellStart"/>
      <w:r>
        <w:t>my_comparisons</w:t>
      </w:r>
      <w:proofErr w:type="spellEnd"/>
      <w:r>
        <w:t xml:space="preserve"> &lt;- list(c("0","1"), c("0,2"), c("0,3"), c("1","2"), c("1","3"))</w:t>
      </w:r>
    </w:p>
    <w:p w14:paraId="35D8AC25" w14:textId="77777777" w:rsidR="000D197F" w:rsidRDefault="000D197F" w:rsidP="000D197F">
      <w:pPr>
        <w:spacing w:after="0"/>
        <w:jc w:val="both"/>
      </w:pPr>
    </w:p>
    <w:p w14:paraId="5450CB40" w14:textId="77777777" w:rsidR="000D197F" w:rsidRDefault="000D197F" w:rsidP="000D197F">
      <w:pPr>
        <w:spacing w:after="0"/>
        <w:jc w:val="both"/>
      </w:pPr>
      <w:proofErr w:type="spellStart"/>
      <w:proofErr w:type="gramStart"/>
      <w:r>
        <w:t>ggplot</w:t>
      </w:r>
      <w:proofErr w:type="spellEnd"/>
      <w:r>
        <w:t>(</w:t>
      </w:r>
      <w:proofErr w:type="gramEnd"/>
      <w:r>
        <w:t xml:space="preserve">data = </w:t>
      </w:r>
      <w:proofErr w:type="spellStart"/>
      <w:r>
        <w:t>dat</w:t>
      </w:r>
      <w:proofErr w:type="spellEnd"/>
      <w:r>
        <w:t xml:space="preserve">, </w:t>
      </w:r>
      <w:proofErr w:type="spellStart"/>
      <w:r>
        <w:t>aes</w:t>
      </w:r>
      <w:proofErr w:type="spellEnd"/>
      <w:r>
        <w:t xml:space="preserve">(x = </w:t>
      </w:r>
      <w:proofErr w:type="spellStart"/>
      <w:r>
        <w:t>roi</w:t>
      </w:r>
      <w:proofErr w:type="spellEnd"/>
      <w:r>
        <w:t>, y = directionality)) + #set the data and x and y aesthetics</w:t>
      </w:r>
    </w:p>
    <w:p w14:paraId="3A923EDA" w14:textId="77777777" w:rsidR="000D197F" w:rsidRDefault="000D197F" w:rsidP="000D197F">
      <w:pPr>
        <w:spacing w:after="0"/>
        <w:jc w:val="both"/>
      </w:pPr>
      <w:r>
        <w:t xml:space="preserve">  </w:t>
      </w:r>
      <w:proofErr w:type="spellStart"/>
      <w:r>
        <w:t>geom_</w:t>
      </w:r>
      <w:proofErr w:type="gramStart"/>
      <w:r>
        <w:t>violin</w:t>
      </w:r>
      <w:proofErr w:type="spellEnd"/>
      <w:r>
        <w:t>(</w:t>
      </w:r>
      <w:proofErr w:type="spellStart"/>
      <w:proofErr w:type="gramEnd"/>
      <w:r>
        <w:t>aes</w:t>
      </w:r>
      <w:proofErr w:type="spellEnd"/>
      <w:r>
        <w:t>(</w:t>
      </w:r>
      <w:proofErr w:type="spellStart"/>
      <w:r>
        <w:t>color</w:t>
      </w:r>
      <w:proofErr w:type="spellEnd"/>
      <w:r>
        <w:t xml:space="preserve"> = </w:t>
      </w:r>
      <w:proofErr w:type="spellStart"/>
      <w:r>
        <w:t>roi</w:t>
      </w:r>
      <w:proofErr w:type="spellEnd"/>
      <w:r>
        <w:t>)) + #plot a violin plot coloured by ROI</w:t>
      </w:r>
    </w:p>
    <w:p w14:paraId="1781FA8E" w14:textId="77777777" w:rsidR="000D197F" w:rsidRDefault="000D197F" w:rsidP="000D197F">
      <w:pPr>
        <w:spacing w:after="0"/>
        <w:jc w:val="both"/>
      </w:pPr>
      <w:r>
        <w:t xml:space="preserve">  </w:t>
      </w:r>
      <w:proofErr w:type="spellStart"/>
      <w:r>
        <w:t>theme_</w:t>
      </w:r>
      <w:proofErr w:type="gramStart"/>
      <w:r>
        <w:t>bw</w:t>
      </w:r>
      <w:proofErr w:type="spellEnd"/>
      <w:r>
        <w:t>(</w:t>
      </w:r>
      <w:proofErr w:type="gramEnd"/>
      <w:r>
        <w:t>) + #simple plotting theme</w:t>
      </w:r>
    </w:p>
    <w:p w14:paraId="7075C664" w14:textId="77777777" w:rsidR="000D197F" w:rsidRDefault="000D197F" w:rsidP="000D197F">
      <w:pPr>
        <w:spacing w:after="0"/>
        <w:jc w:val="both"/>
      </w:pPr>
      <w:r>
        <w:t xml:space="preserve">  </w:t>
      </w:r>
      <w:proofErr w:type="spellStart"/>
      <w:proofErr w:type="gramStart"/>
      <w:r>
        <w:t>ylab</w:t>
      </w:r>
      <w:proofErr w:type="spellEnd"/>
      <w:r>
        <w:t>(</w:t>
      </w:r>
      <w:proofErr w:type="gramEnd"/>
      <w:r>
        <w:t xml:space="preserve">'Directionality curve') + </w:t>
      </w:r>
      <w:proofErr w:type="spellStart"/>
      <w:r>
        <w:t>xlab</w:t>
      </w:r>
      <w:proofErr w:type="spellEnd"/>
      <w:r>
        <w:t>('') + #set the x and y axis labels</w:t>
      </w:r>
    </w:p>
    <w:p w14:paraId="7148DBFE" w14:textId="77777777" w:rsidR="000D197F" w:rsidRDefault="000D197F" w:rsidP="000D197F">
      <w:pPr>
        <w:spacing w:after="0"/>
        <w:jc w:val="both"/>
      </w:pPr>
      <w:r>
        <w:t xml:space="preserve">  </w:t>
      </w:r>
      <w:proofErr w:type="spellStart"/>
      <w:r>
        <w:t>stat_</w:t>
      </w:r>
      <w:proofErr w:type="gramStart"/>
      <w:r>
        <w:t>summary</w:t>
      </w:r>
      <w:proofErr w:type="spellEnd"/>
      <w:r>
        <w:t>(</w:t>
      </w:r>
      <w:proofErr w:type="spellStart"/>
      <w:proofErr w:type="gramEnd"/>
      <w:r>
        <w:t>fun.data</w:t>
      </w:r>
      <w:proofErr w:type="spellEnd"/>
      <w:r>
        <w:t>=</w:t>
      </w:r>
      <w:proofErr w:type="spellStart"/>
      <w:r>
        <w:t>data_summary</w:t>
      </w:r>
      <w:proofErr w:type="spellEnd"/>
      <w:r>
        <w:t xml:space="preserve">, </w:t>
      </w:r>
      <w:proofErr w:type="spellStart"/>
      <w:r>
        <w:t>aes</w:t>
      </w:r>
      <w:proofErr w:type="spellEnd"/>
      <w:r>
        <w:t>(</w:t>
      </w:r>
      <w:proofErr w:type="spellStart"/>
      <w:r>
        <w:t>color</w:t>
      </w:r>
      <w:proofErr w:type="spellEnd"/>
      <w:r>
        <w:t xml:space="preserve"> = condition)) + #add the mean and standard deviation error bars</w:t>
      </w:r>
    </w:p>
    <w:p w14:paraId="132C8E3F" w14:textId="77777777" w:rsidR="000D197F" w:rsidRDefault="000D197F" w:rsidP="000D197F">
      <w:pPr>
        <w:spacing w:after="0"/>
        <w:jc w:val="both"/>
      </w:pPr>
      <w:r>
        <w:t xml:space="preserve">  </w:t>
      </w:r>
      <w:proofErr w:type="spellStart"/>
      <w:r>
        <w:t>scale_x_</w:t>
      </w:r>
      <w:proofErr w:type="gramStart"/>
      <w:r>
        <w:t>discrete</w:t>
      </w:r>
      <w:proofErr w:type="spellEnd"/>
      <w:r>
        <w:t>(</w:t>
      </w:r>
      <w:proofErr w:type="gramEnd"/>
      <w:r>
        <w:t xml:space="preserve">limits = lab1, labels = lab2) + #label the x axis </w:t>
      </w:r>
    </w:p>
    <w:p w14:paraId="2F59BAD0" w14:textId="77777777" w:rsidR="000D197F" w:rsidRDefault="000D197F" w:rsidP="000D197F">
      <w:pPr>
        <w:spacing w:after="0"/>
        <w:jc w:val="both"/>
      </w:pPr>
      <w:r>
        <w:t xml:space="preserve">  </w:t>
      </w:r>
      <w:proofErr w:type="spellStart"/>
      <w:r>
        <w:t>scale_colour_</w:t>
      </w:r>
      <w:proofErr w:type="gramStart"/>
      <w:r>
        <w:t>manual</w:t>
      </w:r>
      <w:proofErr w:type="spellEnd"/>
      <w:r>
        <w:t>(</w:t>
      </w:r>
      <w:proofErr w:type="gramEnd"/>
      <w:r>
        <w:t>values = val1) + #colour the plots</w:t>
      </w:r>
    </w:p>
    <w:p w14:paraId="206092AF" w14:textId="77777777" w:rsidR="000D197F" w:rsidRDefault="000D197F" w:rsidP="000D197F">
      <w:pPr>
        <w:spacing w:after="0"/>
        <w:jc w:val="both"/>
      </w:pPr>
      <w:r>
        <w:t xml:space="preserve">  </w:t>
      </w:r>
      <w:proofErr w:type="spellStart"/>
      <w:r>
        <w:t>stat_compare_</w:t>
      </w:r>
      <w:proofErr w:type="gramStart"/>
      <w:r>
        <w:t>means</w:t>
      </w:r>
      <w:proofErr w:type="spellEnd"/>
      <w:r>
        <w:t>(</w:t>
      </w:r>
      <w:proofErr w:type="gramEnd"/>
      <w:r>
        <w:t xml:space="preserve">comparisons = </w:t>
      </w:r>
      <w:proofErr w:type="spellStart"/>
      <w:r>
        <w:t>my_comparisons</w:t>
      </w:r>
      <w:proofErr w:type="spellEnd"/>
      <w:r>
        <w:t xml:space="preserve">) #add significance values (if desired) </w:t>
      </w:r>
    </w:p>
    <w:p w14:paraId="3F35E563" w14:textId="77777777" w:rsidR="000D197F" w:rsidRPr="000D197F" w:rsidRDefault="000D197F" w:rsidP="000D197F"/>
    <w:sectPr w:rsidR="000D197F" w:rsidRPr="000D197F" w:rsidSect="000E20E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E6202"/>
    <w:multiLevelType w:val="hybridMultilevel"/>
    <w:tmpl w:val="7FFE97A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455F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5C7176"/>
    <w:multiLevelType w:val="hybridMultilevel"/>
    <w:tmpl w:val="018223E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3F534E"/>
    <w:multiLevelType w:val="hybridMultilevel"/>
    <w:tmpl w:val="5664C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3B7887"/>
    <w:multiLevelType w:val="hybridMultilevel"/>
    <w:tmpl w:val="48E627F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596A8B"/>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9A5382"/>
    <w:multiLevelType w:val="hybridMultilevel"/>
    <w:tmpl w:val="BBC89F6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A16E2C"/>
    <w:multiLevelType w:val="hybridMultilevel"/>
    <w:tmpl w:val="BF7EC58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3240CF"/>
    <w:multiLevelType w:val="hybridMultilevel"/>
    <w:tmpl w:val="2CD8E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F10B79"/>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796128"/>
    <w:multiLevelType w:val="hybridMultilevel"/>
    <w:tmpl w:val="FF3EA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E35EDF"/>
    <w:multiLevelType w:val="hybridMultilevel"/>
    <w:tmpl w:val="B64AB1C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056B6"/>
    <w:multiLevelType w:val="multilevel"/>
    <w:tmpl w:val="A6E2A956"/>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106FF3"/>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DD0838"/>
    <w:multiLevelType w:val="hybridMultilevel"/>
    <w:tmpl w:val="056E8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851BE1"/>
    <w:multiLevelType w:val="hybridMultilevel"/>
    <w:tmpl w:val="40F0CA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37E0D"/>
    <w:multiLevelType w:val="multilevel"/>
    <w:tmpl w:val="F60A5E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3C6418A6"/>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744C58"/>
    <w:multiLevelType w:val="hybridMultilevel"/>
    <w:tmpl w:val="2E7464B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D1B45"/>
    <w:multiLevelType w:val="hybridMultilevel"/>
    <w:tmpl w:val="A05092E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05466C8"/>
    <w:multiLevelType w:val="hybridMultilevel"/>
    <w:tmpl w:val="8D349A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B45BC3"/>
    <w:multiLevelType w:val="hybridMultilevel"/>
    <w:tmpl w:val="1C28A3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381AF8"/>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3D55C3"/>
    <w:multiLevelType w:val="hybridMultilevel"/>
    <w:tmpl w:val="42A08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887F1A"/>
    <w:multiLevelType w:val="hybridMultilevel"/>
    <w:tmpl w:val="9F9470A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065F15"/>
    <w:multiLevelType w:val="hybridMultilevel"/>
    <w:tmpl w:val="15D031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646242"/>
    <w:multiLevelType w:val="hybridMultilevel"/>
    <w:tmpl w:val="439081DC"/>
    <w:lvl w:ilvl="0" w:tplc="53E03658">
      <w:start w:val="1"/>
      <w:numFmt w:val="lowerLetter"/>
      <w:lvlText w:val="%1)"/>
      <w:lvlJc w:val="left"/>
      <w:pPr>
        <w:ind w:left="720" w:hanging="360"/>
      </w:pPr>
      <w:rPr>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8C7505"/>
    <w:multiLevelType w:val="multilevel"/>
    <w:tmpl w:val="0250155A"/>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796B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342A8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E54E19"/>
    <w:multiLevelType w:val="hybridMultilevel"/>
    <w:tmpl w:val="F60A5E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0044A9A"/>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AA07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BB4E47"/>
    <w:multiLevelType w:val="hybridMultilevel"/>
    <w:tmpl w:val="7F1617A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CF0F38"/>
    <w:multiLevelType w:val="hybridMultilevel"/>
    <w:tmpl w:val="0060B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C00627"/>
    <w:multiLevelType w:val="hybridMultilevel"/>
    <w:tmpl w:val="497ED8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727BD"/>
    <w:multiLevelType w:val="hybridMultilevel"/>
    <w:tmpl w:val="1902DB26"/>
    <w:lvl w:ilvl="0" w:tplc="FA30B6CE">
      <w:start w:val="1"/>
      <w:numFmt w:val="decimal"/>
      <w:lvlText w:val="%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B71F8D"/>
    <w:multiLevelType w:val="hybridMultilevel"/>
    <w:tmpl w:val="2C0A06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151B7A"/>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07332C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3D91217"/>
    <w:multiLevelType w:val="multilevel"/>
    <w:tmpl w:val="5866B37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73D73"/>
    <w:multiLevelType w:val="hybridMultilevel"/>
    <w:tmpl w:val="344CB9A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177B52"/>
    <w:multiLevelType w:val="hybridMultilevel"/>
    <w:tmpl w:val="860042E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15"/>
  </w:num>
  <w:num w:numId="3">
    <w:abstractNumId w:val="19"/>
  </w:num>
  <w:num w:numId="4">
    <w:abstractNumId w:val="25"/>
  </w:num>
  <w:num w:numId="5">
    <w:abstractNumId w:val="23"/>
  </w:num>
  <w:num w:numId="6">
    <w:abstractNumId w:val="20"/>
  </w:num>
  <w:num w:numId="7">
    <w:abstractNumId w:val="8"/>
  </w:num>
  <w:num w:numId="8">
    <w:abstractNumId w:val="34"/>
  </w:num>
  <w:num w:numId="9">
    <w:abstractNumId w:val="1"/>
  </w:num>
  <w:num w:numId="10">
    <w:abstractNumId w:val="30"/>
  </w:num>
  <w:num w:numId="11">
    <w:abstractNumId w:val="16"/>
  </w:num>
  <w:num w:numId="12">
    <w:abstractNumId w:val="28"/>
  </w:num>
  <w:num w:numId="13">
    <w:abstractNumId w:val="14"/>
  </w:num>
  <w:num w:numId="14">
    <w:abstractNumId w:val="5"/>
  </w:num>
  <w:num w:numId="15">
    <w:abstractNumId w:val="17"/>
  </w:num>
  <w:num w:numId="16">
    <w:abstractNumId w:val="13"/>
  </w:num>
  <w:num w:numId="17">
    <w:abstractNumId w:val="31"/>
  </w:num>
  <w:num w:numId="18">
    <w:abstractNumId w:val="38"/>
  </w:num>
  <w:num w:numId="19">
    <w:abstractNumId w:val="9"/>
  </w:num>
  <w:num w:numId="20">
    <w:abstractNumId w:val="22"/>
  </w:num>
  <w:num w:numId="21">
    <w:abstractNumId w:val="40"/>
  </w:num>
  <w:num w:numId="22">
    <w:abstractNumId w:val="32"/>
  </w:num>
  <w:num w:numId="23">
    <w:abstractNumId w:val="39"/>
  </w:num>
  <w:num w:numId="24">
    <w:abstractNumId w:val="10"/>
  </w:num>
  <w:num w:numId="25">
    <w:abstractNumId w:val="7"/>
  </w:num>
  <w:num w:numId="26">
    <w:abstractNumId w:val="27"/>
  </w:num>
  <w:num w:numId="27">
    <w:abstractNumId w:val="33"/>
  </w:num>
  <w:num w:numId="28">
    <w:abstractNumId w:val="42"/>
  </w:num>
  <w:num w:numId="29">
    <w:abstractNumId w:val="2"/>
  </w:num>
  <w:num w:numId="30">
    <w:abstractNumId w:val="4"/>
  </w:num>
  <w:num w:numId="31">
    <w:abstractNumId w:val="18"/>
  </w:num>
  <w:num w:numId="32">
    <w:abstractNumId w:val="35"/>
  </w:num>
  <w:num w:numId="33">
    <w:abstractNumId w:val="11"/>
  </w:num>
  <w:num w:numId="34">
    <w:abstractNumId w:val="24"/>
  </w:num>
  <w:num w:numId="35">
    <w:abstractNumId w:val="12"/>
  </w:num>
  <w:num w:numId="36">
    <w:abstractNumId w:val="41"/>
  </w:num>
  <w:num w:numId="37">
    <w:abstractNumId w:val="3"/>
  </w:num>
  <w:num w:numId="38">
    <w:abstractNumId w:val="36"/>
  </w:num>
  <w:num w:numId="39">
    <w:abstractNumId w:val="21"/>
  </w:num>
  <w:num w:numId="40">
    <w:abstractNumId w:val="0"/>
  </w:num>
  <w:num w:numId="41">
    <w:abstractNumId w:val="6"/>
  </w:num>
  <w:num w:numId="42">
    <w:abstractNumId w:val="26"/>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D57"/>
    <w:rsid w:val="00056F9D"/>
    <w:rsid w:val="000D197F"/>
    <w:rsid w:val="000E20EA"/>
    <w:rsid w:val="000E6218"/>
    <w:rsid w:val="001A6F3C"/>
    <w:rsid w:val="002053C8"/>
    <w:rsid w:val="00222F9B"/>
    <w:rsid w:val="00270556"/>
    <w:rsid w:val="00291AC8"/>
    <w:rsid w:val="002E16C0"/>
    <w:rsid w:val="00351DC4"/>
    <w:rsid w:val="0036478D"/>
    <w:rsid w:val="003768E5"/>
    <w:rsid w:val="003A3A03"/>
    <w:rsid w:val="003F739C"/>
    <w:rsid w:val="004039FB"/>
    <w:rsid w:val="004A73DA"/>
    <w:rsid w:val="004B6785"/>
    <w:rsid w:val="004D327C"/>
    <w:rsid w:val="0050663A"/>
    <w:rsid w:val="0059188C"/>
    <w:rsid w:val="005B1A4E"/>
    <w:rsid w:val="005B66B0"/>
    <w:rsid w:val="006220E7"/>
    <w:rsid w:val="006F4737"/>
    <w:rsid w:val="0091351F"/>
    <w:rsid w:val="00916871"/>
    <w:rsid w:val="00922F2A"/>
    <w:rsid w:val="00941A1C"/>
    <w:rsid w:val="009671B9"/>
    <w:rsid w:val="00981069"/>
    <w:rsid w:val="00B53DB4"/>
    <w:rsid w:val="00B74134"/>
    <w:rsid w:val="00B81725"/>
    <w:rsid w:val="00BC4C88"/>
    <w:rsid w:val="00C1715E"/>
    <w:rsid w:val="00CD1EE9"/>
    <w:rsid w:val="00D72F43"/>
    <w:rsid w:val="00DA2FE4"/>
    <w:rsid w:val="00DD1D57"/>
    <w:rsid w:val="00FA3BBA"/>
    <w:rsid w:val="00FA48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C95BF"/>
  <w15:chartTrackingRefBased/>
  <w15:docId w15:val="{2FBE81EB-FE78-45AF-8AEC-8BEDCB22B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F43"/>
  </w:style>
  <w:style w:type="paragraph" w:styleId="Heading1">
    <w:name w:val="heading 1"/>
    <w:basedOn w:val="Normal"/>
    <w:next w:val="Normal"/>
    <w:link w:val="Heading1Char"/>
    <w:uiPriority w:val="9"/>
    <w:qFormat/>
    <w:rsid w:val="00D72F43"/>
    <w:pPr>
      <w:numPr>
        <w:numId w:val="23"/>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2F43"/>
    <w:pPr>
      <w:numPr>
        <w:ilvl w:val="1"/>
        <w:numId w:val="23"/>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2F43"/>
    <w:pPr>
      <w:numPr>
        <w:ilvl w:val="2"/>
        <w:numId w:val="23"/>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D72F43"/>
    <w:pPr>
      <w:numPr>
        <w:ilvl w:val="3"/>
        <w:numId w:val="23"/>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D72F43"/>
    <w:pPr>
      <w:numPr>
        <w:ilvl w:val="4"/>
        <w:numId w:val="23"/>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D72F43"/>
    <w:pPr>
      <w:numPr>
        <w:ilvl w:val="5"/>
        <w:numId w:val="23"/>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D72F43"/>
    <w:pPr>
      <w:numPr>
        <w:ilvl w:val="6"/>
        <w:numId w:val="23"/>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D72F43"/>
    <w:pPr>
      <w:numPr>
        <w:ilvl w:val="7"/>
        <w:numId w:val="23"/>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2F43"/>
    <w:pPr>
      <w:numPr>
        <w:ilvl w:val="8"/>
        <w:numId w:val="23"/>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D57"/>
    <w:pPr>
      <w:ind w:left="720"/>
      <w:contextualSpacing/>
    </w:pPr>
  </w:style>
  <w:style w:type="paragraph" w:styleId="NoSpacing">
    <w:name w:val="No Spacing"/>
    <w:link w:val="NoSpacingChar"/>
    <w:uiPriority w:val="1"/>
    <w:qFormat/>
    <w:rsid w:val="00D72F43"/>
    <w:pPr>
      <w:spacing w:after="0" w:line="240" w:lineRule="auto"/>
    </w:pPr>
  </w:style>
  <w:style w:type="character" w:customStyle="1" w:styleId="NoSpacingChar">
    <w:name w:val="No Spacing Char"/>
    <w:basedOn w:val="DefaultParagraphFont"/>
    <w:link w:val="NoSpacing"/>
    <w:uiPriority w:val="1"/>
    <w:rsid w:val="000E20EA"/>
  </w:style>
  <w:style w:type="character" w:customStyle="1" w:styleId="Heading1Char">
    <w:name w:val="Heading 1 Char"/>
    <w:basedOn w:val="DefaultParagraphFont"/>
    <w:link w:val="Heading1"/>
    <w:uiPriority w:val="9"/>
    <w:rsid w:val="00D72F43"/>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D72F43"/>
    <w:pPr>
      <w:numPr>
        <w:numId w:val="0"/>
      </w:numPr>
      <w:outlineLvl w:val="9"/>
    </w:pPr>
  </w:style>
  <w:style w:type="character" w:customStyle="1" w:styleId="Heading2Char">
    <w:name w:val="Heading 2 Char"/>
    <w:basedOn w:val="DefaultParagraphFont"/>
    <w:link w:val="Heading2"/>
    <w:uiPriority w:val="9"/>
    <w:rsid w:val="00D72F43"/>
    <w:rPr>
      <w:caps/>
      <w:spacing w:val="15"/>
      <w:shd w:val="clear" w:color="auto" w:fill="DEEAF6" w:themeFill="accent1" w:themeFillTint="33"/>
    </w:rPr>
  </w:style>
  <w:style w:type="character" w:customStyle="1" w:styleId="Heading3Char">
    <w:name w:val="Heading 3 Char"/>
    <w:basedOn w:val="DefaultParagraphFont"/>
    <w:link w:val="Heading3"/>
    <w:uiPriority w:val="9"/>
    <w:rsid w:val="00D72F43"/>
    <w:rPr>
      <w:caps/>
      <w:color w:val="1F4D78" w:themeColor="accent1" w:themeShade="7F"/>
      <w:spacing w:val="15"/>
    </w:rPr>
  </w:style>
  <w:style w:type="paragraph" w:styleId="TOC1">
    <w:name w:val="toc 1"/>
    <w:basedOn w:val="Normal"/>
    <w:next w:val="Normal"/>
    <w:autoRedefine/>
    <w:uiPriority w:val="39"/>
    <w:unhideWhenUsed/>
    <w:rsid w:val="0036478D"/>
    <w:pPr>
      <w:tabs>
        <w:tab w:val="left" w:pos="440"/>
        <w:tab w:val="right" w:leader="dot" w:pos="9016"/>
      </w:tabs>
      <w:spacing w:after="100"/>
    </w:pPr>
  </w:style>
  <w:style w:type="paragraph" w:styleId="TOC2">
    <w:name w:val="toc 2"/>
    <w:basedOn w:val="Normal"/>
    <w:next w:val="Normal"/>
    <w:autoRedefine/>
    <w:uiPriority w:val="39"/>
    <w:unhideWhenUsed/>
    <w:rsid w:val="000E20EA"/>
    <w:pPr>
      <w:spacing w:after="100"/>
      <w:ind w:left="220"/>
    </w:pPr>
  </w:style>
  <w:style w:type="paragraph" w:styleId="TOC3">
    <w:name w:val="toc 3"/>
    <w:basedOn w:val="Normal"/>
    <w:next w:val="Normal"/>
    <w:autoRedefine/>
    <w:uiPriority w:val="39"/>
    <w:unhideWhenUsed/>
    <w:rsid w:val="000E20EA"/>
    <w:pPr>
      <w:spacing w:after="100"/>
      <w:ind w:left="440"/>
    </w:pPr>
  </w:style>
  <w:style w:type="character" w:styleId="Hyperlink">
    <w:name w:val="Hyperlink"/>
    <w:basedOn w:val="DefaultParagraphFont"/>
    <w:uiPriority w:val="99"/>
    <w:unhideWhenUsed/>
    <w:rsid w:val="000E20EA"/>
    <w:rPr>
      <w:color w:val="0563C1" w:themeColor="hyperlink"/>
      <w:u w:val="single"/>
    </w:rPr>
  </w:style>
  <w:style w:type="character" w:customStyle="1" w:styleId="Heading4Char">
    <w:name w:val="Heading 4 Char"/>
    <w:basedOn w:val="DefaultParagraphFont"/>
    <w:link w:val="Heading4"/>
    <w:uiPriority w:val="9"/>
    <w:rsid w:val="00D72F43"/>
    <w:rPr>
      <w:caps/>
      <w:color w:val="2E74B5" w:themeColor="accent1" w:themeShade="BF"/>
      <w:spacing w:val="10"/>
    </w:rPr>
  </w:style>
  <w:style w:type="character" w:customStyle="1" w:styleId="Heading5Char">
    <w:name w:val="Heading 5 Char"/>
    <w:basedOn w:val="DefaultParagraphFont"/>
    <w:link w:val="Heading5"/>
    <w:uiPriority w:val="9"/>
    <w:semiHidden/>
    <w:rsid w:val="00D72F43"/>
    <w:rPr>
      <w:caps/>
      <w:color w:val="2E74B5" w:themeColor="accent1" w:themeShade="BF"/>
      <w:spacing w:val="10"/>
    </w:rPr>
  </w:style>
  <w:style w:type="character" w:customStyle="1" w:styleId="Heading6Char">
    <w:name w:val="Heading 6 Char"/>
    <w:basedOn w:val="DefaultParagraphFont"/>
    <w:link w:val="Heading6"/>
    <w:uiPriority w:val="9"/>
    <w:semiHidden/>
    <w:rsid w:val="00D72F43"/>
    <w:rPr>
      <w:caps/>
      <w:color w:val="2E74B5" w:themeColor="accent1" w:themeShade="BF"/>
      <w:spacing w:val="10"/>
    </w:rPr>
  </w:style>
  <w:style w:type="character" w:customStyle="1" w:styleId="Heading7Char">
    <w:name w:val="Heading 7 Char"/>
    <w:basedOn w:val="DefaultParagraphFont"/>
    <w:link w:val="Heading7"/>
    <w:uiPriority w:val="9"/>
    <w:semiHidden/>
    <w:rsid w:val="00D72F43"/>
    <w:rPr>
      <w:caps/>
      <w:color w:val="2E74B5" w:themeColor="accent1" w:themeShade="BF"/>
      <w:spacing w:val="10"/>
    </w:rPr>
  </w:style>
  <w:style w:type="character" w:customStyle="1" w:styleId="Heading8Char">
    <w:name w:val="Heading 8 Char"/>
    <w:basedOn w:val="DefaultParagraphFont"/>
    <w:link w:val="Heading8"/>
    <w:uiPriority w:val="9"/>
    <w:semiHidden/>
    <w:rsid w:val="00D72F43"/>
    <w:rPr>
      <w:caps/>
      <w:spacing w:val="10"/>
      <w:sz w:val="18"/>
      <w:szCs w:val="18"/>
    </w:rPr>
  </w:style>
  <w:style w:type="character" w:customStyle="1" w:styleId="Heading9Char">
    <w:name w:val="Heading 9 Char"/>
    <w:basedOn w:val="DefaultParagraphFont"/>
    <w:link w:val="Heading9"/>
    <w:uiPriority w:val="9"/>
    <w:semiHidden/>
    <w:rsid w:val="00D72F43"/>
    <w:rPr>
      <w:i/>
      <w:iCs/>
      <w:caps/>
      <w:spacing w:val="10"/>
      <w:sz w:val="18"/>
      <w:szCs w:val="18"/>
    </w:rPr>
  </w:style>
  <w:style w:type="paragraph" w:styleId="Caption">
    <w:name w:val="caption"/>
    <w:basedOn w:val="Normal"/>
    <w:next w:val="Normal"/>
    <w:uiPriority w:val="35"/>
    <w:semiHidden/>
    <w:unhideWhenUsed/>
    <w:qFormat/>
    <w:rsid w:val="00D72F43"/>
    <w:rPr>
      <w:b/>
      <w:bCs/>
      <w:color w:val="2E74B5" w:themeColor="accent1" w:themeShade="BF"/>
      <w:sz w:val="16"/>
      <w:szCs w:val="16"/>
    </w:rPr>
  </w:style>
  <w:style w:type="paragraph" w:styleId="Title">
    <w:name w:val="Title"/>
    <w:basedOn w:val="Normal"/>
    <w:next w:val="Normal"/>
    <w:link w:val="TitleChar"/>
    <w:uiPriority w:val="10"/>
    <w:qFormat/>
    <w:rsid w:val="00D72F43"/>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D72F43"/>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D72F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2F43"/>
    <w:rPr>
      <w:caps/>
      <w:color w:val="595959" w:themeColor="text1" w:themeTint="A6"/>
      <w:spacing w:val="10"/>
      <w:sz w:val="21"/>
      <w:szCs w:val="21"/>
    </w:rPr>
  </w:style>
  <w:style w:type="character" w:styleId="Strong">
    <w:name w:val="Strong"/>
    <w:uiPriority w:val="22"/>
    <w:qFormat/>
    <w:rsid w:val="00D72F43"/>
    <w:rPr>
      <w:b/>
      <w:bCs/>
    </w:rPr>
  </w:style>
  <w:style w:type="character" w:styleId="Emphasis">
    <w:name w:val="Emphasis"/>
    <w:uiPriority w:val="20"/>
    <w:qFormat/>
    <w:rsid w:val="00D72F43"/>
    <w:rPr>
      <w:caps/>
      <w:color w:val="1F4D78" w:themeColor="accent1" w:themeShade="7F"/>
      <w:spacing w:val="5"/>
    </w:rPr>
  </w:style>
  <w:style w:type="paragraph" w:styleId="Quote">
    <w:name w:val="Quote"/>
    <w:basedOn w:val="Normal"/>
    <w:next w:val="Normal"/>
    <w:link w:val="QuoteChar"/>
    <w:uiPriority w:val="29"/>
    <w:qFormat/>
    <w:rsid w:val="00D72F43"/>
    <w:rPr>
      <w:i/>
      <w:iCs/>
      <w:sz w:val="24"/>
      <w:szCs w:val="24"/>
    </w:rPr>
  </w:style>
  <w:style w:type="character" w:customStyle="1" w:styleId="QuoteChar">
    <w:name w:val="Quote Char"/>
    <w:basedOn w:val="DefaultParagraphFont"/>
    <w:link w:val="Quote"/>
    <w:uiPriority w:val="29"/>
    <w:rsid w:val="00D72F43"/>
    <w:rPr>
      <w:i/>
      <w:iCs/>
      <w:sz w:val="24"/>
      <w:szCs w:val="24"/>
    </w:rPr>
  </w:style>
  <w:style w:type="paragraph" w:styleId="IntenseQuote">
    <w:name w:val="Intense Quote"/>
    <w:basedOn w:val="Normal"/>
    <w:next w:val="Normal"/>
    <w:link w:val="IntenseQuoteChar"/>
    <w:uiPriority w:val="30"/>
    <w:qFormat/>
    <w:rsid w:val="00D72F43"/>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D72F43"/>
    <w:rPr>
      <w:color w:val="5B9BD5" w:themeColor="accent1"/>
      <w:sz w:val="24"/>
      <w:szCs w:val="24"/>
    </w:rPr>
  </w:style>
  <w:style w:type="character" w:styleId="SubtleEmphasis">
    <w:name w:val="Subtle Emphasis"/>
    <w:uiPriority w:val="19"/>
    <w:qFormat/>
    <w:rsid w:val="00D72F43"/>
    <w:rPr>
      <w:i/>
      <w:iCs/>
      <w:color w:val="1F4D78" w:themeColor="accent1" w:themeShade="7F"/>
    </w:rPr>
  </w:style>
  <w:style w:type="character" w:styleId="IntenseEmphasis">
    <w:name w:val="Intense Emphasis"/>
    <w:uiPriority w:val="21"/>
    <w:qFormat/>
    <w:rsid w:val="00D72F43"/>
    <w:rPr>
      <w:b/>
      <w:bCs/>
      <w:caps/>
      <w:color w:val="1F4D78" w:themeColor="accent1" w:themeShade="7F"/>
      <w:spacing w:val="10"/>
    </w:rPr>
  </w:style>
  <w:style w:type="character" w:styleId="SubtleReference">
    <w:name w:val="Subtle Reference"/>
    <w:uiPriority w:val="31"/>
    <w:qFormat/>
    <w:rsid w:val="00D72F43"/>
    <w:rPr>
      <w:b/>
      <w:bCs/>
      <w:color w:val="5B9BD5" w:themeColor="accent1"/>
    </w:rPr>
  </w:style>
  <w:style w:type="character" w:styleId="IntenseReference">
    <w:name w:val="Intense Reference"/>
    <w:uiPriority w:val="32"/>
    <w:qFormat/>
    <w:rsid w:val="00D72F43"/>
    <w:rPr>
      <w:b/>
      <w:bCs/>
      <w:i/>
      <w:iCs/>
      <w:caps/>
      <w:color w:val="5B9BD5" w:themeColor="accent1"/>
    </w:rPr>
  </w:style>
  <w:style w:type="character" w:styleId="BookTitle">
    <w:name w:val="Book Title"/>
    <w:uiPriority w:val="33"/>
    <w:qFormat/>
    <w:rsid w:val="00D72F43"/>
    <w:rPr>
      <w:b/>
      <w:bCs/>
      <w:i/>
      <w:iCs/>
      <w:spacing w:val="0"/>
    </w:rPr>
  </w:style>
  <w:style w:type="character" w:styleId="CommentReference">
    <w:name w:val="annotation reference"/>
    <w:basedOn w:val="DefaultParagraphFont"/>
    <w:uiPriority w:val="99"/>
    <w:semiHidden/>
    <w:unhideWhenUsed/>
    <w:rsid w:val="0059188C"/>
    <w:rPr>
      <w:sz w:val="16"/>
      <w:szCs w:val="16"/>
    </w:rPr>
  </w:style>
  <w:style w:type="paragraph" w:styleId="CommentText">
    <w:name w:val="annotation text"/>
    <w:basedOn w:val="Normal"/>
    <w:link w:val="CommentTextChar"/>
    <w:uiPriority w:val="99"/>
    <w:semiHidden/>
    <w:unhideWhenUsed/>
    <w:rsid w:val="0059188C"/>
    <w:pPr>
      <w:spacing w:line="240" w:lineRule="auto"/>
    </w:pPr>
  </w:style>
  <w:style w:type="character" w:customStyle="1" w:styleId="CommentTextChar">
    <w:name w:val="Comment Text Char"/>
    <w:basedOn w:val="DefaultParagraphFont"/>
    <w:link w:val="CommentText"/>
    <w:uiPriority w:val="99"/>
    <w:semiHidden/>
    <w:rsid w:val="0059188C"/>
  </w:style>
  <w:style w:type="paragraph" w:styleId="CommentSubject">
    <w:name w:val="annotation subject"/>
    <w:basedOn w:val="CommentText"/>
    <w:next w:val="CommentText"/>
    <w:link w:val="CommentSubjectChar"/>
    <w:uiPriority w:val="99"/>
    <w:semiHidden/>
    <w:unhideWhenUsed/>
    <w:rsid w:val="0059188C"/>
    <w:rPr>
      <w:b/>
      <w:bCs/>
    </w:rPr>
  </w:style>
  <w:style w:type="character" w:customStyle="1" w:styleId="CommentSubjectChar">
    <w:name w:val="Comment Subject Char"/>
    <w:basedOn w:val="CommentTextChar"/>
    <w:link w:val="CommentSubject"/>
    <w:uiPriority w:val="99"/>
    <w:semiHidden/>
    <w:rsid w:val="0059188C"/>
    <w:rPr>
      <w:b/>
      <w:bCs/>
    </w:rPr>
  </w:style>
  <w:style w:type="paragraph" w:styleId="BalloonText">
    <w:name w:val="Balloon Text"/>
    <w:basedOn w:val="Normal"/>
    <w:link w:val="BalloonTextChar"/>
    <w:uiPriority w:val="99"/>
    <w:semiHidden/>
    <w:unhideWhenUsed/>
    <w:rsid w:val="0059188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88C"/>
    <w:rPr>
      <w:rFonts w:ascii="Segoe UI" w:hAnsi="Segoe UI" w:cs="Segoe UI"/>
      <w:sz w:val="18"/>
      <w:szCs w:val="18"/>
    </w:rPr>
  </w:style>
  <w:style w:type="character" w:customStyle="1" w:styleId="highlight">
    <w:name w:val="highlight"/>
    <w:basedOn w:val="DefaultParagraphFont"/>
    <w:rsid w:val="00B74134"/>
  </w:style>
  <w:style w:type="paragraph" w:styleId="NormalWeb">
    <w:name w:val="Normal (Web)"/>
    <w:basedOn w:val="Normal"/>
    <w:uiPriority w:val="99"/>
    <w:semiHidden/>
    <w:unhideWhenUsed/>
    <w:rsid w:val="004B6785"/>
    <w:pPr>
      <w:spacing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862815">
      <w:bodyDiv w:val="1"/>
      <w:marLeft w:val="0"/>
      <w:marRight w:val="0"/>
      <w:marTop w:val="0"/>
      <w:marBottom w:val="0"/>
      <w:divBdr>
        <w:top w:val="none" w:sz="0" w:space="0" w:color="auto"/>
        <w:left w:val="none" w:sz="0" w:space="0" w:color="auto"/>
        <w:bottom w:val="none" w:sz="0" w:space="0" w:color="auto"/>
        <w:right w:val="none" w:sz="0" w:space="0" w:color="auto"/>
      </w:divBdr>
      <w:divsChild>
        <w:div w:id="8063598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2445006">
              <w:marLeft w:val="0"/>
              <w:marRight w:val="0"/>
              <w:marTop w:val="0"/>
              <w:marBottom w:val="0"/>
              <w:divBdr>
                <w:top w:val="none" w:sz="0" w:space="0" w:color="auto"/>
                <w:left w:val="none" w:sz="0" w:space="0" w:color="auto"/>
                <w:bottom w:val="none" w:sz="0" w:space="0" w:color="auto"/>
                <w:right w:val="none" w:sz="0" w:space="0" w:color="auto"/>
              </w:divBdr>
              <w:divsChild>
                <w:div w:id="1156065403">
                  <w:marLeft w:val="0"/>
                  <w:marRight w:val="0"/>
                  <w:marTop w:val="0"/>
                  <w:marBottom w:val="0"/>
                  <w:divBdr>
                    <w:top w:val="none" w:sz="0" w:space="0" w:color="auto"/>
                    <w:left w:val="none" w:sz="0" w:space="0" w:color="auto"/>
                    <w:bottom w:val="none" w:sz="0" w:space="0" w:color="auto"/>
                    <w:right w:val="none" w:sz="0" w:space="0" w:color="auto"/>
                  </w:divBdr>
                  <w:divsChild>
                    <w:div w:id="646130452">
                      <w:marLeft w:val="0"/>
                      <w:marRight w:val="0"/>
                      <w:marTop w:val="0"/>
                      <w:marBottom w:val="0"/>
                      <w:divBdr>
                        <w:top w:val="none" w:sz="0" w:space="0" w:color="auto"/>
                        <w:left w:val="none" w:sz="0" w:space="0" w:color="auto"/>
                        <w:bottom w:val="none" w:sz="0" w:space="0" w:color="auto"/>
                        <w:right w:val="none" w:sz="0" w:space="0" w:color="auto"/>
                      </w:divBdr>
                      <w:divsChild>
                        <w:div w:id="2005468902">
                          <w:marLeft w:val="0"/>
                          <w:marRight w:val="0"/>
                          <w:marTop w:val="0"/>
                          <w:marBottom w:val="0"/>
                          <w:divBdr>
                            <w:top w:val="none" w:sz="0" w:space="0" w:color="auto"/>
                            <w:left w:val="none" w:sz="0" w:space="0" w:color="auto"/>
                            <w:bottom w:val="none" w:sz="0" w:space="0" w:color="auto"/>
                            <w:right w:val="none" w:sz="0" w:space="0" w:color="auto"/>
                          </w:divBdr>
                          <w:divsChild>
                            <w:div w:id="4781542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905003">
                                  <w:marLeft w:val="0"/>
                                  <w:marRight w:val="0"/>
                                  <w:marTop w:val="0"/>
                                  <w:marBottom w:val="0"/>
                                  <w:divBdr>
                                    <w:top w:val="none" w:sz="0" w:space="0" w:color="auto"/>
                                    <w:left w:val="none" w:sz="0" w:space="0" w:color="auto"/>
                                    <w:bottom w:val="none" w:sz="0" w:space="0" w:color="auto"/>
                                    <w:right w:val="none" w:sz="0" w:space="0" w:color="auto"/>
                                  </w:divBdr>
                                  <w:divsChild>
                                    <w:div w:id="1617365987">
                                      <w:marLeft w:val="0"/>
                                      <w:marRight w:val="0"/>
                                      <w:marTop w:val="0"/>
                                      <w:marBottom w:val="0"/>
                                      <w:divBdr>
                                        <w:top w:val="none" w:sz="0" w:space="0" w:color="auto"/>
                                        <w:left w:val="none" w:sz="0" w:space="0" w:color="auto"/>
                                        <w:bottom w:val="none" w:sz="0" w:space="0" w:color="auto"/>
                                        <w:right w:val="none" w:sz="0" w:space="0" w:color="auto"/>
                                      </w:divBdr>
                                      <w:divsChild>
                                        <w:div w:id="893662461">
                                          <w:marLeft w:val="0"/>
                                          <w:marRight w:val="0"/>
                                          <w:marTop w:val="0"/>
                                          <w:marBottom w:val="0"/>
                                          <w:divBdr>
                                            <w:top w:val="none" w:sz="0" w:space="0" w:color="auto"/>
                                            <w:left w:val="none" w:sz="0" w:space="0" w:color="auto"/>
                                            <w:bottom w:val="none" w:sz="0" w:space="0" w:color="auto"/>
                                            <w:right w:val="none" w:sz="0" w:space="0" w:color="auto"/>
                                          </w:divBdr>
                                          <w:divsChild>
                                            <w:div w:id="2096975538">
                                              <w:marLeft w:val="0"/>
                                              <w:marRight w:val="0"/>
                                              <w:marTop w:val="0"/>
                                              <w:marBottom w:val="0"/>
                                              <w:divBdr>
                                                <w:top w:val="none" w:sz="0" w:space="0" w:color="auto"/>
                                                <w:left w:val="none" w:sz="0" w:space="0" w:color="auto"/>
                                                <w:bottom w:val="none" w:sz="0" w:space="0" w:color="auto"/>
                                                <w:right w:val="none" w:sz="0" w:space="0" w:color="auto"/>
                                              </w:divBdr>
                                              <w:divsChild>
                                                <w:div w:id="652368685">
                                                  <w:marLeft w:val="0"/>
                                                  <w:marRight w:val="0"/>
                                                  <w:marTop w:val="0"/>
                                                  <w:marBottom w:val="0"/>
                                                  <w:divBdr>
                                                    <w:top w:val="none" w:sz="0" w:space="0" w:color="auto"/>
                                                    <w:left w:val="none" w:sz="0" w:space="0" w:color="auto"/>
                                                    <w:bottom w:val="none" w:sz="0" w:space="0" w:color="auto"/>
                                                    <w:right w:val="none" w:sz="0" w:space="0" w:color="auto"/>
                                                  </w:divBdr>
                                                  <w:divsChild>
                                                    <w:div w:id="976034562">
                                                      <w:marLeft w:val="0"/>
                                                      <w:marRight w:val="0"/>
                                                      <w:marTop w:val="0"/>
                                                      <w:marBottom w:val="0"/>
                                                      <w:divBdr>
                                                        <w:top w:val="none" w:sz="0" w:space="0" w:color="auto"/>
                                                        <w:left w:val="none" w:sz="0" w:space="0" w:color="auto"/>
                                                        <w:bottom w:val="none" w:sz="0" w:space="0" w:color="auto"/>
                                                        <w:right w:val="none" w:sz="0" w:space="0" w:color="auto"/>
                                                      </w:divBdr>
                                                      <w:divsChild>
                                                        <w:div w:id="4092735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2534319">
                                                              <w:marLeft w:val="0"/>
                                                              <w:marRight w:val="0"/>
                                                              <w:marTop w:val="0"/>
                                                              <w:marBottom w:val="0"/>
                                                              <w:divBdr>
                                                                <w:top w:val="none" w:sz="0" w:space="0" w:color="auto"/>
                                                                <w:left w:val="none" w:sz="0" w:space="0" w:color="auto"/>
                                                                <w:bottom w:val="none" w:sz="0" w:space="0" w:color="auto"/>
                                                                <w:right w:val="none" w:sz="0" w:space="0" w:color="auto"/>
                                                              </w:divBdr>
                                                              <w:divsChild>
                                                                <w:div w:id="1358122010">
                                                                  <w:marLeft w:val="0"/>
                                                                  <w:marRight w:val="0"/>
                                                                  <w:marTop w:val="0"/>
                                                                  <w:marBottom w:val="0"/>
                                                                  <w:divBdr>
                                                                    <w:top w:val="none" w:sz="0" w:space="0" w:color="auto"/>
                                                                    <w:left w:val="none" w:sz="0" w:space="0" w:color="auto"/>
                                                                    <w:bottom w:val="none" w:sz="0" w:space="0" w:color="auto"/>
                                                                    <w:right w:val="none" w:sz="0" w:space="0" w:color="auto"/>
                                                                  </w:divBdr>
                                                                  <w:divsChild>
                                                                    <w:div w:id="1775439181">
                                                                      <w:marLeft w:val="0"/>
                                                                      <w:marRight w:val="0"/>
                                                                      <w:marTop w:val="0"/>
                                                                      <w:marBottom w:val="0"/>
                                                                      <w:divBdr>
                                                                        <w:top w:val="none" w:sz="0" w:space="0" w:color="auto"/>
                                                                        <w:left w:val="none" w:sz="0" w:space="0" w:color="auto"/>
                                                                        <w:bottom w:val="none" w:sz="0" w:space="0" w:color="auto"/>
                                                                        <w:right w:val="none" w:sz="0" w:space="0" w:color="auto"/>
                                                                      </w:divBdr>
                                                                      <w:divsChild>
                                                                        <w:div w:id="1865240144">
                                                                          <w:marLeft w:val="0"/>
                                                                          <w:marRight w:val="0"/>
                                                                          <w:marTop w:val="0"/>
                                                                          <w:marBottom w:val="0"/>
                                                                          <w:divBdr>
                                                                            <w:top w:val="none" w:sz="0" w:space="0" w:color="auto"/>
                                                                            <w:left w:val="none" w:sz="0" w:space="0" w:color="auto"/>
                                                                            <w:bottom w:val="none" w:sz="0" w:space="0" w:color="auto"/>
                                                                            <w:right w:val="none" w:sz="0" w:space="0" w:color="auto"/>
                                                                          </w:divBdr>
                                                                          <w:divsChild>
                                                                            <w:div w:id="832795812">
                                                                              <w:marLeft w:val="0"/>
                                                                              <w:marRight w:val="0"/>
                                                                              <w:marTop w:val="0"/>
                                                                              <w:marBottom w:val="0"/>
                                                                              <w:divBdr>
                                                                                <w:top w:val="none" w:sz="0" w:space="0" w:color="auto"/>
                                                                                <w:left w:val="none" w:sz="0" w:space="0" w:color="auto"/>
                                                                                <w:bottom w:val="none" w:sz="0" w:space="0" w:color="auto"/>
                                                                                <w:right w:val="none" w:sz="0" w:space="0" w:color="auto"/>
                                                                              </w:divBdr>
                                                                              <w:divsChild>
                                                                                <w:div w:id="17061767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940707">
                                                                                      <w:marLeft w:val="0"/>
                                                                                      <w:marRight w:val="0"/>
                                                                                      <w:marTop w:val="0"/>
                                                                                      <w:marBottom w:val="0"/>
                                                                                      <w:divBdr>
                                                                                        <w:top w:val="none" w:sz="0" w:space="0" w:color="auto"/>
                                                                                        <w:left w:val="none" w:sz="0" w:space="0" w:color="auto"/>
                                                                                        <w:bottom w:val="none" w:sz="0" w:space="0" w:color="auto"/>
                                                                                        <w:right w:val="none" w:sz="0" w:space="0" w:color="auto"/>
                                                                                      </w:divBdr>
                                                                                      <w:divsChild>
                                                                                        <w:div w:id="189880565">
                                                                                          <w:marLeft w:val="0"/>
                                                                                          <w:marRight w:val="0"/>
                                                                                          <w:marTop w:val="0"/>
                                                                                          <w:marBottom w:val="0"/>
                                                                                          <w:divBdr>
                                                                                            <w:top w:val="none" w:sz="0" w:space="0" w:color="auto"/>
                                                                                            <w:left w:val="none" w:sz="0" w:space="0" w:color="auto"/>
                                                                                            <w:bottom w:val="none" w:sz="0" w:space="0" w:color="auto"/>
                                                                                            <w:right w:val="none" w:sz="0" w:space="0" w:color="auto"/>
                                                                                          </w:divBdr>
                                                                                          <w:divsChild>
                                                                                            <w:div w:id="1527328938">
                                                                                              <w:marLeft w:val="0"/>
                                                                                              <w:marRight w:val="0"/>
                                                                                              <w:marTop w:val="0"/>
                                                                                              <w:marBottom w:val="0"/>
                                                                                              <w:divBdr>
                                                                                                <w:top w:val="none" w:sz="0" w:space="0" w:color="auto"/>
                                                                                                <w:left w:val="none" w:sz="0" w:space="0" w:color="auto"/>
                                                                                                <w:bottom w:val="none" w:sz="0" w:space="0" w:color="auto"/>
                                                                                                <w:right w:val="none" w:sz="0" w:space="0" w:color="auto"/>
                                                                                              </w:divBdr>
                                                                                              <w:divsChild>
                                                                                                <w:div w:id="77286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115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d.mathworks.com/supportfiles/downloads/R2014b/deployment_files/R2014b/installers/maci64/MCR_R2014b_maci64_installer.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icy.bioimageanalysis.org/downloa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sd.mathworks.com/supportfiles/downloads/R2016a/deployment_files/R2016a/installers/win64/MCR_R2016a_win64_installer.exe"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FB5D4631EC46FD86991D0AA8ADD1DE"/>
        <w:category>
          <w:name w:val="General"/>
          <w:gallery w:val="placeholder"/>
        </w:category>
        <w:types>
          <w:type w:val="bbPlcHdr"/>
        </w:types>
        <w:behaviors>
          <w:behavior w:val="content"/>
        </w:behaviors>
        <w:guid w:val="{6FD3D9D3-4CAF-4DC5-9B61-38357F129282}"/>
      </w:docPartPr>
      <w:docPartBody>
        <w:p w:rsidR="00573C01" w:rsidRDefault="00573C01" w:rsidP="00573C01">
          <w:pPr>
            <w:pStyle w:val="F9FB5D4631EC46FD86991D0AA8ADD1DE"/>
          </w:pPr>
          <w:r>
            <w:rPr>
              <w:color w:val="2E74B5" w:themeColor="accent1" w:themeShade="BF"/>
              <w:sz w:val="24"/>
              <w:szCs w:val="24"/>
            </w:rPr>
            <w:t>[Company name]</w:t>
          </w:r>
        </w:p>
      </w:docPartBody>
    </w:docPart>
    <w:docPart>
      <w:docPartPr>
        <w:name w:val="CD5E996CD5EE4746BDDCD0D11F3D79E6"/>
        <w:category>
          <w:name w:val="General"/>
          <w:gallery w:val="placeholder"/>
        </w:category>
        <w:types>
          <w:type w:val="bbPlcHdr"/>
        </w:types>
        <w:behaviors>
          <w:behavior w:val="content"/>
        </w:behaviors>
        <w:guid w:val="{C67AD676-506F-4C39-ACF6-BAAA34483CEC}"/>
      </w:docPartPr>
      <w:docPartBody>
        <w:p w:rsidR="00573C01" w:rsidRDefault="00573C01" w:rsidP="00573C01">
          <w:pPr>
            <w:pStyle w:val="CD5E996CD5EE4746BDDCD0D11F3D79E6"/>
          </w:pPr>
          <w:r>
            <w:rPr>
              <w:rFonts w:asciiTheme="majorHAnsi" w:eastAsiaTheme="majorEastAsia" w:hAnsiTheme="majorHAnsi" w:cstheme="majorBidi"/>
              <w:color w:val="5B9BD5" w:themeColor="accent1"/>
              <w:sz w:val="88"/>
              <w:szCs w:val="88"/>
            </w:rPr>
            <w:t>[Document title]</w:t>
          </w:r>
        </w:p>
      </w:docPartBody>
    </w:docPart>
    <w:docPart>
      <w:docPartPr>
        <w:name w:val="91586F58F820429AB5FAC7AFC778054F"/>
        <w:category>
          <w:name w:val="General"/>
          <w:gallery w:val="placeholder"/>
        </w:category>
        <w:types>
          <w:type w:val="bbPlcHdr"/>
        </w:types>
        <w:behaviors>
          <w:behavior w:val="content"/>
        </w:behaviors>
        <w:guid w:val="{2BC8D8F0-2A8A-4084-A8F5-04B9F8BED3CF}"/>
      </w:docPartPr>
      <w:docPartBody>
        <w:p w:rsidR="00573C01" w:rsidRDefault="00573C01" w:rsidP="00573C01">
          <w:pPr>
            <w:pStyle w:val="91586F58F820429AB5FAC7AFC778054F"/>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01"/>
    <w:rsid w:val="002A3AE1"/>
    <w:rsid w:val="00386D9F"/>
    <w:rsid w:val="0056358E"/>
    <w:rsid w:val="00573C01"/>
    <w:rsid w:val="005D2073"/>
    <w:rsid w:val="006C58BC"/>
    <w:rsid w:val="00C21D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FB5D4631EC46FD86991D0AA8ADD1DE">
    <w:name w:val="F9FB5D4631EC46FD86991D0AA8ADD1DE"/>
    <w:rsid w:val="00573C01"/>
  </w:style>
  <w:style w:type="paragraph" w:customStyle="1" w:styleId="CD5E996CD5EE4746BDDCD0D11F3D79E6">
    <w:name w:val="CD5E996CD5EE4746BDDCD0D11F3D79E6"/>
    <w:rsid w:val="00573C01"/>
  </w:style>
  <w:style w:type="paragraph" w:customStyle="1" w:styleId="91586F58F820429AB5FAC7AFC778054F">
    <w:name w:val="91586F58F820429AB5FAC7AFC778054F"/>
    <w:rsid w:val="00573C01"/>
  </w:style>
  <w:style w:type="paragraph" w:customStyle="1" w:styleId="093486CEB0314DDF8E7D4BE60ADF3623">
    <w:name w:val="093486CEB0314DDF8E7D4BE60ADF3623"/>
    <w:rsid w:val="00573C01"/>
  </w:style>
  <w:style w:type="paragraph" w:customStyle="1" w:styleId="2A0F117CF27E46828DD76CFCCAE00F8C">
    <w:name w:val="2A0F117CF27E46828DD76CFCCAE00F8C"/>
    <w:rsid w:val="00573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5F60-FAD1-4228-8B88-DA26E88BD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10</Pages>
  <Words>1938</Words>
  <Characters>11049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Cell Tracking Profiler</vt:lpstr>
    </vt:vector>
  </TitlesOfParts>
  <Company>King’s College London</Company>
  <LinksUpToDate>false</LinksUpToDate>
  <CharactersWithSpaces>12962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Cell Tracking Profiler</dc:title>
  <dc:subject>Manual for Installation and Use</dc:subject>
  <dc:creator>Kings College</dc:creator>
  <cp:keywords/>
  <dc:description/>
  <cp:lastModifiedBy>Mitchell, Claire</cp:lastModifiedBy>
  <cp:revision>5</cp:revision>
  <dcterms:created xsi:type="dcterms:W3CDTF">2019-01-09T08:24:00Z</dcterms:created>
  <dcterms:modified xsi:type="dcterms:W3CDTF">2019-01-09T19:16:00Z</dcterms:modified>
</cp:coreProperties>
</file>