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Test Specification</w:t>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For</w:t>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Project R</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gridCol w:w="240"/>
        <w:tblGridChange w:id="0">
          <w:tblGrid>
            <w:gridCol w:w="8640"/>
            <w:gridCol w:w="24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b w:val="1"/>
              </w:rPr>
            </w:pPr>
            <w:r w:rsidDel="00000000" w:rsidR="00000000" w:rsidRPr="00000000">
              <w:rPr>
                <w:b w:val="1"/>
                <w:rtl w:val="0"/>
              </w:rPr>
              <w:t xml:space="preserve">Instructor: Professor 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b w:val="1"/>
              </w:rPr>
            </w:pPr>
            <w:r w:rsidDel="00000000" w:rsidR="00000000" w:rsidRPr="00000000">
              <w:rPr>
                <w:b w:val="1"/>
                <w:rtl w:val="0"/>
              </w:rPr>
              <w:t xml:space="preserve">Team Members: Min Dye, Ryan Do, Peter Wainwright, Scott Hargrove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contextualSpacing w:val="0"/>
              <w:rPr>
                <w:b w:val="1"/>
              </w:rPr>
            </w:pPr>
            <w:r w:rsidDel="00000000" w:rsidR="00000000" w:rsidRPr="00000000">
              <w:rPr>
                <w:b w:val="1"/>
                <w:rtl w:val="0"/>
              </w:rPr>
              <w:t xml:space="preserve">Cycle: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b w:val="1"/>
              </w:rPr>
            </w:pPr>
            <w:r w:rsidDel="00000000" w:rsidR="00000000" w:rsidRPr="00000000">
              <w:rPr>
                <w:b w:val="1"/>
                <w:rtl w:val="0"/>
              </w:rPr>
              <w:t xml:space="preserve">Date Submitted: 4/29/2018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 </w:t>
            </w:r>
          </w:p>
        </w:tc>
      </w:tr>
    </w:tbl>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Document template copyright 2005-2015, CCI Instructors. Version 2.2.  Use permitted under Creative Commons license CC-BY-NC-SA.  See http://creativecommons.org/licenses/by-nc-sa/3.0/.</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610"/>
        <w:gridCol w:w="2610"/>
        <w:gridCol w:w="795"/>
        <w:gridCol w:w="1005"/>
        <w:tblGridChange w:id="0">
          <w:tblGrid>
            <w:gridCol w:w="1845"/>
            <w:gridCol w:w="2610"/>
            <w:gridCol w:w="2610"/>
            <w:gridCol w:w="795"/>
            <w:gridCol w:w="1005"/>
          </w:tblGrid>
        </w:tblGridChange>
      </w:tblGrid>
      <w:tr>
        <w:trPr>
          <w:trHeight w:val="22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b w:val="1"/>
              </w:rPr>
            </w:pPr>
            <w:r w:rsidDel="00000000" w:rsidR="00000000" w:rsidRPr="00000000">
              <w:rPr>
                <w:b w:val="1"/>
                <w:rtl w:val="0"/>
              </w:rPr>
              <w:t xml:space="preserve">Achievement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b w:val="1"/>
              </w:rPr>
            </w:pPr>
            <w:r w:rsidDel="00000000" w:rsidR="00000000" w:rsidRPr="00000000">
              <w:rPr>
                <w:b w:val="1"/>
                <w:rtl w:val="0"/>
              </w:rPr>
              <w:t xml:space="preserve">Minimal</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b w:val="1"/>
              </w:rPr>
            </w:pPr>
            <w:r w:rsidDel="00000000" w:rsidR="00000000" w:rsidRPr="00000000">
              <w:rPr>
                <w:b w:val="1"/>
                <w:rtl w:val="0"/>
              </w:rPr>
              <w:t xml:space="preserve">Exemplary</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b w:val="1"/>
              </w:rPr>
            </w:pPr>
            <w:r w:rsidDel="00000000" w:rsidR="00000000" w:rsidRPr="00000000">
              <w:rPr>
                <w:b w:val="1"/>
                <w:rtl w:val="0"/>
              </w:rPr>
              <w:t xml:space="preserve">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b w:val="1"/>
              </w:rPr>
            </w:pPr>
            <w:r w:rsidDel="00000000" w:rsidR="00000000" w:rsidRPr="00000000">
              <w:rPr>
                <w:b w:val="1"/>
                <w:rtl w:val="0"/>
              </w:rPr>
              <w:t xml:space="preserve">Score</w:t>
            </w:r>
          </w:p>
        </w:tc>
      </w:tr>
      <w:tr>
        <w:trPr>
          <w:trHeight w:val="13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b w:val="1"/>
              </w:rPr>
            </w:pPr>
            <w:r w:rsidDel="00000000" w:rsidR="00000000" w:rsidRPr="00000000">
              <w:rPr>
                <w:b w:val="1"/>
                <w:rtl w:val="0"/>
              </w:rPr>
              <w:t xml:space="preserve">Content</w:t>
            </w:r>
          </w:p>
          <w:p w:rsidR="00000000" w:rsidDel="00000000" w:rsidP="00000000" w:rsidRDefault="00000000" w:rsidRPr="00000000" w14:paraId="0000002E">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Section(s) missing, not useful, inconsistent, or wrong.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Provides all relevant information correctly and with appropriate detail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Introduction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Test Specs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  Selection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Aspects tested are trivial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Tests clearly address core system functions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  Organization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Tests are disorganized, IDs or Objectives are not meaningful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Tests are well-organized with structured IDs and clear objectives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  Set-up</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Steps are 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Complete, easy to follow conditions and steps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  Results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t xml:space="preserve">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pPr>
            <w:r w:rsidDel="00000000" w:rsidR="00000000" w:rsidRPr="00000000">
              <w:rPr>
                <w:rtl w:val="0"/>
              </w:rPr>
              <w:t xml:space="preserve">Complete and clear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b w:val="1"/>
              </w:rPr>
            </w:pPr>
            <w:r w:rsidDel="00000000" w:rsidR="00000000" w:rsidRPr="00000000">
              <w:rPr>
                <w:b w:val="1"/>
                <w:rtl w:val="0"/>
              </w:rPr>
              <w:t xml:space="preserve">Grammar and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rtl w:val="0"/>
              </w:rPr>
              <w:t xml:space="preserve">Many serious mistakes in grammar or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contextualSpacing w:val="0"/>
              <w:rPr/>
            </w:pPr>
            <w:r w:rsidDel="00000000" w:rsidR="00000000" w:rsidRPr="00000000">
              <w:rPr>
                <w:rtl w:val="0"/>
              </w:rPr>
              <w:t xml:space="preserve">Grammar, punctuation, and spelling all correct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tl w:val="0"/>
              </w:rPr>
              <w:t xml:space="preserve"> </w:t>
            </w:r>
          </w:p>
        </w:tc>
      </w:tr>
      <w:tr>
        <w:trPr>
          <w:trHeight w:val="100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b w:val="1"/>
              </w:rPr>
            </w:pPr>
            <w:r w:rsidDel="00000000" w:rsidR="00000000" w:rsidRPr="00000000">
              <w:rPr>
                <w:b w:val="1"/>
                <w:rtl w:val="0"/>
              </w:rPr>
              <w:t xml:space="preserve">Expression</w:t>
            </w:r>
          </w:p>
          <w:p w:rsidR="00000000" w:rsidDel="00000000" w:rsidP="00000000" w:rsidRDefault="00000000" w:rsidRPr="00000000" w14:paraId="00000057">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Hard to follow or poor word choices</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pPr>
            <w:r w:rsidDel="00000000" w:rsidR="00000000" w:rsidRPr="00000000">
              <w:rPr>
                <w:rtl w:val="0"/>
              </w:rPr>
              <w:t xml:space="preserve">Clear and concise.  A pleasure to read</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b w:val="1"/>
              </w:rPr>
            </w:pPr>
            <w:r w:rsidDel="00000000" w:rsidR="00000000" w:rsidRPr="00000000">
              <w:rPr>
                <w:b w:val="1"/>
                <w:rtl w:val="0"/>
              </w:rPr>
              <w:t xml:space="preserve">Tone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Tone not appropriate for technical writing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rtl w:val="0"/>
              </w:rPr>
              <w:t xml:space="preserve">Tone is consistently professional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b w:val="1"/>
              </w:rPr>
            </w:pPr>
            <w:r w:rsidDel="00000000" w:rsidR="00000000" w:rsidRPr="00000000">
              <w:rPr>
                <w:b w:val="1"/>
                <w:rtl w:val="0"/>
              </w:rPr>
              <w:t xml:space="preserve">Organization</w:t>
            </w:r>
          </w:p>
          <w:p w:rsidR="00000000" w:rsidDel="00000000" w:rsidP="00000000" w:rsidRDefault="00000000" w:rsidRPr="00000000" w14:paraId="00000062">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Information difficult to locate</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All information is easy to find and important points stand out</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b w:val="1"/>
              </w:rPr>
            </w:pPr>
            <w:r w:rsidDel="00000000" w:rsidR="00000000" w:rsidRPr="00000000">
              <w:rPr>
                <w:b w:val="1"/>
                <w:rtl w:val="0"/>
              </w:rPr>
              <w:t xml:space="preserve">Layout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rtl w:val="0"/>
              </w:rPr>
              <w:t xml:space="preserve">Layout is inconsistent, visually distracting, or hinders use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pPr>
            <w:r w:rsidDel="00000000" w:rsidR="00000000" w:rsidRPr="00000000">
              <w:rPr>
                <w:rtl w:val="0"/>
              </w:rPr>
              <w:t xml:space="preserve">Layout is attractive, consistent, and helps guide the reader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b w:val="1"/>
              </w:rPr>
            </w:pPr>
            <w:r w:rsidDel="00000000" w:rsidR="00000000" w:rsidRPr="00000000">
              <w:rPr>
                <w:b w:val="1"/>
                <w:rtl w:val="0"/>
              </w:rPr>
              <w:t xml:space="preserve">Late Submission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b w:val="1"/>
              </w:rPr>
            </w:pPr>
            <w:r w:rsidDel="00000000" w:rsidR="00000000" w:rsidRPr="00000000">
              <w:rPr>
                <w:b w:val="1"/>
                <w:rtl w:val="0"/>
              </w:rPr>
              <w:t xml:space="preserve">Total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b w:val="1"/>
              </w:rPr>
            </w:pPr>
            <w:r w:rsidDel="00000000" w:rsidR="00000000" w:rsidRPr="00000000">
              <w:rPr>
                <w:b w:val="1"/>
                <w:rtl w:val="0"/>
              </w:rPr>
              <w:t xml:space="preserve"> </w:t>
            </w:r>
          </w:p>
        </w:tc>
      </w:tr>
    </w:tbl>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sz w:val="16"/>
          <w:szCs w:val="16"/>
        </w:rPr>
      </w:pPr>
      <w:r w:rsidDel="00000000" w:rsidR="00000000" w:rsidRPr="00000000">
        <w:rPr>
          <w:rtl w:val="0"/>
        </w:rPr>
        <w:t xml:space="preserve">Test Specification</w:t>
      </w: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Play Testing</w:t>
      </w:r>
      <w:r w:rsidDel="00000000" w:rsidR="00000000" w:rsidRPr="00000000">
        <w:rPr>
          <w:rtl w:val="0"/>
        </w:rPr>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sz w:val="16"/>
                <w:szCs w:val="16"/>
              </w:rPr>
            </w:pPr>
            <w:r w:rsidDel="00000000" w:rsidR="00000000" w:rsidRPr="00000000">
              <w:rPr>
                <w:b w:val="1"/>
                <w:rtl w:val="0"/>
              </w:rPr>
              <w:t xml:space="preserve">Objective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pPr>
            <w:r w:rsidDel="00000000" w:rsidR="00000000" w:rsidRPr="00000000">
              <w:rPr>
                <w:rtl w:val="0"/>
              </w:rPr>
              <w:t xml:space="preserve">Have people test our game and get feedback from them to find out the ups and down of each part of the game.</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sz w:val="16"/>
                <w:szCs w:val="16"/>
              </w:rPr>
            </w:pPr>
            <w:r w:rsidDel="00000000" w:rsidR="00000000" w:rsidRPr="00000000">
              <w:rPr>
                <w:b w:val="1"/>
                <w:rtl w:val="0"/>
              </w:rPr>
              <w:t xml:space="preserve">Set-up</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tl w:val="0"/>
              </w:rPr>
              <w:t xml:space="preserve">Get people willing to test the game and give them access to the game for testing, followed by asking questions and getting feedback about their experience.</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contextualSpacing w:val="0"/>
              <w:rPr>
                <w:sz w:val="16"/>
                <w:szCs w:val="16"/>
              </w:rPr>
            </w:pPr>
            <w:r w:rsidDel="00000000" w:rsidR="00000000" w:rsidRPr="00000000">
              <w:rPr>
                <w:b w:val="1"/>
                <w:rtl w:val="0"/>
              </w:rPr>
              <w:t xml:space="preserve">Expected Results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pPr>
            <w:r w:rsidDel="00000000" w:rsidR="00000000" w:rsidRPr="00000000">
              <w:rPr>
                <w:rtl w:val="0"/>
              </w:rPr>
              <w:t xml:space="preserve">Hopefully we’ll get good feedback that will allow us to pinpoint what needs to be changed and what can be kept the same or what needs to be fine tuned.</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sz w:val="16"/>
                <w:szCs w:val="16"/>
              </w:rPr>
            </w:pPr>
            <w:r w:rsidDel="00000000" w:rsidR="00000000" w:rsidRPr="00000000">
              <w:rPr>
                <w:b w:val="1"/>
                <w:rtl w:val="0"/>
              </w:rPr>
              <w:t xml:space="preserve">Actual Results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pPr>
            <w:r w:rsidDel="00000000" w:rsidR="00000000" w:rsidRPr="00000000">
              <w:rPr>
                <w:rtl w:val="0"/>
              </w:rPr>
              <w:t xml:space="preserve"> </w:t>
            </w:r>
          </w:p>
        </w:tc>
      </w:tr>
    </w:tbl>
    <w:p w:rsidR="00000000" w:rsidDel="00000000" w:rsidP="00000000" w:rsidRDefault="00000000" w:rsidRPr="00000000" w14:paraId="00000082">
      <w:pPr>
        <w:contextualSpacing w:val="0"/>
        <w:rPr/>
      </w:pPr>
      <w:r w:rsidDel="00000000" w:rsidR="00000000" w:rsidRPr="00000000">
        <w:rPr>
          <w:rtl w:val="0"/>
        </w:rPr>
        <w:t xml:space="preserve"> </w:t>
      </w:r>
    </w:p>
    <w:p w:rsidR="00000000" w:rsidDel="00000000" w:rsidP="00000000" w:rsidRDefault="00000000" w:rsidRPr="00000000" w14:paraId="00000083">
      <w:pPr>
        <w:contextualSpacing w:val="0"/>
        <w:rPr>
          <w:b w:val="1"/>
        </w:rPr>
      </w:pPr>
      <w:r w:rsidDel="00000000" w:rsidR="00000000" w:rsidRPr="00000000">
        <w:rPr>
          <w:b w:val="1"/>
          <w:rtl w:val="0"/>
        </w:rPr>
        <w:t xml:space="preserve">New Enemy</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b w:val="1"/>
              </w:rPr>
            </w:pPr>
            <w:r w:rsidDel="00000000" w:rsidR="00000000" w:rsidRPr="00000000">
              <w:rPr>
                <w:b w:val="1"/>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t xml:space="preserve">Create a new bat enemy that is complete and ready to be put in the game.</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b w:val="1"/>
              </w:rPr>
            </w:pPr>
            <w:r w:rsidDel="00000000" w:rsidR="00000000" w:rsidRPr="00000000">
              <w:rPr>
                <w:b w:val="1"/>
                <w:rtl w:val="0"/>
              </w:rPr>
              <w:t xml:space="preserve">Set-up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rPr/>
            </w:pPr>
            <w:r w:rsidDel="00000000" w:rsidR="00000000" w:rsidRPr="00000000">
              <w:rPr>
                <w:rtl w:val="0"/>
              </w:rPr>
              <w:t xml:space="preserve">After creation set aside 45 minutes to test and make sure no errors with interacting with the enemy.</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contextualSpacing w:val="0"/>
              <w:rPr>
                <w:b w:val="1"/>
              </w:rPr>
            </w:pPr>
            <w:r w:rsidDel="00000000" w:rsidR="00000000" w:rsidRPr="00000000">
              <w:rPr>
                <w:b w:val="1"/>
                <w:rtl w:val="0"/>
              </w:rPr>
              <w:t xml:space="preserve">Expected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rPr/>
            </w:pPr>
            <w:r w:rsidDel="00000000" w:rsidR="00000000" w:rsidRPr="00000000">
              <w:rPr>
                <w:rtl w:val="0"/>
              </w:rPr>
              <w:t xml:space="preserve">The enemy will deal proper amount of damage to the player, be killable, and move around as we want it to.</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contextualSpacing w:val="0"/>
              <w:rPr>
                <w:b w:val="1"/>
              </w:rPr>
            </w:pPr>
            <w:r w:rsidDel="00000000" w:rsidR="00000000" w:rsidRPr="00000000">
              <w:rPr>
                <w:b w:val="1"/>
                <w:rtl w:val="0"/>
              </w:rPr>
              <w:t xml:space="preserve">Actual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rPr/>
            </w:pPr>
            <w:r w:rsidDel="00000000" w:rsidR="00000000" w:rsidRPr="00000000">
              <w:rPr>
                <w:rtl w:val="0"/>
              </w:rPr>
              <w:t xml:space="preserve"> </w:t>
            </w:r>
          </w:p>
        </w:tc>
      </w:tr>
    </w:tbl>
    <w:p w:rsidR="00000000" w:rsidDel="00000000" w:rsidP="00000000" w:rsidRDefault="00000000" w:rsidRPr="00000000" w14:paraId="0000008C">
      <w:pPr>
        <w:contextualSpacing w:val="0"/>
        <w:rPr>
          <w:b w:val="1"/>
          <w:sz w:val="34"/>
          <w:szCs w:val="3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contextualSpacing w:val="0"/>
        <w:rPr>
          <w:b w:val="1"/>
        </w:rPr>
      </w:pPr>
      <w:r w:rsidDel="00000000" w:rsidR="00000000" w:rsidRPr="00000000">
        <w:rPr>
          <w:b w:val="1"/>
          <w:rtl w:val="0"/>
        </w:rPr>
        <w:t xml:space="preserve">Level 3</w:t>
      </w: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b w:val="1"/>
              </w:rPr>
            </w:pPr>
            <w:r w:rsidDel="00000000" w:rsidR="00000000" w:rsidRPr="00000000">
              <w:rPr>
                <w:b w:val="1"/>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rPr/>
            </w:pPr>
            <w:r w:rsidDel="00000000" w:rsidR="00000000" w:rsidRPr="00000000">
              <w:rPr>
                <w:rtl w:val="0"/>
              </w:rPr>
              <w:t xml:space="preserve">Create a new level for the player to advance to and to advance from later on. This new level should be complete with enemies and new graphics.</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b w:val="1"/>
              </w:rPr>
            </w:pPr>
            <w:r w:rsidDel="00000000" w:rsidR="00000000" w:rsidRPr="00000000">
              <w:rPr>
                <w:b w:val="1"/>
                <w:rtl w:val="0"/>
              </w:rPr>
              <w:t xml:space="preserve">Set-up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pPr>
            <w:r w:rsidDel="00000000" w:rsidR="00000000" w:rsidRPr="00000000">
              <w:rPr>
                <w:rtl w:val="0"/>
              </w:rPr>
              <w:t xml:space="preserve">Set aside 1 hour to fully test all enemies and areas of the map to make sure everything is behaving as it should.</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b w:val="1"/>
              </w:rPr>
            </w:pPr>
            <w:r w:rsidDel="00000000" w:rsidR="00000000" w:rsidRPr="00000000">
              <w:rPr>
                <w:b w:val="1"/>
                <w:rtl w:val="0"/>
              </w:rPr>
              <w:t xml:space="preserve">Expected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pPr>
            <w:r w:rsidDel="00000000" w:rsidR="00000000" w:rsidRPr="00000000">
              <w:rPr>
                <w:rtl w:val="0"/>
              </w:rPr>
              <w:t xml:space="preserve">The player will be able to progress to this level with no problem, walls and floors should act as they should, and the player should take damage and be able to fight properly.</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b w:val="1"/>
              </w:rPr>
            </w:pPr>
            <w:r w:rsidDel="00000000" w:rsidR="00000000" w:rsidRPr="00000000">
              <w:rPr>
                <w:b w:val="1"/>
                <w:rtl w:val="0"/>
              </w:rPr>
              <w:t xml:space="preserve">Actual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pPr>
            <w:r w:rsidDel="00000000" w:rsidR="00000000" w:rsidRPr="00000000">
              <w:rPr>
                <w:rtl w:val="0"/>
              </w:rPr>
              <w:t xml:space="preserve"> </w:t>
            </w:r>
          </w:p>
        </w:tc>
      </w:tr>
    </w:tbl>
    <w:p w:rsidR="00000000" w:rsidDel="00000000" w:rsidP="00000000" w:rsidRDefault="00000000" w:rsidRPr="00000000" w14:paraId="00000096">
      <w:pPr>
        <w:contextualSpacing w:val="0"/>
        <w:rPr/>
      </w:pPr>
      <w:r w:rsidDel="00000000" w:rsidR="00000000" w:rsidRPr="00000000">
        <w:rPr>
          <w:rtl w:val="0"/>
        </w:rPr>
        <w:t xml:space="preserve"> </w:t>
      </w:r>
    </w:p>
    <w:p w:rsidR="00000000" w:rsidDel="00000000" w:rsidP="00000000" w:rsidRDefault="00000000" w:rsidRPr="00000000" w14:paraId="00000097">
      <w:pPr>
        <w:contextualSpacing w:val="0"/>
        <w:rPr/>
      </w:pPr>
      <w:r w:rsidDel="00000000" w:rsidR="00000000" w:rsidRPr="00000000">
        <w:rPr>
          <w:rtl w:val="0"/>
        </w:rPr>
        <w:t xml:space="preserve">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Aesthetics</w:t>
      </w: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705"/>
        <w:tblGridChange w:id="0">
          <w:tblGrid>
            <w:gridCol w:w="2160"/>
            <w:gridCol w:w="67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contextualSpacing w:val="0"/>
              <w:rPr>
                <w:b w:val="1"/>
              </w:rPr>
            </w:pPr>
            <w:r w:rsidDel="00000000" w:rsidR="00000000" w:rsidRPr="00000000">
              <w:rPr>
                <w:b w:val="1"/>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pPr>
            <w:r w:rsidDel="00000000" w:rsidR="00000000" w:rsidRPr="00000000">
              <w:rPr>
                <w:rtl w:val="0"/>
              </w:rPr>
              <w:t xml:space="preserve">Create more tile types to bring more colour to the game. This includes graphics and tilemap placement.</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contextualSpacing w:val="0"/>
              <w:rPr>
                <w:b w:val="1"/>
              </w:rPr>
            </w:pPr>
            <w:r w:rsidDel="00000000" w:rsidR="00000000" w:rsidRPr="00000000">
              <w:rPr>
                <w:b w:val="1"/>
                <w:rtl w:val="0"/>
              </w:rPr>
              <w:t xml:space="preserve">Set-up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Set aside 20 minutes to make sure the tile can be put in the game properly and that no errors arise while interacting with it.</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contextualSpacing w:val="0"/>
              <w:rPr>
                <w:b w:val="1"/>
              </w:rPr>
            </w:pPr>
            <w:r w:rsidDel="00000000" w:rsidR="00000000" w:rsidRPr="00000000">
              <w:rPr>
                <w:b w:val="1"/>
                <w:rtl w:val="0"/>
              </w:rPr>
              <w:t xml:space="preserve">Expected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rPr/>
            </w:pPr>
            <w:r w:rsidDel="00000000" w:rsidR="00000000" w:rsidRPr="00000000">
              <w:rPr>
                <w:rtl w:val="0"/>
              </w:rPr>
              <w:t xml:space="preserve">The new tile should look nice and fit in with the environment, while also working and interacting properly with the user and creatures in the level.</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b w:val="1"/>
              </w:rPr>
            </w:pPr>
            <w:r w:rsidDel="00000000" w:rsidR="00000000" w:rsidRPr="00000000">
              <w:rPr>
                <w:b w:val="1"/>
                <w:rtl w:val="0"/>
              </w:rPr>
              <w:t xml:space="preserve">Actual Results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 </w:t>
            </w:r>
          </w:p>
        </w:tc>
      </w:tr>
    </w:tbl>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