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4E28" w14:textId="77777777" w:rsidR="00C878B6" w:rsidRPr="00211FAE" w:rsidRDefault="00C878B6" w:rsidP="00C878B6">
      <w:pPr>
        <w:tabs>
          <w:tab w:val="left" w:pos="546"/>
        </w:tabs>
        <w:spacing w:line="257" w:lineRule="auto"/>
        <w:ind w:firstLine="709"/>
        <w:jc w:val="center"/>
        <w:rPr>
          <w:sz w:val="28"/>
          <w:szCs w:val="28"/>
        </w:rPr>
      </w:pPr>
      <w:bookmarkStart w:id="0" w:name="_Hlk112950465"/>
      <w:bookmarkStart w:id="1" w:name="_Toc264388593"/>
      <w:r w:rsidRPr="00211FAE">
        <w:rPr>
          <w:sz w:val="28"/>
          <w:szCs w:val="28"/>
        </w:rPr>
        <w:t xml:space="preserve">Министерство образования Новосибирской области ГБПОУ НСО «Новосибирский авиационный технический колледж имени </w:t>
      </w:r>
      <w:proofErr w:type="spellStart"/>
      <w:r w:rsidRPr="00211FAE">
        <w:rPr>
          <w:sz w:val="28"/>
          <w:szCs w:val="28"/>
        </w:rPr>
        <w:t>Б.С.Галущака</w:t>
      </w:r>
      <w:proofErr w:type="spellEnd"/>
      <w:r w:rsidRPr="00211FAE">
        <w:rPr>
          <w:sz w:val="28"/>
          <w:szCs w:val="28"/>
        </w:rPr>
        <w:t>»</w:t>
      </w:r>
    </w:p>
    <w:p w14:paraId="216E0563" w14:textId="77777777" w:rsidR="00C878B6" w:rsidRPr="00211FAE" w:rsidRDefault="00C878B6" w:rsidP="00C878B6">
      <w:pPr>
        <w:ind w:firstLine="709"/>
        <w:rPr>
          <w:sz w:val="28"/>
          <w:szCs w:val="28"/>
        </w:rPr>
      </w:pPr>
    </w:p>
    <w:p w14:paraId="14D16AEE" w14:textId="77777777" w:rsidR="00C878B6" w:rsidRPr="00211FAE" w:rsidRDefault="00C878B6" w:rsidP="00C878B6">
      <w:pPr>
        <w:ind w:firstLine="709"/>
        <w:rPr>
          <w:sz w:val="28"/>
          <w:szCs w:val="28"/>
        </w:rPr>
      </w:pPr>
    </w:p>
    <w:p w14:paraId="40FFD645" w14:textId="77777777" w:rsidR="00C878B6" w:rsidRPr="00211FAE" w:rsidRDefault="00C878B6" w:rsidP="00C878B6">
      <w:pPr>
        <w:ind w:firstLine="709"/>
        <w:rPr>
          <w:sz w:val="28"/>
          <w:szCs w:val="28"/>
        </w:rPr>
      </w:pPr>
    </w:p>
    <w:p w14:paraId="31CBFC8B" w14:textId="77777777" w:rsidR="00C878B6" w:rsidRPr="00211FAE" w:rsidRDefault="00C878B6" w:rsidP="00C878B6">
      <w:pPr>
        <w:ind w:firstLine="709"/>
        <w:rPr>
          <w:sz w:val="28"/>
          <w:szCs w:val="28"/>
        </w:rPr>
      </w:pPr>
    </w:p>
    <w:p w14:paraId="79A4346A" w14:textId="77777777" w:rsidR="00C878B6" w:rsidRPr="00211FAE" w:rsidRDefault="00C878B6" w:rsidP="00C878B6">
      <w:pPr>
        <w:ind w:firstLine="709"/>
        <w:rPr>
          <w:sz w:val="28"/>
          <w:szCs w:val="28"/>
        </w:rPr>
      </w:pPr>
    </w:p>
    <w:p w14:paraId="2B7BB122" w14:textId="77777777" w:rsidR="00C878B6" w:rsidRPr="00211FAE" w:rsidRDefault="00C878B6" w:rsidP="00C878B6">
      <w:pPr>
        <w:ind w:firstLine="709"/>
        <w:rPr>
          <w:sz w:val="28"/>
          <w:szCs w:val="28"/>
        </w:rPr>
      </w:pPr>
    </w:p>
    <w:p w14:paraId="43472B1C" w14:textId="77777777" w:rsidR="00C878B6" w:rsidRPr="00211FAE" w:rsidRDefault="00C878B6" w:rsidP="00C878B6">
      <w:pPr>
        <w:ind w:firstLine="709"/>
        <w:rPr>
          <w:sz w:val="28"/>
          <w:szCs w:val="28"/>
        </w:rPr>
      </w:pPr>
    </w:p>
    <w:p w14:paraId="1C4DAF22" w14:textId="77777777" w:rsidR="00C878B6" w:rsidRPr="00211FAE" w:rsidRDefault="00C878B6" w:rsidP="00C878B6">
      <w:pPr>
        <w:ind w:firstLine="709"/>
        <w:rPr>
          <w:sz w:val="28"/>
          <w:szCs w:val="28"/>
        </w:rPr>
      </w:pPr>
    </w:p>
    <w:p w14:paraId="6B447CA5" w14:textId="77777777" w:rsidR="00C878B6" w:rsidRPr="00211FAE" w:rsidRDefault="00C878B6" w:rsidP="00C878B6">
      <w:pPr>
        <w:ind w:firstLine="709"/>
        <w:rPr>
          <w:sz w:val="28"/>
          <w:szCs w:val="28"/>
        </w:rPr>
      </w:pPr>
    </w:p>
    <w:p w14:paraId="3D6EC937" w14:textId="0FB3DBEC" w:rsidR="00C878B6" w:rsidRPr="00211FAE" w:rsidRDefault="00C878B6" w:rsidP="00C878B6">
      <w:pPr>
        <w:pStyle w:val="aff9"/>
        <w:spacing w:after="0" w:line="240" w:lineRule="auto"/>
        <w:ind w:left="0" w:firstLine="709"/>
        <w:jc w:val="center"/>
        <w:rPr>
          <w:rFonts w:ascii="Times New Roman" w:eastAsia="Times New Roman" w:hAnsi="Times New Roman"/>
          <w:bCs/>
          <w:szCs w:val="28"/>
          <w:lang w:eastAsia="ru-RU"/>
        </w:rPr>
      </w:pPr>
      <w:r w:rsidRPr="00211FAE">
        <w:rPr>
          <w:rFonts w:ascii="Times New Roman" w:eastAsia="Times New Roman" w:hAnsi="Times New Roman"/>
          <w:bCs/>
          <w:szCs w:val="28"/>
          <w:lang w:eastAsia="ru-RU"/>
        </w:rPr>
        <w:t>Практическая работа 3</w:t>
      </w:r>
    </w:p>
    <w:p w14:paraId="5E2A25CF" w14:textId="3D45B8BB" w:rsidR="00C878B6" w:rsidRPr="00211FAE" w:rsidRDefault="00C878B6" w:rsidP="00C878B6">
      <w:pPr>
        <w:pStyle w:val="aff9"/>
        <w:spacing w:after="0" w:line="240" w:lineRule="auto"/>
        <w:ind w:left="0" w:firstLine="709"/>
        <w:jc w:val="center"/>
        <w:rPr>
          <w:rFonts w:ascii="Times New Roman" w:hAnsi="Times New Roman"/>
          <w:bCs/>
          <w:szCs w:val="28"/>
        </w:rPr>
      </w:pPr>
      <w:r w:rsidRPr="00211FAE">
        <w:rPr>
          <w:rFonts w:ascii="Times New Roman" w:eastAsia="Times New Roman" w:hAnsi="Times New Roman"/>
          <w:bCs/>
          <w:szCs w:val="28"/>
          <w:lang w:eastAsia="ru-RU"/>
        </w:rPr>
        <w:t>Разработка руководства оператора и руководства пользователя</w:t>
      </w:r>
    </w:p>
    <w:p w14:paraId="11F96672" w14:textId="77777777" w:rsidR="00C878B6" w:rsidRPr="00211FAE" w:rsidRDefault="00C878B6" w:rsidP="00C878B6">
      <w:pPr>
        <w:ind w:firstLine="709"/>
        <w:rPr>
          <w:sz w:val="28"/>
          <w:szCs w:val="28"/>
        </w:rPr>
      </w:pPr>
    </w:p>
    <w:p w14:paraId="27DBDAA3" w14:textId="77777777" w:rsidR="00C878B6" w:rsidRPr="00211FAE" w:rsidRDefault="00C878B6" w:rsidP="00C878B6">
      <w:pPr>
        <w:ind w:firstLine="709"/>
        <w:jc w:val="center"/>
        <w:rPr>
          <w:sz w:val="28"/>
          <w:szCs w:val="28"/>
        </w:rPr>
      </w:pPr>
    </w:p>
    <w:p w14:paraId="385F7409" w14:textId="77777777" w:rsidR="00C878B6" w:rsidRPr="00211FAE" w:rsidRDefault="00C878B6" w:rsidP="00C878B6">
      <w:pPr>
        <w:ind w:firstLine="709"/>
        <w:jc w:val="center"/>
        <w:rPr>
          <w:sz w:val="28"/>
          <w:szCs w:val="28"/>
        </w:rPr>
      </w:pPr>
    </w:p>
    <w:p w14:paraId="40F3486C" w14:textId="0CD1700B" w:rsidR="00C878B6" w:rsidRPr="00211FAE" w:rsidRDefault="00C878B6" w:rsidP="00211FAE">
      <w:pPr>
        <w:ind w:firstLine="709"/>
        <w:jc w:val="both"/>
        <w:rPr>
          <w:sz w:val="28"/>
          <w:szCs w:val="28"/>
        </w:rPr>
      </w:pPr>
      <w:r w:rsidRPr="00211FAE">
        <w:rPr>
          <w:sz w:val="28"/>
          <w:szCs w:val="28"/>
        </w:rPr>
        <w:t>Учебная дисциплина: Стандартизация, сертификация и техническое документирование</w:t>
      </w:r>
    </w:p>
    <w:p w14:paraId="502E3831" w14:textId="46A60DD6" w:rsidR="00C878B6" w:rsidRPr="00211FAE" w:rsidRDefault="00C878B6" w:rsidP="00211FAE">
      <w:pPr>
        <w:ind w:firstLine="709"/>
        <w:jc w:val="both"/>
        <w:rPr>
          <w:sz w:val="28"/>
          <w:szCs w:val="28"/>
        </w:rPr>
      </w:pPr>
      <w:r w:rsidRPr="00211FAE">
        <w:rPr>
          <w:sz w:val="28"/>
          <w:szCs w:val="28"/>
        </w:rPr>
        <w:t>Специальность: 09.02.07 Информационные системы и программирование</w:t>
      </w:r>
    </w:p>
    <w:p w14:paraId="182E8B4A" w14:textId="77777777" w:rsidR="00C878B6" w:rsidRPr="00211FAE" w:rsidRDefault="00C878B6" w:rsidP="00C878B6">
      <w:pPr>
        <w:ind w:firstLine="709"/>
        <w:rPr>
          <w:sz w:val="28"/>
          <w:szCs w:val="28"/>
        </w:rPr>
      </w:pPr>
    </w:p>
    <w:p w14:paraId="4CA26768" w14:textId="77777777" w:rsidR="00C878B6" w:rsidRPr="00211FAE" w:rsidRDefault="00C878B6" w:rsidP="00C878B6">
      <w:pPr>
        <w:ind w:firstLine="709"/>
        <w:rPr>
          <w:sz w:val="28"/>
          <w:szCs w:val="28"/>
        </w:rPr>
      </w:pPr>
    </w:p>
    <w:p w14:paraId="0D65CC3D" w14:textId="36CCB1C7" w:rsidR="00C878B6" w:rsidRPr="00211FAE" w:rsidRDefault="00C878B6" w:rsidP="00C878B6">
      <w:pPr>
        <w:ind w:firstLine="709"/>
        <w:jc w:val="right"/>
        <w:rPr>
          <w:sz w:val="28"/>
          <w:szCs w:val="28"/>
        </w:rPr>
      </w:pPr>
    </w:p>
    <w:p w14:paraId="65CD02F2" w14:textId="04F6EE16" w:rsidR="00C878B6" w:rsidRPr="00211FAE" w:rsidRDefault="00C878B6" w:rsidP="00C878B6">
      <w:pPr>
        <w:ind w:firstLine="709"/>
        <w:jc w:val="right"/>
        <w:rPr>
          <w:sz w:val="28"/>
          <w:szCs w:val="28"/>
        </w:rPr>
      </w:pPr>
    </w:p>
    <w:p w14:paraId="10187240" w14:textId="14E3B3D4" w:rsidR="00C878B6" w:rsidRPr="00211FAE" w:rsidRDefault="00C878B6" w:rsidP="00C878B6">
      <w:pPr>
        <w:ind w:firstLine="709"/>
        <w:jc w:val="right"/>
        <w:rPr>
          <w:sz w:val="28"/>
          <w:szCs w:val="28"/>
        </w:rPr>
      </w:pPr>
    </w:p>
    <w:p w14:paraId="7E7696CA" w14:textId="2683CE3A" w:rsidR="00C878B6" w:rsidRPr="00211FAE" w:rsidRDefault="00C878B6" w:rsidP="00C878B6">
      <w:pPr>
        <w:ind w:firstLine="709"/>
        <w:jc w:val="right"/>
        <w:rPr>
          <w:sz w:val="28"/>
          <w:szCs w:val="28"/>
        </w:rPr>
      </w:pPr>
    </w:p>
    <w:p w14:paraId="298B50E0" w14:textId="60AA77FE" w:rsidR="00C878B6" w:rsidRPr="00211FAE" w:rsidRDefault="00C878B6" w:rsidP="00C878B6">
      <w:pPr>
        <w:ind w:firstLine="709"/>
        <w:jc w:val="right"/>
        <w:rPr>
          <w:sz w:val="28"/>
          <w:szCs w:val="28"/>
        </w:rPr>
      </w:pPr>
    </w:p>
    <w:p w14:paraId="06CA2438" w14:textId="13DC1CC3" w:rsidR="00C878B6" w:rsidRPr="00211FAE" w:rsidRDefault="00C878B6" w:rsidP="00C878B6">
      <w:pPr>
        <w:ind w:firstLine="709"/>
        <w:jc w:val="right"/>
        <w:rPr>
          <w:sz w:val="28"/>
          <w:szCs w:val="28"/>
        </w:rPr>
      </w:pPr>
    </w:p>
    <w:p w14:paraId="7E4822F4" w14:textId="3071DABC" w:rsidR="00C878B6" w:rsidRPr="00211FAE" w:rsidRDefault="00C878B6" w:rsidP="00C878B6">
      <w:pPr>
        <w:ind w:firstLine="709"/>
        <w:jc w:val="right"/>
        <w:rPr>
          <w:sz w:val="28"/>
          <w:szCs w:val="28"/>
        </w:rPr>
      </w:pPr>
    </w:p>
    <w:p w14:paraId="1AE12DF3" w14:textId="4BAC79FA" w:rsidR="00C878B6" w:rsidRPr="00211FAE" w:rsidRDefault="00C878B6" w:rsidP="00C878B6">
      <w:pPr>
        <w:ind w:firstLine="709"/>
        <w:jc w:val="right"/>
        <w:rPr>
          <w:sz w:val="28"/>
          <w:szCs w:val="28"/>
        </w:rPr>
      </w:pPr>
    </w:p>
    <w:p w14:paraId="32D0363A" w14:textId="78BD10B4" w:rsidR="00C878B6" w:rsidRPr="00211FAE" w:rsidRDefault="00C878B6" w:rsidP="00C878B6">
      <w:pPr>
        <w:ind w:firstLine="709"/>
        <w:jc w:val="right"/>
        <w:rPr>
          <w:sz w:val="28"/>
          <w:szCs w:val="28"/>
        </w:rPr>
      </w:pPr>
    </w:p>
    <w:p w14:paraId="0836CE18" w14:textId="77777777" w:rsidR="00C878B6" w:rsidRPr="00211FAE" w:rsidRDefault="00C878B6" w:rsidP="00C878B6">
      <w:pPr>
        <w:ind w:firstLine="709"/>
        <w:jc w:val="right"/>
        <w:rPr>
          <w:sz w:val="28"/>
          <w:szCs w:val="28"/>
        </w:rPr>
      </w:pPr>
    </w:p>
    <w:p w14:paraId="1558F044" w14:textId="77777777" w:rsidR="00C878B6" w:rsidRPr="00211FAE" w:rsidRDefault="00C878B6" w:rsidP="00C878B6">
      <w:pPr>
        <w:ind w:firstLine="709"/>
        <w:jc w:val="right"/>
        <w:rPr>
          <w:sz w:val="28"/>
          <w:szCs w:val="28"/>
        </w:rPr>
      </w:pPr>
      <w:r w:rsidRPr="00211FAE">
        <w:rPr>
          <w:sz w:val="28"/>
          <w:szCs w:val="28"/>
        </w:rPr>
        <w:t xml:space="preserve">Выполнил: студент группы ПР21.106 Молотков Д.К. </w:t>
      </w:r>
    </w:p>
    <w:p w14:paraId="10062BB6" w14:textId="26EF565A" w:rsidR="00C878B6" w:rsidRPr="00211FAE" w:rsidRDefault="00C878B6" w:rsidP="00C878B6">
      <w:pPr>
        <w:ind w:firstLine="709"/>
        <w:jc w:val="right"/>
        <w:rPr>
          <w:sz w:val="28"/>
          <w:szCs w:val="28"/>
        </w:rPr>
      </w:pPr>
      <w:r w:rsidRPr="00211FAE">
        <w:rPr>
          <w:sz w:val="28"/>
          <w:szCs w:val="28"/>
        </w:rPr>
        <w:t>Проверил: Терехова А.А.</w:t>
      </w:r>
    </w:p>
    <w:p w14:paraId="57C791C6" w14:textId="77777777" w:rsidR="00C878B6" w:rsidRPr="00211FAE" w:rsidRDefault="00C878B6" w:rsidP="00C878B6">
      <w:pPr>
        <w:ind w:firstLine="709"/>
        <w:rPr>
          <w:sz w:val="28"/>
          <w:szCs w:val="28"/>
        </w:rPr>
      </w:pPr>
    </w:p>
    <w:p w14:paraId="1E303CA9" w14:textId="77777777" w:rsidR="00C878B6" w:rsidRPr="00211FAE" w:rsidRDefault="00C878B6" w:rsidP="00C878B6">
      <w:pPr>
        <w:ind w:firstLine="709"/>
        <w:rPr>
          <w:sz w:val="28"/>
          <w:szCs w:val="28"/>
        </w:rPr>
      </w:pPr>
    </w:p>
    <w:p w14:paraId="59CB5F3C" w14:textId="6A115923" w:rsidR="00C878B6" w:rsidRPr="00211FAE" w:rsidRDefault="00C878B6" w:rsidP="00C878B6">
      <w:pPr>
        <w:ind w:firstLine="709"/>
        <w:rPr>
          <w:sz w:val="28"/>
          <w:szCs w:val="28"/>
        </w:rPr>
      </w:pPr>
    </w:p>
    <w:p w14:paraId="36957379" w14:textId="1E7BC80B" w:rsidR="00C878B6" w:rsidRPr="00211FAE" w:rsidRDefault="00C878B6" w:rsidP="00C878B6">
      <w:pPr>
        <w:ind w:firstLine="709"/>
        <w:rPr>
          <w:sz w:val="28"/>
          <w:szCs w:val="28"/>
        </w:rPr>
      </w:pPr>
    </w:p>
    <w:p w14:paraId="0DB614BB" w14:textId="1D460F65" w:rsidR="00C878B6" w:rsidRPr="00211FAE" w:rsidRDefault="00C878B6" w:rsidP="00C878B6">
      <w:pPr>
        <w:ind w:firstLine="709"/>
        <w:rPr>
          <w:sz w:val="28"/>
          <w:szCs w:val="28"/>
        </w:rPr>
      </w:pPr>
    </w:p>
    <w:p w14:paraId="2C59E575" w14:textId="398D1635" w:rsidR="00C878B6" w:rsidRPr="00211FAE" w:rsidRDefault="00C878B6" w:rsidP="00C878B6">
      <w:pPr>
        <w:ind w:firstLine="709"/>
        <w:rPr>
          <w:sz w:val="28"/>
          <w:szCs w:val="28"/>
        </w:rPr>
      </w:pPr>
    </w:p>
    <w:p w14:paraId="3029D636" w14:textId="77777777" w:rsidR="00C878B6" w:rsidRPr="00211FAE" w:rsidRDefault="00C878B6" w:rsidP="00C878B6">
      <w:pPr>
        <w:ind w:firstLine="709"/>
        <w:rPr>
          <w:sz w:val="28"/>
          <w:szCs w:val="28"/>
        </w:rPr>
      </w:pPr>
    </w:p>
    <w:p w14:paraId="7FB4F269" w14:textId="5BC49A48" w:rsidR="00C878B6" w:rsidRPr="00211FAE" w:rsidRDefault="00C878B6" w:rsidP="00C878B6">
      <w:pPr>
        <w:ind w:firstLine="709"/>
        <w:rPr>
          <w:sz w:val="28"/>
          <w:szCs w:val="28"/>
        </w:rPr>
      </w:pPr>
    </w:p>
    <w:p w14:paraId="205FAAFA" w14:textId="77777777" w:rsidR="00C878B6" w:rsidRPr="00211FAE" w:rsidRDefault="00C878B6" w:rsidP="00C878B6">
      <w:pPr>
        <w:ind w:firstLine="709"/>
        <w:rPr>
          <w:sz w:val="28"/>
          <w:szCs w:val="28"/>
        </w:rPr>
      </w:pPr>
    </w:p>
    <w:p w14:paraId="5C807C36" w14:textId="77777777" w:rsidR="00C878B6" w:rsidRPr="00211FAE" w:rsidRDefault="00C878B6" w:rsidP="00C878B6">
      <w:pPr>
        <w:ind w:firstLine="709"/>
        <w:rPr>
          <w:sz w:val="28"/>
          <w:szCs w:val="28"/>
        </w:rPr>
      </w:pPr>
    </w:p>
    <w:p w14:paraId="482A113D" w14:textId="77777777" w:rsidR="00C878B6" w:rsidRPr="00211FAE" w:rsidRDefault="00C878B6" w:rsidP="00C878B6">
      <w:pPr>
        <w:ind w:firstLine="709"/>
        <w:jc w:val="center"/>
        <w:rPr>
          <w:sz w:val="28"/>
          <w:szCs w:val="28"/>
        </w:rPr>
      </w:pPr>
    </w:p>
    <w:p w14:paraId="10E42109" w14:textId="62F1631E" w:rsidR="00C878B6" w:rsidRPr="00211FAE" w:rsidRDefault="00C878B6" w:rsidP="00C878B6">
      <w:pPr>
        <w:ind w:firstLine="709"/>
        <w:jc w:val="center"/>
        <w:rPr>
          <w:sz w:val="28"/>
          <w:szCs w:val="28"/>
        </w:rPr>
      </w:pPr>
      <w:r w:rsidRPr="00211FAE">
        <w:rPr>
          <w:sz w:val="28"/>
          <w:szCs w:val="28"/>
        </w:rPr>
        <w:t>2022</w:t>
      </w:r>
    </w:p>
    <w:sdt>
      <w:sdtPr>
        <w:rPr>
          <w:rFonts w:ascii="Times New Roman" w:hAnsi="Times New Roman"/>
          <w:b w:val="0"/>
          <w:caps w:val="0"/>
          <w:kern w:val="0"/>
        </w:rPr>
        <w:id w:val="17822194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1DCC5D8" w14:textId="14D90DAE" w:rsidR="00211FAE" w:rsidRPr="00211FAE" w:rsidRDefault="00211FAE" w:rsidP="00211FAE">
          <w:pPr>
            <w:pStyle w:val="13"/>
            <w:rPr>
              <w:rFonts w:ascii="Times New Roman" w:hAnsi="Times New Roman"/>
              <w:sz w:val="32"/>
              <w:szCs w:val="32"/>
            </w:rPr>
          </w:pPr>
          <w:r w:rsidRPr="00211FAE">
            <w:rPr>
              <w:rFonts w:ascii="Times New Roman" w:hAnsi="Times New Roman"/>
              <w:sz w:val="32"/>
              <w:szCs w:val="32"/>
            </w:rPr>
            <w:t>содержание</w:t>
          </w:r>
        </w:p>
        <w:p w14:paraId="3FBA5A09" w14:textId="6640F0D8" w:rsidR="00211FAE" w:rsidRDefault="00211FAE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18151112" w:history="1">
            <w:r w:rsidRPr="00D26FAF">
              <w:rPr>
                <w:rStyle w:val="aa"/>
              </w:rPr>
              <w:t>1 Назначение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_Toc118151112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1CF18B" w14:textId="7C4A21A0" w:rsidR="00211FAE" w:rsidRDefault="00AB1AED">
          <w:pPr>
            <w:pStyle w:val="2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51113" w:history="1">
            <w:r w:rsidR="00211FAE" w:rsidRPr="00D26FAF">
              <w:rPr>
                <w:rStyle w:val="aa"/>
                <w:noProof/>
              </w:rPr>
              <w:t>1.1 Классы решаемых задач</w:t>
            </w:r>
            <w:r w:rsidR="00211FAE">
              <w:rPr>
                <w:noProof/>
                <w:webHidden/>
              </w:rPr>
              <w:tab/>
            </w:r>
            <w:r w:rsidR="00211FAE">
              <w:rPr>
                <w:noProof/>
                <w:webHidden/>
              </w:rPr>
              <w:fldChar w:fldCharType="begin"/>
            </w:r>
            <w:r w:rsidR="00211FAE">
              <w:rPr>
                <w:noProof/>
                <w:webHidden/>
              </w:rPr>
              <w:instrText xml:space="preserve"> PAGEREF _Toc118151113 \h </w:instrText>
            </w:r>
            <w:r w:rsidR="00211FAE">
              <w:rPr>
                <w:noProof/>
                <w:webHidden/>
              </w:rPr>
            </w:r>
            <w:r w:rsidR="00211FAE">
              <w:rPr>
                <w:noProof/>
                <w:webHidden/>
              </w:rPr>
              <w:fldChar w:fldCharType="separate"/>
            </w:r>
            <w:r w:rsidR="00211FAE">
              <w:rPr>
                <w:noProof/>
                <w:webHidden/>
              </w:rPr>
              <w:t>3</w:t>
            </w:r>
            <w:r w:rsidR="00211FAE">
              <w:rPr>
                <w:noProof/>
                <w:webHidden/>
              </w:rPr>
              <w:fldChar w:fldCharType="end"/>
            </w:r>
          </w:hyperlink>
        </w:p>
        <w:p w14:paraId="506B5F60" w14:textId="62B9B455" w:rsidR="00211FAE" w:rsidRDefault="00AB1AED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18151114" w:history="1">
            <w:r w:rsidR="00211FAE" w:rsidRPr="00D26FAF">
              <w:rPr>
                <w:rStyle w:val="aa"/>
              </w:rPr>
              <w:t>2 Условия выполнения программы</w:t>
            </w:r>
            <w:r w:rsidR="00211FAE">
              <w:rPr>
                <w:webHidden/>
              </w:rPr>
              <w:tab/>
            </w:r>
            <w:r w:rsidR="00211FAE">
              <w:rPr>
                <w:webHidden/>
              </w:rPr>
              <w:fldChar w:fldCharType="begin"/>
            </w:r>
            <w:r w:rsidR="00211FAE">
              <w:rPr>
                <w:webHidden/>
              </w:rPr>
              <w:instrText xml:space="preserve"> PAGEREF _Toc118151114 \h </w:instrText>
            </w:r>
            <w:r w:rsidR="00211FAE">
              <w:rPr>
                <w:webHidden/>
              </w:rPr>
            </w:r>
            <w:r w:rsidR="00211FAE">
              <w:rPr>
                <w:webHidden/>
              </w:rPr>
              <w:fldChar w:fldCharType="separate"/>
            </w:r>
            <w:r w:rsidR="00211FAE">
              <w:rPr>
                <w:webHidden/>
              </w:rPr>
              <w:t>4</w:t>
            </w:r>
            <w:r w:rsidR="00211FAE">
              <w:rPr>
                <w:webHidden/>
              </w:rPr>
              <w:fldChar w:fldCharType="end"/>
            </w:r>
          </w:hyperlink>
        </w:p>
        <w:p w14:paraId="4236C5B5" w14:textId="2B6CBF5E" w:rsidR="00211FAE" w:rsidRDefault="00AB1AED">
          <w:pPr>
            <w:pStyle w:val="2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51115" w:history="1">
            <w:r w:rsidR="00211FAE" w:rsidRPr="00D26FAF">
              <w:rPr>
                <w:rStyle w:val="aa"/>
                <w:noProof/>
              </w:rPr>
              <w:t>2.1 Функциональные ограничения</w:t>
            </w:r>
            <w:r w:rsidR="00211FAE">
              <w:rPr>
                <w:noProof/>
                <w:webHidden/>
              </w:rPr>
              <w:tab/>
            </w:r>
            <w:r w:rsidR="00211FAE">
              <w:rPr>
                <w:noProof/>
                <w:webHidden/>
              </w:rPr>
              <w:fldChar w:fldCharType="begin"/>
            </w:r>
            <w:r w:rsidR="00211FAE">
              <w:rPr>
                <w:noProof/>
                <w:webHidden/>
              </w:rPr>
              <w:instrText xml:space="preserve"> PAGEREF _Toc118151115 \h </w:instrText>
            </w:r>
            <w:r w:rsidR="00211FAE">
              <w:rPr>
                <w:noProof/>
                <w:webHidden/>
              </w:rPr>
            </w:r>
            <w:r w:rsidR="00211FAE">
              <w:rPr>
                <w:noProof/>
                <w:webHidden/>
              </w:rPr>
              <w:fldChar w:fldCharType="separate"/>
            </w:r>
            <w:r w:rsidR="00211FAE">
              <w:rPr>
                <w:noProof/>
                <w:webHidden/>
              </w:rPr>
              <w:t>4</w:t>
            </w:r>
            <w:r w:rsidR="00211FAE">
              <w:rPr>
                <w:noProof/>
                <w:webHidden/>
              </w:rPr>
              <w:fldChar w:fldCharType="end"/>
            </w:r>
          </w:hyperlink>
        </w:p>
        <w:p w14:paraId="4A4B96CE" w14:textId="5478F57D" w:rsidR="00211FAE" w:rsidRDefault="00AB1AED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18151116" w:history="1">
            <w:r w:rsidR="00211FAE" w:rsidRPr="00D26FAF">
              <w:rPr>
                <w:rStyle w:val="aa"/>
              </w:rPr>
              <w:t>3 Выполнение программы</w:t>
            </w:r>
            <w:r w:rsidR="00211FAE">
              <w:rPr>
                <w:webHidden/>
              </w:rPr>
              <w:tab/>
            </w:r>
            <w:r w:rsidR="00211FAE">
              <w:rPr>
                <w:webHidden/>
              </w:rPr>
              <w:fldChar w:fldCharType="begin"/>
            </w:r>
            <w:r w:rsidR="00211FAE">
              <w:rPr>
                <w:webHidden/>
              </w:rPr>
              <w:instrText xml:space="preserve"> PAGEREF _Toc118151116 \h </w:instrText>
            </w:r>
            <w:r w:rsidR="00211FAE">
              <w:rPr>
                <w:webHidden/>
              </w:rPr>
            </w:r>
            <w:r w:rsidR="00211FAE">
              <w:rPr>
                <w:webHidden/>
              </w:rPr>
              <w:fldChar w:fldCharType="separate"/>
            </w:r>
            <w:r w:rsidR="00211FAE">
              <w:rPr>
                <w:webHidden/>
              </w:rPr>
              <w:t>5</w:t>
            </w:r>
            <w:r w:rsidR="00211FAE">
              <w:rPr>
                <w:webHidden/>
              </w:rPr>
              <w:fldChar w:fldCharType="end"/>
            </w:r>
          </w:hyperlink>
        </w:p>
        <w:p w14:paraId="50E545CF" w14:textId="11AEF99B" w:rsidR="00211FAE" w:rsidRDefault="00AB1AED">
          <w:pPr>
            <w:pStyle w:val="2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51117" w:history="1">
            <w:r w:rsidR="00211FAE" w:rsidRPr="00D26FAF">
              <w:rPr>
                <w:rStyle w:val="aa"/>
                <w:noProof/>
              </w:rPr>
              <w:t>3.1 Алгоритм программы</w:t>
            </w:r>
            <w:r w:rsidR="00211FAE">
              <w:rPr>
                <w:noProof/>
                <w:webHidden/>
              </w:rPr>
              <w:tab/>
            </w:r>
            <w:r w:rsidR="00211FAE">
              <w:rPr>
                <w:noProof/>
                <w:webHidden/>
              </w:rPr>
              <w:fldChar w:fldCharType="begin"/>
            </w:r>
            <w:r w:rsidR="00211FAE">
              <w:rPr>
                <w:noProof/>
                <w:webHidden/>
              </w:rPr>
              <w:instrText xml:space="preserve"> PAGEREF _Toc118151117 \h </w:instrText>
            </w:r>
            <w:r w:rsidR="00211FAE">
              <w:rPr>
                <w:noProof/>
                <w:webHidden/>
              </w:rPr>
            </w:r>
            <w:r w:rsidR="00211FAE">
              <w:rPr>
                <w:noProof/>
                <w:webHidden/>
              </w:rPr>
              <w:fldChar w:fldCharType="separate"/>
            </w:r>
            <w:r w:rsidR="00211FAE">
              <w:rPr>
                <w:noProof/>
                <w:webHidden/>
              </w:rPr>
              <w:t>5</w:t>
            </w:r>
            <w:r w:rsidR="00211FAE">
              <w:rPr>
                <w:noProof/>
                <w:webHidden/>
              </w:rPr>
              <w:fldChar w:fldCharType="end"/>
            </w:r>
          </w:hyperlink>
        </w:p>
        <w:p w14:paraId="06B40266" w14:textId="232C6FBD" w:rsidR="00211FAE" w:rsidRDefault="00AB1AED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18151118" w:history="1">
            <w:r w:rsidR="00211FAE" w:rsidRPr="00D26FAF">
              <w:rPr>
                <w:rStyle w:val="aa"/>
              </w:rPr>
              <w:t>4 Сообщения оператору</w:t>
            </w:r>
            <w:r w:rsidR="00211FAE">
              <w:rPr>
                <w:webHidden/>
              </w:rPr>
              <w:tab/>
            </w:r>
            <w:r w:rsidR="00211FAE">
              <w:rPr>
                <w:webHidden/>
              </w:rPr>
              <w:fldChar w:fldCharType="begin"/>
            </w:r>
            <w:r w:rsidR="00211FAE">
              <w:rPr>
                <w:webHidden/>
              </w:rPr>
              <w:instrText xml:space="preserve"> PAGEREF _Toc118151118 \h </w:instrText>
            </w:r>
            <w:r w:rsidR="00211FAE">
              <w:rPr>
                <w:webHidden/>
              </w:rPr>
            </w:r>
            <w:r w:rsidR="00211FAE">
              <w:rPr>
                <w:webHidden/>
              </w:rPr>
              <w:fldChar w:fldCharType="separate"/>
            </w:r>
            <w:r w:rsidR="00211FAE">
              <w:rPr>
                <w:webHidden/>
              </w:rPr>
              <w:t>6</w:t>
            </w:r>
            <w:r w:rsidR="00211FAE">
              <w:rPr>
                <w:webHidden/>
              </w:rPr>
              <w:fldChar w:fldCharType="end"/>
            </w:r>
          </w:hyperlink>
        </w:p>
        <w:p w14:paraId="6D9EE3D4" w14:textId="42CCC19F" w:rsidR="00211FAE" w:rsidRDefault="00211FAE">
          <w:r>
            <w:rPr>
              <w:b/>
              <w:noProof/>
              <w:sz w:val="28"/>
            </w:rPr>
            <w:fldChar w:fldCharType="end"/>
          </w:r>
        </w:p>
      </w:sdtContent>
    </w:sdt>
    <w:p w14:paraId="297AA2FE" w14:textId="77777777" w:rsidR="00211FAE" w:rsidRPr="00211FAE" w:rsidRDefault="00211FAE" w:rsidP="00211FAE">
      <w:pPr>
        <w:rPr>
          <w:sz w:val="28"/>
          <w:szCs w:val="28"/>
        </w:rPr>
      </w:pPr>
    </w:p>
    <w:p w14:paraId="61745FC5" w14:textId="77777777" w:rsidR="00211FAE" w:rsidRPr="00211FAE" w:rsidRDefault="00211FAE" w:rsidP="00C878B6">
      <w:pPr>
        <w:ind w:firstLine="709"/>
        <w:jc w:val="center"/>
        <w:rPr>
          <w:sz w:val="28"/>
          <w:szCs w:val="28"/>
        </w:rPr>
      </w:pPr>
    </w:p>
    <w:bookmarkEnd w:id="0"/>
    <w:bookmarkEnd w:id="1"/>
    <w:p w14:paraId="6E535007" w14:textId="44EA8A89" w:rsidR="00211FAE" w:rsidRDefault="00211F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A469FE" w14:textId="333C14EB" w:rsidR="00211FAE" w:rsidRPr="00211FAE" w:rsidRDefault="00211FAE" w:rsidP="00211FAE">
      <w:pPr>
        <w:pStyle w:val="tdtoccaptionlevel1"/>
        <w:rPr>
          <w:rFonts w:cs="Times New Roman"/>
        </w:rPr>
      </w:pPr>
      <w:bookmarkStart w:id="2" w:name="_Toc137292775"/>
      <w:bookmarkStart w:id="3" w:name="_Toc118151112"/>
      <w:r w:rsidRPr="00211FAE">
        <w:rPr>
          <w:rFonts w:cs="Times New Roman"/>
        </w:rPr>
        <w:lastRenderedPageBreak/>
        <w:t>Назначение программы</w:t>
      </w:r>
      <w:bookmarkEnd w:id="2"/>
      <w:bookmarkEnd w:id="3"/>
    </w:p>
    <w:p w14:paraId="5282FCFB" w14:textId="77777777" w:rsidR="00211FAE" w:rsidRPr="00211FAE" w:rsidRDefault="00211FAE" w:rsidP="00211FAE">
      <w:pPr>
        <w:spacing w:line="360" w:lineRule="auto"/>
        <w:ind w:firstLine="709"/>
        <w:jc w:val="both"/>
        <w:rPr>
          <w:sz w:val="28"/>
          <w:szCs w:val="28"/>
        </w:rPr>
      </w:pPr>
      <w:r w:rsidRPr="00211FAE">
        <w:rPr>
          <w:sz w:val="28"/>
          <w:szCs w:val="28"/>
        </w:rPr>
        <w:t>Основная задача вызываемой программы - повысить удобство оплаты штрафов.</w:t>
      </w:r>
    </w:p>
    <w:p w14:paraId="062FFC82" w14:textId="77777777" w:rsidR="00211FAE" w:rsidRPr="00211FAE" w:rsidRDefault="00211FAE" w:rsidP="00211FAE">
      <w:pPr>
        <w:spacing w:line="360" w:lineRule="auto"/>
        <w:ind w:firstLine="709"/>
        <w:jc w:val="both"/>
        <w:rPr>
          <w:sz w:val="28"/>
          <w:szCs w:val="28"/>
        </w:rPr>
      </w:pPr>
      <w:r w:rsidRPr="00211FAE">
        <w:rPr>
          <w:sz w:val="28"/>
          <w:szCs w:val="28"/>
        </w:rPr>
        <w:t>Программа УНПДД реализует следующие функции:</w:t>
      </w:r>
    </w:p>
    <w:p w14:paraId="79F6BA1A" w14:textId="77777777" w:rsidR="00211FAE" w:rsidRPr="00211FAE" w:rsidRDefault="00211FAE" w:rsidP="000708F3">
      <w:pPr>
        <w:pStyle w:val="aff9"/>
        <w:numPr>
          <w:ilvl w:val="0"/>
          <w:numId w:val="49"/>
        </w:numPr>
        <w:spacing w:line="360" w:lineRule="auto"/>
        <w:jc w:val="both"/>
        <w:rPr>
          <w:szCs w:val="28"/>
        </w:rPr>
      </w:pPr>
      <w:r w:rsidRPr="00211FAE">
        <w:rPr>
          <w:szCs w:val="28"/>
        </w:rPr>
        <w:t>Сбор информации из базы данных;</w:t>
      </w:r>
    </w:p>
    <w:p w14:paraId="094E5E1A" w14:textId="77777777" w:rsidR="00211FAE" w:rsidRPr="00211FAE" w:rsidRDefault="00211FAE" w:rsidP="000708F3">
      <w:pPr>
        <w:pStyle w:val="aff9"/>
        <w:numPr>
          <w:ilvl w:val="0"/>
          <w:numId w:val="49"/>
        </w:numPr>
        <w:spacing w:line="360" w:lineRule="auto"/>
        <w:jc w:val="both"/>
        <w:rPr>
          <w:szCs w:val="28"/>
        </w:rPr>
      </w:pPr>
      <w:r w:rsidRPr="00211FAE">
        <w:rPr>
          <w:szCs w:val="28"/>
        </w:rPr>
        <w:t>Фильтрация этой информации по пользователям;</w:t>
      </w:r>
    </w:p>
    <w:p w14:paraId="31DABF3C" w14:textId="3B6C228D" w:rsidR="00211FAE" w:rsidRPr="00211FAE" w:rsidRDefault="00211FAE" w:rsidP="000708F3">
      <w:pPr>
        <w:pStyle w:val="aff9"/>
        <w:numPr>
          <w:ilvl w:val="0"/>
          <w:numId w:val="49"/>
        </w:numPr>
        <w:spacing w:line="360" w:lineRule="auto"/>
        <w:jc w:val="both"/>
        <w:rPr>
          <w:szCs w:val="28"/>
        </w:rPr>
      </w:pPr>
      <w:r w:rsidRPr="00211FAE">
        <w:rPr>
          <w:szCs w:val="28"/>
        </w:rPr>
        <w:t>Вывод информации.</w:t>
      </w:r>
    </w:p>
    <w:p w14:paraId="2FE7407B" w14:textId="77777777" w:rsidR="00211FAE" w:rsidRPr="00211FAE" w:rsidRDefault="00211FAE" w:rsidP="00211FAE">
      <w:pPr>
        <w:pStyle w:val="tdtoccaptionlevel2"/>
        <w:rPr>
          <w:rFonts w:cs="Times New Roman"/>
        </w:rPr>
      </w:pPr>
      <w:bookmarkStart w:id="4" w:name="_Toc118151113"/>
      <w:r w:rsidRPr="00211FAE">
        <w:rPr>
          <w:rFonts w:cs="Times New Roman"/>
        </w:rPr>
        <w:t>Классы решаемых задач</w:t>
      </w:r>
      <w:bookmarkEnd w:id="4"/>
    </w:p>
    <w:p w14:paraId="55A186CC" w14:textId="59AF693F" w:rsidR="00211FAE" w:rsidRDefault="00211FAE" w:rsidP="00211FAE">
      <w:pPr>
        <w:spacing w:line="360" w:lineRule="auto"/>
        <w:ind w:firstLine="709"/>
        <w:jc w:val="both"/>
        <w:rPr>
          <w:sz w:val="28"/>
          <w:szCs w:val="28"/>
        </w:rPr>
      </w:pPr>
      <w:r w:rsidRPr="00211FAE">
        <w:rPr>
          <w:sz w:val="28"/>
          <w:szCs w:val="28"/>
        </w:rPr>
        <w:t>Программа создана для удобного отслеживания штрафов, чтобы пользователь, установивший программу и подтвердивший личность, мог сразу узнать информацию о своих штрафах.</w:t>
      </w:r>
    </w:p>
    <w:p w14:paraId="0483EA80" w14:textId="26CBF800" w:rsidR="00211FAE" w:rsidRPr="00211FAE" w:rsidRDefault="00211FAE" w:rsidP="00211F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1A2899" w14:textId="77777777" w:rsidR="00211FAE" w:rsidRPr="00211FAE" w:rsidRDefault="00211FAE" w:rsidP="00211FAE">
      <w:pPr>
        <w:pStyle w:val="tdtoccaptionlevel1"/>
      </w:pPr>
      <w:bookmarkStart w:id="5" w:name="_Toc137292779"/>
      <w:bookmarkStart w:id="6" w:name="_Toc118151114"/>
      <w:r w:rsidRPr="00211FAE">
        <w:lastRenderedPageBreak/>
        <w:t>Условия выполнения программы</w:t>
      </w:r>
      <w:bookmarkEnd w:id="5"/>
      <w:bookmarkEnd w:id="6"/>
    </w:p>
    <w:p w14:paraId="3794618E" w14:textId="77777777" w:rsidR="00211FAE" w:rsidRPr="00211FAE" w:rsidRDefault="00211FAE" w:rsidP="00211FAE">
      <w:pPr>
        <w:pStyle w:val="tdtoccaptionlevel2"/>
      </w:pPr>
      <w:bookmarkStart w:id="7" w:name="_Toc118151115"/>
      <w:r w:rsidRPr="00211FAE">
        <w:t>Функциональные ограничения</w:t>
      </w:r>
      <w:bookmarkEnd w:id="7"/>
    </w:p>
    <w:p w14:paraId="526F549C" w14:textId="4439C67F" w:rsidR="00211FAE" w:rsidRDefault="00211FAE" w:rsidP="00211FAE">
      <w:pPr>
        <w:spacing w:line="360" w:lineRule="auto"/>
        <w:ind w:firstLine="709"/>
        <w:jc w:val="both"/>
        <w:rPr>
          <w:sz w:val="28"/>
          <w:szCs w:val="28"/>
        </w:rPr>
      </w:pPr>
      <w:r w:rsidRPr="00211FAE">
        <w:rPr>
          <w:sz w:val="28"/>
          <w:szCs w:val="28"/>
        </w:rPr>
        <w:t xml:space="preserve">Программа не предназначена для работы в автономном режиме. Если отсутствует Интернет-соединение, то программа не может загружать информацию из базы данных и загружать их клиенту в виде удобной графической информации. </w:t>
      </w:r>
    </w:p>
    <w:p w14:paraId="45239D80" w14:textId="667037BD" w:rsidR="00211FAE" w:rsidRPr="00211FAE" w:rsidRDefault="00211FAE" w:rsidP="00211F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0DBE37" w14:textId="77777777" w:rsidR="00211FAE" w:rsidRPr="00211FAE" w:rsidRDefault="00211FAE" w:rsidP="00211FAE">
      <w:pPr>
        <w:pStyle w:val="tdtoccaptionlevel1"/>
      </w:pPr>
      <w:bookmarkStart w:id="8" w:name="_Toc137292780"/>
      <w:bookmarkStart w:id="9" w:name="_Toc118151116"/>
      <w:r w:rsidRPr="00211FAE">
        <w:lastRenderedPageBreak/>
        <w:t>Выполнение программы</w:t>
      </w:r>
      <w:bookmarkEnd w:id="8"/>
      <w:bookmarkEnd w:id="9"/>
    </w:p>
    <w:p w14:paraId="6E46F9C7" w14:textId="77777777" w:rsidR="00211FAE" w:rsidRPr="00211FAE" w:rsidRDefault="00211FAE" w:rsidP="00211FAE">
      <w:pPr>
        <w:pStyle w:val="tdtoccaptionlevel2"/>
      </w:pPr>
      <w:bookmarkStart w:id="10" w:name="_TOC_250007"/>
      <w:bookmarkStart w:id="11" w:name="_Toc118151117"/>
      <w:r w:rsidRPr="00211FAE">
        <w:t xml:space="preserve">Алгоритм </w:t>
      </w:r>
      <w:bookmarkEnd w:id="10"/>
      <w:r w:rsidRPr="00211FAE">
        <w:t>программы</w:t>
      </w:r>
      <w:bookmarkEnd w:id="11"/>
    </w:p>
    <w:p w14:paraId="46930F0B" w14:textId="1094DB44" w:rsidR="00211FAE" w:rsidRDefault="00211FAE" w:rsidP="00211FAE">
      <w:pPr>
        <w:spacing w:line="360" w:lineRule="auto"/>
        <w:ind w:firstLine="709"/>
        <w:jc w:val="both"/>
        <w:rPr>
          <w:sz w:val="28"/>
          <w:szCs w:val="28"/>
        </w:rPr>
      </w:pPr>
      <w:r w:rsidRPr="00211FAE">
        <w:rPr>
          <w:sz w:val="28"/>
          <w:szCs w:val="28"/>
        </w:rPr>
        <w:t>После запуска, программа отправляет запрос на сервер. Если всё в порядке, то сервер отсылает данные, которые запросило приложение. При получении данных, приложение проверяет их целостность. В случае, если информация повреждена, то посылается повторный запрос. В случае успеха, программа фильтрует полученные данные по категориям и разбивает на разные места.</w:t>
      </w:r>
    </w:p>
    <w:p w14:paraId="38EE5F65" w14:textId="0B81E4A4" w:rsidR="00211FAE" w:rsidRPr="00211FAE" w:rsidRDefault="00211FAE" w:rsidP="00211F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B4E68D" w14:textId="77777777" w:rsidR="00211FAE" w:rsidRPr="00211FAE" w:rsidRDefault="00211FAE" w:rsidP="00211FAE">
      <w:pPr>
        <w:pStyle w:val="tdtoccaptionlevel1"/>
      </w:pPr>
      <w:bookmarkStart w:id="12" w:name="_Toc137292781"/>
      <w:bookmarkStart w:id="13" w:name="_Toc118151118"/>
      <w:r w:rsidRPr="00211FAE">
        <w:lastRenderedPageBreak/>
        <w:t>Сообщения оператору</w:t>
      </w:r>
      <w:bookmarkEnd w:id="12"/>
      <w:bookmarkEnd w:id="13"/>
    </w:p>
    <w:p w14:paraId="40FD62A0" w14:textId="77777777" w:rsidR="00211FAE" w:rsidRPr="00211FAE" w:rsidRDefault="00211FAE" w:rsidP="00211FAE">
      <w:pPr>
        <w:spacing w:line="360" w:lineRule="auto"/>
        <w:ind w:firstLine="709"/>
        <w:jc w:val="both"/>
        <w:rPr>
          <w:sz w:val="28"/>
          <w:szCs w:val="28"/>
        </w:rPr>
      </w:pPr>
      <w:r w:rsidRPr="00211FAE">
        <w:rPr>
          <w:sz w:val="28"/>
          <w:szCs w:val="28"/>
        </w:rPr>
        <w:t>В случае отсутствия соединения выводится сообщение «Отсутствует соединение с сервером». Так же это сообщение выводится в случае сбоя на стороне базы данных ДПС. В этом случае оператор проверяет на чьей стороне ошибка, и во втором случае, сообщает о ошибке людям, отвечающим за сервера.</w:t>
      </w:r>
    </w:p>
    <w:p w14:paraId="53BD5ED4" w14:textId="77777777" w:rsidR="00211FAE" w:rsidRPr="00211FAE" w:rsidRDefault="00211FAE" w:rsidP="00211FAE">
      <w:pPr>
        <w:pStyle w:val="ad"/>
        <w:spacing w:after="0" w:line="360" w:lineRule="auto"/>
        <w:ind w:firstLine="709"/>
        <w:rPr>
          <w:sz w:val="28"/>
          <w:szCs w:val="28"/>
        </w:rPr>
      </w:pPr>
    </w:p>
    <w:p w14:paraId="22EBC887" w14:textId="77777777" w:rsidR="00211FAE" w:rsidRPr="00211FAE" w:rsidRDefault="00211FAE" w:rsidP="00211FAE">
      <w:pPr>
        <w:pStyle w:val="affa"/>
        <w:tabs>
          <w:tab w:val="clear" w:pos="1080"/>
        </w:tabs>
        <w:rPr>
          <w:sz w:val="28"/>
          <w:szCs w:val="28"/>
        </w:rPr>
      </w:pPr>
    </w:p>
    <w:p w14:paraId="74D1833B" w14:textId="77777777" w:rsidR="003801C6" w:rsidRPr="00211FAE" w:rsidRDefault="003801C6" w:rsidP="007C692C">
      <w:pPr>
        <w:rPr>
          <w:sz w:val="28"/>
          <w:szCs w:val="28"/>
        </w:rPr>
      </w:pPr>
    </w:p>
    <w:sectPr w:rsidR="003801C6" w:rsidRPr="00211FAE" w:rsidSect="00C878B6">
      <w:footerReference w:type="default" r:id="rId12"/>
      <w:pgSz w:w="11906" w:h="16838" w:code="9"/>
      <w:pgMar w:top="1134" w:right="1134" w:bottom="1134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D8850" w14:textId="77777777" w:rsidR="00AB1AED" w:rsidRDefault="00AB1AED">
      <w:r>
        <w:separator/>
      </w:r>
    </w:p>
  </w:endnote>
  <w:endnote w:type="continuationSeparator" w:id="0">
    <w:p w14:paraId="1D6489A7" w14:textId="77777777" w:rsidR="00AB1AED" w:rsidRDefault="00AB1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7545626"/>
      <w:docPartObj>
        <w:docPartGallery w:val="Page Numbers (Bottom of Page)"/>
        <w:docPartUnique/>
      </w:docPartObj>
    </w:sdtPr>
    <w:sdtEndPr/>
    <w:sdtContent>
      <w:p w14:paraId="21352D27" w14:textId="19A87DAD" w:rsidR="00C878B6" w:rsidRDefault="00C878B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3CF4" w14:textId="7C6880DF" w:rsidR="00B6221D" w:rsidRPr="00B6221D" w:rsidRDefault="00B6221D" w:rsidP="00B622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9AF27" w14:textId="77777777" w:rsidR="00AB1AED" w:rsidRDefault="00AB1AED">
      <w:r>
        <w:separator/>
      </w:r>
    </w:p>
  </w:footnote>
  <w:footnote w:type="continuationSeparator" w:id="0">
    <w:p w14:paraId="57E802DA" w14:textId="77777777" w:rsidR="00AB1AED" w:rsidRDefault="00AB1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2BD3C10"/>
    <w:multiLevelType w:val="hybridMultilevel"/>
    <w:tmpl w:val="F810FEC2"/>
    <w:lvl w:ilvl="0" w:tplc="D6E25E2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34CFA"/>
    <w:multiLevelType w:val="hybridMultilevel"/>
    <w:tmpl w:val="C3588DFC"/>
    <w:lvl w:ilvl="0" w:tplc="BCC8FE22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5F94551"/>
    <w:multiLevelType w:val="hybridMultilevel"/>
    <w:tmpl w:val="EDC8DAEA"/>
    <w:lvl w:ilvl="0" w:tplc="5B0EC22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BD06DDF"/>
    <w:multiLevelType w:val="hybridMultilevel"/>
    <w:tmpl w:val="BDA2A920"/>
    <w:lvl w:ilvl="0" w:tplc="BCC8FE22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3030097"/>
    <w:multiLevelType w:val="multilevel"/>
    <w:tmpl w:val="975057D2"/>
    <w:lvl w:ilvl="0">
      <w:start w:val="3"/>
      <w:numFmt w:val="decimal"/>
      <w:lvlText w:val="%1"/>
      <w:lvlJc w:val="left"/>
      <w:pPr>
        <w:ind w:left="1374" w:hanging="56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364" w:hanging="5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56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8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40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2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24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16" w:hanging="561"/>
      </w:pPr>
      <w:rPr>
        <w:rFonts w:hint="default"/>
        <w:lang w:val="ru-RU" w:eastAsia="en-US" w:bidi="ar-SA"/>
      </w:rPr>
    </w:lvl>
  </w:abstractNum>
  <w:abstractNum w:abstractNumId="21" w15:restartNumberingAfterBreak="0">
    <w:nsid w:val="49EF0AAF"/>
    <w:multiLevelType w:val="hybridMultilevel"/>
    <w:tmpl w:val="1CCAE258"/>
    <w:lvl w:ilvl="0" w:tplc="B05EB0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4225861"/>
    <w:multiLevelType w:val="multilevel"/>
    <w:tmpl w:val="06008898"/>
    <w:lvl w:ilvl="0">
      <w:start w:val="1"/>
      <w:numFmt w:val="decimal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24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72557A38"/>
    <w:multiLevelType w:val="multilevel"/>
    <w:tmpl w:val="E0CA67F6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32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7C33017C"/>
    <w:multiLevelType w:val="hybridMultilevel"/>
    <w:tmpl w:val="2ECEEAB4"/>
    <w:lvl w:ilvl="0" w:tplc="B05EB058">
      <w:start w:val="1"/>
      <w:numFmt w:val="bullet"/>
      <w:lvlText w:val=""/>
      <w:lvlJc w:val="left"/>
      <w:pPr>
        <w:ind w:left="1533" w:hanging="361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82568F02">
      <w:numFmt w:val="bullet"/>
      <w:lvlText w:val="•"/>
      <w:lvlJc w:val="left"/>
      <w:pPr>
        <w:ind w:left="2516" w:hanging="361"/>
      </w:pPr>
      <w:rPr>
        <w:rFonts w:hint="default"/>
        <w:lang w:val="ru-RU" w:eastAsia="en-US" w:bidi="ar-SA"/>
      </w:rPr>
    </w:lvl>
    <w:lvl w:ilvl="2" w:tplc="D14E2A08">
      <w:numFmt w:val="bullet"/>
      <w:lvlText w:val="•"/>
      <w:lvlJc w:val="left"/>
      <w:pPr>
        <w:ind w:left="3492" w:hanging="361"/>
      </w:pPr>
      <w:rPr>
        <w:rFonts w:hint="default"/>
        <w:lang w:val="ru-RU" w:eastAsia="en-US" w:bidi="ar-SA"/>
      </w:rPr>
    </w:lvl>
    <w:lvl w:ilvl="3" w:tplc="D9DA1FEE">
      <w:numFmt w:val="bullet"/>
      <w:lvlText w:val="•"/>
      <w:lvlJc w:val="left"/>
      <w:pPr>
        <w:ind w:left="4468" w:hanging="361"/>
      </w:pPr>
      <w:rPr>
        <w:rFonts w:hint="default"/>
        <w:lang w:val="ru-RU" w:eastAsia="en-US" w:bidi="ar-SA"/>
      </w:rPr>
    </w:lvl>
    <w:lvl w:ilvl="4" w:tplc="4D44ABEC">
      <w:numFmt w:val="bullet"/>
      <w:lvlText w:val="•"/>
      <w:lvlJc w:val="left"/>
      <w:pPr>
        <w:ind w:left="5444" w:hanging="361"/>
      </w:pPr>
      <w:rPr>
        <w:rFonts w:hint="default"/>
        <w:lang w:val="ru-RU" w:eastAsia="en-US" w:bidi="ar-SA"/>
      </w:rPr>
    </w:lvl>
    <w:lvl w:ilvl="5" w:tplc="28CA13C0">
      <w:numFmt w:val="bullet"/>
      <w:lvlText w:val="•"/>
      <w:lvlJc w:val="left"/>
      <w:pPr>
        <w:ind w:left="6420" w:hanging="361"/>
      </w:pPr>
      <w:rPr>
        <w:rFonts w:hint="default"/>
        <w:lang w:val="ru-RU" w:eastAsia="en-US" w:bidi="ar-SA"/>
      </w:rPr>
    </w:lvl>
    <w:lvl w:ilvl="6" w:tplc="2966A78E">
      <w:numFmt w:val="bullet"/>
      <w:lvlText w:val="•"/>
      <w:lvlJc w:val="left"/>
      <w:pPr>
        <w:ind w:left="7396" w:hanging="361"/>
      </w:pPr>
      <w:rPr>
        <w:rFonts w:hint="default"/>
        <w:lang w:val="ru-RU" w:eastAsia="en-US" w:bidi="ar-SA"/>
      </w:rPr>
    </w:lvl>
    <w:lvl w:ilvl="7" w:tplc="6A9439CA">
      <w:numFmt w:val="bullet"/>
      <w:lvlText w:val="•"/>
      <w:lvlJc w:val="left"/>
      <w:pPr>
        <w:ind w:left="8372" w:hanging="361"/>
      </w:pPr>
      <w:rPr>
        <w:rFonts w:hint="default"/>
        <w:lang w:val="ru-RU" w:eastAsia="en-US" w:bidi="ar-SA"/>
      </w:rPr>
    </w:lvl>
    <w:lvl w:ilvl="8" w:tplc="77DCC82E">
      <w:numFmt w:val="bullet"/>
      <w:lvlText w:val="•"/>
      <w:lvlJc w:val="left"/>
      <w:pPr>
        <w:ind w:left="9348" w:hanging="361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24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4"/>
  </w:num>
  <w:num w:numId="14">
    <w:abstractNumId w:val="15"/>
  </w:num>
  <w:num w:numId="15">
    <w:abstractNumId w:val="22"/>
  </w:num>
  <w:num w:numId="16">
    <w:abstractNumId w:val="2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3"/>
  </w:num>
  <w:num w:numId="19">
    <w:abstractNumId w:val="25"/>
  </w:num>
  <w:num w:numId="20">
    <w:abstractNumId w:val="11"/>
  </w:num>
  <w:num w:numId="21">
    <w:abstractNumId w:val="19"/>
  </w:num>
  <w:num w:numId="22">
    <w:abstractNumId w:val="25"/>
  </w:num>
  <w:num w:numId="23">
    <w:abstractNumId w:val="13"/>
  </w:num>
  <w:num w:numId="24">
    <w:abstractNumId w:val="13"/>
  </w:num>
  <w:num w:numId="25">
    <w:abstractNumId w:val="13"/>
  </w:num>
  <w:num w:numId="26">
    <w:abstractNumId w:val="25"/>
  </w:num>
  <w:num w:numId="27">
    <w:abstractNumId w:val="19"/>
  </w:num>
  <w:num w:numId="28">
    <w:abstractNumId w:val="19"/>
  </w:num>
  <w:num w:numId="29">
    <w:abstractNumId w:val="19"/>
  </w:num>
  <w:num w:numId="30">
    <w:abstractNumId w:val="11"/>
  </w:num>
  <w:num w:numId="31">
    <w:abstractNumId w:val="11"/>
  </w:num>
  <w:num w:numId="32">
    <w:abstractNumId w:val="11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 w:numId="37">
    <w:abstractNumId w:val="25"/>
  </w:num>
  <w:num w:numId="38">
    <w:abstractNumId w:val="25"/>
  </w:num>
  <w:num w:numId="39">
    <w:abstractNumId w:val="22"/>
  </w:num>
  <w:num w:numId="40">
    <w:abstractNumId w:val="22"/>
  </w:num>
  <w:num w:numId="41">
    <w:abstractNumId w:val="22"/>
  </w:num>
  <w:num w:numId="42">
    <w:abstractNumId w:val="18"/>
  </w:num>
  <w:num w:numId="43">
    <w:abstractNumId w:val="12"/>
  </w:num>
  <w:num w:numId="44">
    <w:abstractNumId w:val="23"/>
  </w:num>
  <w:num w:numId="45">
    <w:abstractNumId w:val="26"/>
  </w:num>
  <w:num w:numId="46">
    <w:abstractNumId w:val="20"/>
  </w:num>
  <w:num w:numId="47">
    <w:abstractNumId w:val="10"/>
  </w:num>
  <w:num w:numId="48">
    <w:abstractNumId w:val="21"/>
  </w:num>
  <w:num w:numId="49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36369"/>
    <w:rsid w:val="0004462B"/>
    <w:rsid w:val="0004658F"/>
    <w:rsid w:val="00046915"/>
    <w:rsid w:val="00054391"/>
    <w:rsid w:val="000602E7"/>
    <w:rsid w:val="000708F3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1FAE"/>
    <w:rsid w:val="0021301E"/>
    <w:rsid w:val="00213CF2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1F2D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1C72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7411F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C7DF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493B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1AED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71FB"/>
    <w:rsid w:val="00B67533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6EB1"/>
    <w:rsid w:val="00C873FF"/>
    <w:rsid w:val="00C878B6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9B5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54EA"/>
    <w:rsid w:val="00D568E6"/>
    <w:rsid w:val="00D60751"/>
    <w:rsid w:val="00D61636"/>
    <w:rsid w:val="00D63226"/>
    <w:rsid w:val="00D63EDA"/>
    <w:rsid w:val="00D679F0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5B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4DAF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1726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aliases w:val="H1,Заголов,Заголовок 1 Знак1,Заголовок 1 Знак Знак"/>
    <w:basedOn w:val="a1"/>
    <w:next w:val="a1"/>
    <w:link w:val="10"/>
    <w:qFormat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7"/>
    <w:uiPriority w:val="99"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aliases w:val="H1 Знак,Заголов Знак,Заголовок 1 Знак1 Знак,Заголовок 1 Знак Знак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C878B6"/>
    <w:pPr>
      <w:tabs>
        <w:tab w:val="right" w:leader="dot" w:pos="9356"/>
      </w:tabs>
      <w:spacing w:line="360" w:lineRule="auto"/>
      <w:jc w:val="both"/>
    </w:pPr>
    <w:rPr>
      <w:b/>
      <w:noProof/>
      <w:sz w:val="28"/>
    </w:rPr>
  </w:style>
  <w:style w:type="paragraph" w:styleId="28">
    <w:name w:val="toc 2"/>
    <w:basedOn w:val="a1"/>
    <w:next w:val="a1"/>
    <w:uiPriority w:val="39"/>
    <w:rsid w:val="00C878B6"/>
    <w:pPr>
      <w:tabs>
        <w:tab w:val="right" w:leader="dot" w:pos="9356"/>
      </w:tabs>
      <w:spacing w:line="360" w:lineRule="auto"/>
      <w:ind w:firstLine="851"/>
      <w:jc w:val="both"/>
    </w:pPr>
    <w:rPr>
      <w:sz w:val="28"/>
    </w:rPr>
  </w:style>
  <w:style w:type="paragraph" w:styleId="36">
    <w:name w:val="toc 3"/>
    <w:basedOn w:val="a1"/>
    <w:next w:val="a1"/>
    <w:uiPriority w:val="39"/>
    <w:rsid w:val="00C878B6"/>
    <w:pPr>
      <w:tabs>
        <w:tab w:val="right" w:leader="dot" w:pos="9356"/>
      </w:tabs>
      <w:spacing w:line="360" w:lineRule="auto"/>
      <w:ind w:firstLine="1701"/>
      <w:jc w:val="both"/>
    </w:pPr>
    <w:rPr>
      <w:sz w:val="28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211FAE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cs="Arial"/>
      <w:b/>
      <w:bCs/>
      <w:kern w:val="32"/>
      <w:sz w:val="32"/>
      <w:szCs w:val="32"/>
    </w:rPr>
  </w:style>
  <w:style w:type="character" w:customStyle="1" w:styleId="tdtoccaptionlevel10">
    <w:name w:val="td_toc_caption_level_1 Знак"/>
    <w:link w:val="tdtoccaptionlevel1"/>
    <w:rsid w:val="00211FAE"/>
    <w:rPr>
      <w:rFonts w:cs="Arial"/>
      <w:b/>
      <w:bCs/>
      <w:kern w:val="32"/>
      <w:sz w:val="32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211FAE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cs="Arial"/>
      <w:b/>
      <w:bCs/>
      <w:kern w:val="32"/>
      <w:sz w:val="32"/>
      <w:szCs w:val="32"/>
    </w:rPr>
  </w:style>
  <w:style w:type="character" w:customStyle="1" w:styleId="tdtoccaptionlevel20">
    <w:name w:val="td_toc_caption_level_2 Знак"/>
    <w:link w:val="tdtoccaptionlevel2"/>
    <w:rsid w:val="00211FAE"/>
    <w:rPr>
      <w:rFonts w:cs="Arial"/>
      <w:b/>
      <w:bCs/>
      <w:kern w:val="32"/>
      <w:sz w:val="32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styleId="aff9">
    <w:name w:val="List Paragraph"/>
    <w:basedOn w:val="a1"/>
    <w:uiPriority w:val="1"/>
    <w:qFormat/>
    <w:rsid w:val="00C878B6"/>
    <w:pPr>
      <w:spacing w:after="200" w:line="276" w:lineRule="auto"/>
      <w:ind w:left="720"/>
      <w:contextualSpacing/>
    </w:pPr>
    <w:rPr>
      <w:rFonts w:ascii="Calibri" w:eastAsia="Calibri" w:hAnsi="Calibri"/>
      <w:sz w:val="28"/>
      <w:szCs w:val="22"/>
      <w:lang w:eastAsia="en-US"/>
    </w:rPr>
  </w:style>
  <w:style w:type="character" w:customStyle="1" w:styleId="a7">
    <w:name w:val="Нижний колонтитул Знак"/>
    <w:basedOn w:val="a2"/>
    <w:link w:val="a6"/>
    <w:uiPriority w:val="99"/>
    <w:rsid w:val="00C878B6"/>
    <w:rPr>
      <w:sz w:val="24"/>
      <w:szCs w:val="24"/>
    </w:rPr>
  </w:style>
  <w:style w:type="paragraph" w:customStyle="1" w:styleId="13">
    <w:name w:val="Заг 1 АННОТАЦИЯ"/>
    <w:basedOn w:val="a1"/>
    <w:next w:val="a1"/>
    <w:rsid w:val="00211FAE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paragraph" w:customStyle="1" w:styleId="affa">
    <w:name w:val="Нумерованный список с отступом"/>
    <w:basedOn w:val="a1"/>
    <w:rsid w:val="00211FAE"/>
    <w:pPr>
      <w:tabs>
        <w:tab w:val="num" w:pos="1080"/>
      </w:tabs>
      <w:spacing w:line="360" w:lineRule="auto"/>
      <w:ind w:left="1021" w:hanging="301"/>
      <w:jc w:val="both"/>
    </w:pPr>
  </w:style>
  <w:style w:type="paragraph" w:styleId="affb">
    <w:name w:val="TOC Heading"/>
    <w:basedOn w:val="1"/>
    <w:next w:val="a1"/>
    <w:uiPriority w:val="39"/>
    <w:unhideWhenUsed/>
    <w:qFormat/>
    <w:rsid w:val="00211FAE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437D4F-1BF2-474D-9997-0FD45A6F6A5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2548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2022-10-31T16:10:00Z</dcterms:created>
  <dcterms:modified xsi:type="dcterms:W3CDTF">2022-10-31T16:29:00Z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