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DACA Portfoolio: koosseis ja nädala töövoog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Programm: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DACA — Andmeanalüütiku Karjäärikiirendi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Tüüp: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Ülevaade ja teejuht (kogu programm)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Omanik: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Ettevõtluskeskus OÜ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Milleks see dokument?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See on sinu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portfoolio teekaart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: ühest kohast näed, millest portfoolio koosneb, milline artefakt igal nädalal sünnib, kust see tuleb ja millal selle esitad. Lisaks selgitab see,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mis järjekorras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nädala materjale läbida ja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mis rolli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mängivad need failid, mis ei ole iseseisva töö ega grupitöö juhend.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💡 Sa ei pea seda kõike kohe pähe õppima. Hoia see lahti ja vaata siia tagasi iga nädala alguses — nii ei jää sa rongist maha ega tee topelttööd.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1. Kuidas sind hinnatakse (loe see kindlasti läbi)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Hindamine on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Arvestatud / Mittearvestatud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ja põhineb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100% portfoolil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 Reflektsioonivormid, e-õpik ja lisaressursid EI ole hindamise osa.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Programmi läbimiseks (tunnistus "Arvestatud") on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kolm kohustuslikku tingimust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Tingimus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Mida see tähendab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1. Kohalolek ≥ 70%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Vähemalt 23/33 sessioonist (Sessioonid 1 ja 3)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2. Portfoolio: 8–10 artefakti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GitHubis, igaüks baastasemel (vt allpool). 11-st nädalast tohib kuni 3 vahele jääda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3. Lõpuprojekti kaitsmine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Nädala 10 esitlus (võib pidada meeskonnaga) + sinu GitHub portfoolio ülevaatamine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Oluline: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Portfoolio on sinu isiklik.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Grupitöö toetab õppimist, aga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igaüks esitab oma artefakti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oma GitHubi. Lõppesitluse võid pidada koos meeskonnaga, kuid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läbimine on individuaalne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Grupitöö tingimus — kaaslaskontroll: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iga nädala grupitöö lõpus veendub meeskond, et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igal liikmel on selle nädala projekt GitHubis olemas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 Nii on portfoolio täielikkus jooksev (mitte alles lõpukontroll) ja keegi ei jää märkamatult maha — te aitate üksteist üle finišijoone.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Kuidas hinnatakse: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hindamine on kriteeriumipõhine (iga töö kas vastab „arvestatud" tasemele või mitte),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mitte numbriline ega õppijaid võrdlev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 Demol saad mentorilt kujundavat tagasisidet; lõpuks vaatame, et kõik nõutud tööd on olemas, töötavad ja arusaadavad.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Repo peab olema avalik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(v.a Nädala 9 karjäärimaterjalid) ja selle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link tuleb jagada korraldajatega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nii saame su portfooliot näha ja arvesse võtta. Kui sa pole oma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daca-portfolio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repo linki veel jaganud, tee seda kohe.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Programmi lõpus (Nädal 10)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ei looda portfooliot nullist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sa lihvid terviklikuks selle, mis nädalate 1–9 jooksul juba kogunes.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Mis on "üks artefakt"? (baastase vs vabatahtlik)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Iga nädala artefakt EI ole pelgalt üks fail — see on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terviklik väljund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Baasartefakt (kohustuslik, 70%) = põhifail(id) + `README.md` + ekraanipildid seal, kus juhend neid nõuab.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README on igal nädalal kohustuslik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(lühike: mida tegid, mis tulemus).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Kus grupitöö- või seadistusjuhend nõuab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ekraanipilti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(nt W1 tulemused, W5 dashboard), on see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baasnõue, mitte lisatöö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Vabatahtlik on ainult "Edasijõudnute (30%)"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osa — lisagraafikud, window functions, bränditud disain, GitHub Pages jms. See rikastab portfooliot, aga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ei mõjuta läbimist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ℹ️ Näide: Nädala 5 dashboard, mis sünnib Power BI seadistus- ja grupitöö käigus,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ON W5 baasartefakt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mitte vabatahtlik lisa. Seadistusjuhend on lihtsalt vahend selle tegemiseks.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Kokku tõendavad sinu nädala-artefaktid programmi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viit õpiväljundit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: andmete puhastamine (ÕV1), analüütilised päringud (ÕV2), visualiseerimine (ÕV3), esitlemine/portfoolio (ÕV4) ja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AI-tööriistade vastutustundlik kasutamine (ÕV5, läbiv)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viimast tõendab AI-kasutuse refleksioon iga artefakti README-s. "8–10 artefakti" ja "kõik õpiväljundid arvestatud" on sama nõude kaks vaadet.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2. Nädala töövoog: mis järjekorras teha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Igal õppenädalal on kolme tüüpi materjal. Soovituslik järjekord: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JH — Juhendid ja seadistus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(vajadusel, nädala ALGUSES enne muud)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Seadistus- ja viitejuhendid (nt tööriista paigaldus, Supabase veateadete spikker, Power BI seadistus). Osa neist on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ühekordsed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(Nädal 0 tööriistad), osa on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nädalapõhised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ja tuleks läbi lugeda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enne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selle nädala iseseisvat tööd. Kui mõni samm eeldab tööriista (nt Power BI), tee see seadistus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enne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Sessiooni 2.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IT — Iseseisev töö (töövihik)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Sinu nädala põhimaterjal. Tutvud teemaga, teed harjutused, valmistud Sessiooniks 1.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GT — Grupitöö juhend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Sessiooni 2 meeskonnatöö. Siit sünnib enamasti nädala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portfoolioartefakt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⚠️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Tähtis: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Nädala e-kirja kontrollnimekiri tõstab esile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IT + GT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kui kohustusliku rütmi. Aga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portfoolioartefakt võib tekkida ka JH/seadistus- või avaldamisjuhendi sees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(nt dashboard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.pbix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). Seepärast ongi see ülevaade olemas —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siit näed, mis täpselt igal nädalal portfooliosse läheb.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3. Portfoolio koosseis nädalate kaupa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Iga rida = üks nädal. "Artefakt" on see, mis GitHubi portfooliosse jõuab.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[eesnimi]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= sinu eesnimi.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Nädal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Teema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Portfoolioartefakt (näide failinimest)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Kust see sünnib</w:t>
            </w:r>
          </w:p>
        </w:tc>
        <w:tc>
          <w:tcPr>
            <w:tcW w:type="dxa" w:w="18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Millal esitada</w:t>
            </w:r>
          </w:p>
        </w:tc>
      </w:tr>
      <w:tr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W1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SQL alused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3–5 SQL-päringut (</w:t>
            </w: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week1_*.sql</w:t>
            </w: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)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Grupitöö (IT toel)</w:t>
            </w:r>
          </w:p>
        </w:tc>
        <w:tc>
          <w:tcPr>
            <w:tcW w:type="dxa" w:w="18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Nädala lõpuks</w:t>
            </w:r>
          </w:p>
        </w:tc>
      </w:tr>
      <w:tr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W2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SQL puhastamine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Puhastamisskript </w:t>
            </w: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week2_[domeen]_cleaning.sql</w:t>
            </w: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 + meeskonna raport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Grupitöö</w:t>
            </w:r>
          </w:p>
        </w:tc>
        <w:tc>
          <w:tcPr>
            <w:tcW w:type="dxa" w:w="18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Nädala lõpuks</w:t>
            </w:r>
          </w:p>
        </w:tc>
      </w:tr>
      <w:tr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W3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SQL JOIN-id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JOIN-päringud </w:t>
            </w: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week3_roll_[a-d]_[teema].sql</w:t>
            </w: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 + tulemuste ekraanipilt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Grupitöö</w:t>
            </w:r>
          </w:p>
        </w:tc>
        <w:tc>
          <w:tcPr>
            <w:tcW w:type="dxa" w:w="18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Nädala lõpuks</w:t>
            </w:r>
          </w:p>
        </w:tc>
      </w:tr>
      <w:tr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W4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SQL agregatsioon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Agregatsiooni-SQL </w:t>
            </w: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week4_[domeen]_aggregation.sql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Grupitöö</w:t>
            </w:r>
          </w:p>
        </w:tc>
        <w:tc>
          <w:tcPr>
            <w:tcW w:type="dxa" w:w="18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Nädala lõpuks</w:t>
            </w:r>
          </w:p>
        </w:tc>
      </w:tr>
      <w:tr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W5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Visualiseerimine (disain)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Dashboard </w:t>
            </w: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urbanstyle_week5_dashboard_[eesnimi].pbix</w:t>
            </w: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1A1A2E"/>
                <w:sz w:val="22"/>
                <w:szCs w:val="22"/>
              </w:rPr>
              <w:t xml:space="preserve">(või Plotly/Streamlit `app.py`)</w:t>
            </w: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 + ekraanipilt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Grupitöö + </w:t>
            </w: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Power BI/Plotly seadistus- ja avaldamisjuhend (JH)</w:t>
            </w:r>
          </w:p>
        </w:tc>
        <w:tc>
          <w:tcPr>
            <w:tcW w:type="dxa" w:w="18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Nädala lõpuks</w:t>
            </w:r>
          </w:p>
        </w:tc>
      </w:tr>
      <w:tr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W6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Visualiseerimine (andmelugu)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Avaldatud dashboard (</w:t>
            </w: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sama W5 `.pbix`</w:t>
            </w: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, viimistletud + avaldatud, </w:t>
            </w: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LIVE URL</w:t>
            </w: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) + ärilugu ekraanipiltidena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Grupitöö + </w:t>
            </w: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avaldamisjuhend (JH)</w:t>
            </w:r>
          </w:p>
        </w:tc>
        <w:tc>
          <w:tcPr>
            <w:tcW w:type="dxa" w:w="18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Nädala lõpuks</w:t>
            </w:r>
          </w:p>
        </w:tc>
      </w:tr>
      <w:tr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W7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Python &amp; pandas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RFM-notebook </w:t>
            </w: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week7_rfm_[roll].ipynb</w:t>
            </w: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 (+ meeskonna </w:t>
            </w: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week7_rfm_complete.ipynb</w:t>
            </w: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)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Grupitöö</w:t>
            </w:r>
          </w:p>
        </w:tc>
        <w:tc>
          <w:tcPr>
            <w:tcW w:type="dxa" w:w="18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Nädala lõpuks</w:t>
            </w:r>
          </w:p>
        </w:tc>
      </w:tr>
      <w:tr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W8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Python API &amp; automaatika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Python-pipeline moodulid (</w:t>
            </w: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data_fetcher.py</w:t>
            </w: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transform.py</w:t>
            </w: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visualize_export.py</w:t>
            </w: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pipeline.py</w:t>
            </w: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)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Grupitöö</w:t>
            </w:r>
          </w:p>
        </w:tc>
        <w:tc>
          <w:tcPr>
            <w:tcW w:type="dxa" w:w="18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Nädala lõpuks</w:t>
            </w:r>
          </w:p>
        </w:tc>
      </w:tr>
      <w:tr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W9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Karjääriks valmistumine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Lihvitud CV, LinkedIn-profiil, portfoolio README </w:t>
            </w:r>
            <w:r>
              <w:rPr>
                <w:rFonts w:ascii="Calibri" w:cs="Calibri" w:eastAsia="Calibri" w:hAnsi="Calibri"/>
                <w:i/>
                <w:iCs/>
                <w:color w:val="1A1A2E"/>
                <w:sz w:val="22"/>
                <w:szCs w:val="22"/>
              </w:rPr>
              <w:t xml:space="preserve">(ei ole andmeartefakt — karjäärimaterjalid)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Iseseisev töö + grupitöö</w:t>
            </w:r>
          </w:p>
        </w:tc>
        <w:tc>
          <w:tcPr>
            <w:tcW w:type="dxa" w:w="18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Nädala lõpuks</w:t>
            </w:r>
          </w:p>
        </w:tc>
      </w:tr>
      <w:tr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W10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Portfoolio kaitsmine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Tervikportfoolio</w:t>
            </w: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: korrastatud README-d, struktuur, "AI kasutamine" väli + lõpuesitlus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Kõige eelneva süntees</w:t>
            </w:r>
          </w:p>
        </w:tc>
        <w:tc>
          <w:tcPr>
            <w:tcW w:type="dxa" w:w="18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Lõpuõhtuks</w:t>
            </w:r>
          </w:p>
        </w:tc>
      </w:tr>
    </w:tbl>
    <w:p>
      <w:pPr>
        <w:spacing w:after="120"/>
      </w:pP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📌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Failinimi on näide, mitte range nõue.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Kasuta täpset struktuuri ja nimetust, mis on antud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selle nädala grupitöö juhendis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see on alati ülimuslik. (Kui märkad juhendite vahel erinevat nimekuju, järgi selle nädala GT juhendit.)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📌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"Artefakt" tabelis tähendab tervikut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see fail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+ `README.md` + ekraanipildid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, kus juhend neid nõuab (vt jaotis 1). Ekraanipilt ja README ei ole lisatöö, vaid baastaseme osa.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🔗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W5–W6 on ÜKS dashboard, mis areneb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(mitte kaks eraldi faili ega eraldi "peidetud" ülesannet):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N5 setup-juhend (JH)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ehitab esimese versiooni — su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.pbix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"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portfoolio alus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 (3 diagrammi).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N5 grupitöö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arendab sama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.pbix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-i sinu stakeholderi dashboardiks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W5 artefakt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N6 polish/publish-juhend (JH)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viimistleb ja avaldab sama dashboardi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W6 artefakt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(LIVE URL).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Setup- ja avaldamisjuhendi harjutused (sh diagrammitüüpide proovimine, screenshot manuses) on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ehitamise sammud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sa lood seal selle, millest portfoolioartefakt saab. Eraldi faili nende harjutuste kohta esitama ei pea.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Igas nädala kaustas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(näidisstruktuur, vt oma GT juhendit):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portfolio/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└── week-N/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├── individual/   ← sinu isiklik väljund (oma domeen/roll)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├── team/         ← meeskonna koondtöö või viide ühisele repole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└── README.md     ← nädala lühikirjeldus: mida tegid ja mida see näitab</w:t>
            </w:r>
          </w:p>
        </w:tc>
      </w:tr>
    </w:tbl>
    <w:p>
      <w:pPr>
        <w:spacing w:after="120"/>
      </w:pP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4. Iga README vastab kolmele küsimusele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Portfoolio väärtus ei ole failide hulk, vaid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lugu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 Iga nädala (ja iga projekti) README peaks vastama: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Miks see projekt olemas on?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(milline äriküsimus / UrbanStyle'i vajadus)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Mida ma tegin?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(lühidalt: andmed, lähenemine, tööriist)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Mida see näitab / milline oli mõju?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(tulemus äri keeles, mitte ainult "tegin SQL-i")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Alates Nädalast 4 lisa igasse README-sse ka lühike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"AI kasutamine"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väli (1–2 lauset: kuidas AI sind aitas).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5. BOONUS (vabatahtlik): tee portfoolio dünaamiliseks GitHub Pages'iga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🟪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See on vabatahtlik boonus edasijõudnutele — seda EI hinnata ja see EI ole kohustuslik.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Hindamine põhineb portfoolio sisul, mitte sellel, kas sait on "ilus". Tee seda siis, kui põhiartefaktid on korras ja tahad silma paista.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Mida GitHub Pages annab?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Sinu portfoolio-repo muutub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päris veebileheks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(avalik URL), kus tööandja näeb puhast esilehte failipuu asemel. See teeb portfoolio elavamaks ja professionaalsemaks.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Lihtsaim tee (madala vaevaga):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Ava oma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daca-portfolio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repo GitHubis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Settings → Pages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Source: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"Deploy from a branch" → vali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main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ja kaust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/ (root)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(või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/docs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Vali soovi korral üks valmis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Jekyll-teema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(üks klikk) — su README muutub kohe stiliseeritud avaleheks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4.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Mõne minuti pärast on su sait aadressil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https://[sinu-github-kasutaja].github.io/daca-portfolio/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Dashboardide lisamine saidile: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Power BI: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kasuta "Publish to web" (UrbanStyle on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simuleeritud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andmestik, seega avalik jagamine on ohutu) ja lisa saadud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iframe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oma lehele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Plotly/Streamlit: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sul on juba Streamlit Cloud / avalik URL olemas — lisa lihtsalt link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🤖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AI-juhis: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Kui tahad kaugemale minna (oma teema, projektide galerii, kohandatud avaleht), küsi AI-lt: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"Näita mulle samm-haaval, kuidas seadistada GitHub Pages oma daca-portfolio repole, valida Jekyll-teema ja teha avaleht, mis lingib mu nädalate 1–10 projektidele."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⚠️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Ohutus: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Ära kunagi lae avalikku saiti üles paroole,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.env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faile ega päris/tundlikke andmeid. UrbanStyle'i andmed on väljamõeldud — neid võib näidata.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6. Kui jääd hätta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Materjalide järjekord või "mida see fail teeb?"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→ vaata seda ülevaadet (jaotis 2 ja 3)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Mis täpselt sel nädalal esitada?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→ selle nädala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grupitöö juhend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on ülimuslik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Tehniline takistus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→ küsi oma grupi Google Chat'is või kirjuta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info@ettevotluskeskus.ee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Sinu portfoolio on sinu tõestus. Ehita seda nädal-nädalalt — Nädalaks 10 on sul terviklik lugu, mida tööandjale näidata. 💪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© Ettevõtluskeskus OÜ | DACA Programm — lk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2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513"/>
      <w:gridCol w:w="4513"/>
    </w:tblGrid>
    <w:tr>
      <w:tc>
        <w:tcPr>
          <w:tcW w:type="dxa" w:w="4513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drawing>
              <wp:inline distT="0" distB="0" distL="0" distR="0">
                <wp:extent cx="1238250" cy="35242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8250" cy="3524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513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drawing>
              <wp:inline distT="0" distB="0" distL="0" distR="0">
                <wp:extent cx="190500" cy="3333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500" cy="333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009B8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009B8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Calibri" w:cs="Calibri" w:eastAsia="Calibri" w:hAnsi="Calibri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406a4c387794c69fd4e1b22eeafe13d2f2c92e5.png"/><Relationship Id="rId1" Type="http://schemas.openxmlformats.org/officeDocument/2006/relationships/image" Target="media/e3fa85b2227decafabd1a4788de9ed0fbdefa81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DACA Portfoolio: koosseis ja nädala töövoog</dc:title>
  <dc:creator>Alek Kozlov / Ettevõtluskeskus OÜ</dc:creator>
  <dc:description>DACA osaleja materjal: DACA Portfoolio: koosseis ja nädala töövoog</dc:description>
  <cp:lastModifiedBy>Alek Kozlov / Ettevõtluskeskus OÜ</cp:lastModifiedBy>
  <cp:revision>1</cp:revision>
  <dcterms:created xsi:type="dcterms:W3CDTF">2026-06-18T12:20:51.245Z</dcterms:created>
  <dcterms:modified xsi:type="dcterms:W3CDTF">2026-06-18T12:20:51.245Z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