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5C" w:rsidRDefault="006D2E7C">
      <w:r w:rsidRPr="006D2E7C">
        <w:rPr>
          <w:noProof/>
          <w:lang w:eastAsia="ru-RU"/>
        </w:rPr>
        <w:drawing>
          <wp:inline distT="0" distB="0" distL="0" distR="0" wp14:anchorId="09F3FA17" wp14:editId="5AE6850B">
            <wp:extent cx="6645910" cy="43992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7C" w:rsidRDefault="0059319E">
      <w:r w:rsidRPr="0059319E">
        <w:rPr>
          <w:noProof/>
          <w:lang w:eastAsia="ru-RU"/>
        </w:rPr>
        <w:drawing>
          <wp:inline distT="0" distB="0" distL="0" distR="0" wp14:anchorId="64C48753" wp14:editId="3A40E33C">
            <wp:extent cx="5182870" cy="3020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14"/>
                    <a:stretch/>
                  </pic:blipFill>
                  <pic:spPr bwMode="auto">
                    <a:xfrm>
                      <a:off x="0" y="0"/>
                      <a:ext cx="5182870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064" w:rsidRDefault="0059319E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59319E">
        <w:rPr>
          <w:rFonts w:ascii="Arial" w:hAnsi="Arial" w:cs="Arial"/>
          <w:color w:val="333333"/>
          <w:sz w:val="24"/>
          <w:shd w:val="clear" w:color="auto" w:fill="FFFFFF"/>
        </w:rPr>
        <w:t xml:space="preserve">Заметим, что если нет повторяющихся вершин, то нет и повторяющихся ребер; </w:t>
      </w:r>
    </w:p>
    <w:p w:rsidR="0059319E" w:rsidRPr="00846064" w:rsidRDefault="0059319E">
      <w:pPr>
        <w:rPr>
          <w:rFonts w:ascii="Arial" w:hAnsi="Arial" w:cs="Arial"/>
          <w:b/>
          <w:color w:val="333333"/>
          <w:sz w:val="24"/>
          <w:shd w:val="clear" w:color="auto" w:fill="FFFFFF"/>
        </w:rPr>
      </w:pPr>
      <w:r w:rsidRPr="0059319E">
        <w:rPr>
          <w:rFonts w:ascii="Arial" w:hAnsi="Arial" w:cs="Arial"/>
          <w:color w:val="333333"/>
          <w:sz w:val="24"/>
          <w:shd w:val="clear" w:color="auto" w:fill="FFFFFF"/>
        </w:rPr>
        <w:t xml:space="preserve">значит, </w:t>
      </w:r>
      <w:r w:rsidRPr="00846064">
        <w:rPr>
          <w:rFonts w:ascii="Arial" w:hAnsi="Arial" w:cs="Arial"/>
          <w:b/>
          <w:color w:val="333333"/>
          <w:sz w:val="24"/>
          <w:shd w:val="clear" w:color="auto" w:fill="FFFFFF"/>
        </w:rPr>
        <w:t>каждый цикл также является контуром, но не каждый контур является циклом.</w:t>
      </w:r>
    </w:p>
    <w:p w:rsidR="0059319E" w:rsidRDefault="0059319E" w:rsidP="0059319E"/>
    <w:p w:rsidR="00C67CED" w:rsidRDefault="00C67CED" w:rsidP="0059319E"/>
    <w:p w:rsidR="00C67CED" w:rsidRDefault="00C67CED" w:rsidP="0059319E"/>
    <w:p w:rsidR="00C67CED" w:rsidRDefault="00C67CED" w:rsidP="0059319E"/>
    <w:p w:rsidR="00C67CED" w:rsidRDefault="00C67CED" w:rsidP="0059319E"/>
    <w:p w:rsidR="00C67CED" w:rsidRPr="00C67CED" w:rsidRDefault="00C67CED" w:rsidP="00C67CED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846064">
        <w:rPr>
          <w:rFonts w:ascii="Arial" w:hAnsi="Arial" w:cs="Arial"/>
          <w:b/>
          <w:color w:val="333333"/>
          <w:sz w:val="24"/>
          <w:shd w:val="clear" w:color="auto" w:fill="FFFFFF"/>
        </w:rPr>
        <w:lastRenderedPageBreak/>
        <w:t xml:space="preserve">Эйлеров </w:t>
      </w:r>
      <w:r>
        <w:rPr>
          <w:rFonts w:ascii="Arial" w:hAnsi="Arial" w:cs="Arial"/>
          <w:b/>
          <w:color w:val="333333"/>
          <w:sz w:val="24"/>
          <w:shd w:val="clear" w:color="auto" w:fill="FFFFFF"/>
        </w:rPr>
        <w:t>путь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– </w:t>
      </w:r>
      <w:r w:rsidRPr="00C67CED">
        <w:rPr>
          <w:rFonts w:ascii="Arial" w:hAnsi="Arial" w:cs="Arial"/>
          <w:color w:val="333333"/>
          <w:sz w:val="24"/>
          <w:shd w:val="clear" w:color="auto" w:fill="FFFFFF"/>
        </w:rPr>
        <w:t xml:space="preserve">это путь, проходящий по всем рёбрам графа </w:t>
      </w:r>
      <w:r>
        <w:rPr>
          <w:rFonts w:ascii="Arial" w:hAnsi="Arial" w:cs="Arial"/>
          <w:color w:val="333333"/>
          <w:sz w:val="24"/>
          <w:shd w:val="clear" w:color="auto" w:fill="FFFFFF"/>
        </w:rPr>
        <w:t>и притом только по одному разу.</w:t>
      </w:r>
      <w:r w:rsidR="000307D9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0307D9" w:rsidRPr="00E933F1">
        <w:rPr>
          <w:rFonts w:ascii="Arial" w:hAnsi="Arial" w:cs="Arial"/>
          <w:i/>
          <w:color w:val="FF0000"/>
          <w:sz w:val="24"/>
          <w:shd w:val="clear" w:color="auto" w:fill="FFFFFF"/>
        </w:rPr>
        <w:t>Могут ли вершины при этом повторяться?</w:t>
      </w:r>
    </w:p>
    <w:p w:rsidR="00846064" w:rsidRDefault="00846064" w:rsidP="0059319E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846064">
        <w:rPr>
          <w:rFonts w:ascii="Arial" w:hAnsi="Arial" w:cs="Arial"/>
          <w:b/>
          <w:color w:val="333333"/>
          <w:sz w:val="24"/>
          <w:shd w:val="clear" w:color="auto" w:fill="FFFFFF"/>
        </w:rPr>
        <w:t>Эйлеров цикл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– з</w:t>
      </w:r>
      <w:r w:rsidR="0059319E" w:rsidRPr="0059319E">
        <w:rPr>
          <w:rFonts w:ascii="Arial" w:hAnsi="Arial" w:cs="Arial"/>
          <w:color w:val="333333"/>
          <w:sz w:val="24"/>
          <w:shd w:val="clear" w:color="auto" w:fill="FFFFFF"/>
        </w:rPr>
        <w:t xml:space="preserve">амкнутый путь, в котором каждое ребро используется ровно один раз. </w:t>
      </w:r>
    </w:p>
    <w:p w:rsidR="0059319E" w:rsidRDefault="00846064" w:rsidP="0059319E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846064">
        <w:rPr>
          <w:rFonts w:ascii="Arial" w:hAnsi="Arial" w:cs="Arial"/>
          <w:b/>
          <w:color w:val="333333"/>
          <w:sz w:val="24"/>
          <w:shd w:val="clear" w:color="auto" w:fill="FFFFFF"/>
        </w:rPr>
        <w:t>Эйлеров граф</w:t>
      </w:r>
      <w:r>
        <w:rPr>
          <w:rFonts w:ascii="Arial" w:hAnsi="Arial" w:cs="Arial"/>
          <w:color w:val="333333"/>
          <w:sz w:val="24"/>
          <w:shd w:val="clear" w:color="auto" w:fill="FFFFFF"/>
        </w:rPr>
        <w:t xml:space="preserve"> - г</w:t>
      </w:r>
      <w:r w:rsidR="0059319E" w:rsidRPr="0059319E">
        <w:rPr>
          <w:rFonts w:ascii="Arial" w:hAnsi="Arial" w:cs="Arial"/>
          <w:color w:val="333333"/>
          <w:sz w:val="24"/>
          <w:shd w:val="clear" w:color="auto" w:fill="FFFFFF"/>
        </w:rPr>
        <w:t>раф с эйлеровым циклом</w:t>
      </w:r>
      <w:r>
        <w:rPr>
          <w:rFonts w:ascii="Arial" w:hAnsi="Arial" w:cs="Arial"/>
          <w:color w:val="333333"/>
          <w:sz w:val="24"/>
          <w:shd w:val="clear" w:color="auto" w:fill="FFFFFF"/>
        </w:rPr>
        <w:t>.</w:t>
      </w:r>
      <w:r w:rsidR="00E933F1">
        <w:rPr>
          <w:rFonts w:ascii="Arial" w:hAnsi="Arial" w:cs="Arial"/>
          <w:color w:val="333333"/>
          <w:sz w:val="24"/>
          <w:shd w:val="clear" w:color="auto" w:fill="FFFFFF"/>
        </w:rPr>
        <w:t xml:space="preserve"> Каждая его вершина имеет чётную степень.</w:t>
      </w:r>
    </w:p>
    <w:p w:rsidR="00846064" w:rsidRDefault="00846064" w:rsidP="0059319E">
      <w:pPr>
        <w:rPr>
          <w:rFonts w:ascii="Arial" w:hAnsi="Arial" w:cs="Arial"/>
          <w:color w:val="333333"/>
          <w:sz w:val="24"/>
          <w:shd w:val="clear" w:color="auto" w:fill="FFFFFF"/>
        </w:rPr>
      </w:pPr>
    </w:p>
    <w:p w:rsidR="0059319E" w:rsidRDefault="00C67CED" w:rsidP="0059319E">
      <w:pPr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</wp:posOffset>
            </wp:positionV>
            <wp:extent cx="2145323" cy="2293936"/>
            <wp:effectExtent l="0" t="0" r="7620" b="0"/>
            <wp:wrapSquare wrapText="bothSides"/>
            <wp:docPr id="3" name="Рисунок 3" descr="https://upload.wikimedia.org/wikipedia/commons/thumb/7/72/Labelled_Eulergraph.svg/800px-Labelled_Euler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2/Labelled_Eulergraph.svg/800px-Labelled_Eulergraph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23" cy="22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CED">
        <w:rPr>
          <w:rFonts w:ascii="Arial" w:hAnsi="Arial" w:cs="Arial"/>
          <w:color w:val="333333"/>
          <w:sz w:val="24"/>
          <w:shd w:val="clear" w:color="auto" w:fill="FFFFFF"/>
        </w:rPr>
        <w:t xml:space="preserve">Обход рёбер в алфавитном порядке даёт </w:t>
      </w:r>
      <w:r w:rsidRPr="00C67CED">
        <w:rPr>
          <w:rFonts w:ascii="Arial" w:hAnsi="Arial" w:cs="Arial"/>
          <w:color w:val="333333"/>
          <w:sz w:val="24"/>
          <w:u w:val="single"/>
          <w:shd w:val="clear" w:color="auto" w:fill="FFFFFF"/>
        </w:rPr>
        <w:t>эйлеров цикл</w:t>
      </w:r>
      <w:r>
        <w:rPr>
          <w:rFonts w:ascii="Arial" w:hAnsi="Arial" w:cs="Arial"/>
          <w:color w:val="333333"/>
          <w:sz w:val="24"/>
          <w:shd w:val="clear" w:color="auto" w:fill="FFFFFF"/>
        </w:rPr>
        <w:t>.</w:t>
      </w:r>
    </w:p>
    <w:p w:rsidR="00C67CED" w:rsidRPr="0059319E" w:rsidRDefault="00C67CED" w:rsidP="0059319E">
      <w:pPr>
        <w:rPr>
          <w:rFonts w:ascii="Arial" w:hAnsi="Arial" w:cs="Arial"/>
          <w:color w:val="333333"/>
          <w:sz w:val="24"/>
          <w:shd w:val="clear" w:color="auto" w:fill="FFFFFF"/>
        </w:rPr>
      </w:pPr>
    </w:p>
    <w:p w:rsidR="0059319E" w:rsidRDefault="0059319E"/>
    <w:p w:rsidR="00C67CED" w:rsidRDefault="00C67CED"/>
    <w:p w:rsidR="00C67CED" w:rsidRDefault="00C67CED"/>
    <w:p w:rsidR="00C67CED" w:rsidRDefault="00C67CED"/>
    <w:p w:rsidR="00C67CED" w:rsidRDefault="00C67CED"/>
    <w:p w:rsidR="00C67CED" w:rsidRDefault="00C67CED"/>
    <w:p w:rsidR="00E933F1" w:rsidRDefault="00E933F1" w:rsidP="00E933F1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 w:rsidRPr="00E933F1">
        <w:rPr>
          <w:rFonts w:ascii="Arial" w:hAnsi="Arial" w:cs="Arial"/>
          <w:b/>
          <w:color w:val="333333"/>
        </w:rPr>
        <w:t>Полуэйлеровый граф</w:t>
      </w:r>
      <w:r>
        <w:rPr>
          <w:rFonts w:ascii="Arial" w:hAnsi="Arial" w:cs="Arial"/>
          <w:color w:val="333333"/>
        </w:rPr>
        <w:t xml:space="preserve"> – граф с путем, в котором каждое ребро используется ровно один раз (без возврата к начальной точке)</w:t>
      </w:r>
    </w:p>
    <w:p w:rsidR="00E933F1" w:rsidRDefault="00E933F1" w:rsidP="00E933F1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r w:rsidR="00D83008" w:rsidRPr="00D83008">
        <w:rPr>
          <w:rFonts w:ascii="Arial" w:hAnsi="Arial" w:cs="Arial"/>
          <w:noProof/>
          <w:color w:val="33333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1905</wp:posOffset>
            </wp:positionV>
            <wp:extent cx="3186430" cy="178879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3F1" w:rsidRPr="00D83008" w:rsidRDefault="00E933F1" w:rsidP="00E933F1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</w:rPr>
      </w:pPr>
      <w:r w:rsidRPr="00D83008">
        <w:rPr>
          <w:rFonts w:ascii="Arial" w:hAnsi="Arial"/>
          <w:bCs/>
        </w:rPr>
        <w:t>В полуэйлеровом графе ровно две вершины нечетной степени, и путь должен начинаться в одной из них и заканчиваться в другой.</w:t>
      </w:r>
    </w:p>
    <w:p w:rsidR="00E933F1" w:rsidRDefault="00E933F1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D83008" w:rsidRDefault="00D83008"/>
    <w:p w:rsidR="00261CD8" w:rsidRPr="00B0788A" w:rsidRDefault="00177F7E">
      <w:pPr>
        <w:rPr>
          <w:rFonts w:ascii="Arial" w:eastAsia="Times New Roman" w:hAnsi="Arial" w:cs="Times New Roman"/>
          <w:bCs/>
          <w:sz w:val="24"/>
          <w:szCs w:val="24"/>
          <w:lang w:eastAsia="ru-RU"/>
        </w:rPr>
      </w:pPr>
      <w:r w:rsidRPr="00B0788A">
        <w:rPr>
          <w:rFonts w:ascii="Arial" w:eastAsia="Times New Roman" w:hAnsi="Arial" w:cs="Times New Roman"/>
          <w:bCs/>
          <w:sz w:val="24"/>
          <w:szCs w:val="24"/>
          <w:lang w:eastAsia="ru-RU"/>
        </w:rPr>
        <w:lastRenderedPageBreak/>
        <w:drawing>
          <wp:inline distT="0" distB="0" distL="0" distR="0" wp14:anchorId="24F38D8F" wp14:editId="2E8A7999">
            <wp:extent cx="6645910" cy="1184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8A" w:rsidRPr="00B0788A" w:rsidRDefault="00B0788A" w:rsidP="00B0788A">
      <w:pPr>
        <w:rPr>
          <w:rFonts w:ascii="Arial" w:eastAsia="Times New Roman" w:hAnsi="Arial" w:cs="Times New Roman"/>
          <w:bCs/>
          <w:sz w:val="24"/>
          <w:szCs w:val="24"/>
          <w:lang w:eastAsia="ru-RU"/>
        </w:rPr>
      </w:pPr>
      <w:r w:rsidRPr="00B0788A">
        <w:rPr>
          <w:rFonts w:ascii="Arial" w:eastAsia="Times New Roman" w:hAnsi="Arial" w:cs="Times New Roman"/>
          <w:bCs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167A379" wp14:editId="4FF717F9">
            <wp:simplePos x="0" y="0"/>
            <wp:positionH relativeFrom="column">
              <wp:posOffset>3976</wp:posOffset>
            </wp:positionH>
            <wp:positionV relativeFrom="paragraph">
              <wp:posOffset>828</wp:posOffset>
            </wp:positionV>
            <wp:extent cx="2354785" cy="2282025"/>
            <wp:effectExtent l="0" t="0" r="762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5" cy="22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88A">
        <w:rPr>
          <w:rFonts w:ascii="Arial" w:eastAsia="Times New Roman" w:hAnsi="Arial" w:cs="Times New Roman"/>
          <w:bCs/>
          <w:sz w:val="24"/>
          <w:szCs w:val="24"/>
          <w:lang w:eastAsia="ru-RU"/>
        </w:rPr>
        <w:t>Нет эффективного способа проверить гамильтонов граф, кроме как найти гамильтонов цикл.</w:t>
      </w:r>
    </w:p>
    <w:p w:rsidR="00B0788A" w:rsidRPr="00B0788A" w:rsidRDefault="00B0788A" w:rsidP="00B0788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/>
          <w:bCs/>
        </w:rPr>
      </w:pPr>
      <w:r w:rsidRPr="00B0788A">
        <w:rPr>
          <w:rFonts w:ascii="Arial" w:hAnsi="Arial"/>
          <w:bCs/>
        </w:rPr>
        <w:t> </w:t>
      </w:r>
    </w:p>
    <w:p w:rsidR="00B0788A" w:rsidRPr="00B0788A" w:rsidRDefault="00B0788A" w:rsidP="00B0788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/>
          <w:bCs/>
        </w:rPr>
      </w:pPr>
      <w:r>
        <w:rPr>
          <w:rFonts w:ascii="Arial" w:hAnsi="Arial"/>
          <w:b/>
        </w:rPr>
        <w:t>Д</w:t>
      </w:r>
      <w:r w:rsidRPr="00B0788A">
        <w:rPr>
          <w:rFonts w:ascii="Arial" w:hAnsi="Arial"/>
          <w:b/>
        </w:rPr>
        <w:t>остаточное условие гамильтонова графа</w:t>
      </w:r>
      <w:r w:rsidRPr="00B0788A">
        <w:rPr>
          <w:rFonts w:ascii="Arial" w:hAnsi="Arial"/>
          <w:bCs/>
        </w:rPr>
        <w:t>:</w:t>
      </w:r>
    </w:p>
    <w:p w:rsidR="00B0788A" w:rsidRPr="00B0788A" w:rsidRDefault="00B0788A" w:rsidP="00B0788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/>
          <w:bCs/>
        </w:rPr>
      </w:pPr>
      <w:r>
        <w:rPr>
          <w:rFonts w:ascii="Arial" w:hAnsi="Arial"/>
        </w:rPr>
        <w:t>Е</w:t>
      </w:r>
      <w:r w:rsidRPr="00B0788A">
        <w:rPr>
          <w:rFonts w:ascii="Arial" w:hAnsi="Arial"/>
        </w:rPr>
        <w:t xml:space="preserve">сли в связном графе с v ≥ 3 вершинами для любых двух несмежных вершин выполняется неравенство </w:t>
      </w:r>
      <w:proofErr w:type="spellStart"/>
      <w:r w:rsidRPr="00B0788A">
        <w:rPr>
          <w:rFonts w:ascii="Arial" w:hAnsi="Arial"/>
        </w:rPr>
        <w:t>deg</w:t>
      </w:r>
      <w:proofErr w:type="spellEnd"/>
      <w:r w:rsidRPr="00B0788A">
        <w:rPr>
          <w:rFonts w:ascii="Arial" w:hAnsi="Arial"/>
        </w:rPr>
        <w:t>(u)+</w:t>
      </w:r>
      <w:proofErr w:type="spellStart"/>
      <w:r w:rsidRPr="00B0788A">
        <w:rPr>
          <w:rFonts w:ascii="Arial" w:hAnsi="Arial"/>
        </w:rPr>
        <w:t>deg</w:t>
      </w:r>
      <w:proofErr w:type="spellEnd"/>
      <w:r w:rsidRPr="00B0788A">
        <w:rPr>
          <w:rFonts w:ascii="Arial" w:hAnsi="Arial"/>
        </w:rPr>
        <w:t>(v) ≥ v, то этот граф гамильтонов.</w:t>
      </w:r>
    </w:p>
    <w:p w:rsidR="00177F7E" w:rsidRDefault="00177F7E"/>
    <w:p w:rsidR="00B0788A" w:rsidRDefault="00B0788A"/>
    <w:p w:rsidR="00B0788A" w:rsidRPr="00B0788A" w:rsidRDefault="00F510A0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Построим гамильтонов цикл: AEDBCA.</w:t>
      </w:r>
    </w:p>
    <w:p w:rsidR="00B0788A" w:rsidRPr="00B0788A" w:rsidRDefault="00B0788A" w:rsidP="00B0788A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>Следствием из</w:t>
      </w:r>
      <w:r>
        <w:rPr>
          <w:rFonts w:ascii="Arial" w:eastAsia="Times New Roman" w:hAnsi="Arial" w:cs="Times New Roman"/>
          <w:sz w:val="24"/>
          <w:szCs w:val="24"/>
          <w:lang w:eastAsia="ru-RU"/>
        </w:rPr>
        <w:t xml:space="preserve"> него является </w:t>
      </w:r>
      <w:r w:rsidRPr="00B0788A">
        <w:rPr>
          <w:rFonts w:ascii="Arial" w:eastAsia="Times New Roman" w:hAnsi="Arial" w:cs="Times New Roman"/>
          <w:b/>
          <w:sz w:val="24"/>
          <w:szCs w:val="24"/>
          <w:lang w:eastAsia="ru-RU"/>
        </w:rPr>
        <w:t>условие Дирака:</w:t>
      </w:r>
    </w:p>
    <w:p w:rsidR="00B0788A" w:rsidRDefault="00B0788A" w:rsidP="00B0788A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>
        <w:rPr>
          <w:rFonts w:ascii="Arial" w:eastAsia="Times New Roman" w:hAnsi="Arial" w:cs="Times New Roman"/>
          <w:sz w:val="24"/>
          <w:szCs w:val="24"/>
          <w:lang w:eastAsia="ru-RU"/>
        </w:rPr>
        <w:t>Е</w:t>
      </w:r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 xml:space="preserve">сли в связном простом графе с </w:t>
      </w:r>
      <w:proofErr w:type="gramStart"/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>v &gt;</w:t>
      </w:r>
      <w:proofErr w:type="gramEnd"/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 xml:space="preserve"> 3 вершинами для каждой вершины </w:t>
      </w:r>
      <w:proofErr w:type="spellStart"/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>deg</w:t>
      </w:r>
      <w:proofErr w:type="spellEnd"/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>(u) ≥</w:t>
      </w:r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 xml:space="preserve"> v/2, то этот граф гамильтонов.</w:t>
      </w:r>
    </w:p>
    <w:p w:rsidR="00B0788A" w:rsidRPr="00B0788A" w:rsidRDefault="00B0788A" w:rsidP="00B0788A">
      <w:pPr>
        <w:rPr>
          <w:rFonts w:ascii="Arial" w:eastAsia="Times New Roman" w:hAnsi="Arial" w:cs="Times New Roman"/>
          <w:sz w:val="24"/>
          <w:szCs w:val="24"/>
          <w:lang w:eastAsia="ru-RU"/>
        </w:rPr>
      </w:pPr>
      <w:bookmarkStart w:id="0" w:name="_GoBack"/>
      <w:bookmarkEnd w:id="0"/>
    </w:p>
    <w:p w:rsidR="00B0788A" w:rsidRDefault="00B0788A" w:rsidP="00B0788A">
      <w:pPr>
        <w:rPr>
          <w:rFonts w:ascii="Arial" w:eastAsia="Times New Roman" w:hAnsi="Arial" w:cs="Times New Roman"/>
          <w:sz w:val="24"/>
          <w:szCs w:val="24"/>
          <w:lang w:eastAsia="ru-RU"/>
        </w:rPr>
      </w:pPr>
      <w:r w:rsidRPr="00B0788A">
        <w:rPr>
          <w:rFonts w:ascii="Arial" w:eastAsia="Times New Roman" w:hAnsi="Arial" w:cs="Times New Roman"/>
          <w:sz w:val="24"/>
          <w:szCs w:val="24"/>
          <w:lang w:eastAsia="ru-RU"/>
        </w:rPr>
        <w:t>Это означает, что каждый полный граф является гамильтоновым (поскольку каждая вершина имеет степень v - 1). Однако это условие не является достаточным, т.к. есть много гамильтоновых графов, в которых степени вершин меньше.</w:t>
      </w:r>
    </w:p>
    <w:p w:rsidR="00B0788A" w:rsidRDefault="00B0788A" w:rsidP="00B0788A">
      <w:pPr>
        <w:rPr>
          <w:rFonts w:ascii="Arial" w:eastAsia="Times New Roman" w:hAnsi="Arial" w:cs="Times New Roman"/>
          <w:sz w:val="24"/>
          <w:szCs w:val="24"/>
          <w:lang w:eastAsia="ru-RU"/>
        </w:rPr>
      </w:pPr>
    </w:p>
    <w:p w:rsidR="00B0788A" w:rsidRPr="00B0788A" w:rsidRDefault="00B0788A" w:rsidP="00B0788A">
      <w:pPr>
        <w:rPr>
          <w:rFonts w:ascii="Arial" w:eastAsia="Times New Roman" w:hAnsi="Arial" w:cs="Times New Roman"/>
          <w:sz w:val="24"/>
          <w:szCs w:val="24"/>
          <w:lang w:val="en-US" w:eastAsia="ru-RU"/>
        </w:rPr>
      </w:pPr>
    </w:p>
    <w:sectPr w:rsidR="00B0788A" w:rsidRPr="00B0788A" w:rsidSect="006D2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7C"/>
    <w:rsid w:val="000307D9"/>
    <w:rsid w:val="0007445C"/>
    <w:rsid w:val="00177F7E"/>
    <w:rsid w:val="00261CD8"/>
    <w:rsid w:val="0059319E"/>
    <w:rsid w:val="006D2E7C"/>
    <w:rsid w:val="00846064"/>
    <w:rsid w:val="00B0788A"/>
    <w:rsid w:val="00C67CED"/>
    <w:rsid w:val="00D83008"/>
    <w:rsid w:val="00E933F1"/>
    <w:rsid w:val="00F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FEED"/>
  <w15:chartTrackingRefBased/>
  <w15:docId w15:val="{17C24E3E-0793-419D-8798-86BDC144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3F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3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3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5F70-DE58-423E-854F-8856AE74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2021-11-06T16:27:00Z</cp:lastPrinted>
  <dcterms:created xsi:type="dcterms:W3CDTF">2021-11-06T14:02:00Z</dcterms:created>
  <dcterms:modified xsi:type="dcterms:W3CDTF">2021-11-06T16:30:00Z</dcterms:modified>
</cp:coreProperties>
</file>