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CA2" w:rsidRDefault="00D44FF7" w:rsidP="00D44FF7">
      <w:pPr>
        <w:pStyle w:val="Cm"/>
      </w:pPr>
      <w:r>
        <w:t>Activity életciklus és a BackStack</w:t>
      </w:r>
    </w:p>
    <w:p w:rsidR="00D44FF7" w:rsidRDefault="00D44FF7" w:rsidP="00D44FF7"/>
    <w:p w:rsidR="00D44FF7" w:rsidRDefault="004E2E59" w:rsidP="004E2E59">
      <w:pPr>
        <w:pStyle w:val="Cmsor1"/>
        <w:numPr>
          <w:ilvl w:val="0"/>
          <w:numId w:val="1"/>
        </w:numPr>
      </w:pPr>
      <w:r>
        <w:t xml:space="preserve">SimpleCalendar app életciklus függvényei </w:t>
      </w:r>
    </w:p>
    <w:p w:rsidR="004E2E59" w:rsidRDefault="004E2E59" w:rsidP="004E2E59"/>
    <w:p w:rsidR="004E2E59" w:rsidRDefault="004E2E59" w:rsidP="004E2E59">
      <w:r>
        <w:t xml:space="preserve">A következő linken megtalálod az applikáció forráskódját: </w:t>
      </w:r>
      <w:hyperlink r:id="rId5" w:history="1">
        <w:r w:rsidRPr="004E2E59">
          <w:rPr>
            <w:rStyle w:val="Hiperhivatkozs"/>
          </w:rPr>
          <w:t>https://github.com/SimpleMobileTools/Simple-Calendar</w:t>
        </w:r>
      </w:hyperlink>
    </w:p>
    <w:p w:rsidR="004E2E59" w:rsidRDefault="004E2E59" w:rsidP="004E2E59">
      <w:r>
        <w:t>Töltsd ki az alábbi táblázatot</w:t>
      </w:r>
      <w:r w:rsidR="004C503D">
        <w:t xml:space="preserve"> a MainActivity alapján</w:t>
      </w:r>
      <w:r>
        <w:t>!</w:t>
      </w:r>
    </w:p>
    <w:tbl>
      <w:tblPr>
        <w:tblStyle w:val="Rcsostblzat"/>
        <w:tblW w:w="0" w:type="auto"/>
        <w:tblLook w:val="04A0" w:firstRow="1" w:lastRow="0" w:firstColumn="1" w:lastColumn="0" w:noHBand="0" w:noVBand="1"/>
      </w:tblPr>
      <w:tblGrid>
        <w:gridCol w:w="3139"/>
        <w:gridCol w:w="3248"/>
        <w:gridCol w:w="2675"/>
      </w:tblGrid>
      <w:tr w:rsidR="00EE6A20" w:rsidTr="00EE6A20">
        <w:tc>
          <w:tcPr>
            <w:tcW w:w="3139" w:type="dxa"/>
          </w:tcPr>
          <w:p w:rsidR="00EE6A20" w:rsidRPr="004E2E59" w:rsidRDefault="00EE6A20" w:rsidP="004E2E59">
            <w:pPr>
              <w:jc w:val="center"/>
              <w:rPr>
                <w:b/>
              </w:rPr>
            </w:pPr>
            <w:r w:rsidRPr="004E2E59">
              <w:rPr>
                <w:b/>
              </w:rPr>
              <w:t>Életciklus függvény neve</w:t>
            </w:r>
          </w:p>
        </w:tc>
        <w:tc>
          <w:tcPr>
            <w:tcW w:w="3248" w:type="dxa"/>
          </w:tcPr>
          <w:p w:rsidR="00EE6A20" w:rsidRPr="004E2E59" w:rsidRDefault="00EE6A20" w:rsidP="004E2E59">
            <w:pPr>
              <w:jc w:val="center"/>
              <w:rPr>
                <w:b/>
              </w:rPr>
            </w:pPr>
            <w:r w:rsidRPr="004E2E59">
              <w:rPr>
                <w:b/>
              </w:rPr>
              <w:t>Feladatai</w:t>
            </w:r>
          </w:p>
        </w:tc>
        <w:tc>
          <w:tcPr>
            <w:tcW w:w="2675" w:type="dxa"/>
          </w:tcPr>
          <w:p w:rsidR="00EE6A20" w:rsidRPr="004E2E59" w:rsidRDefault="00EE6A20" w:rsidP="004E2E59">
            <w:pPr>
              <w:jc w:val="center"/>
              <w:rPr>
                <w:b/>
              </w:rPr>
            </w:pPr>
            <w:r>
              <w:rPr>
                <w:b/>
              </w:rPr>
              <w:t>Feladatai a SimpleCalendar-ban</w:t>
            </w:r>
          </w:p>
        </w:tc>
      </w:tr>
      <w:tr w:rsidR="00EE6A20" w:rsidTr="00EE6A20">
        <w:tc>
          <w:tcPr>
            <w:tcW w:w="3139" w:type="dxa"/>
          </w:tcPr>
          <w:p w:rsidR="00EE6A20" w:rsidRDefault="006E34CF" w:rsidP="004E2E59">
            <w:r w:rsidRPr="006E34CF">
              <w:t>onCreate()</w:t>
            </w:r>
          </w:p>
        </w:tc>
        <w:tc>
          <w:tcPr>
            <w:tcW w:w="3248" w:type="dxa"/>
          </w:tcPr>
          <w:p w:rsidR="00EE6A20" w:rsidRDefault="00EE6A20" w:rsidP="004E2E59">
            <w:r>
              <w:t xml:space="preserve">Inicializáció, UI </w:t>
            </w:r>
            <w:r w:rsidR="004958D3">
              <w:t xml:space="preserve">fájl </w:t>
            </w:r>
            <w:r>
              <w:t>beállítása</w:t>
            </w:r>
          </w:p>
        </w:tc>
        <w:tc>
          <w:tcPr>
            <w:tcW w:w="2675" w:type="dxa"/>
          </w:tcPr>
          <w:p w:rsidR="00EE6A20" w:rsidRDefault="00EE6A20" w:rsidP="004E2E59"/>
        </w:tc>
      </w:tr>
      <w:tr w:rsidR="00EE6A20" w:rsidTr="00EE6A20">
        <w:tc>
          <w:tcPr>
            <w:tcW w:w="3139" w:type="dxa"/>
          </w:tcPr>
          <w:p w:rsidR="00EE6A20" w:rsidRDefault="006E34CF" w:rsidP="004E2E59">
            <w:r w:rsidRPr="006E34CF">
              <w:t>onStart()</w:t>
            </w:r>
          </w:p>
        </w:tc>
        <w:tc>
          <w:tcPr>
            <w:tcW w:w="3248" w:type="dxa"/>
          </w:tcPr>
          <w:p w:rsidR="00EE6A20" w:rsidRDefault="006E34CF" w:rsidP="004E2E59">
            <w:r w:rsidRPr="006E34CF">
              <w:t>Akkor hívódik, mikor az activity előtérbe kerül.</w:t>
            </w:r>
          </w:p>
        </w:tc>
        <w:tc>
          <w:tcPr>
            <w:tcW w:w="2675" w:type="dxa"/>
          </w:tcPr>
          <w:p w:rsidR="00EE6A20" w:rsidRDefault="00EE6A20" w:rsidP="004E2E59">
            <w:bookmarkStart w:id="0" w:name="_GoBack"/>
            <w:bookmarkEnd w:id="0"/>
          </w:p>
        </w:tc>
      </w:tr>
      <w:tr w:rsidR="00EE6A20" w:rsidTr="00EE6A20">
        <w:tc>
          <w:tcPr>
            <w:tcW w:w="3139" w:type="dxa"/>
          </w:tcPr>
          <w:p w:rsidR="00EE6A20" w:rsidRDefault="00EE6A20" w:rsidP="004E2E59">
            <w:r>
              <w:t>onResume()</w:t>
            </w:r>
          </w:p>
        </w:tc>
        <w:tc>
          <w:tcPr>
            <w:tcW w:w="3248" w:type="dxa"/>
          </w:tcPr>
          <w:p w:rsidR="006E34CF" w:rsidRDefault="006E34CF" w:rsidP="006E34CF">
            <w:r>
              <w:t>Ha az Activity újra előtérbe kerül, akkor fut le az onResume() metódus</w:t>
            </w:r>
          </w:p>
          <w:p w:rsidR="006E34CF" w:rsidRDefault="006E34CF" w:rsidP="006E34CF"/>
          <w:p w:rsidR="00EE6A20" w:rsidRDefault="006E34CF" w:rsidP="006E34CF">
            <w:r>
              <w:t>Amikor egy Activity a veremből a képernyőre kerül, akkor lefut ez a metódus.</w:t>
            </w:r>
          </w:p>
        </w:tc>
        <w:tc>
          <w:tcPr>
            <w:tcW w:w="2675" w:type="dxa"/>
          </w:tcPr>
          <w:p w:rsidR="00EE6A20" w:rsidRDefault="00EE6A20" w:rsidP="004E2E59"/>
        </w:tc>
      </w:tr>
      <w:tr w:rsidR="00EE6A20" w:rsidTr="00EE6A20">
        <w:tc>
          <w:tcPr>
            <w:tcW w:w="3139" w:type="dxa"/>
          </w:tcPr>
          <w:p w:rsidR="00EE6A20" w:rsidRDefault="006E34CF" w:rsidP="004E2E59">
            <w:r w:rsidRPr="006E34CF">
              <w:t>onPause()</w:t>
            </w:r>
          </w:p>
        </w:tc>
        <w:tc>
          <w:tcPr>
            <w:tcW w:w="3248" w:type="dxa"/>
          </w:tcPr>
          <w:p w:rsidR="00EE6A20" w:rsidRDefault="006E34CF" w:rsidP="004E2E59">
            <w:r w:rsidRPr="006E34CF">
              <w:t>Amikor egy Activity a verembe kerül, akkor értesítést kap és meghívódik az onPause() metódus.</w:t>
            </w:r>
          </w:p>
        </w:tc>
        <w:tc>
          <w:tcPr>
            <w:tcW w:w="2675" w:type="dxa"/>
          </w:tcPr>
          <w:p w:rsidR="00EE6A20" w:rsidRDefault="00EE6A20" w:rsidP="004E2E59"/>
        </w:tc>
      </w:tr>
      <w:tr w:rsidR="00EE6A20" w:rsidTr="00EE6A20">
        <w:tc>
          <w:tcPr>
            <w:tcW w:w="3139" w:type="dxa"/>
          </w:tcPr>
          <w:p w:rsidR="00EE6A20" w:rsidRDefault="006E34CF" w:rsidP="004E2E59">
            <w:hyperlink r:id="rId6" w:anchor="onStop()" w:history="1">
              <w:r>
                <w:rPr>
                  <w:rStyle w:val="Hiperhivatkozs"/>
                  <w:rFonts w:ascii="Courier New" w:hAnsi="Courier New" w:cs="Courier New"/>
                  <w:sz w:val="20"/>
                  <w:szCs w:val="20"/>
                </w:rPr>
                <w:t>onStop()</w:t>
              </w:r>
            </w:hyperlink>
          </w:p>
        </w:tc>
        <w:tc>
          <w:tcPr>
            <w:tcW w:w="3248" w:type="dxa"/>
          </w:tcPr>
          <w:p w:rsidR="00EE6A20" w:rsidRDefault="006E34CF" w:rsidP="004E2E59">
            <w:r w:rsidRPr="006E34CF">
              <w:t>Akkor hívódik, mikor az activity nem látható többé, háttérbe kerül.</w:t>
            </w:r>
          </w:p>
        </w:tc>
        <w:tc>
          <w:tcPr>
            <w:tcW w:w="2675" w:type="dxa"/>
          </w:tcPr>
          <w:p w:rsidR="00EE6A20" w:rsidRDefault="00EE6A20" w:rsidP="004E2E59"/>
        </w:tc>
      </w:tr>
      <w:tr w:rsidR="00EE6A20" w:rsidTr="00EE6A20">
        <w:tc>
          <w:tcPr>
            <w:tcW w:w="3139" w:type="dxa"/>
          </w:tcPr>
          <w:p w:rsidR="00EE6A20" w:rsidRDefault="006E34CF" w:rsidP="004E2E59">
            <w:r w:rsidRPr="006E34CF">
              <w:t>onDestroy().</w:t>
            </w:r>
          </w:p>
        </w:tc>
        <w:tc>
          <w:tcPr>
            <w:tcW w:w="3248" w:type="dxa"/>
          </w:tcPr>
          <w:p w:rsidR="00EE6A20" w:rsidRDefault="006E34CF" w:rsidP="004E2E59">
            <w:r w:rsidRPr="006E34CF">
              <w:t>Normális lelövés esetén fut le. Két eset lehet: ha véget ér az Activity életciklusa (pl. Exit-tel kilépünk) vagy az operációs rendszer lövi le az alkalmazást, de hagyja lefutni az onDestroy() metódust.</w:t>
            </w:r>
          </w:p>
        </w:tc>
        <w:tc>
          <w:tcPr>
            <w:tcW w:w="2675" w:type="dxa"/>
          </w:tcPr>
          <w:p w:rsidR="00EE6A20" w:rsidRDefault="00EE6A20" w:rsidP="004E2E59">
            <w:r>
              <w:t>Nincs, nem lett implementálva</w:t>
            </w:r>
          </w:p>
        </w:tc>
      </w:tr>
    </w:tbl>
    <w:p w:rsidR="004E2E59" w:rsidRDefault="004E2E59" w:rsidP="004E2E59"/>
    <w:p w:rsidR="00057CBD" w:rsidRDefault="00057CBD" w:rsidP="00057CBD">
      <w:pPr>
        <w:pStyle w:val="Cmsor1"/>
        <w:numPr>
          <w:ilvl w:val="0"/>
          <w:numId w:val="1"/>
        </w:numPr>
      </w:pPr>
      <w:r>
        <w:t>BackStack használata</w:t>
      </w:r>
    </w:p>
    <w:p w:rsidR="004E2393" w:rsidRPr="004E2393" w:rsidRDefault="004E2393" w:rsidP="004E2393"/>
    <w:p w:rsidR="00057CBD" w:rsidRDefault="004E2393" w:rsidP="00057CBD">
      <w:r>
        <w:t>Keressetek példákat az alábbi indítási módokra!</w:t>
      </w:r>
      <w:r w:rsidR="0004423D">
        <w:t xml:space="preserve"> Hogy működnek?</w:t>
      </w:r>
      <w:r>
        <w:t xml:space="preserve"> Miért lehetnek hasznosak?</w:t>
      </w:r>
    </w:p>
    <w:tbl>
      <w:tblPr>
        <w:tblStyle w:val="Rcsostblzat"/>
        <w:tblW w:w="0" w:type="auto"/>
        <w:tblLook w:val="04A0" w:firstRow="1" w:lastRow="0" w:firstColumn="1" w:lastColumn="0" w:noHBand="0" w:noVBand="1"/>
      </w:tblPr>
      <w:tblGrid>
        <w:gridCol w:w="3082"/>
        <w:gridCol w:w="3153"/>
        <w:gridCol w:w="2827"/>
      </w:tblGrid>
      <w:tr w:rsidR="00CC3BF0" w:rsidTr="00CC3BF0">
        <w:tc>
          <w:tcPr>
            <w:tcW w:w="3082" w:type="dxa"/>
          </w:tcPr>
          <w:p w:rsidR="00CC3BF0" w:rsidRPr="00CC3BF0" w:rsidRDefault="00CC3BF0" w:rsidP="00CC3BF0">
            <w:pPr>
              <w:jc w:val="center"/>
              <w:rPr>
                <w:b/>
              </w:rPr>
            </w:pPr>
            <w:r w:rsidRPr="00CC3BF0">
              <w:rPr>
                <w:b/>
              </w:rPr>
              <w:t>Indítási mód</w:t>
            </w:r>
          </w:p>
        </w:tc>
        <w:tc>
          <w:tcPr>
            <w:tcW w:w="3153" w:type="dxa"/>
          </w:tcPr>
          <w:p w:rsidR="00CC3BF0" w:rsidRPr="00CC3BF0" w:rsidRDefault="00CC3BF0" w:rsidP="00CC3BF0">
            <w:pPr>
              <w:jc w:val="center"/>
              <w:rPr>
                <w:b/>
              </w:rPr>
            </w:pPr>
            <w:r w:rsidRPr="00CC3BF0">
              <w:rPr>
                <w:b/>
              </w:rPr>
              <w:t>Működés</w:t>
            </w:r>
          </w:p>
        </w:tc>
        <w:tc>
          <w:tcPr>
            <w:tcW w:w="2827" w:type="dxa"/>
          </w:tcPr>
          <w:p w:rsidR="00CC3BF0" w:rsidRPr="00CC3BF0" w:rsidRDefault="00CC3BF0" w:rsidP="00CC3BF0">
            <w:pPr>
              <w:jc w:val="center"/>
              <w:rPr>
                <w:b/>
              </w:rPr>
            </w:pPr>
            <w:r w:rsidRPr="00CC3BF0">
              <w:rPr>
                <w:b/>
              </w:rPr>
              <w:t>Példa</w:t>
            </w:r>
          </w:p>
        </w:tc>
      </w:tr>
      <w:tr w:rsidR="00CC3BF0" w:rsidTr="00CC3BF0">
        <w:tc>
          <w:tcPr>
            <w:tcW w:w="3082" w:type="dxa"/>
          </w:tcPr>
          <w:p w:rsidR="00CC3BF0" w:rsidRDefault="00CC3BF0" w:rsidP="00057CBD">
            <w:r>
              <w:t>Standard</w:t>
            </w:r>
          </w:p>
        </w:tc>
        <w:tc>
          <w:tcPr>
            <w:tcW w:w="3153" w:type="dxa"/>
          </w:tcPr>
          <w:p w:rsidR="00CC3BF0" w:rsidRDefault="009978B1" w:rsidP="00057CBD">
            <w:r w:rsidRPr="009978B1">
              <w:t xml:space="preserve">Default. The system creates a new instance of the activity in the task from which it was started and routes the intent to it. The activity can be </w:t>
            </w:r>
            <w:r w:rsidRPr="009978B1">
              <w:lastRenderedPageBreak/>
              <w:t>instantiated multiple times, each instance can belong to different tasks, and one task can have multiple instances.</w:t>
            </w:r>
          </w:p>
        </w:tc>
        <w:tc>
          <w:tcPr>
            <w:tcW w:w="2827" w:type="dxa"/>
          </w:tcPr>
          <w:p w:rsidR="00CC3BF0" w:rsidRDefault="005A59B4" w:rsidP="00057CBD">
            <w:r>
              <w:lastRenderedPageBreak/>
              <w:t>&lt;activity android: launchMode=”standard”/&gt;</w:t>
            </w:r>
          </w:p>
        </w:tc>
      </w:tr>
      <w:tr w:rsidR="00CC3BF0" w:rsidTr="00CC3BF0">
        <w:tc>
          <w:tcPr>
            <w:tcW w:w="3082" w:type="dxa"/>
          </w:tcPr>
          <w:p w:rsidR="00CC3BF0" w:rsidRDefault="00BC3243" w:rsidP="00057CBD">
            <w:r>
              <w:lastRenderedPageBreak/>
              <w:t>S</w:t>
            </w:r>
            <w:r w:rsidRPr="00BC3243">
              <w:t>ingleTop</w:t>
            </w:r>
          </w:p>
        </w:tc>
        <w:tc>
          <w:tcPr>
            <w:tcW w:w="3153" w:type="dxa"/>
          </w:tcPr>
          <w:p w:rsidR="00CC3BF0" w:rsidRDefault="009978B1" w:rsidP="00057CBD">
            <w:r w:rsidRPr="009978B1">
              <w:t>f an instance of the activity already exists at the top of the current task, the system routes the intent to that instance through a call to its onNewIntent() method, rather than creating a new instance of the activity. The activity can be instantiated multiple times, each instance can belong to different tasks, and one task can have multiple instances (but only if the activity at the top of the back stack is not an existing instance of the activity).</w:t>
            </w:r>
          </w:p>
        </w:tc>
        <w:tc>
          <w:tcPr>
            <w:tcW w:w="2827" w:type="dxa"/>
          </w:tcPr>
          <w:p w:rsidR="00CC3BF0" w:rsidRDefault="005A59B4" w:rsidP="005A59B4">
            <w:r>
              <w:t>&lt;activity android: launchMode=”</w:t>
            </w:r>
            <w:r>
              <w:t>singleTop</w:t>
            </w:r>
            <w:r>
              <w:t>”/&gt;</w:t>
            </w:r>
          </w:p>
        </w:tc>
      </w:tr>
      <w:tr w:rsidR="00CC3BF0" w:rsidTr="00CC3BF0">
        <w:tc>
          <w:tcPr>
            <w:tcW w:w="3082" w:type="dxa"/>
          </w:tcPr>
          <w:p w:rsidR="00CC3BF0" w:rsidRDefault="00B13CBC" w:rsidP="00057CBD">
            <w:r>
              <w:t>ClearTop</w:t>
            </w:r>
          </w:p>
        </w:tc>
        <w:tc>
          <w:tcPr>
            <w:tcW w:w="3153" w:type="dxa"/>
          </w:tcPr>
          <w:p w:rsidR="00CC3BF0" w:rsidRDefault="009978B1" w:rsidP="00057CBD">
            <w:r>
              <w:t>kitöröl mindent ami benne van a backstack-ben.</w:t>
            </w:r>
          </w:p>
        </w:tc>
        <w:tc>
          <w:tcPr>
            <w:tcW w:w="2827" w:type="dxa"/>
          </w:tcPr>
          <w:p w:rsidR="00CC3BF0" w:rsidRDefault="005A59B4" w:rsidP="00057CBD">
            <w:r>
              <w:t>&lt;activity android: launchMode=”</w:t>
            </w:r>
            <w:r>
              <w:t>clear</w:t>
            </w:r>
            <w:r>
              <w:t>Top”/&gt;</w:t>
            </w:r>
          </w:p>
        </w:tc>
      </w:tr>
    </w:tbl>
    <w:p w:rsidR="00387522" w:rsidRDefault="00387522" w:rsidP="00057CBD"/>
    <w:p w:rsidR="004E2393" w:rsidRPr="00057CBD" w:rsidRDefault="004E2393" w:rsidP="00057CBD"/>
    <w:sectPr w:rsidR="004E2393" w:rsidRPr="00057C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A5673"/>
    <w:multiLevelType w:val="hybridMultilevel"/>
    <w:tmpl w:val="B3CACF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F7"/>
    <w:rsid w:val="0004423D"/>
    <w:rsid w:val="00057CBD"/>
    <w:rsid w:val="00080AF5"/>
    <w:rsid w:val="00387522"/>
    <w:rsid w:val="004958D3"/>
    <w:rsid w:val="004C503D"/>
    <w:rsid w:val="004E2393"/>
    <w:rsid w:val="004E2E59"/>
    <w:rsid w:val="005079FE"/>
    <w:rsid w:val="005A59B4"/>
    <w:rsid w:val="006E34CF"/>
    <w:rsid w:val="009978B1"/>
    <w:rsid w:val="00AC492D"/>
    <w:rsid w:val="00B13CBC"/>
    <w:rsid w:val="00BC3243"/>
    <w:rsid w:val="00C63540"/>
    <w:rsid w:val="00CC3BF0"/>
    <w:rsid w:val="00D44FF7"/>
    <w:rsid w:val="00E73CA2"/>
    <w:rsid w:val="00EE6A2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130E4-E17A-472F-977C-AA8925F5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07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6E3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D44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44FF7"/>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5079FE"/>
    <w:rPr>
      <w:rFonts w:asciiTheme="majorHAnsi" w:eastAsiaTheme="majorEastAsia" w:hAnsiTheme="majorHAnsi" w:cstheme="majorBidi"/>
      <w:color w:val="2F5496" w:themeColor="accent1" w:themeShade="BF"/>
      <w:sz w:val="32"/>
      <w:szCs w:val="32"/>
    </w:rPr>
  </w:style>
  <w:style w:type="character" w:styleId="Hiperhivatkozs">
    <w:name w:val="Hyperlink"/>
    <w:basedOn w:val="Bekezdsalapbettpusa"/>
    <w:uiPriority w:val="99"/>
    <w:unhideWhenUsed/>
    <w:rsid w:val="004E2E59"/>
    <w:rPr>
      <w:color w:val="0563C1" w:themeColor="hyperlink"/>
      <w:u w:val="single"/>
    </w:rPr>
  </w:style>
  <w:style w:type="character" w:customStyle="1" w:styleId="UnresolvedMention">
    <w:name w:val="Unresolved Mention"/>
    <w:basedOn w:val="Bekezdsalapbettpusa"/>
    <w:uiPriority w:val="99"/>
    <w:semiHidden/>
    <w:unhideWhenUsed/>
    <w:rsid w:val="004E2E59"/>
    <w:rPr>
      <w:color w:val="808080"/>
      <w:shd w:val="clear" w:color="auto" w:fill="E6E6E6"/>
    </w:rPr>
  </w:style>
  <w:style w:type="table" w:styleId="Rcsostblzat">
    <w:name w:val="Table Grid"/>
    <w:basedOn w:val="Normltblzat"/>
    <w:uiPriority w:val="39"/>
    <w:rsid w:val="004E2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d">
    <w:name w:val="HTML Code"/>
    <w:basedOn w:val="Bekezdsalapbettpusa"/>
    <w:uiPriority w:val="99"/>
    <w:semiHidden/>
    <w:unhideWhenUsed/>
    <w:rsid w:val="006E34CF"/>
    <w:rPr>
      <w:rFonts w:ascii="Courier New" w:eastAsia="Times New Roman" w:hAnsi="Courier New" w:cs="Courier New"/>
      <w:sz w:val="20"/>
      <w:szCs w:val="20"/>
    </w:rPr>
  </w:style>
  <w:style w:type="character" w:customStyle="1" w:styleId="Cmsor3Char">
    <w:name w:val="Címsor 3 Char"/>
    <w:basedOn w:val="Bekezdsalapbettpusa"/>
    <w:link w:val="Cmsor3"/>
    <w:uiPriority w:val="9"/>
    <w:semiHidden/>
    <w:rsid w:val="006E34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4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app/Activity.html" TargetMode="External"/><Relationship Id="rId5" Type="http://schemas.openxmlformats.org/officeDocument/2006/relationships/hyperlink" Target="https://github.com/SimpleMobileTools/Simple-Calendar"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284</Words>
  <Characters>1962</Characters>
  <Application>Microsoft Office Word</Application>
  <DocSecurity>0</DocSecurity>
  <Lines>16</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Moró Anna</dc:creator>
  <cp:keywords/>
  <dc:description/>
  <cp:lastModifiedBy>Diak</cp:lastModifiedBy>
  <cp:revision>4</cp:revision>
  <dcterms:created xsi:type="dcterms:W3CDTF">2017-10-11T16:30:00Z</dcterms:created>
  <dcterms:modified xsi:type="dcterms:W3CDTF">2017-10-11T16:41:00Z</dcterms:modified>
</cp:coreProperties>
</file>