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E8AB39">
      <w:pPr>
        <w:pStyle w:val="12"/>
        <w:rPr>
          <w:rFonts w:hint="default" w:ascii="Times New Roman" w:hAnsi="Times New Roman" w:cs="Times New Roman"/>
          <w:sz w:val="20"/>
        </w:rPr>
      </w:pPr>
    </w:p>
    <w:p w14:paraId="20D844A2">
      <w:pPr>
        <w:pStyle w:val="12"/>
        <w:rPr>
          <w:rFonts w:hint="default" w:ascii="Times New Roman" w:hAnsi="Times New Roman" w:cs="Times New Roman"/>
          <w:sz w:val="48"/>
        </w:rPr>
      </w:pPr>
      <w:r>
        <w:rPr>
          <w:lang w:eastAsia="zh-CN"/>
        </w:rPr>
        <mc:AlternateContent>
          <mc:Choice Requires="wps">
            <w:drawing>
              <wp:anchor distT="0" distB="0" distL="114300" distR="114300" simplePos="0" relativeHeight="251669504" behindDoc="0" locked="0" layoutInCell="1" allowOverlap="1">
                <wp:simplePos x="0" y="0"/>
                <wp:positionH relativeFrom="column">
                  <wp:posOffset>-589915</wp:posOffset>
                </wp:positionH>
                <wp:positionV relativeFrom="paragraph">
                  <wp:posOffset>2998470</wp:posOffset>
                </wp:positionV>
                <wp:extent cx="6316980" cy="23310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Claudin18.2检测报告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6.45pt;margin-top:236.1pt;height:183.55pt;width:497.4pt;z-index:251669504;v-text-anchor:middle;mso-width-relative:page;mso-height-relative:page;" filled="f" stroked="f" coordsize="21600,21600" o:gfxdata="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q7xe/cAAAACwEAAA8AAAAAAAAAAQAgAAAAIgAA&#10;AGRycy9kb3ducmV2LnhtbFBLAQIUABQAAAAIAIdO4kBs03D9PQIAAGkEAAAOAAAAAAAAAAEAIAAA&#10;ACsBAABkcnMvZTJvRG9jLnhtbFBLBQYAAAAABgAGAFkBAADa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Claudin18.2检测报告</w:t>
                      </w:r>
                    </w:p>
                  </w:txbxContent>
                </v:textbox>
              </v:shape>
            </w:pict>
          </mc:Fallback>
        </mc:AlternateContent>
      </w:r>
      <w:r>
        <w:rPr>
          <w:rFonts w:hint="eastAsia" w:eastAsia="宋体"/>
          <w:sz w:val="20"/>
          <w:lang w:eastAsia="zh-CN"/>
        </w:rPr>
        <w:drawing>
          <wp:anchor distT="0" distB="0" distL="114300" distR="114300" simplePos="0" relativeHeight="251668480" behindDoc="0" locked="0" layoutInCell="1" allowOverlap="1">
            <wp:simplePos x="0" y="0"/>
            <wp:positionH relativeFrom="column">
              <wp:posOffset>-628015</wp:posOffset>
            </wp:positionH>
            <wp:positionV relativeFrom="paragraph">
              <wp:posOffset>-1099185</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721975"/>
                    </a:xfrm>
                    <a:prstGeom prst="rect">
                      <a:avLst/>
                    </a:prstGeom>
                  </pic:spPr>
                </pic:pic>
              </a:graphicData>
            </a:graphic>
          </wp:anchor>
        </w:drawing>
      </w:r>
    </w:p>
    <w:p w14:paraId="362B5CCA">
      <w:pPr>
        <w:pStyle w:val="12"/>
        <w:jc w:val="center"/>
        <w:rPr>
          <w:rFonts w:hint="default" w:ascii="Times New Roman" w:hAnsi="Times New Roman" w:cs="Times New Roman"/>
          <w:sz w:val="48"/>
        </w:rPr>
      </w:pPr>
    </w:p>
    <w:p w14:paraId="59C1C0D6">
      <w:pPr>
        <w:pStyle w:val="12"/>
        <w:jc w:val="center"/>
        <w:rPr>
          <w:rFonts w:hint="default" w:ascii="Times New Roman" w:hAnsi="Times New Roman" w:cs="Times New Roman"/>
          <w:sz w:val="48"/>
        </w:rPr>
      </w:pPr>
    </w:p>
    <w:p w14:paraId="281B77C1">
      <w:pPr>
        <w:pStyle w:val="12"/>
        <w:jc w:val="center"/>
        <w:rPr>
          <w:rFonts w:hint="default" w:ascii="Times New Roman" w:hAnsi="Times New Roman" w:cs="Times New Roman"/>
          <w:b/>
          <w:sz w:val="48"/>
        </w:rPr>
      </w:pPr>
      <w:bookmarkStart w:id="0" w:name="_Toc500163468"/>
      <w:bookmarkStart w:id="1" w:name="_Toc500263098"/>
      <w:bookmarkStart w:id="2" w:name="_Toc500164193"/>
    </w:p>
    <w:p w14:paraId="5885653E">
      <w:pPr>
        <w:widowControl/>
        <w:rPr>
          <w:rFonts w:hint="default" w:ascii="Times New Roman" w:hAnsi="Times New Roman" w:cs="Times New Roman"/>
          <w:sz w:val="48"/>
          <w:szCs w:val="48"/>
        </w:rPr>
      </w:pPr>
    </w:p>
    <w:p w14:paraId="3C219650">
      <w:pPr>
        <w:widowControl/>
        <w:rPr>
          <w:rFonts w:hint="default" w:ascii="Times New Roman" w:hAnsi="Times New Roman" w:cs="Times New Roman"/>
          <w:sz w:val="48"/>
          <w:szCs w:val="48"/>
        </w:rPr>
      </w:pPr>
    </w:p>
    <w:p w14:paraId="157D1098">
      <w:pPr>
        <w:widowControl/>
        <w:rPr>
          <w:rFonts w:hint="default" w:ascii="Times New Roman" w:hAnsi="Times New Roman" w:cs="Times New Roman"/>
          <w:sz w:val="48"/>
          <w:szCs w:val="48"/>
        </w:rPr>
      </w:pPr>
    </w:p>
    <w:p w14:paraId="5583A754">
      <w:pPr>
        <w:widowControl/>
        <w:rPr>
          <w:rFonts w:hint="default" w:ascii="Times New Roman" w:hAnsi="Times New Roman" w:cs="Times New Roman"/>
          <w:sz w:val="48"/>
          <w:szCs w:val="48"/>
        </w:rPr>
      </w:pPr>
    </w:p>
    <w:bookmarkEnd w:id="0"/>
    <w:bookmarkEnd w:id="1"/>
    <w:bookmarkEnd w:id="2"/>
    <w:p w14:paraId="0EE8F7A8">
      <w:pPr>
        <w:widowControl/>
        <w:rPr>
          <w:rFonts w:hint="default" w:ascii="Times New Roman" w:hAnsi="Times New Roman" w:cs="Times New Roman"/>
          <w:sz w:val="48"/>
          <w:szCs w:val="48"/>
        </w:rPr>
      </w:pPr>
    </w:p>
    <w:p w14:paraId="4B903BE0">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430B118B">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02660B87">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384BF39D">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2430"/>
        <w:gridCol w:w="1510"/>
        <w:gridCol w:w="2863"/>
      </w:tblGrid>
      <w:tr w14:paraId="5A8E0704">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3434" w:type="dxa"/>
            <w:vAlign w:val="center"/>
          </w:tcPr>
          <w:p w14:paraId="28899754">
            <w:pPr>
              <w:pStyle w:val="215"/>
              <w:rPr>
                <w:rFonts w:hint="default" w:ascii="Times New Roman" w:hAnsi="Times New Roman" w:cs="Times New Roman"/>
                <w:highlight w:val="yellow"/>
              </w:rPr>
            </w:pPr>
            <w:r>
              <w:t>患者姓名：</w:t>
            </w:r>
            <w:r>
              <w:rPr>
                <w:rFonts w:hint="eastAsia"/>
              </w:rPr>
              <w:t>{{ client }}</w:t>
            </w:r>
          </w:p>
        </w:tc>
        <w:tc>
          <w:tcPr>
            <w:tcW w:w="2430" w:type="dxa"/>
            <w:vAlign w:val="center"/>
          </w:tcPr>
          <w:p w14:paraId="2A9DB8B7">
            <w:pPr>
              <w:pStyle w:val="215"/>
              <w:rPr>
                <w:rFonts w:hint="default" w:ascii="Times New Roman" w:hAnsi="Times New Roman" w:cs="Times New Roman"/>
                <w:highlight w:val="yellow"/>
              </w:rPr>
            </w:pPr>
            <w:r>
              <w:t>性别：</w:t>
            </w:r>
            <w:r>
              <w:rPr>
                <w:rFonts w:hint="eastAsia"/>
              </w:rPr>
              <w:t>{{ sex }}</w:t>
            </w:r>
          </w:p>
        </w:tc>
        <w:tc>
          <w:tcPr>
            <w:tcW w:w="1510" w:type="dxa"/>
            <w:vAlign w:val="center"/>
          </w:tcPr>
          <w:p w14:paraId="0226EC52">
            <w:pPr>
              <w:pStyle w:val="215"/>
              <w:rPr>
                <w:rFonts w:hint="default" w:ascii="Times New Roman" w:hAnsi="Times New Roman" w:cs="Times New Roman"/>
                <w:highlight w:val="yellow"/>
              </w:rPr>
            </w:pPr>
            <w:r>
              <w:t>年龄：</w:t>
            </w:r>
            <w:r>
              <w:rPr>
                <w:rFonts w:hint="eastAsia"/>
              </w:rPr>
              <w:t>{{ age }}</w:t>
            </w:r>
            <w:r>
              <w:t>岁</w:t>
            </w:r>
          </w:p>
        </w:tc>
        <w:tc>
          <w:tcPr>
            <w:tcW w:w="2863" w:type="dxa"/>
            <w:vAlign w:val="center"/>
          </w:tcPr>
          <w:p w14:paraId="398D29C7">
            <w:pPr>
              <w:pStyle w:val="215"/>
              <w:rPr>
                <w:rFonts w:hint="default" w:ascii="Times New Roman" w:hAnsi="Times New Roman" w:cs="Times New Roman"/>
                <w:highlight w:val="yellow"/>
              </w:rPr>
            </w:pPr>
            <w:r>
              <w:t>送检样本：</w:t>
            </w:r>
            <w:r>
              <w:rPr>
                <w:rFonts w:hint="eastAsia"/>
                <w:lang w:val="en-US" w:eastAsia="zh-CN"/>
              </w:rPr>
              <w:t>{{ specimentype }}</w:t>
            </w:r>
          </w:p>
        </w:tc>
      </w:tr>
      <w:tr w14:paraId="6A2F292F">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3434" w:type="dxa"/>
            <w:vAlign w:val="center"/>
          </w:tcPr>
          <w:p w14:paraId="27BEE39D">
            <w:pPr>
              <w:pStyle w:val="215"/>
              <w:rPr>
                <w:rFonts w:hint="default" w:ascii="Times New Roman" w:hAnsi="Times New Roman" w:cs="Times New Roman"/>
                <w:highlight w:val="yellow"/>
              </w:rPr>
            </w:pPr>
            <w:r>
              <w:t>原样本编号：</w:t>
            </w:r>
            <w:r>
              <w:rPr>
                <w:rFonts w:hint="eastAsia"/>
              </w:rPr>
              <w:t>{{ subbarcode }}</w:t>
            </w:r>
          </w:p>
        </w:tc>
        <w:tc>
          <w:tcPr>
            <w:tcW w:w="2430" w:type="dxa"/>
            <w:vAlign w:val="center"/>
          </w:tcPr>
          <w:p w14:paraId="78C78DFF">
            <w:pPr>
              <w:pStyle w:val="215"/>
              <w:rPr>
                <w:rFonts w:hint="default" w:ascii="Times New Roman" w:hAnsi="Times New Roman" w:cs="Times New Roman"/>
                <w:highlight w:val="yellow"/>
              </w:rPr>
            </w:pPr>
            <w:r>
              <w:t>病人ID：</w:t>
            </w:r>
            <w:r>
              <w:rPr>
                <w:rFonts w:hint="eastAsia"/>
              </w:rPr>
              <w:t>{{</w:t>
            </w:r>
            <w:r>
              <w:t xml:space="preserve"> PDInfo</w:t>
            </w:r>
            <w:r>
              <w:rPr>
                <w:rFonts w:hint="eastAsia"/>
              </w:rPr>
              <w:t>.</w:t>
            </w:r>
            <w:r>
              <w:t>Ackerman_num</w:t>
            </w:r>
            <w:r>
              <w:rPr>
                <w:rFonts w:hint="eastAsia"/>
              </w:rPr>
              <w:t xml:space="preserve"> }}</w:t>
            </w:r>
          </w:p>
        </w:tc>
        <w:tc>
          <w:tcPr>
            <w:tcW w:w="1510" w:type="dxa"/>
            <w:vAlign w:val="center"/>
          </w:tcPr>
          <w:p w14:paraId="5BA2A940">
            <w:pPr>
              <w:pStyle w:val="215"/>
              <w:rPr>
                <w:rFonts w:hint="default" w:ascii="Times New Roman" w:hAnsi="Times New Roman" w:cs="Times New Roman"/>
                <w:highlight w:val="yellow"/>
              </w:rPr>
            </w:pPr>
            <w:r>
              <w:t>采样日期：</w:t>
            </w:r>
            <w:r>
              <w:rPr>
                <w:rFonts w:hint="eastAsia"/>
              </w:rPr>
              <w:t>NA</w:t>
            </w:r>
          </w:p>
        </w:tc>
        <w:tc>
          <w:tcPr>
            <w:tcW w:w="2863" w:type="dxa"/>
            <w:vAlign w:val="center"/>
          </w:tcPr>
          <w:p w14:paraId="76AB2D23">
            <w:pPr>
              <w:pStyle w:val="215"/>
              <w:rPr>
                <w:rFonts w:hint="default" w:ascii="Times New Roman" w:hAnsi="Times New Roman" w:cs="Times New Roman"/>
                <w:highlight w:val="yellow"/>
              </w:rPr>
            </w:pPr>
            <w:r>
              <w:t>送检单位：</w:t>
            </w:r>
            <w:r>
              <w:rPr>
                <w:rFonts w:hint="eastAsia"/>
              </w:rPr>
              <w:t>{{</w:t>
            </w:r>
            <w:r>
              <w:t xml:space="preserve"> </w:t>
            </w:r>
            <w:r>
              <w:rPr>
                <w:rFonts w:hint="eastAsia"/>
              </w:rPr>
              <w:t>hospital }}</w:t>
            </w:r>
          </w:p>
        </w:tc>
      </w:tr>
      <w:tr w14:paraId="1AEE392E">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374" w:type="dxa"/>
            <w:gridSpan w:val="3"/>
            <w:vAlign w:val="center"/>
          </w:tcPr>
          <w:p w14:paraId="2DD0214A">
            <w:pPr>
              <w:pStyle w:val="215"/>
              <w:rPr>
                <w:rFonts w:hint="default" w:ascii="Times New Roman" w:hAnsi="Times New Roman" w:cs="Times New Roman"/>
                <w:highlight w:val="yellow"/>
              </w:rPr>
            </w:pPr>
            <w:r>
              <w:t>原病理/临床诊断：</w:t>
            </w:r>
            <w:r>
              <w:rPr>
                <w:rFonts w:hint="eastAsia"/>
              </w:rPr>
              <w:t>{{ diseaseName }}</w:t>
            </w:r>
          </w:p>
        </w:tc>
        <w:tc>
          <w:tcPr>
            <w:tcW w:w="2863" w:type="dxa"/>
            <w:vAlign w:val="center"/>
          </w:tcPr>
          <w:p w14:paraId="17872A74">
            <w:pPr>
              <w:pStyle w:val="215"/>
              <w:rPr>
                <w:rFonts w:hint="default" w:ascii="Times New Roman" w:hAnsi="Times New Roman" w:cs="Times New Roman"/>
                <w:highlight w:val="yellow"/>
              </w:rPr>
            </w:pPr>
            <w:r>
              <w:t>接收日期：</w:t>
            </w:r>
            <w:r>
              <w:rPr>
                <w:rFonts w:hint="eastAsia"/>
              </w:rPr>
              <w:t>{{ receiveddate }}</w:t>
            </w:r>
          </w:p>
        </w:tc>
      </w:tr>
    </w:tbl>
    <w:p w14:paraId="0D72F66E">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5B19EC99">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7FF52FDC">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1D61C83F">
            <w:pPr>
              <w:pStyle w:val="216"/>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4EF698A3">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6FB31AF6">
            <w:pPr>
              <w:jc w:val="center"/>
              <w:rPr>
                <w:rFonts w:hint="default" w:ascii="Times New Roman" w:hAnsi="Times New Roman" w:eastAsia="微软雅黑" w:cs="Times New Roman"/>
                <w:bCs/>
                <w:color w:val="000000"/>
                <w:sz w:val="18"/>
                <w:szCs w:val="18"/>
                <w:highlight w:val="yellow"/>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60167802">
            <w:pPr>
              <w:pStyle w:val="216"/>
              <w:ind w:firstLine="180" w:firstLineChars="100"/>
              <w:rPr>
                <w:rFonts w:hint="default" w:ascii="Times New Roman" w:hAnsi="Times New Roman" w:eastAsia="微软雅黑" w:cs="Times New Roman"/>
                <w:highlight w:val="yellow"/>
                <w:lang w:val="en-US" w:eastAsia="zh-CN"/>
              </w:rPr>
            </w:pPr>
            <w:r>
              <w:rPr>
                <w:rFonts w:hint="eastAsia"/>
              </w:rPr>
              <w:t>{{</w:t>
            </w:r>
            <w:r>
              <w:t xml:space="preserve"> PDInfo</w:t>
            </w:r>
            <w:r>
              <w:rPr>
                <w:rFonts w:hint="eastAsia"/>
              </w:rPr>
              <w:t>.</w:t>
            </w:r>
            <w:r>
              <w:t>Tumor_cell_count</w:t>
            </w:r>
            <w:r>
              <w:rPr>
                <w:rFonts w:hint="eastAsia"/>
              </w:rPr>
              <w:t xml:space="preserve"> }}</w:t>
            </w:r>
          </w:p>
        </w:tc>
      </w:tr>
      <w:tr w14:paraId="5A40E47C">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730A4F71">
            <w:pPr>
              <w:pStyle w:val="229"/>
              <w:rPr>
                <w:rFonts w:hint="default" w:ascii="Times New Roman" w:hAnsi="Times New Roman" w:cs="Times New Roman"/>
                <w:highlight w:val="yellow"/>
              </w:rPr>
            </w:pPr>
            <w:r>
              <w:t>镜下描述：</w:t>
            </w:r>
            <w:r>
              <w:rPr>
                <w:rFonts w:hint="eastAsia"/>
              </w:rPr>
              <w:t>{{</w:t>
            </w:r>
            <w:r>
              <w:t xml:space="preserve"> PDInfo</w:t>
            </w:r>
            <w:r>
              <w:rPr>
                <w:rFonts w:hint="eastAsia"/>
              </w:rPr>
              <w:t>.</w:t>
            </w:r>
            <w:r>
              <w:t>Seen_microscopically</w:t>
            </w:r>
            <w:r>
              <w:rPr>
                <w:rFonts w:hint="eastAsia"/>
              </w:rPr>
              <w:t xml:space="preserve"> }}</w:t>
            </w:r>
          </w:p>
        </w:tc>
      </w:tr>
    </w:tbl>
    <w:p w14:paraId="067F9B68">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63AC954">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289988A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A5152B8">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572"/>
        <w:gridCol w:w="1112"/>
        <w:gridCol w:w="1479"/>
        <w:gridCol w:w="2220"/>
        <w:gridCol w:w="2674"/>
      </w:tblGrid>
      <w:tr w14:paraId="363FF9E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PrEx>
        <w:trPr>
          <w:trHeight w:val="343" w:hRule="exact"/>
          <w:jc w:val="center"/>
        </w:trPr>
        <w:tc>
          <w:tcPr>
            <w:tcW w:w="2572" w:type="dxa"/>
            <w:shd w:val="clear" w:color="auto" w:fill="0083C3"/>
            <w:vAlign w:val="center"/>
          </w:tcPr>
          <w:p w14:paraId="646D2863">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0083C3"/>
            <w:vAlign w:val="center"/>
          </w:tcPr>
          <w:p w14:paraId="23CE244C">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0083C3"/>
            <w:vAlign w:val="center"/>
          </w:tcPr>
          <w:p w14:paraId="46DE36DE">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0083C3"/>
            <w:vAlign w:val="center"/>
          </w:tcPr>
          <w:p w14:paraId="09790B8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0083C3"/>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0B66D8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0083C3"/>
                  <w:vAlign w:val="center"/>
                </w:tcPr>
                <w:p w14:paraId="7EB421F0">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3CE8B7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350DA2BD">
                  <w:pPr>
                    <w:pStyle w:val="218"/>
                    <w:rPr>
                      <w:rFonts w:hint="default" w:ascii="Times New Roman" w:hAnsi="Times New Roman" w:cs="Times New Roman"/>
                    </w:rPr>
                  </w:pPr>
                  <w:r>
                    <w:rPr>
                      <w:rFonts w:hint="default" w:ascii="Times New Roman" w:hAnsi="Times New Roman" w:cs="Times New Roman"/>
                    </w:rPr>
                    <w:t>TPS：&lt;1%</w:t>
                  </w:r>
                </w:p>
              </w:tc>
            </w:tr>
            <w:tr w14:paraId="304A49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1AE4D5F">
                  <w:pPr>
                    <w:pStyle w:val="218"/>
                    <w:rPr>
                      <w:rFonts w:hint="default" w:ascii="Times New Roman" w:hAnsi="Times New Roman" w:cs="Times New Roman"/>
                    </w:rPr>
                  </w:pPr>
                </w:p>
              </w:tc>
            </w:tr>
            <w:tr w14:paraId="0EFD58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66D0B45">
                  <w:pPr>
                    <w:pStyle w:val="218"/>
                    <w:rPr>
                      <w:rFonts w:hint="default" w:ascii="Times New Roman" w:hAnsi="Times New Roman" w:cs="Times New Roman"/>
                    </w:rPr>
                  </w:pPr>
                </w:p>
              </w:tc>
            </w:tr>
            <w:tr w14:paraId="77168D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17C6E7F8">
                  <w:pPr>
                    <w:pStyle w:val="218"/>
                    <w:rPr>
                      <w:rFonts w:hint="default" w:ascii="Times New Roman" w:hAnsi="Times New Roman" w:cs="Times New Roman"/>
                    </w:rPr>
                  </w:pPr>
                  <w:r>
                    <w:rPr>
                      <w:rFonts w:hint="default" w:ascii="Times New Roman" w:hAnsi="Times New Roman" w:cs="Times New Roman"/>
                    </w:rPr>
                    <w:t>CPS：10</w:t>
                  </w:r>
                </w:p>
              </w:tc>
            </w:tr>
          </w:tbl>
          <w:p w14:paraId="74FA6C3A">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5D97E15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restart"/>
            <w:vAlign w:val="center"/>
          </w:tcPr>
          <w:p w14:paraId="433C6CA0">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Claudin18蛋白表达水平</w:t>
            </w:r>
          </w:p>
        </w:tc>
        <w:tc>
          <w:tcPr>
            <w:tcW w:w="1112" w:type="dxa"/>
            <w:vMerge w:val="restart"/>
            <w:vAlign w:val="center"/>
          </w:tcPr>
          <w:p w14:paraId="235F2367">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479" w:type="dxa"/>
            <w:vMerge w:val="restart"/>
            <w:vAlign w:val="center"/>
          </w:tcPr>
          <w:p w14:paraId="354CB026">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20" w:type="dxa"/>
            <w:vAlign w:val="center"/>
          </w:tcPr>
          <w:p w14:paraId="17834CEF">
            <w:pPr>
              <w:pStyle w:val="218"/>
              <w:rPr>
                <w:rFonts w:hint="default" w:ascii="Times New Roman" w:hAnsi="Times New Roman" w:eastAsia="微软雅黑" w:cs="Times New Roman"/>
                <w:lang w:eastAsia="zh-CN"/>
              </w:rPr>
            </w:pPr>
            <w:r>
              <w:rPr>
                <w:rFonts w:hint="default" w:ascii="Times New Roman" w:hAnsi="Times New Roman" w:cs="Times New Roman"/>
                <w:lang w:val="en-US" w:eastAsia="zh-CN"/>
              </w:rPr>
              <w:t>0</w:t>
            </w:r>
          </w:p>
        </w:tc>
        <w:tc>
          <w:tcPr>
            <w:tcW w:w="2674" w:type="dxa"/>
            <w:vAlign w:val="center"/>
          </w:tcPr>
          <w:p w14:paraId="674B100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28AB7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04B84BFC">
            <w:pPr>
              <w:pStyle w:val="218"/>
              <w:rPr>
                <w:rFonts w:hint="default" w:ascii="Times New Roman" w:hAnsi="Times New Roman" w:cs="Times New Roman"/>
              </w:rPr>
            </w:pPr>
          </w:p>
        </w:tc>
        <w:tc>
          <w:tcPr>
            <w:tcW w:w="1112" w:type="dxa"/>
            <w:vMerge w:val="continue"/>
            <w:vAlign w:val="center"/>
          </w:tcPr>
          <w:p w14:paraId="70CD6809">
            <w:pPr>
              <w:pStyle w:val="218"/>
              <w:rPr>
                <w:rFonts w:hint="default" w:ascii="Times New Roman" w:hAnsi="Times New Roman" w:cs="Times New Roman"/>
              </w:rPr>
            </w:pPr>
          </w:p>
        </w:tc>
        <w:tc>
          <w:tcPr>
            <w:tcW w:w="1479" w:type="dxa"/>
            <w:vMerge w:val="continue"/>
            <w:vAlign w:val="center"/>
          </w:tcPr>
          <w:p w14:paraId="40D9E87A">
            <w:pPr>
              <w:pStyle w:val="218"/>
              <w:rPr>
                <w:rFonts w:hint="default" w:ascii="Times New Roman" w:hAnsi="Times New Roman" w:cs="Times New Roman"/>
              </w:rPr>
            </w:pPr>
          </w:p>
        </w:tc>
        <w:tc>
          <w:tcPr>
            <w:tcW w:w="2220" w:type="dxa"/>
            <w:vAlign w:val="center"/>
          </w:tcPr>
          <w:p w14:paraId="11F2FCC1">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674" w:type="dxa"/>
            <w:vAlign w:val="center"/>
          </w:tcPr>
          <w:p w14:paraId="2F9FA83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r w14:paraId="3E2E1FC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482B3252">
            <w:pPr>
              <w:pStyle w:val="218"/>
              <w:rPr>
                <w:rFonts w:hint="default" w:ascii="Times New Roman" w:hAnsi="Times New Roman" w:cs="Times New Roman"/>
              </w:rPr>
            </w:pPr>
          </w:p>
        </w:tc>
        <w:tc>
          <w:tcPr>
            <w:tcW w:w="1112" w:type="dxa"/>
            <w:vMerge w:val="continue"/>
            <w:vAlign w:val="center"/>
          </w:tcPr>
          <w:p w14:paraId="1DB12B4D">
            <w:pPr>
              <w:pStyle w:val="218"/>
              <w:rPr>
                <w:rFonts w:hint="default" w:ascii="Times New Roman" w:hAnsi="Times New Roman" w:cs="Times New Roman"/>
              </w:rPr>
            </w:pPr>
          </w:p>
        </w:tc>
        <w:tc>
          <w:tcPr>
            <w:tcW w:w="1479" w:type="dxa"/>
            <w:vMerge w:val="continue"/>
            <w:vAlign w:val="center"/>
          </w:tcPr>
          <w:p w14:paraId="518CA1AB">
            <w:pPr>
              <w:pStyle w:val="218"/>
              <w:rPr>
                <w:rFonts w:hint="default" w:ascii="Times New Roman" w:hAnsi="Times New Roman" w:cs="Times New Roman"/>
              </w:rPr>
            </w:pPr>
          </w:p>
        </w:tc>
        <w:tc>
          <w:tcPr>
            <w:tcW w:w="2220" w:type="dxa"/>
            <w:vAlign w:val="center"/>
          </w:tcPr>
          <w:p w14:paraId="09B76852">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2+</w:t>
            </w:r>
          </w:p>
        </w:tc>
        <w:tc>
          <w:tcPr>
            <w:tcW w:w="2674" w:type="dxa"/>
            <w:vAlign w:val="center"/>
          </w:tcPr>
          <w:p w14:paraId="137A5877">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.claudin2 }}</w:t>
            </w:r>
          </w:p>
        </w:tc>
      </w:tr>
      <w:tr w14:paraId="14C13984">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B6FB89">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7CF5A0F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256B0F97">
            <w:pPr>
              <w:spacing w:line="276" w:lineRule="auto"/>
              <w:jc w:val="center"/>
              <w:rPr>
                <w:rFonts w:hint="default" w:ascii="Times New Roman" w:hAnsi="Times New Roman" w:eastAsia="微软雅黑" w:cs="Times New Roman"/>
                <w:sz w:val="18"/>
                <w:szCs w:val="18"/>
              </w:rPr>
            </w:pPr>
          </w:p>
        </w:tc>
        <w:tc>
          <w:tcPr>
            <w:tcW w:w="2220" w:type="dxa"/>
            <w:vAlign w:val="center"/>
          </w:tcPr>
          <w:p w14:paraId="5AE1876C">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3+</w:t>
            </w:r>
          </w:p>
        </w:tc>
        <w:tc>
          <w:tcPr>
            <w:tcW w:w="2674" w:type="dxa"/>
            <w:vAlign w:val="center"/>
          </w:tcPr>
          <w:p w14:paraId="196FF1D8">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.claudin3 }}</w:t>
            </w:r>
          </w:p>
        </w:tc>
      </w:tr>
      <w:tr w14:paraId="3ABC42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231B38DA">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DB3E889">
            <w:pPr>
              <w:jc w:val="center"/>
              <w:rPr>
                <w:rFonts w:hint="eastAsia" w:ascii="Times New Roman" w:hAnsi="Times New Roman" w:eastAsia="微软雅黑" w:cs="Times New Roman"/>
                <w:kern w:val="2"/>
                <w:sz w:val="18"/>
                <w:szCs w:val="18"/>
                <w:lang w:val="en-US" w:eastAsia="zh-CN" w:bidi="ar-SA"/>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262E9280">
      <w:pPr>
        <w:widowControl/>
        <w:jc w:val="left"/>
        <w:rPr>
          <w:rFonts w:hint="default" w:ascii="Times New Roman" w:hAnsi="Times New Roman" w:eastAsia="微软雅黑" w:cs="Times New Roman"/>
          <w:b/>
          <w:color w:val="000000"/>
          <w:sz w:val="18"/>
          <w:szCs w:val="18"/>
        </w:rPr>
      </w:pPr>
    </w:p>
    <w:p w14:paraId="71A07A56">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1F8DDA24">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03D1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C9C3CA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166D0174">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4A6CA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2BAAA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10FAFB0E">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C50772B">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4843422F">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bookmarkStart w:id="3" w:name="_GoBack"/>
            <w:bookmarkEnd w:id="3"/>
            <w:r>
              <w:rPr>
                <w:rFonts w:hint="default" w:ascii="Times New Roman" w:hAnsi="Times New Roman" w:eastAsia="微软雅黑" w:cs="Times New Roman"/>
                <w:color w:val="000000"/>
                <w:sz w:val="18"/>
                <w:szCs w:val="18"/>
                <w:highlight w:val="none"/>
              </w:rPr>
              <w:t xml:space="preserve"> </w:t>
            </w:r>
            <w:r>
              <w:rPr>
                <w:rFonts w:hint="default" w:ascii="Times New Roman" w:hAnsi="Times New Roman" w:eastAsia="微软雅黑" w:cs="Times New Roman"/>
                <w:sz w:val="18"/>
                <w:szCs w:val="18"/>
                <w:highlight w:val="none"/>
              </w:rPr>
              <w:t>200X</w:t>
            </w:r>
          </w:p>
        </w:tc>
      </w:tr>
    </w:tbl>
    <w:p w14:paraId="5AE7C5B5">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0083C3"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p>
        </w:tc>
        <w:tc>
          <w:tcPr>
            <w:tcW w:w="984" w:type="dxa"/>
            <w:tcBorders>
              <w:top w:val="nil"/>
              <w:left w:val="nil"/>
              <w:bottom w:val="single" w:color="0083C3"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72" w:type="dxa"/>
            <w:tcBorders>
              <w:top w:val="nil"/>
              <w:left w:val="nil"/>
              <w:bottom w:val="single" w:color="0083C3" w:sz="12" w:space="0"/>
              <w:right w:val="nil"/>
            </w:tcBorders>
            <w:vAlign w:val="bottom"/>
          </w:tcPr>
          <w:p w14:paraId="72935DD7">
            <w:pPr>
              <w:jc w:val="left"/>
              <w:rPr>
                <w:rFonts w:hint="default" w:ascii="Times New Roman" w:hAnsi="Times New Roman" w:cs="Times New Roman"/>
              </w:rPr>
            </w:pPr>
            <w:r>
              <w:rPr>
                <w:rFonts w:hint="eastAsia" w:eastAsia="微软雅黑"/>
                <w:lang w:eastAsia="zh-CN"/>
              </w:rPr>
              <w:drawing>
                <wp:anchor distT="0" distB="0" distL="114300" distR="114300" simplePos="0" relativeHeight="251664384" behindDoc="0" locked="0" layoutInCell="1" allowOverlap="1">
                  <wp:simplePos x="0" y="0"/>
                  <wp:positionH relativeFrom="column">
                    <wp:posOffset>-52705</wp:posOffset>
                  </wp:positionH>
                  <wp:positionV relativeFrom="paragraph">
                    <wp:posOffset>-93345</wp:posOffset>
                  </wp:positionV>
                  <wp:extent cx="495935" cy="280670"/>
                  <wp:effectExtent l="0" t="0" r="0" b="9525"/>
                  <wp:wrapNone/>
                  <wp:docPr id="7" name="图片 7"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0083C3"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5F230E4D">
      <w:pPr>
        <w:autoSpaceDE w:val="0"/>
        <w:autoSpaceDN w:val="0"/>
        <w:adjustRightInd w:val="0"/>
        <w:rPr>
          <w:rFonts w:hint="default" w:ascii="Times New Roman" w:hAnsi="Times New Roman" w:eastAsia="微软雅黑" w:cs="Times New Roman"/>
          <w:sz w:val="18"/>
          <w:szCs w:val="18"/>
        </w:rPr>
      </w:pPr>
    </w:p>
    <w:p w14:paraId="2DDFAF81">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3360"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1A5E76F">
      <w:pPr>
        <w:autoSpaceDE w:val="0"/>
        <w:autoSpaceDN w:val="0"/>
        <w:adjustRightInd w:val="0"/>
        <w:rPr>
          <w:rFonts w:hint="default" w:ascii="Times New Roman" w:hAnsi="Times New Roman" w:eastAsia="微软雅黑" w:cs="Times New Roman"/>
          <w:sz w:val="18"/>
          <w:szCs w:val="18"/>
        </w:rPr>
        <w:sectPr>
          <w:footerReference r:id="rId4"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6E63BAD9">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0083C3"/>
            <w:vAlign w:val="center"/>
          </w:tcPr>
          <w:p w14:paraId="30EA014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7ADA2308">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7ADA2308">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45D17F9E">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0F8D7295">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57D41E23">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3D9A67A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6FC804EC">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 xml:space="preserve">2. </w:t>
      </w:r>
      <w:r>
        <w:rPr>
          <w:rFonts w:hint="default" w:ascii="Times New Roman" w:hAnsi="Times New Roman" w:eastAsia="微软雅黑" w:cs="Times New Roman"/>
          <w:b/>
          <w:bCs/>
          <w:color w:val="0083C3"/>
          <w:sz w:val="24"/>
          <w:szCs w:val="24"/>
          <w:u w:val="none"/>
          <w:lang w:val="en-US" w:eastAsia="zh-CN"/>
        </w:rPr>
        <w:t>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0B8E131D">
      <w:pPr>
        <w:rPr>
          <w:rFonts w:hint="default" w:ascii="Times New Roman" w:hAnsi="Times New Roman" w:eastAsia="微软雅黑" w:cs="Times New Roman"/>
          <w:b/>
          <w:bCs/>
          <w:color w:val="62B541"/>
          <w:kern w:val="44"/>
          <w:sz w:val="24"/>
          <w:szCs w:val="24"/>
          <w:u w:val="none"/>
        </w:rPr>
        <w:sectPr>
          <w:headerReference r:id="rId5" w:type="default"/>
          <w:footerReference r:id="rId6" w:type="default"/>
          <w:pgSz w:w="11910" w:h="16840"/>
          <w:pgMar w:top="1540" w:right="880" w:bottom="920" w:left="1020" w:header="709" w:footer="656" w:gutter="0"/>
          <w:pgNumType w:fmt="decimal"/>
          <w:cols w:space="720" w:num="1"/>
        </w:sectPr>
      </w:pPr>
      <w:r>
        <w:rPr>
          <w:rFonts w:hint="default" w:ascii="Times New Roman" w:hAnsi="Times New Roman" w:eastAsia="微软雅黑" w:cs="Times New Roman"/>
          <w:b/>
          <w:bCs/>
          <w:color w:val="62B541"/>
          <w:kern w:val="44"/>
          <w:sz w:val="24"/>
          <w:szCs w:val="24"/>
          <w:u w:val="none"/>
        </w:rPr>
        <w:br w:type="page"/>
      </w:r>
    </w:p>
    <w:p w14:paraId="1273DB56">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37714EF3">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广州市黄埔区开源大道11号C6栋702室</w:t>
      </w:r>
    </w:p>
    <w:p w14:paraId="3FFD081A">
      <w:pPr>
        <w:widowControl/>
        <w:rPr>
          <w:rFonts w:ascii="Times New Roman" w:hAnsi="Times New Roman" w:eastAsia="微软雅黑" w:cs="Times New Roman"/>
          <w:b/>
          <w:bCs/>
          <w:sz w:val="24"/>
          <w:szCs w:val="22"/>
          <w:lang w:val="en-US" w:eastAsia="zh-CN" w:bidi="ar-SA"/>
        </w:rPr>
      </w:pPr>
    </w:p>
    <w:p w14:paraId="2C4A606A">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6F4882F1">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上海市闵行区绿洲环路396弄9号201室</w:t>
      </w:r>
    </w:p>
    <w:p w14:paraId="2CA82FF2">
      <w:pPr>
        <w:widowControl/>
        <w:rPr>
          <w:rFonts w:ascii="Times New Roman" w:hAnsi="Times New Roman" w:eastAsia="微软雅黑" w:cs="Times New Roman"/>
          <w:b/>
          <w:bCs/>
          <w:sz w:val="24"/>
          <w:szCs w:val="22"/>
          <w:lang w:val="en-US" w:eastAsia="zh-CN" w:bidi="ar-SA"/>
        </w:rPr>
      </w:pPr>
    </w:p>
    <w:p w14:paraId="228F5A98">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1B547A4C">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天津市武清区创业总部基地B07</w:t>
      </w:r>
    </w:p>
    <w:p w14:paraId="7F59CC1D">
      <w:pPr>
        <w:widowControl/>
        <w:rPr>
          <w:rFonts w:ascii="Times New Roman" w:hAnsi="Times New Roman" w:eastAsia="微软雅黑" w:cs="Times New Roman"/>
          <w:b/>
          <w:bCs/>
          <w:sz w:val="24"/>
          <w:szCs w:val="22"/>
          <w:lang w:val="en-US" w:eastAsia="zh-CN" w:bidi="ar-SA"/>
        </w:rPr>
      </w:pPr>
    </w:p>
    <w:p w14:paraId="23F05D7F">
      <w:pPr>
        <w:widowControl/>
        <w:rPr>
          <w:rFonts w:ascii="Times New Roman" w:hAnsi="Times New Roman" w:eastAsia="等线" w:cs="宋体"/>
          <w:sz w:val="24"/>
          <w:szCs w:val="22"/>
          <w:lang w:val="en-US" w:eastAsia="en-US" w:bidi="ar-SA"/>
        </w:rPr>
      </w:pPr>
    </w:p>
    <w:p w14:paraId="7D9F24EC">
      <w:pPr>
        <w:widowControl/>
        <w:rPr>
          <w:rFonts w:ascii="Times New Roman" w:hAnsi="Times New Roman" w:eastAsia="等线" w:cs="宋体"/>
          <w:sz w:val="24"/>
          <w:szCs w:val="22"/>
          <w:lang w:val="en-US" w:eastAsia="en-US" w:bidi="ar-SA"/>
        </w:rPr>
      </w:pPr>
    </w:p>
    <w:p w14:paraId="20A5EADE">
      <w:pPr>
        <w:widowControl/>
        <w:rPr>
          <w:rFonts w:ascii="Times New Roman" w:hAnsi="Times New Roman" w:eastAsia="等线" w:cs="宋体"/>
          <w:b/>
          <w:bCs/>
          <w:color w:val="61964C"/>
          <w:sz w:val="28"/>
          <w:szCs w:val="28"/>
          <w:lang w:val="en-US" w:eastAsia="en-US" w:bidi="ar-SA"/>
        </w:rPr>
      </w:pPr>
    </w:p>
    <w:p w14:paraId="7CF60208">
      <w:pPr>
        <w:widowControl/>
        <w:rPr>
          <w:rFonts w:ascii="Times New Roman" w:hAnsi="Times New Roman" w:eastAsia="等线" w:cs="宋体"/>
          <w:sz w:val="24"/>
          <w:szCs w:val="22"/>
          <w:lang w:val="en-US" w:eastAsia="en-US" w:bidi="ar-SA"/>
        </w:rPr>
      </w:pPr>
    </w:p>
    <w:p w14:paraId="19B9962C">
      <w:pPr>
        <w:widowControl/>
        <w:rPr>
          <w:rFonts w:ascii="Times New Roman" w:hAnsi="Times New Roman" w:eastAsia="等线" w:cs="宋体"/>
          <w:sz w:val="24"/>
          <w:szCs w:val="22"/>
          <w:lang w:val="en-US" w:eastAsia="en-US" w:bidi="ar-SA"/>
        </w:rPr>
      </w:pPr>
    </w:p>
    <w:p w14:paraId="21642ACC">
      <w:pPr>
        <w:widowControl/>
        <w:rPr>
          <w:rFonts w:ascii="Times New Roman" w:hAnsi="Times New Roman" w:eastAsia="等线" w:cs="宋体"/>
          <w:sz w:val="24"/>
          <w:szCs w:val="22"/>
          <w:lang w:val="en-US" w:eastAsia="en-US" w:bidi="ar-SA"/>
        </w:rPr>
      </w:pPr>
    </w:p>
    <w:p w14:paraId="419764B9">
      <w:pPr>
        <w:widowControl/>
        <w:rPr>
          <w:rFonts w:ascii="Times New Roman" w:hAnsi="Times New Roman" w:eastAsia="等线" w:cs="宋体"/>
          <w:sz w:val="24"/>
          <w:szCs w:val="22"/>
          <w:lang w:val="en-US" w:eastAsia="en-US" w:bidi="ar-SA"/>
        </w:rPr>
      </w:pPr>
    </w:p>
    <w:p w14:paraId="2855F3E6">
      <w:pPr>
        <w:widowControl/>
        <w:rPr>
          <w:rFonts w:ascii="Times New Roman" w:hAnsi="Times New Roman" w:eastAsia="等线" w:cs="宋体"/>
          <w:sz w:val="24"/>
          <w:szCs w:val="22"/>
          <w:lang w:val="en-US" w:eastAsia="en-US" w:bidi="ar-SA"/>
        </w:rPr>
      </w:pPr>
    </w:p>
    <w:p w14:paraId="52FA7C1F">
      <w:pPr>
        <w:widowControl/>
        <w:rPr>
          <w:rFonts w:ascii="Times New Roman" w:hAnsi="Times New Roman" w:eastAsia="等线" w:cs="宋体"/>
          <w:sz w:val="24"/>
          <w:szCs w:val="22"/>
          <w:lang w:val="en-US" w:eastAsia="en-US" w:bidi="ar-SA"/>
        </w:rPr>
      </w:pPr>
    </w:p>
    <w:p w14:paraId="4940B48E">
      <w:pPr>
        <w:widowControl/>
        <w:rPr>
          <w:rFonts w:ascii="Times New Roman" w:hAnsi="Times New Roman" w:eastAsia="等线" w:cs="宋体"/>
          <w:sz w:val="24"/>
          <w:szCs w:val="22"/>
          <w:lang w:val="en-US" w:eastAsia="en-US" w:bidi="ar-SA"/>
        </w:rPr>
      </w:pPr>
    </w:p>
    <w:p w14:paraId="6ACE56F0">
      <w:pPr>
        <w:widowControl/>
        <w:rPr>
          <w:rFonts w:ascii="Times New Roman" w:hAnsi="Times New Roman" w:eastAsia="等线" w:cs="宋体"/>
          <w:sz w:val="24"/>
          <w:szCs w:val="22"/>
          <w:lang w:val="en-US" w:eastAsia="en-US" w:bidi="ar-SA"/>
        </w:rPr>
      </w:pPr>
    </w:p>
    <w:p w14:paraId="4E6F8229">
      <w:pPr>
        <w:widowControl/>
        <w:rPr>
          <w:rFonts w:ascii="Times New Roman" w:hAnsi="Times New Roman" w:eastAsia="等线" w:cs="宋体"/>
          <w:sz w:val="24"/>
          <w:szCs w:val="22"/>
          <w:lang w:val="en-US" w:eastAsia="en-US" w:bidi="ar-SA"/>
        </w:rPr>
      </w:pPr>
    </w:p>
    <w:p w14:paraId="14A9C9EB">
      <w:pPr>
        <w:widowControl/>
        <w:rPr>
          <w:rFonts w:ascii="Times New Roman" w:hAnsi="Times New Roman" w:eastAsia="等线" w:cs="宋体"/>
          <w:sz w:val="24"/>
          <w:szCs w:val="22"/>
          <w:lang w:val="en-US" w:eastAsia="en-US" w:bidi="ar-SA"/>
        </w:rPr>
      </w:pPr>
    </w:p>
    <w:p w14:paraId="6DD5F3B5">
      <w:pPr>
        <w:widowControl/>
        <w:rPr>
          <w:rFonts w:ascii="Times New Roman" w:hAnsi="Times New Roman" w:eastAsia="等线" w:cs="宋体"/>
          <w:sz w:val="24"/>
          <w:szCs w:val="22"/>
          <w:lang w:val="en-US" w:eastAsia="en-US" w:bidi="ar-SA"/>
        </w:rPr>
      </w:pPr>
    </w:p>
    <w:p w14:paraId="5098D524">
      <w:pPr>
        <w:widowControl/>
        <w:rPr>
          <w:rFonts w:ascii="Times New Roman" w:hAnsi="Times New Roman" w:eastAsia="等线" w:cs="宋体"/>
          <w:sz w:val="24"/>
          <w:szCs w:val="22"/>
          <w:lang w:val="en-US" w:eastAsia="en-US" w:bidi="ar-SA"/>
        </w:rPr>
      </w:pPr>
    </w:p>
    <w:p w14:paraId="715CC52E">
      <w:pPr>
        <w:widowControl/>
        <w:rPr>
          <w:rFonts w:ascii="Times New Roman" w:hAnsi="Times New Roman" w:eastAsia="等线" w:cs="宋体"/>
          <w:sz w:val="24"/>
          <w:szCs w:val="22"/>
          <w:lang w:val="en-US" w:eastAsia="en-US" w:bidi="ar-SA"/>
        </w:rPr>
      </w:pPr>
    </w:p>
    <w:p w14:paraId="09157123">
      <w:pPr>
        <w:widowControl/>
        <w:rPr>
          <w:rFonts w:ascii="Times New Roman" w:hAnsi="Times New Roman" w:eastAsia="等线" w:cs="宋体"/>
          <w:sz w:val="24"/>
          <w:szCs w:val="22"/>
          <w:lang w:val="en-US" w:eastAsia="en-US" w:bidi="ar-SA"/>
        </w:rPr>
      </w:pPr>
    </w:p>
    <w:p w14:paraId="03BD0BA1">
      <w:pPr>
        <w:widowControl/>
        <w:rPr>
          <w:rFonts w:ascii="Times New Roman" w:hAnsi="Times New Roman" w:eastAsia="等线" w:cs="宋体"/>
          <w:sz w:val="24"/>
          <w:szCs w:val="22"/>
          <w:lang w:val="en-US" w:eastAsia="en-US" w:bidi="ar-SA"/>
        </w:rPr>
      </w:pPr>
    </w:p>
    <w:p w14:paraId="26E3B78B">
      <w:pPr>
        <w:widowControl/>
        <w:rPr>
          <w:rFonts w:ascii="Times New Roman" w:hAnsi="Times New Roman" w:eastAsia="等线" w:cs="宋体"/>
          <w:sz w:val="24"/>
          <w:szCs w:val="22"/>
          <w:lang w:val="en-US" w:eastAsia="en-US" w:bidi="ar-SA"/>
        </w:rPr>
      </w:pPr>
    </w:p>
    <w:p w14:paraId="3C0F6489">
      <w:pPr>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6DEC8C1">
      <w:pPr>
        <w:widowControl/>
        <w:rPr>
          <w:rFonts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4873FBED">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27CE93F1">
      <w:pPr>
        <w:widowControl/>
        <w:rPr>
          <w:rFonts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4" name="图片 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E33634">
      <w:pPr>
        <w:widowControl/>
        <w:rPr>
          <w:rFonts w:hint="default"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40008">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C3F66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9C3F66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06A93">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658E8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47658E80">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C7A24">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4A031C">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C4A031C">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88035">
    <w:pPr>
      <w:widowControl w:val="0"/>
      <w:tabs>
        <w:tab w:val="center" w:pos="4153"/>
        <w:tab w:val="right" w:pos="8306"/>
      </w:tabs>
      <w:snapToGrid w:val="0"/>
      <w:rPr>
        <w:rFonts w:ascii="宋体" w:hAnsi="宋体" w:eastAsia="宋体" w:cs="宋体"/>
        <w:sz w:val="18"/>
        <w:szCs w:val="18"/>
        <w:lang w:val="en-US" w:eastAsia="en-US" w:bidi="ar-S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7CBC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14320">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宋体" w:hAnsi="宋体" w:eastAsia="宋体" w:cs="宋体"/>
        <w:sz w:val="18"/>
        <w:szCs w:val="22"/>
        <w:lang w:val="en-US" w:eastAsia="zh-CN" w:bidi="ar-S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2C4A18"/>
    <w:rsid w:val="04614822"/>
    <w:rsid w:val="04BD2354"/>
    <w:rsid w:val="05161624"/>
    <w:rsid w:val="05AA59FA"/>
    <w:rsid w:val="06167A1A"/>
    <w:rsid w:val="06B07EC2"/>
    <w:rsid w:val="06B95F1C"/>
    <w:rsid w:val="074B4520"/>
    <w:rsid w:val="07D817B9"/>
    <w:rsid w:val="083C2C62"/>
    <w:rsid w:val="084474C9"/>
    <w:rsid w:val="08930944"/>
    <w:rsid w:val="0A2437B8"/>
    <w:rsid w:val="0CBA0D53"/>
    <w:rsid w:val="0D0072A3"/>
    <w:rsid w:val="0DD91B05"/>
    <w:rsid w:val="0E861BE0"/>
    <w:rsid w:val="0F0F7410"/>
    <w:rsid w:val="118B2886"/>
    <w:rsid w:val="11F34D10"/>
    <w:rsid w:val="123B1E49"/>
    <w:rsid w:val="14382B73"/>
    <w:rsid w:val="14FD4F9E"/>
    <w:rsid w:val="16106555"/>
    <w:rsid w:val="17F63E2B"/>
    <w:rsid w:val="183925C8"/>
    <w:rsid w:val="18A24E51"/>
    <w:rsid w:val="19D420FB"/>
    <w:rsid w:val="1C00230A"/>
    <w:rsid w:val="1C116575"/>
    <w:rsid w:val="1C955CCD"/>
    <w:rsid w:val="1D383FD6"/>
    <w:rsid w:val="1D424E3A"/>
    <w:rsid w:val="20A25C57"/>
    <w:rsid w:val="20B10406"/>
    <w:rsid w:val="217D07FC"/>
    <w:rsid w:val="21AE23B4"/>
    <w:rsid w:val="22032ED1"/>
    <w:rsid w:val="22E055F1"/>
    <w:rsid w:val="23477536"/>
    <w:rsid w:val="238050C2"/>
    <w:rsid w:val="24C53D9C"/>
    <w:rsid w:val="25091188"/>
    <w:rsid w:val="250E4B93"/>
    <w:rsid w:val="26F3555E"/>
    <w:rsid w:val="26FB2693"/>
    <w:rsid w:val="274D4143"/>
    <w:rsid w:val="282F27CF"/>
    <w:rsid w:val="284C3883"/>
    <w:rsid w:val="2B3D09B0"/>
    <w:rsid w:val="2B552724"/>
    <w:rsid w:val="2B632564"/>
    <w:rsid w:val="2BBC70E0"/>
    <w:rsid w:val="2DAB0E7D"/>
    <w:rsid w:val="2DC11BD4"/>
    <w:rsid w:val="2DDD6BFF"/>
    <w:rsid w:val="2E9B3D4A"/>
    <w:rsid w:val="3073428B"/>
    <w:rsid w:val="31AF3D3F"/>
    <w:rsid w:val="329D2229"/>
    <w:rsid w:val="33284289"/>
    <w:rsid w:val="34CE54F3"/>
    <w:rsid w:val="355759B9"/>
    <w:rsid w:val="35AA0C3E"/>
    <w:rsid w:val="377E2797"/>
    <w:rsid w:val="3AE01EFC"/>
    <w:rsid w:val="3BFC4E31"/>
    <w:rsid w:val="3D353297"/>
    <w:rsid w:val="3D9F35D8"/>
    <w:rsid w:val="3F317A64"/>
    <w:rsid w:val="3FFD05EA"/>
    <w:rsid w:val="400C72C5"/>
    <w:rsid w:val="402B45BC"/>
    <w:rsid w:val="409918AF"/>
    <w:rsid w:val="41540D13"/>
    <w:rsid w:val="417F39F8"/>
    <w:rsid w:val="41856871"/>
    <w:rsid w:val="424934FB"/>
    <w:rsid w:val="43765A46"/>
    <w:rsid w:val="43A97A82"/>
    <w:rsid w:val="441B49DA"/>
    <w:rsid w:val="44314922"/>
    <w:rsid w:val="44E61B51"/>
    <w:rsid w:val="44EE3FA4"/>
    <w:rsid w:val="461E3CF3"/>
    <w:rsid w:val="47424B6B"/>
    <w:rsid w:val="491D214E"/>
    <w:rsid w:val="49371AF2"/>
    <w:rsid w:val="4AEB30E1"/>
    <w:rsid w:val="4AFC64BF"/>
    <w:rsid w:val="4DF03C41"/>
    <w:rsid w:val="4E5A559D"/>
    <w:rsid w:val="4EA968C7"/>
    <w:rsid w:val="4F084D32"/>
    <w:rsid w:val="4FAD1624"/>
    <w:rsid w:val="4FED0A18"/>
    <w:rsid w:val="502C64EB"/>
    <w:rsid w:val="50310D19"/>
    <w:rsid w:val="51AE7DE7"/>
    <w:rsid w:val="52BA2B2A"/>
    <w:rsid w:val="52F34943"/>
    <w:rsid w:val="54E265E6"/>
    <w:rsid w:val="550B62FE"/>
    <w:rsid w:val="56A71D97"/>
    <w:rsid w:val="57403D19"/>
    <w:rsid w:val="58F509F1"/>
    <w:rsid w:val="598C133C"/>
    <w:rsid w:val="5ABF2150"/>
    <w:rsid w:val="5C5972D6"/>
    <w:rsid w:val="5F4C6664"/>
    <w:rsid w:val="5F544FA6"/>
    <w:rsid w:val="5FE51CFE"/>
    <w:rsid w:val="60A01097"/>
    <w:rsid w:val="61A0399A"/>
    <w:rsid w:val="62500C24"/>
    <w:rsid w:val="62970C98"/>
    <w:rsid w:val="644A17F5"/>
    <w:rsid w:val="648B756B"/>
    <w:rsid w:val="64CB26DD"/>
    <w:rsid w:val="64FD140A"/>
    <w:rsid w:val="65333C46"/>
    <w:rsid w:val="672A5ACB"/>
    <w:rsid w:val="67D656FB"/>
    <w:rsid w:val="69F6601D"/>
    <w:rsid w:val="6A38073E"/>
    <w:rsid w:val="6A4C0E1D"/>
    <w:rsid w:val="6AAC538C"/>
    <w:rsid w:val="6B8A6C42"/>
    <w:rsid w:val="6BBF0373"/>
    <w:rsid w:val="6D034223"/>
    <w:rsid w:val="6D080D91"/>
    <w:rsid w:val="6E0C5C8A"/>
    <w:rsid w:val="6EF56466"/>
    <w:rsid w:val="6F916EE8"/>
    <w:rsid w:val="6FC76DC8"/>
    <w:rsid w:val="70292300"/>
    <w:rsid w:val="745D7ABB"/>
    <w:rsid w:val="748425BE"/>
    <w:rsid w:val="752F2C93"/>
    <w:rsid w:val="75E82768"/>
    <w:rsid w:val="763065E7"/>
    <w:rsid w:val="777B77B7"/>
    <w:rsid w:val="7A28466B"/>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autoRedefine/>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autoRedefine/>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autoRedefine/>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autoRedefine/>
    <w:unhideWhenUsed/>
    <w:qFormat/>
    <w:uiPriority w:val="99"/>
    <w:pPr>
      <w:tabs>
        <w:tab w:val="center" w:pos="4153"/>
        <w:tab w:val="right" w:pos="8306"/>
      </w:tabs>
      <w:snapToGrid w:val="0"/>
      <w:jc w:val="left"/>
    </w:pPr>
    <w:rPr>
      <w:sz w:val="18"/>
      <w:szCs w:val="18"/>
    </w:rPr>
  </w:style>
  <w:style w:type="paragraph" w:styleId="15">
    <w:name w:val="header"/>
    <w:basedOn w:val="1"/>
    <w:link w:val="197"/>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qFormat/>
    <w:uiPriority w:val="0"/>
    <w:rPr>
      <w:sz w:val="18"/>
      <w:szCs w:val="18"/>
    </w:rPr>
  </w:style>
  <w:style w:type="character" w:customStyle="1" w:styleId="25">
    <w:name w:val="批注框文本 Char2"/>
    <w:basedOn w:val="19"/>
    <w:semiHidden/>
    <w:qFormat/>
    <w:uiPriority w:val="0"/>
    <w:rPr>
      <w:sz w:val="18"/>
      <w:szCs w:val="18"/>
    </w:rPr>
  </w:style>
  <w:style w:type="paragraph" w:styleId="26">
    <w:name w:val="List Paragraph"/>
    <w:basedOn w:val="1"/>
    <w:link w:val="68"/>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qFormat/>
    <w:uiPriority w:val="0"/>
    <w:pPr>
      <w:ind w:firstLine="420" w:firstLineChars="200"/>
    </w:pPr>
  </w:style>
  <w:style w:type="character" w:customStyle="1" w:styleId="29">
    <w:name w:val="标题 1 Char2"/>
    <w:basedOn w:val="19"/>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qFormat/>
    <w:uiPriority w:val="0"/>
    <w:rPr>
      <w:rFonts w:ascii="Calibri" w:hAnsi="Calibri" w:eastAsia="宋体" w:cs="宋体"/>
      <w:b/>
      <w:bCs/>
      <w:sz w:val="32"/>
      <w:szCs w:val="32"/>
    </w:rPr>
  </w:style>
  <w:style w:type="character" w:customStyle="1" w:styleId="32">
    <w:name w:val="标题 4 Char2"/>
    <w:basedOn w:val="19"/>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qFormat/>
    <w:uiPriority w:val="0"/>
    <w:rPr>
      <w:rFonts w:ascii="Cambria" w:hAnsi="Cambria" w:eastAsia="宋体" w:cs="宋体"/>
      <w:b/>
      <w:bCs/>
      <w:sz w:val="24"/>
      <w:szCs w:val="24"/>
    </w:rPr>
  </w:style>
  <w:style w:type="character" w:customStyle="1" w:styleId="35">
    <w:name w:val="标题 7 Char2"/>
    <w:basedOn w:val="19"/>
    <w:qFormat/>
    <w:uiPriority w:val="0"/>
    <w:rPr>
      <w:rFonts w:ascii="Calibri" w:hAnsi="Calibri" w:eastAsia="宋体" w:cs="Times New Roman"/>
      <w:b/>
      <w:bCs/>
      <w:sz w:val="24"/>
      <w:szCs w:val="24"/>
    </w:rPr>
  </w:style>
  <w:style w:type="character" w:customStyle="1" w:styleId="36">
    <w:name w:val="标题 8 Char"/>
    <w:basedOn w:val="19"/>
    <w:qFormat/>
    <w:uiPriority w:val="0"/>
    <w:rPr>
      <w:rFonts w:ascii="Cambria" w:hAnsi="Cambria" w:eastAsia="宋体" w:cs="Times New Roman"/>
      <w:sz w:val="24"/>
      <w:szCs w:val="24"/>
    </w:rPr>
  </w:style>
  <w:style w:type="character" w:customStyle="1" w:styleId="37">
    <w:name w:val="标题 9 Char"/>
    <w:basedOn w:val="19"/>
    <w:qFormat/>
    <w:uiPriority w:val="0"/>
    <w:rPr>
      <w:rFonts w:ascii="Cambria" w:hAnsi="Cambria" w:eastAsia="宋体" w:cs="Times New Roman"/>
      <w:sz w:val="21"/>
      <w:szCs w:val="21"/>
    </w:rPr>
  </w:style>
  <w:style w:type="paragraph" w:customStyle="1" w:styleId="38">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qFormat/>
    <w:uiPriority w:val="99"/>
    <w:rPr>
      <w:sz w:val="18"/>
      <w:szCs w:val="18"/>
    </w:rPr>
  </w:style>
  <w:style w:type="character" w:customStyle="1" w:styleId="40">
    <w:name w:val="页脚 Char"/>
    <w:basedOn w:val="19"/>
    <w:qFormat/>
    <w:uiPriority w:val="99"/>
    <w:rPr>
      <w:sz w:val="18"/>
      <w:szCs w:val="18"/>
    </w:rPr>
  </w:style>
  <w:style w:type="character" w:customStyle="1" w:styleId="41">
    <w:name w:val="批注框文本 Char"/>
    <w:basedOn w:val="19"/>
    <w:semiHidden/>
    <w:qFormat/>
    <w:uiPriority w:val="99"/>
    <w:rPr>
      <w:sz w:val="18"/>
      <w:szCs w:val="18"/>
    </w:rPr>
  </w:style>
  <w:style w:type="paragraph" w:customStyle="1" w:styleId="42">
    <w:name w:val="列出段落1"/>
    <w:basedOn w:val="1"/>
    <w:qFormat/>
    <w:uiPriority w:val="34"/>
    <w:pPr>
      <w:ind w:firstLine="420" w:firstLineChars="200"/>
    </w:pPr>
  </w:style>
  <w:style w:type="paragraph" w:customStyle="1" w:styleId="43">
    <w:name w:val="列出段落2"/>
    <w:basedOn w:val="1"/>
    <w:qFormat/>
    <w:uiPriority w:val="34"/>
    <w:pPr>
      <w:ind w:firstLine="420" w:firstLineChars="200"/>
    </w:pPr>
  </w:style>
  <w:style w:type="character" w:customStyle="1" w:styleId="44">
    <w:name w:val="标题 1 Char"/>
    <w:basedOn w:val="19"/>
    <w:qFormat/>
    <w:uiPriority w:val="0"/>
    <w:rPr>
      <w:rFonts w:ascii="Calibri" w:hAnsi="Calibri" w:eastAsia="宋体" w:cs="宋体"/>
      <w:b/>
      <w:bCs/>
      <w:kern w:val="44"/>
      <w:sz w:val="44"/>
      <w:szCs w:val="44"/>
    </w:rPr>
  </w:style>
  <w:style w:type="character" w:customStyle="1" w:styleId="45">
    <w:name w:val="标题 2 Char"/>
    <w:basedOn w:val="19"/>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qFormat/>
    <w:uiPriority w:val="34"/>
    <w:pPr>
      <w:ind w:firstLine="420" w:firstLineChars="200"/>
    </w:pPr>
  </w:style>
  <w:style w:type="character" w:customStyle="1" w:styleId="59">
    <w:name w:val="标题 1 字符"/>
    <w:basedOn w:val="19"/>
    <w:qFormat/>
    <w:uiPriority w:val="0"/>
    <w:rPr>
      <w:rFonts w:ascii="Calibri" w:hAnsi="Calibri" w:eastAsia="宋体" w:cs="宋体"/>
      <w:b/>
      <w:bCs/>
      <w:kern w:val="44"/>
      <w:sz w:val="44"/>
      <w:szCs w:val="44"/>
    </w:rPr>
  </w:style>
  <w:style w:type="character" w:customStyle="1" w:styleId="60">
    <w:name w:val="标题 2 字符"/>
    <w:basedOn w:val="19"/>
    <w:qFormat/>
    <w:uiPriority w:val="0"/>
    <w:rPr>
      <w:rFonts w:ascii="Cambria" w:hAnsi="Cambria" w:eastAsia="宋体" w:cs="宋体"/>
      <w:b/>
      <w:bCs/>
      <w:kern w:val="2"/>
      <w:sz w:val="32"/>
      <w:szCs w:val="32"/>
    </w:rPr>
  </w:style>
  <w:style w:type="character" w:customStyle="1" w:styleId="61">
    <w:name w:val="标题 3 字符"/>
    <w:basedOn w:val="19"/>
    <w:qFormat/>
    <w:uiPriority w:val="0"/>
    <w:rPr>
      <w:rFonts w:ascii="Calibri" w:hAnsi="Calibri" w:eastAsia="宋体" w:cs="宋体"/>
      <w:b/>
      <w:bCs/>
      <w:kern w:val="2"/>
      <w:sz w:val="32"/>
      <w:szCs w:val="32"/>
    </w:rPr>
  </w:style>
  <w:style w:type="character" w:customStyle="1" w:styleId="62">
    <w:name w:val="标题 4 字符"/>
    <w:basedOn w:val="19"/>
    <w:qFormat/>
    <w:uiPriority w:val="0"/>
    <w:rPr>
      <w:rFonts w:ascii="Cambria" w:hAnsi="Cambria" w:eastAsia="宋体" w:cs="宋体"/>
      <w:b/>
      <w:bCs/>
      <w:kern w:val="2"/>
      <w:sz w:val="28"/>
      <w:szCs w:val="28"/>
    </w:rPr>
  </w:style>
  <w:style w:type="character" w:customStyle="1" w:styleId="63">
    <w:name w:val="标题 5 字符"/>
    <w:basedOn w:val="19"/>
    <w:qFormat/>
    <w:uiPriority w:val="0"/>
    <w:rPr>
      <w:rFonts w:ascii="Calibri" w:hAnsi="Calibri" w:eastAsia="宋体" w:cs="宋体"/>
      <w:b/>
      <w:bCs/>
      <w:kern w:val="2"/>
      <w:sz w:val="28"/>
      <w:szCs w:val="28"/>
    </w:rPr>
  </w:style>
  <w:style w:type="character" w:customStyle="1" w:styleId="64">
    <w:name w:val="标题 6 字符"/>
    <w:basedOn w:val="19"/>
    <w:qFormat/>
    <w:uiPriority w:val="0"/>
    <w:rPr>
      <w:rFonts w:ascii="Cambria" w:hAnsi="Cambria" w:eastAsia="宋体" w:cs="宋体"/>
      <w:b/>
      <w:bCs/>
      <w:kern w:val="2"/>
      <w:sz w:val="24"/>
      <w:szCs w:val="24"/>
    </w:rPr>
  </w:style>
  <w:style w:type="character" w:customStyle="1" w:styleId="65">
    <w:name w:val="标题 7 字符"/>
    <w:basedOn w:val="19"/>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semiHidden/>
    <w:qFormat/>
    <w:uiPriority w:val="99"/>
    <w:rPr>
      <w:sz w:val="18"/>
      <w:szCs w:val="18"/>
    </w:rPr>
  </w:style>
  <w:style w:type="paragraph" w:customStyle="1" w:styleId="71">
    <w:name w:val="列出段落13"/>
    <w:basedOn w:val="1"/>
    <w:qFormat/>
    <w:uiPriority w:val="34"/>
    <w:pPr>
      <w:ind w:firstLine="420" w:firstLineChars="200"/>
    </w:pPr>
  </w:style>
  <w:style w:type="paragraph" w:customStyle="1" w:styleId="72">
    <w:name w:val="列出段落23"/>
    <w:basedOn w:val="1"/>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qFormat/>
    <w:uiPriority w:val="0"/>
    <w:rPr>
      <w:rFonts w:ascii="Cambria" w:hAnsi="Cambria" w:eastAsia="宋体" w:cs="宋体"/>
      <w:b/>
      <w:bCs/>
      <w:kern w:val="2"/>
      <w:sz w:val="24"/>
      <w:szCs w:val="24"/>
    </w:rPr>
  </w:style>
  <w:style w:type="character" w:customStyle="1" w:styleId="79">
    <w:name w:val="标题 7 字符1"/>
    <w:basedOn w:val="19"/>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qFormat/>
    <w:uiPriority w:val="0"/>
    <w:rPr>
      <w:rFonts w:ascii="Cambria" w:hAnsi="Cambria" w:eastAsia="宋体" w:cs="Times New Roman"/>
      <w:b/>
      <w:bCs/>
      <w:sz w:val="32"/>
      <w:szCs w:val="32"/>
    </w:rPr>
  </w:style>
  <w:style w:type="character" w:customStyle="1" w:styleId="87">
    <w:name w:val="标题 3 Char11"/>
    <w:basedOn w:val="19"/>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autoRedefine/>
    <w:semiHidden/>
    <w:qFormat/>
    <w:uiPriority w:val="99"/>
    <w:rPr>
      <w:sz w:val="18"/>
      <w:szCs w:val="18"/>
    </w:rPr>
  </w:style>
  <w:style w:type="character" w:customStyle="1" w:styleId="110">
    <w:name w:val="标题 1 Char5"/>
    <w:basedOn w:val="19"/>
    <w:autoRedefine/>
    <w:qFormat/>
    <w:uiPriority w:val="0"/>
    <w:rPr>
      <w:rFonts w:ascii="Calibri" w:hAnsi="Calibri" w:eastAsia="宋体" w:cs="Times New Roman"/>
      <w:b/>
      <w:bCs/>
      <w:kern w:val="44"/>
      <w:sz w:val="44"/>
      <w:szCs w:val="44"/>
    </w:rPr>
  </w:style>
  <w:style w:type="character" w:customStyle="1" w:styleId="111">
    <w:name w:val="标题 2 Char4"/>
    <w:basedOn w:val="19"/>
    <w:autoRedefine/>
    <w:qFormat/>
    <w:uiPriority w:val="0"/>
    <w:rPr>
      <w:rFonts w:ascii="Cambria" w:hAnsi="Cambria" w:eastAsia="宋体" w:cs="Times New Roman"/>
      <w:b/>
      <w:bCs/>
      <w:sz w:val="32"/>
      <w:szCs w:val="32"/>
    </w:rPr>
  </w:style>
  <w:style w:type="character" w:customStyle="1" w:styleId="112">
    <w:name w:val="标题 3 Char4"/>
    <w:basedOn w:val="19"/>
    <w:autoRedefine/>
    <w:qFormat/>
    <w:uiPriority w:val="0"/>
    <w:rPr>
      <w:rFonts w:ascii="Calibri" w:hAnsi="Calibri" w:eastAsia="宋体" w:cs="Times New Roman"/>
      <w:b/>
      <w:bCs/>
      <w:sz w:val="32"/>
      <w:szCs w:val="32"/>
    </w:rPr>
  </w:style>
  <w:style w:type="character" w:customStyle="1" w:styleId="113">
    <w:name w:val="标题 4 Char4"/>
    <w:basedOn w:val="19"/>
    <w:autoRedefine/>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autoRedefine/>
    <w:qFormat/>
    <w:uiPriority w:val="0"/>
    <w:rPr>
      <w:rFonts w:ascii="Cambria" w:hAnsi="Cambria" w:eastAsia="宋体" w:cs="Times New Roman"/>
      <w:b/>
      <w:bCs/>
      <w:sz w:val="24"/>
      <w:szCs w:val="24"/>
    </w:rPr>
  </w:style>
  <w:style w:type="character" w:customStyle="1" w:styleId="116">
    <w:name w:val="标题 7 Char4"/>
    <w:basedOn w:val="19"/>
    <w:autoRedefine/>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autoRedefine/>
    <w:qFormat/>
    <w:uiPriority w:val="0"/>
    <w:rPr>
      <w:rFonts w:ascii="Cambria" w:hAnsi="Cambria" w:eastAsia="宋体" w:cs="Times New Roman"/>
      <w:szCs w:val="21"/>
    </w:rPr>
  </w:style>
  <w:style w:type="character" w:customStyle="1" w:styleId="119">
    <w:name w:val="页眉 Char5"/>
    <w:basedOn w:val="19"/>
    <w:autoRedefine/>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autoRedefine/>
    <w:qFormat/>
    <w:uiPriority w:val="0"/>
  </w:style>
  <w:style w:type="character" w:customStyle="1" w:styleId="122">
    <w:name w:val="批注框文本 Char4"/>
    <w:basedOn w:val="19"/>
    <w:autoRedefine/>
    <w:semiHidden/>
    <w:qFormat/>
    <w:uiPriority w:val="0"/>
    <w:rPr>
      <w:sz w:val="18"/>
      <w:szCs w:val="18"/>
    </w:rPr>
  </w:style>
  <w:style w:type="character" w:customStyle="1" w:styleId="123">
    <w:name w:val="jrnl"/>
    <w:basedOn w:val="19"/>
    <w:autoRedefine/>
    <w:qFormat/>
    <w:uiPriority w:val="0"/>
  </w:style>
  <w:style w:type="character" w:customStyle="1" w:styleId="124">
    <w:name w:val="src1"/>
    <w:autoRedefine/>
    <w:qFormat/>
    <w:uiPriority w:val="0"/>
  </w:style>
  <w:style w:type="character" w:customStyle="1" w:styleId="125">
    <w:name w:val="A8"/>
    <w:autoRedefine/>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autoRedefine/>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autoRedefine/>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autoRedefine/>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autoRedefine/>
    <w:qFormat/>
    <w:uiPriority w:val="0"/>
    <w:rPr>
      <w:rFonts w:ascii="Calibri" w:hAnsi="Calibri" w:eastAsia="宋体" w:cs="Times New Roman"/>
      <w:b/>
      <w:bCs/>
      <w:sz w:val="32"/>
      <w:szCs w:val="32"/>
    </w:rPr>
  </w:style>
  <w:style w:type="character" w:customStyle="1" w:styleId="142">
    <w:name w:val="标题 4 Char6"/>
    <w:basedOn w:val="19"/>
    <w:autoRedefine/>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autoRedefine/>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autoRedefine/>
    <w:qFormat/>
    <w:uiPriority w:val="0"/>
    <w:rPr>
      <w:rFonts w:ascii="Cambria" w:hAnsi="Cambria" w:eastAsia="宋体" w:cs="Times New Roman"/>
      <w:sz w:val="24"/>
      <w:szCs w:val="24"/>
    </w:rPr>
  </w:style>
  <w:style w:type="character" w:customStyle="1" w:styleId="147">
    <w:name w:val="标题 9 Char6"/>
    <w:basedOn w:val="19"/>
    <w:autoRedefine/>
    <w:qFormat/>
    <w:uiPriority w:val="0"/>
    <w:rPr>
      <w:rFonts w:ascii="Cambria" w:hAnsi="Cambria" w:eastAsia="宋体" w:cs="Times New Roman"/>
      <w:szCs w:val="21"/>
    </w:rPr>
  </w:style>
  <w:style w:type="character" w:customStyle="1" w:styleId="148">
    <w:name w:val="页眉 Char7"/>
    <w:basedOn w:val="19"/>
    <w:autoRedefine/>
    <w:qFormat/>
    <w:uiPriority w:val="0"/>
    <w:rPr>
      <w:sz w:val="18"/>
      <w:szCs w:val="18"/>
    </w:rPr>
  </w:style>
  <w:style w:type="character" w:customStyle="1" w:styleId="149">
    <w:name w:val="页脚 Char7"/>
    <w:basedOn w:val="19"/>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autoRedefine/>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autoRedefine/>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autoRedefine/>
    <w:qFormat/>
    <w:uiPriority w:val="0"/>
    <w:rPr>
      <w:rFonts w:ascii="Cambria" w:hAnsi="Cambria" w:eastAsia="宋体" w:cs="Times New Roman"/>
      <w:sz w:val="24"/>
      <w:szCs w:val="24"/>
    </w:rPr>
  </w:style>
  <w:style w:type="character" w:customStyle="1" w:styleId="160">
    <w:name w:val="标题 9 Char7"/>
    <w:basedOn w:val="19"/>
    <w:autoRedefine/>
    <w:qFormat/>
    <w:uiPriority w:val="0"/>
    <w:rPr>
      <w:rFonts w:ascii="Cambria" w:hAnsi="Cambria" w:eastAsia="宋体" w:cs="Times New Roman"/>
      <w:szCs w:val="21"/>
    </w:rPr>
  </w:style>
  <w:style w:type="character" w:customStyle="1" w:styleId="161">
    <w:name w:val="页眉 Char8"/>
    <w:basedOn w:val="19"/>
    <w:autoRedefine/>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autoRedefine/>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5">
    <w:name w:val="basic"/>
    <w:basedOn w:val="1"/>
    <w:link w:val="217"/>
    <w:qFormat/>
    <w:uiPriority w:val="0"/>
    <w:rPr>
      <w:rFonts w:ascii="微软雅黑" w:hAnsi="微软雅黑" w:eastAsia="微软雅黑" w:cs="Times New Roman"/>
      <w:b/>
      <w:color w:val="000000"/>
      <w:sz w:val="18"/>
      <w:szCs w:val="18"/>
    </w:rPr>
  </w:style>
  <w:style w:type="paragraph" w:customStyle="1" w:styleId="216">
    <w:name w:val="qc"/>
    <w:basedOn w:val="1"/>
    <w:link w:val="219"/>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qFormat/>
    <w:uiPriority w:val="0"/>
    <w:rPr>
      <w:rFonts w:ascii="微软雅黑" w:hAnsi="微软雅黑" w:eastAsia="微软雅黑" w:cs="微软雅黑"/>
      <w:kern w:val="2"/>
      <w:sz w:val="18"/>
      <w:szCs w:val="18"/>
    </w:rPr>
  </w:style>
  <w:style w:type="paragraph" w:customStyle="1" w:styleId="222">
    <w:name w:val="reportdate"/>
    <w:basedOn w:val="1"/>
    <w:link w:val="225"/>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qFormat/>
    <w:uiPriority w:val="0"/>
    <w:rPr>
      <w:rFonts w:ascii="Times New Roman" w:hAnsi="Times New Roman" w:eastAsia="微软雅黑" w:cs="Times New Roman"/>
      <w:kern w:val="2"/>
      <w:sz w:val="18"/>
      <w:szCs w:val="18"/>
    </w:rPr>
  </w:style>
  <w:style w:type="paragraph" w:customStyle="1" w:styleId="224">
    <w:name w:val="imageaudit"/>
    <w:basedOn w:val="1"/>
    <w:link w:val="226"/>
    <w:qFormat/>
    <w:uiPriority w:val="0"/>
    <w:pPr>
      <w:framePr w:hSpace="181" w:wrap="around" w:vAnchor="page" w:hAnchor="text" w:xAlign="center" w:y="15027"/>
      <w:adjustRightInd w:val="0"/>
      <w:jc w:val="left"/>
    </w:pPr>
  </w:style>
  <w:style w:type="character" w:customStyle="1" w:styleId="225">
    <w:name w:val="reportdate Char"/>
    <w:basedOn w:val="19"/>
    <w:link w:val="222"/>
    <w:qFormat/>
    <w:uiPriority w:val="0"/>
    <w:rPr>
      <w:b/>
      <w:color w:val="000000"/>
      <w:kern w:val="2"/>
      <w:sz w:val="16"/>
      <w:szCs w:val="16"/>
    </w:rPr>
  </w:style>
  <w:style w:type="character" w:customStyle="1" w:styleId="226">
    <w:name w:val="imageaudit Char"/>
    <w:basedOn w:val="19"/>
    <w:link w:val="224"/>
    <w:qFormat/>
    <w:uiPriority w:val="0"/>
    <w:rPr>
      <w:kern w:val="2"/>
      <w:sz w:val="21"/>
      <w:szCs w:val="22"/>
    </w:rPr>
  </w:style>
  <w:style w:type="paragraph" w:customStyle="1" w:styleId="227">
    <w:name w:val="rptdate"/>
    <w:basedOn w:val="1"/>
    <w:link w:val="228"/>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qFormat/>
    <w:uiPriority w:val="0"/>
    <w:rPr>
      <w:b/>
      <w:color w:val="000000"/>
      <w:kern w:val="2"/>
      <w:sz w:val="16"/>
      <w:szCs w:val="16"/>
    </w:rPr>
  </w:style>
  <w:style w:type="paragraph" w:customStyle="1" w:styleId="229">
    <w:name w:val="scopeseen"/>
    <w:basedOn w:val="1"/>
    <w:link w:val="230"/>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qFormat/>
    <w:uiPriority w:val="0"/>
    <w:rPr>
      <w:rFonts w:ascii="Times New Roman" w:hAnsi="Times New Roman" w:eastAsia="微软雅黑" w:cs="Times New Roman"/>
      <w:bCs/>
      <w:color w:val="000000"/>
      <w:kern w:val="2"/>
      <w:sz w:val="18"/>
      <w:szCs w:val="18"/>
    </w:rPr>
  </w:style>
  <w:style w:type="table" w:customStyle="1" w:styleId="231">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qFormat/>
    <w:uiPriority w:val="0"/>
    <w:rPr>
      <w:rFonts w:ascii="Calibri" w:hAnsi="Calibri" w:eastAsia="宋体" w:cs="Arial"/>
      <w:b/>
      <w:color w:val="000000"/>
      <w:kern w:val="2"/>
      <w:sz w:val="16"/>
      <w:szCs w:val="16"/>
    </w:rPr>
  </w:style>
  <w:style w:type="paragraph" w:customStyle="1" w:styleId="234">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1947</Words>
  <Characters>4929</Characters>
  <Lines>19</Lines>
  <Paragraphs>5</Paragraphs>
  <TotalTime>22</TotalTime>
  <ScaleCrop>false</ScaleCrop>
  <LinksUpToDate>false</LinksUpToDate>
  <CharactersWithSpaces>5355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levi</cp:lastModifiedBy>
  <cp:lastPrinted>2018-09-27T05:01:00Z</cp:lastPrinted>
  <dcterms:modified xsi:type="dcterms:W3CDTF">2025-07-21T06:37:32Z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