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B5411C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B5411C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B5411C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B5411C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B5411C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B5411C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5411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5411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B5411C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B5411C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B5411C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B5411C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5411C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B5411C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B5411C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B5411C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</w:p>
    <w:p w14:paraId="795B408D" w14:textId="683C7D9D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ascii="Times New Roman" w:hAnsi="Times New Roman"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ascii="Times New Roman" w:hAnsi="Times New Roman"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ascii="Times New Roman" w:hAnsi="Times New Roman" w:cs="Times New Roman"/>
          <w:sz w:val="24"/>
          <w:szCs w:val="24"/>
        </w:rPr>
      </w:pPr>
      <w:r w:rsidRPr="00156721">
        <w:rPr>
          <w:rFonts w:ascii="Times New Roman" w:hAnsi="Times New Roman"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7494615E" w14:textId="6ACE66D3" w:rsidR="002F0CBA" w:rsidRPr="004105C9" w:rsidRDefault="002F0CBA" w:rsidP="00D80862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{{NGK_BACKGROUND_RISK_COMPARISON}}</w:t>
      </w:r>
    </w:p>
    <w:p w14:paraId="74F06461" w14:textId="77777777" w:rsidR="00B66EBE" w:rsidRPr="004105C9" w:rsidRDefault="00B66EBE" w:rsidP="00D80862">
      <w:pPr>
        <w:rPr>
          <w:rFonts w:ascii="Times New Roman" w:hAnsi="Times New Roman" w:cs="Times New Roman"/>
          <w:sz w:val="24"/>
          <w:szCs w:val="24"/>
        </w:rPr>
      </w:pPr>
    </w:p>
    <w:p w14:paraId="6F801B62" w14:textId="5373A545" w:rsidR="00B66EBE" w:rsidRPr="0011544C" w:rsidRDefault="00B66EBE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{{SUBSTANCES_BY_COMPONENT_TABLE}}</w:t>
      </w:r>
    </w:p>
    <w:p w14:paraId="55DE0EB6" w14:textId="77777777" w:rsidR="004105C9" w:rsidRPr="0011544C" w:rsidRDefault="004105C9" w:rsidP="00D80862">
      <w:pPr>
        <w:rPr>
          <w:rFonts w:ascii="Times New Roman" w:hAnsi="Times New Roman" w:cs="Times New Roman"/>
          <w:sz w:val="24"/>
          <w:szCs w:val="24"/>
        </w:rPr>
      </w:pPr>
    </w:p>
    <w:p w14:paraId="3CABB70E" w14:textId="34147759" w:rsidR="004105C9" w:rsidRPr="00227C98" w:rsidRDefault="004105C9" w:rsidP="00D80862">
      <w:pPr>
        <w:rPr>
          <w:rFonts w:ascii="Times New Roman" w:hAnsi="Times New Roman" w:cs="Times New Roman"/>
          <w:sz w:val="24"/>
          <w:szCs w:val="24"/>
        </w:rPr>
      </w:pPr>
      <w:r w:rsidRPr="004105C9">
        <w:rPr>
          <w:rFonts w:ascii="Times New Roman" w:hAnsi="Times New Roman" w:cs="Times New Roman"/>
          <w:sz w:val="24"/>
          <w:szCs w:val="24"/>
        </w:rPr>
        <w:t>{{TOP_SCENARIOS_DESC_BY_COMPONENT}}</w:t>
      </w:r>
    </w:p>
    <w:p w14:paraId="6F38CA34" w14:textId="77777777" w:rsidR="0011544C" w:rsidRPr="00227C98" w:rsidRDefault="0011544C" w:rsidP="00D80862">
      <w:pPr>
        <w:rPr>
          <w:rFonts w:ascii="Times New Roman" w:hAnsi="Times New Roman" w:cs="Times New Roman"/>
          <w:sz w:val="24"/>
          <w:szCs w:val="24"/>
        </w:rPr>
      </w:pPr>
    </w:p>
    <w:p w14:paraId="7AF50C04" w14:textId="5BEC8154" w:rsidR="0011544C" w:rsidRDefault="0011544C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{{TOP_SCENARIOS_PF_BY_COMPONENT}}</w:t>
      </w:r>
    </w:p>
    <w:p w14:paraId="74ED0CD7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52C684E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C5549AB" w14:textId="35CB5C08" w:rsidR="00227C98" w:rsidRPr="00DB406C" w:rsidRDefault="00227C98" w:rsidP="00D80862">
      <w:pPr>
        <w:rPr>
          <w:rFonts w:ascii="Times New Roman" w:hAnsi="Times New Roman" w:cs="Times New Roman"/>
          <w:sz w:val="24"/>
          <w:szCs w:val="24"/>
        </w:rPr>
      </w:pPr>
      <w:r w:rsidRPr="00227C98">
        <w:rPr>
          <w:rFonts w:ascii="Times New Roman" w:hAnsi="Times New Roman" w:cs="Times New Roman"/>
          <w:sz w:val="24"/>
          <w:szCs w:val="24"/>
        </w:rPr>
        <w:t>{{TOP_SCENARIOS_FATALITIES_INJURED}}</w:t>
      </w:r>
    </w:p>
    <w:p w14:paraId="65B9EED5" w14:textId="77777777" w:rsidR="00B5411C" w:rsidRPr="00DB406C" w:rsidRDefault="00B5411C" w:rsidP="00D80862">
      <w:pPr>
        <w:rPr>
          <w:rFonts w:ascii="Times New Roman" w:hAnsi="Times New Roman" w:cs="Times New Roman"/>
          <w:sz w:val="24"/>
          <w:szCs w:val="24"/>
        </w:rPr>
      </w:pPr>
    </w:p>
    <w:p w14:paraId="56E69264" w14:textId="0C9D548E" w:rsidR="00B5411C" w:rsidRDefault="00B5411C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B406C">
        <w:rPr>
          <w:rFonts w:ascii="Times New Roman" w:hAnsi="Times New Roman" w:cs="Times New Roman"/>
          <w:sz w:val="24"/>
          <w:szCs w:val="24"/>
        </w:rPr>
        <w:t>{{TOP_SCENARIOS_DAMAGE}}</w:t>
      </w:r>
    </w:p>
    <w:p w14:paraId="16A2E699" w14:textId="77777777" w:rsidR="00DB406C" w:rsidRDefault="00DB406C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4D4A188" w14:textId="2E8E39F4" w:rsidR="00DB406C" w:rsidRPr="00DB406C" w:rsidRDefault="00DB406C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B406C">
        <w:rPr>
          <w:rFonts w:ascii="Times New Roman" w:hAnsi="Times New Roman" w:cs="Times New Roman"/>
          <w:sz w:val="24"/>
          <w:szCs w:val="24"/>
          <w:lang w:val="ru-RU"/>
        </w:rPr>
        <w:lastRenderedPageBreak/>
        <w:t>{{TOP_SCENARIOS_FINAL_CONCLUSION}}</w:t>
      </w:r>
    </w:p>
    <w:sectPr w:rsidR="00DB406C" w:rsidRPr="00DB406C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21B36"/>
    <w:rsid w:val="00034616"/>
    <w:rsid w:val="000413A7"/>
    <w:rsid w:val="0006063C"/>
    <w:rsid w:val="000D2202"/>
    <w:rsid w:val="0011544C"/>
    <w:rsid w:val="00126E84"/>
    <w:rsid w:val="0015074B"/>
    <w:rsid w:val="00156721"/>
    <w:rsid w:val="00156E51"/>
    <w:rsid w:val="001A6AEF"/>
    <w:rsid w:val="001E77F0"/>
    <w:rsid w:val="002052F8"/>
    <w:rsid w:val="00213874"/>
    <w:rsid w:val="00227C98"/>
    <w:rsid w:val="0029639D"/>
    <w:rsid w:val="002B2C8A"/>
    <w:rsid w:val="002E6E6D"/>
    <w:rsid w:val="002F0CBA"/>
    <w:rsid w:val="00320CB7"/>
    <w:rsid w:val="0032301B"/>
    <w:rsid w:val="00326F90"/>
    <w:rsid w:val="003D67A1"/>
    <w:rsid w:val="003E0623"/>
    <w:rsid w:val="004105C9"/>
    <w:rsid w:val="00462C3A"/>
    <w:rsid w:val="00495261"/>
    <w:rsid w:val="004E0B23"/>
    <w:rsid w:val="004F3C77"/>
    <w:rsid w:val="005436F4"/>
    <w:rsid w:val="00545920"/>
    <w:rsid w:val="00564CED"/>
    <w:rsid w:val="00617A98"/>
    <w:rsid w:val="00644D04"/>
    <w:rsid w:val="006624BB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712B3"/>
    <w:rsid w:val="009809EB"/>
    <w:rsid w:val="00A62790"/>
    <w:rsid w:val="00A8083B"/>
    <w:rsid w:val="00AA1D8D"/>
    <w:rsid w:val="00B47730"/>
    <w:rsid w:val="00B5411C"/>
    <w:rsid w:val="00B66EBE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DB406C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44</cp:revision>
  <dcterms:created xsi:type="dcterms:W3CDTF">2013-12-23T23:15:00Z</dcterms:created>
  <dcterms:modified xsi:type="dcterms:W3CDTF">2026-01-18T10:02:00Z</dcterms:modified>
  <cp:category/>
</cp:coreProperties>
</file>