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txph9jwomx61" w:id="0"/>
      <w:bookmarkEnd w:id="0"/>
      <w:r w:rsidDel="00000000" w:rsidR="00000000" w:rsidRPr="00000000">
        <w:rPr>
          <w:b w:val="1"/>
          <w:sz w:val="46"/>
          <w:szCs w:val="46"/>
          <w:rtl w:val="0"/>
        </w:rPr>
        <w:t xml:space="preserve">S.M.A.R.T Project Set Up</w:t>
      </w:r>
    </w:p>
    <w:p w:rsidR="00000000" w:rsidDel="00000000" w:rsidP="00000000" w:rsidRDefault="00000000" w:rsidRPr="00000000" w14:paraId="00000002">
      <w:pPr>
        <w:ind w:firstLine="720"/>
        <w:rPr/>
      </w:pPr>
      <w:r w:rsidDel="00000000" w:rsidR="00000000" w:rsidRPr="00000000">
        <w:rPr>
          <w:rtl w:val="0"/>
        </w:rPr>
        <w:t xml:space="preserve">This project uses Node.js, express.js, and MySQL. After downloading and unzipping the project make sure Node and Npm are installed. You can check with the terminal by running “node -v” and “npm -v” commands. Once they are installed you can run “npm install -y” to install all needed npm packages.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Next is to install MySQL server. Once it is set up and an account is created you can enter your login information into the “.env” file in the Smart project folder. The .env file should look like this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SQLUSER</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e9178"/>
          <w:sz w:val="21"/>
          <w:szCs w:val="21"/>
          <w:rtl w:val="0"/>
        </w:rPr>
        <w:t xml:space="preserve">"usernamehere"</w:t>
      </w:r>
    </w:p>
    <w:p w:rsidR="00000000" w:rsidDel="00000000" w:rsidP="00000000" w:rsidRDefault="00000000" w:rsidRPr="00000000" w14:paraId="00000007">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SQLPASSWORD</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e9178"/>
          <w:sz w:val="21"/>
          <w:szCs w:val="21"/>
          <w:rtl w:val="0"/>
        </w:rPr>
        <w:t xml:space="preserve">"passwordhere"</w:t>
      </w:r>
    </w:p>
    <w:p w:rsidR="00000000" w:rsidDel="00000000" w:rsidP="00000000" w:rsidRDefault="00000000" w:rsidRPr="00000000" w14:paraId="00000008">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DEBUG</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e9178"/>
          <w:sz w:val="21"/>
          <w:szCs w:val="21"/>
          <w:rtl w:val="0"/>
        </w:rPr>
        <w:t xml:space="preserve">"0"</w:t>
      </w:r>
    </w:p>
    <w:p w:rsidR="00000000" w:rsidDel="00000000" w:rsidP="00000000" w:rsidRDefault="00000000" w:rsidRPr="00000000" w14:paraId="00000009">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DEBUG_DATABASE</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e9178"/>
          <w:sz w:val="21"/>
          <w:szCs w:val="21"/>
          <w:rtl w:val="0"/>
        </w:rPr>
        <w:t xml:space="preserve">"1"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Replace with your username and password. If you change DEBUG to one instead of the home screen you are met with a list of all the links. DEBUG_DATABASE is set to 1 to create </w:t>
      </w:r>
      <w:r w:rsidDel="00000000" w:rsidR="00000000" w:rsidRPr="00000000">
        <w:rPr/>
        <w:drawing>
          <wp:anchor allowOverlap="1" behindDoc="0" distB="114300" distT="114300" distL="114300" distR="114300" hidden="0" layoutInCell="1" locked="0" relativeHeight="0" simplePos="0">
            <wp:simplePos x="0" y="0"/>
            <wp:positionH relativeFrom="margin">
              <wp:posOffset>4286250</wp:posOffset>
            </wp:positionH>
            <wp:positionV relativeFrom="margin">
              <wp:posOffset>4010025</wp:posOffset>
            </wp:positionV>
            <wp:extent cx="1849357" cy="42148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9357" cy="4214813"/>
                    </a:xfrm>
                    <a:prstGeom prst="rect"/>
                    <a:ln/>
                  </pic:spPr>
                </pic:pic>
              </a:graphicData>
            </a:graphic>
          </wp:anchor>
        </w:drawing>
      </w:r>
      <w:r w:rsidDel="00000000" w:rsidR="00000000" w:rsidRPr="00000000">
        <w:rPr>
          <w:rtl w:val="0"/>
        </w:rPr>
        <w:t xml:space="preserve">the test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If the database is throwing errors you may have to give yourself more privileges in order to successfully create the database.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To start the server (we developed it in vscode) you need to run the command “</w:t>
      </w:r>
      <w:r w:rsidDel="00000000" w:rsidR="00000000" w:rsidRPr="00000000">
        <w:rPr>
          <w:shd w:fill="ffe599" w:val="clear"/>
          <w:rtl w:val="0"/>
        </w:rPr>
        <w:t xml:space="preserve">$env:DEBUG='SMART-School-Software:*,express-mysql-session**'; npm start</w:t>
      </w:r>
      <w:r w:rsidDel="00000000" w:rsidR="00000000" w:rsidRPr="00000000">
        <w:rPr>
          <w:rtl w:val="0"/>
        </w:rPr>
        <w:t xml:space="preserve">” or you can run the NPM Script nodemon.</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