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77A" w:rsidRDefault="00C4677A" w:rsidP="00C4677A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C4677A" w:rsidRDefault="00C4677A" w:rsidP="00C4677A">
      <w:pPr>
        <w:rPr>
          <w:rFonts w:ascii="Times New Roman" w:eastAsia="Calibri" w:hAnsi="Times New Roman"/>
          <w:sz w:val="28"/>
          <w:szCs w:val="28"/>
        </w:rPr>
      </w:pPr>
    </w:p>
    <w:p w:rsidR="00C4677A" w:rsidRDefault="00C4677A" w:rsidP="00C4677A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:rsidR="00C4677A" w:rsidRDefault="00C4677A" w:rsidP="00C4677A">
      <w:pPr>
        <w:rPr>
          <w:rFonts w:ascii="Times New Roman" w:eastAsia="Calibri" w:hAnsi="Times New Roman"/>
          <w:sz w:val="28"/>
          <w:szCs w:val="28"/>
        </w:rPr>
      </w:pPr>
    </w:p>
    <w:p w:rsidR="00C4677A" w:rsidRDefault="00C4677A" w:rsidP="00C4677A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Кафедра информационных систем и программирования</w:t>
      </w:r>
    </w:p>
    <w:p w:rsidR="00C4677A" w:rsidRDefault="00C4677A" w:rsidP="00C4677A">
      <w:pPr>
        <w:rPr>
          <w:rFonts w:ascii="Times New Roman" w:eastAsia="Calibri" w:hAnsi="Times New Roman"/>
          <w:sz w:val="28"/>
          <w:szCs w:val="28"/>
        </w:rPr>
      </w:pPr>
    </w:p>
    <w:p w:rsidR="00C4677A" w:rsidRDefault="00C4677A" w:rsidP="00C4677A">
      <w:pPr>
        <w:rPr>
          <w:rFonts w:ascii="Times New Roman" w:eastAsia="Calibri" w:hAnsi="Times New Roman"/>
          <w:sz w:val="28"/>
          <w:szCs w:val="28"/>
        </w:rPr>
      </w:pPr>
    </w:p>
    <w:p w:rsidR="00C4677A" w:rsidRDefault="00C4677A" w:rsidP="00C4677A">
      <w:pPr>
        <w:rPr>
          <w:rFonts w:ascii="Times New Roman" w:eastAsia="Calibri" w:hAnsi="Times New Roman"/>
          <w:sz w:val="28"/>
          <w:szCs w:val="28"/>
        </w:rPr>
      </w:pPr>
    </w:p>
    <w:p w:rsidR="00C4677A" w:rsidRDefault="00C4677A" w:rsidP="00C4677A">
      <w:pPr>
        <w:rPr>
          <w:rFonts w:ascii="Times New Roman" w:eastAsia="Calibri" w:hAnsi="Times New Roman"/>
          <w:sz w:val="28"/>
          <w:szCs w:val="28"/>
        </w:rPr>
      </w:pPr>
    </w:p>
    <w:p w:rsidR="00C4677A" w:rsidRDefault="00C4677A" w:rsidP="00C4677A">
      <w:pPr>
        <w:rPr>
          <w:rFonts w:ascii="Times New Roman" w:eastAsia="Calibri" w:hAnsi="Times New Roman"/>
          <w:sz w:val="28"/>
          <w:szCs w:val="28"/>
        </w:rPr>
      </w:pPr>
    </w:p>
    <w:p w:rsidR="00C4677A" w:rsidRDefault="00C4677A" w:rsidP="00C4677A">
      <w:pPr>
        <w:rPr>
          <w:rFonts w:ascii="Times New Roman" w:eastAsia="Calibri" w:hAnsi="Times New Roman"/>
          <w:sz w:val="28"/>
          <w:szCs w:val="28"/>
        </w:rPr>
      </w:pPr>
    </w:p>
    <w:p w:rsidR="00C4677A" w:rsidRDefault="00C4677A" w:rsidP="00C4677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C4677A" w:rsidRDefault="00C4677A" w:rsidP="00C4677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C4677A" w:rsidRPr="00E86FD2" w:rsidRDefault="00C4677A" w:rsidP="00C4677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C4677A" w:rsidRPr="009539DE" w:rsidRDefault="00C4677A" w:rsidP="00C4677A">
      <w:pPr>
        <w:pStyle w:val="1"/>
        <w:spacing w:before="0" w:after="0" w:line="360" w:lineRule="auto"/>
        <w:jc w:val="center"/>
        <w:rPr>
          <w:b/>
        </w:rPr>
      </w:pPr>
      <w:r>
        <w:rPr>
          <w:b/>
        </w:rPr>
        <w:t>КОЛЛЕКТИВНАЯ РАЗРАБОТКА УПРАВЛЕНИЕ ПРОГРАМНЫМ ПРОДУКТОМ</w:t>
      </w:r>
    </w:p>
    <w:p w:rsidR="00C4677A" w:rsidRPr="00E86FD2" w:rsidRDefault="00C4677A" w:rsidP="00C4677A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r w:rsidRPr="00E86FD2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</w:t>
      </w:r>
      <w:r w:rsidRPr="00E86FD2">
        <w:rPr>
          <w:b/>
          <w:sz w:val="28"/>
          <w:szCs w:val="28"/>
        </w:rPr>
        <w:t xml:space="preserve"> работе №</w:t>
      </w:r>
      <w:r>
        <w:rPr>
          <w:b/>
          <w:sz w:val="28"/>
          <w:szCs w:val="28"/>
        </w:rPr>
        <w:t>3</w:t>
      </w:r>
    </w:p>
    <w:p w:rsidR="00C4677A" w:rsidRDefault="00C4677A" w:rsidP="00C4677A">
      <w:pPr>
        <w:jc w:val="center"/>
        <w:rPr>
          <w:rFonts w:ascii="Times New Roman" w:hAnsi="Times New Roman"/>
          <w:b/>
        </w:rPr>
      </w:pPr>
    </w:p>
    <w:p w:rsidR="00C4677A" w:rsidRDefault="00C4677A" w:rsidP="00C4677A">
      <w:pPr>
        <w:jc w:val="center"/>
        <w:rPr>
          <w:rFonts w:ascii="Times New Roman" w:hAnsi="Times New Roman"/>
          <w:b/>
        </w:rPr>
      </w:pPr>
    </w:p>
    <w:p w:rsidR="00C4677A" w:rsidRDefault="00C4677A" w:rsidP="00C4677A">
      <w:pPr>
        <w:jc w:val="center"/>
        <w:rPr>
          <w:rFonts w:ascii="Times New Roman" w:hAnsi="Times New Roman"/>
          <w:b/>
        </w:rPr>
      </w:pPr>
    </w:p>
    <w:p w:rsidR="00C4677A" w:rsidRDefault="00C4677A" w:rsidP="00C4677A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Выполнил: </w:t>
      </w:r>
    </w:p>
    <w:p w:rsidR="00C4677A" w:rsidRDefault="00C4677A" w:rsidP="00C4677A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Студент 4 курса</w:t>
      </w:r>
    </w:p>
    <w:p w:rsidR="00C4677A" w:rsidRDefault="00C4677A" w:rsidP="00C4677A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группы 19-КБ-ПИ1</w:t>
      </w:r>
    </w:p>
    <w:p w:rsidR="00C4677A" w:rsidRDefault="00C4677A" w:rsidP="00C4677A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Корендюк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А.Ю.</w:t>
      </w:r>
    </w:p>
    <w:p w:rsidR="00C4677A" w:rsidRDefault="00C4677A" w:rsidP="00C4677A">
      <w:pPr>
        <w:rPr>
          <w:rFonts w:ascii="Times New Roman" w:eastAsia="Calibri" w:hAnsi="Times New Roman"/>
          <w:sz w:val="28"/>
          <w:szCs w:val="28"/>
        </w:rPr>
      </w:pPr>
    </w:p>
    <w:p w:rsidR="00C4677A" w:rsidRDefault="00C4677A" w:rsidP="00C4677A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Краснодар</w:t>
      </w:r>
    </w:p>
    <w:p w:rsidR="00492159" w:rsidRDefault="00C4677A" w:rsidP="00C4677A">
      <w:pPr>
        <w:jc w:val="center"/>
        <w:rPr>
          <w:rFonts w:ascii="Times New Roman" w:hAnsi="Times New Roman"/>
          <w:b/>
        </w:rPr>
      </w:pPr>
      <w:r>
        <w:rPr>
          <w:rFonts w:ascii="Times New Roman" w:eastAsia="Calibri" w:hAnsi="Times New Roman"/>
          <w:sz w:val="28"/>
          <w:szCs w:val="28"/>
        </w:rPr>
        <w:t>2022</w:t>
      </w:r>
    </w:p>
    <w:p w:rsidR="00492159" w:rsidRDefault="00492159" w:rsidP="00492159">
      <w:pPr>
        <w:rPr>
          <w:rFonts w:ascii="Times New Roman" w:hAnsi="Times New Roman"/>
          <w:b/>
        </w:rPr>
      </w:pPr>
    </w:p>
    <w:p w:rsidR="006F3417" w:rsidRDefault="006F3417" w:rsidP="001F3EEB">
      <w:pPr>
        <w:spacing w:line="360" w:lineRule="auto"/>
        <w:ind w:firstLine="708"/>
        <w:rPr>
          <w:rFonts w:ascii="Times New Roman" w:eastAsia="Calibri" w:hAnsi="Times New Roman"/>
          <w:sz w:val="28"/>
          <w:szCs w:val="28"/>
        </w:rPr>
      </w:pPr>
    </w:p>
    <w:p w:rsidR="006F7744" w:rsidRPr="00C4677A" w:rsidRDefault="00C4677A" w:rsidP="00C4677A">
      <w:pPr>
        <w:tabs>
          <w:tab w:val="left" w:pos="720"/>
          <w:tab w:val="left" w:pos="993"/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ab/>
      </w:r>
      <w:bookmarkStart w:id="0" w:name="_GoBack"/>
      <w:bookmarkEnd w:id="0"/>
      <w:r w:rsidR="00A47E96" w:rsidRPr="00C467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</w:t>
      </w:r>
      <w:r w:rsidR="006F7744" w:rsidRPr="00C467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адание для самостоятельной работы</w:t>
      </w:r>
    </w:p>
    <w:p w:rsidR="00A47E96" w:rsidRPr="00C4677A" w:rsidRDefault="00A47E96" w:rsidP="00C4677A">
      <w:pPr>
        <w:tabs>
          <w:tab w:val="left" w:pos="720"/>
          <w:tab w:val="left" w:pos="993"/>
          <w:tab w:val="left" w:pos="127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1898" w:rsidRPr="00C4677A" w:rsidRDefault="00EE1898" w:rsidP="00C4677A">
      <w:pPr>
        <w:widowControl w:val="0"/>
        <w:tabs>
          <w:tab w:val="left" w:pos="1276"/>
          <w:tab w:val="left" w:pos="1418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67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схему проектного управления для конкретного программного проекта. Сделать краткое описание работ и взаимодействий по ролям членов команды.</w:t>
      </w:r>
    </w:p>
    <w:p w:rsidR="002029B3" w:rsidRDefault="002029B3" w:rsidP="00EB4CEC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B4CEC" w:rsidRDefault="00EB4CEC" w:rsidP="00EB4CE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</w:p>
    <w:p w:rsidR="00995A1D" w:rsidRDefault="00995A1D" w:rsidP="00995A1D">
      <w:pPr>
        <w:pStyle w:val="a6"/>
      </w:pPr>
    </w:p>
    <w:p w:rsidR="00995A1D" w:rsidRDefault="00995A1D" w:rsidP="00995A1D">
      <w:pPr>
        <w:pStyle w:val="a6"/>
      </w:pPr>
      <w:r>
        <w:t xml:space="preserve">Компания для рассмотрения в лабораторной работе: Автосервис. </w:t>
      </w:r>
    </w:p>
    <w:p w:rsidR="00995A1D" w:rsidRDefault="00995A1D" w:rsidP="00995A1D">
      <w:pPr>
        <w:pStyle w:val="a6"/>
      </w:pPr>
    </w:p>
    <w:p w:rsidR="00995A1D" w:rsidRDefault="00995A1D" w:rsidP="00995A1D">
      <w:pPr>
        <w:pStyle w:val="a6"/>
      </w:pPr>
      <w:r>
        <w:t xml:space="preserve">Общие работы при создании программного продукта: </w:t>
      </w:r>
    </w:p>
    <w:p w:rsidR="00995A1D" w:rsidRDefault="00995A1D" w:rsidP="00995A1D">
      <w:pPr>
        <w:pStyle w:val="a6"/>
      </w:pPr>
      <w:r>
        <w:t xml:space="preserve">1. Создание функциональных требований. </w:t>
      </w:r>
    </w:p>
    <w:p w:rsidR="00995A1D" w:rsidRDefault="00995A1D" w:rsidP="00995A1D">
      <w:pPr>
        <w:pStyle w:val="a6"/>
      </w:pPr>
      <w:r>
        <w:t xml:space="preserve">2. Создание системных требований. </w:t>
      </w:r>
    </w:p>
    <w:p w:rsidR="00995A1D" w:rsidRDefault="00995A1D" w:rsidP="00995A1D">
      <w:pPr>
        <w:pStyle w:val="a6"/>
      </w:pPr>
      <w:r>
        <w:t xml:space="preserve">3. Формирование </w:t>
      </w:r>
      <w:r w:rsidR="00D204F3">
        <w:t>ТЗ на</w:t>
      </w:r>
      <w:r>
        <w:t xml:space="preserve"> основе требований.  </w:t>
      </w:r>
    </w:p>
    <w:p w:rsidR="00995A1D" w:rsidRDefault="00995A1D" w:rsidP="00995A1D">
      <w:pPr>
        <w:pStyle w:val="a6"/>
      </w:pPr>
      <w:r>
        <w:t xml:space="preserve">4. Разработка ПО для Автосервиса.  </w:t>
      </w:r>
    </w:p>
    <w:p w:rsidR="00995A1D" w:rsidRDefault="00995A1D" w:rsidP="00995A1D">
      <w:pPr>
        <w:pStyle w:val="a6"/>
      </w:pPr>
      <w:r>
        <w:t xml:space="preserve">5. Тестирование ПО для Автосервиса.  </w:t>
      </w:r>
    </w:p>
    <w:p w:rsidR="00995A1D" w:rsidRDefault="00995A1D" w:rsidP="00995A1D">
      <w:pPr>
        <w:pStyle w:val="a6"/>
      </w:pPr>
      <w:r>
        <w:t xml:space="preserve">6. Создание пользовательской документации для пользования продуктом. </w:t>
      </w:r>
    </w:p>
    <w:p w:rsidR="00995A1D" w:rsidRDefault="00995A1D" w:rsidP="00995A1D">
      <w:pPr>
        <w:pStyle w:val="a6"/>
      </w:pPr>
      <w:r>
        <w:t xml:space="preserve">7. Сборка проекта. </w:t>
      </w:r>
    </w:p>
    <w:p w:rsidR="00995A1D" w:rsidRDefault="00995A1D" w:rsidP="00995A1D">
      <w:pPr>
        <w:pStyle w:val="a6"/>
      </w:pPr>
      <w:r>
        <w:t xml:space="preserve">8. Организация приемки-передачи и ввод в эксплуатацию. </w:t>
      </w:r>
    </w:p>
    <w:p w:rsidR="00995A1D" w:rsidRDefault="00995A1D" w:rsidP="00995A1D">
      <w:pPr>
        <w:pStyle w:val="a6"/>
      </w:pPr>
      <w:r>
        <w:t xml:space="preserve">10. Сопровождение ПО после ввода в эксплуатацию.  </w:t>
      </w:r>
    </w:p>
    <w:p w:rsidR="00995A1D" w:rsidRDefault="00995A1D" w:rsidP="00995A1D">
      <w:pPr>
        <w:pStyle w:val="a6"/>
      </w:pPr>
    </w:p>
    <w:p w:rsidR="00995A1D" w:rsidRPr="00871F9C" w:rsidRDefault="00995A1D" w:rsidP="00995A1D">
      <w:pPr>
        <w:pStyle w:val="a6"/>
      </w:pPr>
      <w:r>
        <w:t xml:space="preserve">Типы ролевых кластеров по модели команды </w:t>
      </w:r>
      <w:r>
        <w:rPr>
          <w:lang w:val="en-US"/>
        </w:rPr>
        <w:t>MSF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5A1D" w:rsidTr="002A78BA">
        <w:tc>
          <w:tcPr>
            <w:tcW w:w="4672" w:type="dxa"/>
          </w:tcPr>
          <w:p w:rsidR="00995A1D" w:rsidRDefault="00995A1D" w:rsidP="002A78BA">
            <w:pPr>
              <w:pStyle w:val="1"/>
            </w:pPr>
            <w:r>
              <w:t>Тип</w:t>
            </w:r>
          </w:p>
        </w:tc>
        <w:tc>
          <w:tcPr>
            <w:tcW w:w="4673" w:type="dxa"/>
          </w:tcPr>
          <w:p w:rsidR="00995A1D" w:rsidRDefault="00995A1D" w:rsidP="002A78BA">
            <w:pPr>
              <w:pStyle w:val="1"/>
            </w:pPr>
            <w:r>
              <w:t>Решаемые кластером задачи</w:t>
            </w:r>
          </w:p>
        </w:tc>
      </w:tr>
      <w:tr w:rsidR="00995A1D" w:rsidTr="002A78BA">
        <w:tc>
          <w:tcPr>
            <w:tcW w:w="4672" w:type="dxa"/>
          </w:tcPr>
          <w:p w:rsidR="00995A1D" w:rsidRDefault="00995A1D" w:rsidP="00995A1D">
            <w:pPr>
              <w:pStyle w:val="1"/>
            </w:pPr>
            <w:r>
              <w:t>1. Кластер управления созданием программного обеспечения для Автосервиса</w:t>
            </w:r>
          </w:p>
        </w:tc>
        <w:tc>
          <w:tcPr>
            <w:tcW w:w="4673" w:type="dxa"/>
          </w:tcPr>
          <w:p w:rsidR="00995A1D" w:rsidRDefault="00995A1D" w:rsidP="002A78BA">
            <w:pPr>
              <w:pStyle w:val="1"/>
            </w:pPr>
            <w:r>
              <w:t>Основные задачи:</w:t>
            </w:r>
          </w:p>
          <w:p w:rsidR="00995A1D" w:rsidRDefault="00995A1D" w:rsidP="002A78BA">
            <w:pPr>
              <w:pStyle w:val="1"/>
            </w:pPr>
            <w:r>
              <w:t xml:space="preserve">1. Создание функциональных требований. </w:t>
            </w:r>
          </w:p>
          <w:p w:rsidR="00995A1D" w:rsidRDefault="00995A1D" w:rsidP="002A78BA">
            <w:pPr>
              <w:pStyle w:val="1"/>
            </w:pPr>
            <w:r>
              <w:t xml:space="preserve">2. Создание системных требований. </w:t>
            </w:r>
          </w:p>
          <w:p w:rsidR="00995A1D" w:rsidRDefault="00995A1D" w:rsidP="00995A1D">
            <w:pPr>
              <w:pStyle w:val="1"/>
            </w:pPr>
            <w:r>
              <w:t xml:space="preserve">3. Формирование ТЗ на основе требований.   </w:t>
            </w:r>
          </w:p>
        </w:tc>
      </w:tr>
      <w:tr w:rsidR="00995A1D" w:rsidTr="002A78BA">
        <w:tc>
          <w:tcPr>
            <w:tcW w:w="4672" w:type="dxa"/>
          </w:tcPr>
          <w:p w:rsidR="00995A1D" w:rsidRDefault="00995A1D" w:rsidP="002A78BA">
            <w:pPr>
              <w:pStyle w:val="1"/>
            </w:pPr>
            <w:r>
              <w:t xml:space="preserve">2. Кластер управления сроками выполнения проекта </w:t>
            </w:r>
          </w:p>
        </w:tc>
        <w:tc>
          <w:tcPr>
            <w:tcW w:w="4673" w:type="dxa"/>
          </w:tcPr>
          <w:p w:rsidR="00995A1D" w:rsidRDefault="00995A1D" w:rsidP="002A78BA">
            <w:pPr>
              <w:pStyle w:val="1"/>
            </w:pPr>
            <w:r>
              <w:t xml:space="preserve">Обеспечение управленческих функций: </w:t>
            </w:r>
          </w:p>
          <w:p w:rsidR="00995A1D" w:rsidRDefault="00995A1D" w:rsidP="002A78BA">
            <w:pPr>
              <w:pStyle w:val="1"/>
            </w:pPr>
            <w:r>
              <w:t xml:space="preserve">1. Проверка выполнения каждого этапа календарного плана в срок. </w:t>
            </w:r>
          </w:p>
          <w:p w:rsidR="00995A1D" w:rsidRDefault="00995A1D" w:rsidP="002A78BA">
            <w:pPr>
              <w:pStyle w:val="1"/>
            </w:pPr>
            <w:r>
              <w:lastRenderedPageBreak/>
              <w:t xml:space="preserve">2. Контроль за использованием ресурсов проекта: денежные, техническое обеспечение, человеческие ресурсы </w:t>
            </w:r>
          </w:p>
        </w:tc>
      </w:tr>
      <w:tr w:rsidR="00995A1D" w:rsidTr="002A78BA">
        <w:tc>
          <w:tcPr>
            <w:tcW w:w="4672" w:type="dxa"/>
          </w:tcPr>
          <w:p w:rsidR="00995A1D" w:rsidRDefault="00995A1D" w:rsidP="00995A1D">
            <w:pPr>
              <w:pStyle w:val="1"/>
            </w:pPr>
            <w:r>
              <w:lastRenderedPageBreak/>
              <w:t>3. Разработка программного обеспечения Автосервиса</w:t>
            </w:r>
          </w:p>
        </w:tc>
        <w:tc>
          <w:tcPr>
            <w:tcW w:w="4673" w:type="dxa"/>
          </w:tcPr>
          <w:p w:rsidR="00995A1D" w:rsidRDefault="00995A1D" w:rsidP="00995A1D">
            <w:pPr>
              <w:pStyle w:val="1"/>
            </w:pPr>
            <w:r>
              <w:t>Написания программного кода для ПО</w:t>
            </w:r>
          </w:p>
        </w:tc>
      </w:tr>
      <w:tr w:rsidR="00995A1D" w:rsidTr="002A78BA">
        <w:tc>
          <w:tcPr>
            <w:tcW w:w="4672" w:type="dxa"/>
          </w:tcPr>
          <w:p w:rsidR="00995A1D" w:rsidRDefault="00995A1D" w:rsidP="002A78BA">
            <w:pPr>
              <w:pStyle w:val="1"/>
            </w:pPr>
            <w:r>
              <w:t>4. Тестирование программного обеспечения Автосервиса</w:t>
            </w:r>
          </w:p>
        </w:tc>
        <w:tc>
          <w:tcPr>
            <w:tcW w:w="4673" w:type="dxa"/>
          </w:tcPr>
          <w:p w:rsidR="00995A1D" w:rsidRDefault="00995A1D" w:rsidP="002A78BA">
            <w:pPr>
              <w:pStyle w:val="1"/>
            </w:pPr>
            <w:r>
              <w:t>Проверка программного обеспечения на корректность работы, выявление ошибок и их исправления</w:t>
            </w:r>
          </w:p>
        </w:tc>
      </w:tr>
      <w:tr w:rsidR="00995A1D" w:rsidTr="002A78BA">
        <w:tc>
          <w:tcPr>
            <w:tcW w:w="4672" w:type="dxa"/>
          </w:tcPr>
          <w:p w:rsidR="00995A1D" w:rsidRDefault="00995A1D" w:rsidP="002A78BA">
            <w:pPr>
              <w:pStyle w:val="1"/>
            </w:pPr>
            <w:r>
              <w:t>5. Создание пользовательской документации и сборка проекта</w:t>
            </w:r>
          </w:p>
        </w:tc>
        <w:tc>
          <w:tcPr>
            <w:tcW w:w="4673" w:type="dxa"/>
          </w:tcPr>
          <w:p w:rsidR="00995A1D" w:rsidRDefault="00995A1D" w:rsidP="00995A1D">
            <w:pPr>
              <w:pStyle w:val="1"/>
            </w:pPr>
            <w:r>
              <w:t xml:space="preserve">Сборка проекта и написания пользовательской документации для использования </w:t>
            </w:r>
          </w:p>
        </w:tc>
      </w:tr>
      <w:tr w:rsidR="00995A1D" w:rsidTr="002A78BA">
        <w:tc>
          <w:tcPr>
            <w:tcW w:w="4672" w:type="dxa"/>
          </w:tcPr>
          <w:p w:rsidR="00995A1D" w:rsidRDefault="00995A1D" w:rsidP="002A78BA">
            <w:pPr>
              <w:pStyle w:val="1"/>
            </w:pPr>
            <w:r>
              <w:t>6. Кластер организация приемки программного обеспечения, ввод в эксплуатацию и сопровождение</w:t>
            </w:r>
          </w:p>
        </w:tc>
        <w:tc>
          <w:tcPr>
            <w:tcW w:w="4673" w:type="dxa"/>
          </w:tcPr>
          <w:p w:rsidR="00995A1D" w:rsidRDefault="00995A1D" w:rsidP="002A78BA">
            <w:pPr>
              <w:pStyle w:val="1"/>
            </w:pPr>
            <w:r>
              <w:t xml:space="preserve">Основные задачи: </w:t>
            </w:r>
          </w:p>
          <w:p w:rsidR="00995A1D" w:rsidRDefault="00995A1D" w:rsidP="002A78BA">
            <w:pPr>
              <w:pStyle w:val="1"/>
            </w:pPr>
            <w:r>
              <w:t>1. Организация приемки созданного программного обеспечения</w:t>
            </w:r>
          </w:p>
          <w:p w:rsidR="00995A1D" w:rsidRDefault="00995A1D" w:rsidP="002A78BA">
            <w:pPr>
              <w:pStyle w:val="1"/>
            </w:pPr>
            <w:r>
              <w:t>2. Ввод ПО в эксплуатацию</w:t>
            </w:r>
          </w:p>
          <w:p w:rsidR="00995A1D" w:rsidRDefault="00995A1D" w:rsidP="002A78BA">
            <w:pPr>
              <w:pStyle w:val="1"/>
            </w:pPr>
            <w:r>
              <w:t xml:space="preserve">3.  Дальнейшее сопровождение ПО. </w:t>
            </w:r>
          </w:p>
        </w:tc>
      </w:tr>
    </w:tbl>
    <w:p w:rsidR="00995A1D" w:rsidRPr="00470C7D" w:rsidRDefault="00995A1D" w:rsidP="00995A1D">
      <w:pPr>
        <w:pStyle w:val="1"/>
      </w:pPr>
    </w:p>
    <w:p w:rsidR="00995A1D" w:rsidRPr="00995A1D" w:rsidRDefault="00995A1D" w:rsidP="00995A1D">
      <w:pPr>
        <w:pStyle w:val="a6"/>
        <w:rPr>
          <w:noProof/>
        </w:rPr>
      </w:pPr>
      <w:r>
        <w:rPr>
          <w:noProof/>
        </w:rPr>
        <w:t xml:space="preserve">Роли членов команды по модели </w:t>
      </w:r>
      <w:r>
        <w:rPr>
          <w:noProof/>
          <w:lang w:val="en-US"/>
        </w:rPr>
        <w:t>MSF</w:t>
      </w:r>
    </w:p>
    <w:p w:rsidR="00995A1D" w:rsidRPr="00995A1D" w:rsidRDefault="00995A1D" w:rsidP="00995A1D">
      <w:pPr>
        <w:pStyle w:val="a6"/>
        <w:rPr>
          <w:noProof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2036"/>
        <w:gridCol w:w="4194"/>
      </w:tblGrid>
      <w:tr w:rsidR="00995A1D" w:rsidTr="002A78BA">
        <w:tc>
          <w:tcPr>
            <w:tcW w:w="3115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Формулировка цели</w:t>
            </w:r>
          </w:p>
        </w:tc>
        <w:tc>
          <w:tcPr>
            <w:tcW w:w="2036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Роль, выполняемая членом команды</w:t>
            </w:r>
          </w:p>
        </w:tc>
        <w:tc>
          <w:tcPr>
            <w:tcW w:w="4194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Краткое описание работ</w:t>
            </w:r>
          </w:p>
        </w:tc>
      </w:tr>
      <w:tr w:rsidR="00995A1D" w:rsidTr="002A78BA">
        <w:tc>
          <w:tcPr>
            <w:tcW w:w="3115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Создание программного обеспечения, соответствующего требованиям заказчика</w:t>
            </w:r>
          </w:p>
        </w:tc>
        <w:tc>
          <w:tcPr>
            <w:tcW w:w="2036" w:type="dxa"/>
          </w:tcPr>
          <w:p w:rsidR="00995A1D" w:rsidRDefault="00995A1D" w:rsidP="00995A1D">
            <w:pPr>
              <w:pStyle w:val="1"/>
              <w:rPr>
                <w:noProof/>
              </w:rPr>
            </w:pPr>
            <w:r>
              <w:rPr>
                <w:noProof/>
              </w:rPr>
              <w:t>Аналитик (связь между заказчиком и технической стороной)</w:t>
            </w:r>
          </w:p>
        </w:tc>
        <w:tc>
          <w:tcPr>
            <w:tcW w:w="4194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1. Общение с заказчиком и составление бизнес-процессов Автосервиса.</w:t>
            </w:r>
          </w:p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2. Выявление основных требований к ПО от руководителя отдела. </w:t>
            </w:r>
          </w:p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3. Создание функциональных требований и (уточняются у рукодителей отделов, например: какие данные, получаются от клиентов) системных требований (требования уточняются у системных администраторов: строение БД). </w:t>
            </w:r>
          </w:p>
          <w:p w:rsidR="00995A1D" w:rsidRDefault="00995A1D" w:rsidP="00D204F3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4. Создание </w:t>
            </w:r>
            <w:r w:rsidR="00D204F3">
              <w:rPr>
                <w:noProof/>
              </w:rPr>
              <w:t>ТЗ</w:t>
            </w:r>
            <w:r>
              <w:rPr>
                <w:noProof/>
              </w:rPr>
              <w:t xml:space="preserve"> с руководителем проекта и руководителем</w:t>
            </w:r>
            <w:r w:rsidR="00D204F3">
              <w:rPr>
                <w:noProof/>
              </w:rPr>
              <w:t xml:space="preserve"> Автосервиса</w:t>
            </w:r>
            <w:r>
              <w:rPr>
                <w:noProof/>
              </w:rPr>
              <w:t xml:space="preserve">. </w:t>
            </w:r>
          </w:p>
        </w:tc>
      </w:tr>
      <w:tr w:rsidR="00995A1D" w:rsidTr="002A78BA">
        <w:tc>
          <w:tcPr>
            <w:tcW w:w="3115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Управление сроками проекта</w:t>
            </w:r>
          </w:p>
        </w:tc>
        <w:tc>
          <w:tcPr>
            <w:tcW w:w="2036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Руководитель проекта</w:t>
            </w:r>
          </w:p>
        </w:tc>
        <w:tc>
          <w:tcPr>
            <w:tcW w:w="4194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1. Создание </w:t>
            </w:r>
            <w:r w:rsidR="00D204F3">
              <w:rPr>
                <w:noProof/>
              </w:rPr>
              <w:t>ТЗ</w:t>
            </w:r>
            <w:r>
              <w:rPr>
                <w:noProof/>
              </w:rPr>
              <w:t xml:space="preserve"> с аналитиком и руководителем</w:t>
            </w:r>
            <w:r w:rsidR="00D204F3">
              <w:rPr>
                <w:noProof/>
              </w:rPr>
              <w:t xml:space="preserve"> автосервиса</w:t>
            </w:r>
            <w:r>
              <w:rPr>
                <w:noProof/>
              </w:rPr>
              <w:t xml:space="preserve">. </w:t>
            </w:r>
          </w:p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2. Создание календарного плана.</w:t>
            </w:r>
          </w:p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lastRenderedPageBreak/>
              <w:t xml:space="preserve">3. Управление выполнением каждого этапа проекта. </w:t>
            </w:r>
          </w:p>
          <w:p w:rsidR="00995A1D" w:rsidRDefault="00995A1D" w:rsidP="00D204F3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4. Внедрение проекта </w:t>
            </w:r>
            <w:r w:rsidR="00D204F3">
              <w:rPr>
                <w:noProof/>
              </w:rPr>
              <w:t>в Автосервис</w:t>
            </w:r>
            <w:r>
              <w:rPr>
                <w:noProof/>
              </w:rPr>
              <w:t xml:space="preserve">. </w:t>
            </w:r>
          </w:p>
        </w:tc>
      </w:tr>
      <w:tr w:rsidR="00995A1D" w:rsidTr="002A78BA">
        <w:tc>
          <w:tcPr>
            <w:tcW w:w="3115" w:type="dxa"/>
          </w:tcPr>
          <w:p w:rsidR="00995A1D" w:rsidRDefault="00995A1D" w:rsidP="00D204F3">
            <w:pPr>
              <w:pStyle w:val="1"/>
              <w:rPr>
                <w:noProof/>
              </w:rPr>
            </w:pPr>
            <w:r>
              <w:rPr>
                <w:noProof/>
              </w:rPr>
              <w:lastRenderedPageBreak/>
              <w:t xml:space="preserve">Создание программного кода для </w:t>
            </w:r>
            <w:r w:rsidR="00D204F3">
              <w:rPr>
                <w:noProof/>
              </w:rPr>
              <w:t>ПО</w:t>
            </w:r>
            <w:r>
              <w:rPr>
                <w:noProof/>
              </w:rPr>
              <w:t xml:space="preserve"> </w:t>
            </w:r>
          </w:p>
        </w:tc>
        <w:tc>
          <w:tcPr>
            <w:tcW w:w="2036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Разработчик</w:t>
            </w:r>
          </w:p>
        </w:tc>
        <w:tc>
          <w:tcPr>
            <w:tcW w:w="4194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1. Создание архитектуры ПО </w:t>
            </w:r>
            <w:r w:rsidR="00D204F3">
              <w:rPr>
                <w:noProof/>
              </w:rPr>
              <w:t>автосервиса</w:t>
            </w:r>
            <w:r>
              <w:rPr>
                <w:noProof/>
              </w:rPr>
              <w:t xml:space="preserve"> отдельно для </w:t>
            </w:r>
            <w:r w:rsidR="00D204F3">
              <w:rPr>
                <w:noProof/>
              </w:rPr>
              <w:t>технического</w:t>
            </w:r>
            <w:r>
              <w:rPr>
                <w:noProof/>
              </w:rPr>
              <w:t xml:space="preserve"> отдела и отдела администрирования. </w:t>
            </w:r>
          </w:p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2. Написание основных библиотек</w:t>
            </w:r>
            <w:r w:rsidR="00D204F3">
              <w:rPr>
                <w:noProof/>
              </w:rPr>
              <w:t>(требования функциональные и системные)</w:t>
            </w:r>
            <w:r>
              <w:rPr>
                <w:noProof/>
              </w:rPr>
              <w:t xml:space="preserve">. </w:t>
            </w:r>
          </w:p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3. Написание программного кода. </w:t>
            </w:r>
          </w:p>
        </w:tc>
      </w:tr>
      <w:tr w:rsidR="00995A1D" w:rsidTr="002A78BA">
        <w:tc>
          <w:tcPr>
            <w:tcW w:w="3115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Тестирование программного кода</w:t>
            </w:r>
          </w:p>
        </w:tc>
        <w:tc>
          <w:tcPr>
            <w:tcW w:w="2036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Тестировщик</w:t>
            </w:r>
          </w:p>
        </w:tc>
        <w:tc>
          <w:tcPr>
            <w:tcW w:w="4194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1. Разработка тестовов</w:t>
            </w:r>
          </w:p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2. Функциональное тестирование. </w:t>
            </w:r>
          </w:p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3. Системное тестирование. </w:t>
            </w:r>
          </w:p>
          <w:p w:rsidR="00995A1D" w:rsidRDefault="00995A1D" w:rsidP="00D204F3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4. </w:t>
            </w:r>
            <w:r w:rsidR="00D204F3">
              <w:rPr>
                <w:noProof/>
              </w:rPr>
              <w:t>Отчет</w:t>
            </w:r>
            <w:r>
              <w:rPr>
                <w:noProof/>
              </w:rPr>
              <w:t xml:space="preserve"> о проведенном тестировании. </w:t>
            </w:r>
          </w:p>
        </w:tc>
      </w:tr>
      <w:tr w:rsidR="00995A1D" w:rsidRPr="0093029A" w:rsidTr="002A78BA">
        <w:tc>
          <w:tcPr>
            <w:tcW w:w="3115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>Приемка и внедрение ПО</w:t>
            </w:r>
          </w:p>
        </w:tc>
        <w:tc>
          <w:tcPr>
            <w:tcW w:w="2036" w:type="dxa"/>
          </w:tcPr>
          <w:p w:rsidR="00995A1D" w:rsidRDefault="00995A1D" w:rsidP="00D204F3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Специалист по внедрению </w:t>
            </w:r>
          </w:p>
        </w:tc>
        <w:tc>
          <w:tcPr>
            <w:tcW w:w="4194" w:type="dxa"/>
          </w:tcPr>
          <w:p w:rsidR="00995A1D" w:rsidRDefault="00995A1D" w:rsidP="002A78BA">
            <w:pPr>
              <w:pStyle w:val="1"/>
              <w:rPr>
                <w:noProof/>
              </w:rPr>
            </w:pPr>
            <w:r>
              <w:rPr>
                <w:noProof/>
              </w:rPr>
              <w:t xml:space="preserve">1. Создание эксплуатационной документации отдельно для отдела администрирования (работа с базами данных) и </w:t>
            </w:r>
            <w:r w:rsidR="00D204F3">
              <w:rPr>
                <w:noProof/>
              </w:rPr>
              <w:t xml:space="preserve">технического отдела </w:t>
            </w:r>
            <w:r>
              <w:rPr>
                <w:noProof/>
              </w:rPr>
              <w:t>(работа с интерфейсом,</w:t>
            </w:r>
            <w:r w:rsidR="00D204F3">
              <w:rPr>
                <w:noProof/>
              </w:rPr>
              <w:t xml:space="preserve"> работа с базой неисправностей</w:t>
            </w:r>
            <w:r>
              <w:rPr>
                <w:noProof/>
              </w:rPr>
              <w:t xml:space="preserve">).  </w:t>
            </w:r>
          </w:p>
          <w:p w:rsidR="00995A1D" w:rsidRDefault="00D204F3" w:rsidP="00D204F3">
            <w:pPr>
              <w:pStyle w:val="1"/>
              <w:rPr>
                <w:noProof/>
              </w:rPr>
            </w:pPr>
            <w:r>
              <w:rPr>
                <w:noProof/>
              </w:rPr>
              <w:t>2</w:t>
            </w:r>
            <w:r w:rsidR="00995A1D">
              <w:rPr>
                <w:noProof/>
              </w:rPr>
              <w:t xml:space="preserve">. Внедрение проекта </w:t>
            </w:r>
            <w:r>
              <w:rPr>
                <w:noProof/>
              </w:rPr>
              <w:t>в Автосервисе</w:t>
            </w:r>
            <w:r w:rsidR="00995A1D">
              <w:rPr>
                <w:noProof/>
              </w:rPr>
              <w:t xml:space="preserve">.  </w:t>
            </w:r>
          </w:p>
          <w:p w:rsidR="00D204F3" w:rsidRDefault="00D204F3" w:rsidP="00D204F3">
            <w:pPr>
              <w:pStyle w:val="1"/>
              <w:rPr>
                <w:noProof/>
              </w:rPr>
            </w:pPr>
            <w:r>
              <w:rPr>
                <w:noProof/>
              </w:rPr>
              <w:t>3.Проверка в течение месясца</w:t>
            </w:r>
          </w:p>
        </w:tc>
      </w:tr>
    </w:tbl>
    <w:p w:rsidR="00995A1D" w:rsidRDefault="00995A1D" w:rsidP="00995A1D">
      <w:pP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</w:p>
    <w:p w:rsidR="00995A1D" w:rsidRDefault="00995A1D" w:rsidP="00995A1D">
      <w:pPr>
        <w:pStyle w:val="a6"/>
        <w:rPr>
          <w:noProof/>
        </w:rPr>
      </w:pPr>
      <w:r w:rsidRPr="004F4977">
        <w:t>Сочетание</w:t>
      </w:r>
      <w:r>
        <w:rPr>
          <w:noProof/>
        </w:rPr>
        <w:t xml:space="preserve"> ролей членов команды в модели </w:t>
      </w:r>
      <w:r>
        <w:rPr>
          <w:noProof/>
          <w:lang w:val="en-US"/>
        </w:rPr>
        <w:t>MSF</w:t>
      </w:r>
      <w:r w:rsidRPr="00A04E93">
        <w:rPr>
          <w:noProof/>
        </w:rPr>
        <w:t>:</w:t>
      </w:r>
    </w:p>
    <w:p w:rsidR="00995A1D" w:rsidRDefault="00995A1D" w:rsidP="00995A1D">
      <w:pPr>
        <w:pStyle w:val="a6"/>
        <w:rPr>
          <w:noProof/>
        </w:rPr>
      </w:pPr>
    </w:p>
    <w:p w:rsidR="00995A1D" w:rsidRDefault="00995A1D" w:rsidP="00995A1D">
      <w:pPr>
        <w:pStyle w:val="a6"/>
        <w:rPr>
          <w:noProof/>
        </w:rPr>
      </w:pPr>
      <w:r>
        <w:rPr>
          <w:noProof/>
        </w:rPr>
        <w:t xml:space="preserve">1. </w:t>
      </w:r>
      <w:r w:rsidR="00D204F3">
        <w:rPr>
          <w:noProof/>
        </w:rPr>
        <w:t xml:space="preserve">   </w:t>
      </w:r>
      <w:r>
        <w:rPr>
          <w:noProof/>
        </w:rPr>
        <w:t>Аналитик и руководитель проекта</w:t>
      </w:r>
      <w:r w:rsidR="00D204F3">
        <w:rPr>
          <w:noProof/>
        </w:rPr>
        <w:t xml:space="preserve"> (</w:t>
      </w:r>
      <w:r>
        <w:rPr>
          <w:noProof/>
        </w:rPr>
        <w:t xml:space="preserve">составляют </w:t>
      </w:r>
      <w:r w:rsidR="00D204F3">
        <w:rPr>
          <w:noProof/>
        </w:rPr>
        <w:t>ТЗ).</w:t>
      </w:r>
    </w:p>
    <w:p w:rsidR="00995A1D" w:rsidRDefault="00995A1D" w:rsidP="00995A1D">
      <w:pPr>
        <w:pStyle w:val="a6"/>
        <w:rPr>
          <w:noProof/>
        </w:rPr>
      </w:pPr>
      <w:r>
        <w:rPr>
          <w:noProof/>
        </w:rPr>
        <w:t>2. Разработчик и тестировщи</w:t>
      </w:r>
      <w:r w:rsidR="00D204F3">
        <w:rPr>
          <w:noProof/>
        </w:rPr>
        <w:t>к</w:t>
      </w:r>
      <w:r>
        <w:rPr>
          <w:noProof/>
        </w:rPr>
        <w:t xml:space="preserve"> </w:t>
      </w:r>
      <w:r w:rsidR="00D204F3">
        <w:rPr>
          <w:noProof/>
        </w:rPr>
        <w:t xml:space="preserve">(исправление </w:t>
      </w:r>
      <w:r>
        <w:rPr>
          <w:noProof/>
        </w:rPr>
        <w:t>ошиб</w:t>
      </w:r>
      <w:r w:rsidR="00D204F3">
        <w:rPr>
          <w:noProof/>
        </w:rPr>
        <w:t>ок</w:t>
      </w:r>
      <w:r>
        <w:rPr>
          <w:noProof/>
        </w:rPr>
        <w:t xml:space="preserve"> в работе программного обеспечения</w:t>
      </w:r>
      <w:r w:rsidR="00D204F3">
        <w:rPr>
          <w:noProof/>
        </w:rPr>
        <w:t>)</w:t>
      </w:r>
      <w:r>
        <w:rPr>
          <w:noProof/>
        </w:rPr>
        <w:t xml:space="preserve">. </w:t>
      </w:r>
    </w:p>
    <w:p w:rsidR="00995A1D" w:rsidRDefault="00995A1D" w:rsidP="00995A1D">
      <w:pPr>
        <w:pStyle w:val="a6"/>
        <w:rPr>
          <w:noProof/>
        </w:rPr>
      </w:pPr>
      <w:r>
        <w:rPr>
          <w:noProof/>
        </w:rPr>
        <w:t xml:space="preserve">3. Аналитик и специалист по внедрению </w:t>
      </w:r>
      <w:r w:rsidR="00D204F3">
        <w:rPr>
          <w:noProof/>
        </w:rPr>
        <w:t xml:space="preserve">(обеспечение </w:t>
      </w:r>
      <w:r>
        <w:rPr>
          <w:noProof/>
        </w:rPr>
        <w:t>организаци</w:t>
      </w:r>
      <w:r w:rsidR="00D204F3">
        <w:rPr>
          <w:noProof/>
        </w:rPr>
        <w:t>и</w:t>
      </w:r>
      <w:r>
        <w:rPr>
          <w:noProof/>
        </w:rPr>
        <w:t xml:space="preserve"> приемки ПО</w:t>
      </w:r>
      <w:r w:rsidR="00D204F3">
        <w:rPr>
          <w:noProof/>
        </w:rPr>
        <w:t>)</w:t>
      </w:r>
      <w:r>
        <w:rPr>
          <w:noProof/>
        </w:rPr>
        <w:t xml:space="preserve">. </w:t>
      </w:r>
    </w:p>
    <w:tbl>
      <w:tblPr>
        <w:tblStyle w:val="a8"/>
        <w:tblpPr w:leftFromText="180" w:rightFromText="180" w:vertAnchor="text" w:horzAnchor="margin" w:tblpXSpec="center" w:tblpY="1156"/>
        <w:tblW w:w="9790" w:type="dxa"/>
        <w:tblLook w:val="04A0" w:firstRow="1" w:lastRow="0" w:firstColumn="1" w:lastColumn="0" w:noHBand="0" w:noVBand="1"/>
      </w:tblPr>
      <w:tblGrid>
        <w:gridCol w:w="1681"/>
        <w:gridCol w:w="1611"/>
        <w:gridCol w:w="1631"/>
        <w:gridCol w:w="1491"/>
        <w:gridCol w:w="1593"/>
        <w:gridCol w:w="1783"/>
      </w:tblGrid>
      <w:tr w:rsidR="00C472B0" w:rsidTr="00C472B0">
        <w:tc>
          <w:tcPr>
            <w:tcW w:w="1681" w:type="dxa"/>
          </w:tcPr>
          <w:p w:rsidR="00C472B0" w:rsidRDefault="00C472B0" w:rsidP="00C472B0">
            <w:pPr>
              <w:pStyle w:val="1"/>
              <w:ind w:left="-3794"/>
              <w:rPr>
                <w:noProof/>
              </w:rPr>
            </w:pPr>
            <w:r w:rsidRPr="00A04E93">
              <w:rPr>
                <w:noProof/>
                <w:szCs w:val="24"/>
              </w:rPr>
              <w:t>Роль</w:t>
            </w:r>
          </w:p>
        </w:tc>
        <w:tc>
          <w:tcPr>
            <w:tcW w:w="161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</w:rPr>
              <w:t>Аналитик</w:t>
            </w:r>
          </w:p>
        </w:tc>
        <w:tc>
          <w:tcPr>
            <w:tcW w:w="163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</w:rPr>
              <w:t>Руководитель проекта</w:t>
            </w:r>
          </w:p>
        </w:tc>
        <w:tc>
          <w:tcPr>
            <w:tcW w:w="149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</w:rPr>
              <w:t>Разработчик</w:t>
            </w:r>
          </w:p>
        </w:tc>
        <w:tc>
          <w:tcPr>
            <w:tcW w:w="1593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 w:rsidRPr="00A04E93">
              <w:rPr>
                <w:noProof/>
                <w:szCs w:val="24"/>
              </w:rPr>
              <w:t>Тестировщик</w:t>
            </w:r>
          </w:p>
        </w:tc>
        <w:tc>
          <w:tcPr>
            <w:tcW w:w="1783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  <w:r w:rsidRPr="00D01411">
              <w:rPr>
                <w:noProof/>
                <w:szCs w:val="24"/>
              </w:rPr>
              <w:t>Специалист по внедрению</w:t>
            </w:r>
          </w:p>
        </w:tc>
      </w:tr>
      <w:tr w:rsidR="00C472B0" w:rsidTr="00C472B0">
        <w:tc>
          <w:tcPr>
            <w:tcW w:w="168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</w:rPr>
              <w:t>Аналитик</w:t>
            </w:r>
          </w:p>
        </w:tc>
        <w:tc>
          <w:tcPr>
            <w:tcW w:w="1611" w:type="dxa"/>
            <w:shd w:val="clear" w:color="auto" w:fill="E7E6E6" w:themeFill="background2"/>
          </w:tcPr>
          <w:p w:rsidR="00C472B0" w:rsidRDefault="00C472B0" w:rsidP="00C472B0">
            <w:pPr>
              <w:pStyle w:val="1"/>
              <w:rPr>
                <w:noProof/>
              </w:rPr>
            </w:pPr>
          </w:p>
        </w:tc>
        <w:tc>
          <w:tcPr>
            <w:tcW w:w="163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  <w:szCs w:val="24"/>
              </w:rPr>
              <w:t>+</w:t>
            </w:r>
          </w:p>
        </w:tc>
        <w:tc>
          <w:tcPr>
            <w:tcW w:w="149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593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  <w:szCs w:val="24"/>
              </w:rPr>
              <w:t>-</w:t>
            </w:r>
          </w:p>
        </w:tc>
        <w:tc>
          <w:tcPr>
            <w:tcW w:w="1783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+</w:t>
            </w:r>
          </w:p>
        </w:tc>
      </w:tr>
      <w:tr w:rsidR="00C472B0" w:rsidTr="00C472B0">
        <w:tc>
          <w:tcPr>
            <w:tcW w:w="168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</w:rPr>
              <w:lastRenderedPageBreak/>
              <w:t>Руководитель проекта</w:t>
            </w:r>
          </w:p>
        </w:tc>
        <w:tc>
          <w:tcPr>
            <w:tcW w:w="161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  <w:szCs w:val="24"/>
              </w:rPr>
              <w:t>+</w:t>
            </w:r>
          </w:p>
        </w:tc>
        <w:tc>
          <w:tcPr>
            <w:tcW w:w="1631" w:type="dxa"/>
            <w:shd w:val="clear" w:color="auto" w:fill="E7E6E6" w:themeFill="background2"/>
          </w:tcPr>
          <w:p w:rsidR="00C472B0" w:rsidRDefault="00C472B0" w:rsidP="00C472B0">
            <w:pPr>
              <w:pStyle w:val="1"/>
              <w:rPr>
                <w:noProof/>
              </w:rPr>
            </w:pPr>
          </w:p>
        </w:tc>
        <w:tc>
          <w:tcPr>
            <w:tcW w:w="149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  <w:szCs w:val="24"/>
              </w:rPr>
              <w:t>+/-</w:t>
            </w:r>
          </w:p>
        </w:tc>
        <w:tc>
          <w:tcPr>
            <w:tcW w:w="1593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  <w:szCs w:val="24"/>
              </w:rPr>
              <w:t>+/-</w:t>
            </w:r>
          </w:p>
        </w:tc>
        <w:tc>
          <w:tcPr>
            <w:tcW w:w="1783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-</w:t>
            </w:r>
          </w:p>
        </w:tc>
      </w:tr>
      <w:tr w:rsidR="00C472B0" w:rsidTr="00C472B0">
        <w:tc>
          <w:tcPr>
            <w:tcW w:w="168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</w:rPr>
              <w:t>Разработчик</w:t>
            </w:r>
          </w:p>
        </w:tc>
        <w:tc>
          <w:tcPr>
            <w:tcW w:w="161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3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  <w:szCs w:val="24"/>
              </w:rPr>
              <w:t>+/-</w:t>
            </w:r>
          </w:p>
        </w:tc>
        <w:tc>
          <w:tcPr>
            <w:tcW w:w="1491" w:type="dxa"/>
            <w:shd w:val="clear" w:color="auto" w:fill="E7E6E6" w:themeFill="background2"/>
          </w:tcPr>
          <w:p w:rsidR="00C472B0" w:rsidRDefault="00C472B0" w:rsidP="00C472B0">
            <w:pPr>
              <w:pStyle w:val="1"/>
              <w:rPr>
                <w:noProof/>
              </w:rPr>
            </w:pPr>
          </w:p>
        </w:tc>
        <w:tc>
          <w:tcPr>
            <w:tcW w:w="1593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</w:rPr>
              <w:t>+</w:t>
            </w:r>
          </w:p>
        </w:tc>
        <w:tc>
          <w:tcPr>
            <w:tcW w:w="1783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-</w:t>
            </w:r>
          </w:p>
        </w:tc>
      </w:tr>
      <w:tr w:rsidR="00C472B0" w:rsidTr="00C472B0">
        <w:tc>
          <w:tcPr>
            <w:tcW w:w="168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 w:rsidRPr="00A04E93">
              <w:rPr>
                <w:noProof/>
                <w:szCs w:val="24"/>
              </w:rPr>
              <w:t>Тестировщик</w:t>
            </w:r>
          </w:p>
        </w:tc>
        <w:tc>
          <w:tcPr>
            <w:tcW w:w="161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  <w:szCs w:val="24"/>
              </w:rPr>
              <w:t>-</w:t>
            </w:r>
          </w:p>
        </w:tc>
        <w:tc>
          <w:tcPr>
            <w:tcW w:w="163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  <w:szCs w:val="24"/>
              </w:rPr>
              <w:t>+/-</w:t>
            </w:r>
          </w:p>
        </w:tc>
        <w:tc>
          <w:tcPr>
            <w:tcW w:w="1491" w:type="dxa"/>
          </w:tcPr>
          <w:p w:rsidR="00C472B0" w:rsidRDefault="00C472B0" w:rsidP="00C472B0">
            <w:pPr>
              <w:pStyle w:val="1"/>
              <w:rPr>
                <w:noProof/>
              </w:rPr>
            </w:pPr>
            <w:r>
              <w:rPr>
                <w:noProof/>
              </w:rPr>
              <w:t>+</w:t>
            </w:r>
          </w:p>
        </w:tc>
        <w:tc>
          <w:tcPr>
            <w:tcW w:w="1593" w:type="dxa"/>
            <w:shd w:val="clear" w:color="auto" w:fill="E7E6E6" w:themeFill="background2"/>
          </w:tcPr>
          <w:p w:rsidR="00C472B0" w:rsidRDefault="00C472B0" w:rsidP="00C472B0">
            <w:pPr>
              <w:pStyle w:val="1"/>
              <w:rPr>
                <w:noProof/>
              </w:rPr>
            </w:pPr>
          </w:p>
        </w:tc>
        <w:tc>
          <w:tcPr>
            <w:tcW w:w="1783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-</w:t>
            </w:r>
          </w:p>
        </w:tc>
      </w:tr>
      <w:tr w:rsidR="00C472B0" w:rsidTr="00C472B0">
        <w:tc>
          <w:tcPr>
            <w:tcW w:w="1681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  <w:r w:rsidRPr="00D01411">
              <w:rPr>
                <w:noProof/>
                <w:szCs w:val="24"/>
              </w:rPr>
              <w:t>Специалист по внедрению</w:t>
            </w:r>
          </w:p>
        </w:tc>
        <w:tc>
          <w:tcPr>
            <w:tcW w:w="1611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+</w:t>
            </w:r>
          </w:p>
        </w:tc>
        <w:tc>
          <w:tcPr>
            <w:tcW w:w="1631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-</w:t>
            </w:r>
          </w:p>
        </w:tc>
        <w:tc>
          <w:tcPr>
            <w:tcW w:w="1491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-</w:t>
            </w:r>
          </w:p>
        </w:tc>
        <w:tc>
          <w:tcPr>
            <w:tcW w:w="1593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-</w:t>
            </w:r>
          </w:p>
        </w:tc>
        <w:tc>
          <w:tcPr>
            <w:tcW w:w="1783" w:type="dxa"/>
            <w:shd w:val="clear" w:color="auto" w:fill="E7E6E6" w:themeFill="background2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</w:p>
        </w:tc>
      </w:tr>
      <w:tr w:rsidR="00C472B0" w:rsidTr="00C472B0">
        <w:tc>
          <w:tcPr>
            <w:tcW w:w="1681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</w:p>
        </w:tc>
        <w:tc>
          <w:tcPr>
            <w:tcW w:w="1611" w:type="dxa"/>
          </w:tcPr>
          <w:p w:rsidR="00C472B0" w:rsidRDefault="00C472B0" w:rsidP="00C472B0">
            <w:pPr>
              <w:pStyle w:val="1"/>
              <w:rPr>
                <w:noProof/>
                <w:szCs w:val="24"/>
              </w:rPr>
            </w:pPr>
          </w:p>
        </w:tc>
        <w:tc>
          <w:tcPr>
            <w:tcW w:w="1631" w:type="dxa"/>
          </w:tcPr>
          <w:p w:rsidR="00C472B0" w:rsidRDefault="00C472B0" w:rsidP="00C472B0">
            <w:pPr>
              <w:pStyle w:val="1"/>
              <w:rPr>
                <w:noProof/>
                <w:szCs w:val="24"/>
              </w:rPr>
            </w:pPr>
          </w:p>
        </w:tc>
        <w:tc>
          <w:tcPr>
            <w:tcW w:w="1491" w:type="dxa"/>
          </w:tcPr>
          <w:p w:rsidR="00C472B0" w:rsidRDefault="00C472B0" w:rsidP="00C472B0">
            <w:pPr>
              <w:pStyle w:val="1"/>
              <w:rPr>
                <w:noProof/>
                <w:szCs w:val="24"/>
              </w:rPr>
            </w:pPr>
          </w:p>
        </w:tc>
        <w:tc>
          <w:tcPr>
            <w:tcW w:w="1593" w:type="dxa"/>
          </w:tcPr>
          <w:p w:rsidR="00C472B0" w:rsidRDefault="00C472B0" w:rsidP="00C472B0">
            <w:pPr>
              <w:pStyle w:val="1"/>
              <w:rPr>
                <w:noProof/>
                <w:szCs w:val="24"/>
              </w:rPr>
            </w:pPr>
          </w:p>
        </w:tc>
        <w:tc>
          <w:tcPr>
            <w:tcW w:w="1783" w:type="dxa"/>
            <w:shd w:val="clear" w:color="auto" w:fill="E7E6E6" w:themeFill="background2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</w:p>
        </w:tc>
      </w:tr>
      <w:tr w:rsidR="00C472B0" w:rsidTr="00C472B0">
        <w:tc>
          <w:tcPr>
            <w:tcW w:w="1681" w:type="dxa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</w:p>
        </w:tc>
        <w:tc>
          <w:tcPr>
            <w:tcW w:w="1611" w:type="dxa"/>
          </w:tcPr>
          <w:p w:rsidR="00C472B0" w:rsidRDefault="00C472B0" w:rsidP="00C472B0">
            <w:pPr>
              <w:pStyle w:val="1"/>
              <w:rPr>
                <w:noProof/>
                <w:szCs w:val="24"/>
              </w:rPr>
            </w:pPr>
          </w:p>
        </w:tc>
        <w:tc>
          <w:tcPr>
            <w:tcW w:w="1631" w:type="dxa"/>
          </w:tcPr>
          <w:p w:rsidR="00C472B0" w:rsidRDefault="00C472B0" w:rsidP="00C472B0">
            <w:pPr>
              <w:pStyle w:val="1"/>
              <w:rPr>
                <w:noProof/>
                <w:szCs w:val="24"/>
              </w:rPr>
            </w:pPr>
          </w:p>
        </w:tc>
        <w:tc>
          <w:tcPr>
            <w:tcW w:w="1491" w:type="dxa"/>
          </w:tcPr>
          <w:p w:rsidR="00C472B0" w:rsidRDefault="00C472B0" w:rsidP="00C472B0">
            <w:pPr>
              <w:pStyle w:val="1"/>
              <w:rPr>
                <w:noProof/>
                <w:szCs w:val="24"/>
              </w:rPr>
            </w:pPr>
          </w:p>
        </w:tc>
        <w:tc>
          <w:tcPr>
            <w:tcW w:w="1593" w:type="dxa"/>
          </w:tcPr>
          <w:p w:rsidR="00C472B0" w:rsidRDefault="00C472B0" w:rsidP="00C472B0">
            <w:pPr>
              <w:pStyle w:val="1"/>
              <w:rPr>
                <w:noProof/>
                <w:szCs w:val="24"/>
              </w:rPr>
            </w:pPr>
          </w:p>
        </w:tc>
        <w:tc>
          <w:tcPr>
            <w:tcW w:w="1783" w:type="dxa"/>
            <w:shd w:val="clear" w:color="auto" w:fill="E7E6E6" w:themeFill="background2"/>
          </w:tcPr>
          <w:p w:rsidR="00C472B0" w:rsidRPr="00D01411" w:rsidRDefault="00C472B0" w:rsidP="00C472B0">
            <w:pPr>
              <w:pStyle w:val="1"/>
              <w:rPr>
                <w:noProof/>
                <w:szCs w:val="24"/>
              </w:rPr>
            </w:pPr>
          </w:p>
        </w:tc>
      </w:tr>
    </w:tbl>
    <w:p w:rsidR="00995A1D" w:rsidRDefault="00995A1D" w:rsidP="00995A1D">
      <w:pPr>
        <w:pStyle w:val="a6"/>
        <w:rPr>
          <w:noProof/>
        </w:rPr>
      </w:pPr>
      <w:r>
        <w:rPr>
          <w:noProof/>
        </w:rPr>
        <w:t xml:space="preserve">4. Руководитель проекта </w:t>
      </w:r>
      <w:r w:rsidR="00D204F3">
        <w:rPr>
          <w:noProof/>
        </w:rPr>
        <w:t>(</w:t>
      </w:r>
      <w:r>
        <w:rPr>
          <w:noProof/>
        </w:rPr>
        <w:t>контрол</w:t>
      </w:r>
      <w:r w:rsidR="00D204F3">
        <w:rPr>
          <w:noProof/>
        </w:rPr>
        <w:t>ь</w:t>
      </w:r>
      <w:r>
        <w:rPr>
          <w:noProof/>
        </w:rPr>
        <w:t xml:space="preserve"> за работой разработчика и тестироващика</w:t>
      </w:r>
      <w:r w:rsidR="00D204F3">
        <w:rPr>
          <w:noProof/>
        </w:rPr>
        <w:t>)</w:t>
      </w:r>
      <w:r>
        <w:rPr>
          <w:noProof/>
        </w:rPr>
        <w:t xml:space="preserve">.  </w:t>
      </w:r>
    </w:p>
    <w:p w:rsidR="00E22F7C" w:rsidRDefault="00E22F7C" w:rsidP="00851885">
      <w:pPr>
        <w:pStyle w:val="1"/>
        <w:rPr>
          <w:noProof/>
        </w:rPr>
      </w:pPr>
    </w:p>
    <w:p w:rsidR="004E5272" w:rsidRDefault="004E5272" w:rsidP="00851885">
      <w:pPr>
        <w:pStyle w:val="1"/>
        <w:rPr>
          <w:noProof/>
          <w:sz w:val="28"/>
          <w:szCs w:val="28"/>
        </w:rPr>
      </w:pPr>
      <w:r w:rsidRPr="00E22F7C">
        <w:rPr>
          <w:noProof/>
          <w:sz w:val="28"/>
          <w:szCs w:val="28"/>
        </w:rPr>
        <w:t>Состав команды: Аналитик, руководитель проекта, разработчик, тестировщик, специалист по внедрению.</w:t>
      </w:r>
    </w:p>
    <w:p w:rsidR="00196E4E" w:rsidRPr="00E22F7C" w:rsidRDefault="00196E4E" w:rsidP="00851885">
      <w:pPr>
        <w:pStyle w:val="1"/>
        <w:rPr>
          <w:noProof/>
          <w:sz w:val="28"/>
          <w:szCs w:val="28"/>
        </w:rPr>
      </w:pPr>
    </w:p>
    <w:p w:rsidR="00084FDF" w:rsidRPr="00AC5CC9" w:rsidRDefault="00084FDF" w:rsidP="00AC5C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4FDF" w:rsidRPr="008F6FC3" w:rsidRDefault="00084FDF" w:rsidP="008F6FC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5272" w:rsidRPr="008F6FC3" w:rsidRDefault="004E5272" w:rsidP="008F6FC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6FC3">
        <w:rPr>
          <w:rFonts w:ascii="Times New Roman" w:hAnsi="Times New Roman" w:cs="Times New Roman"/>
          <w:b/>
          <w:sz w:val="28"/>
          <w:szCs w:val="28"/>
        </w:rPr>
        <w:t>Расчет временной продолжительности</w:t>
      </w:r>
    </w:p>
    <w:p w:rsidR="005360E2" w:rsidRPr="008F6FC3" w:rsidRDefault="005360E2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Программные продукты могут быть отнесены по степени новизны к одной из 4-х групп:</w:t>
      </w:r>
    </w:p>
    <w:p w:rsidR="005360E2" w:rsidRPr="008F6FC3" w:rsidRDefault="005360E2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А — разработка принципиально новых задач;</w:t>
      </w:r>
    </w:p>
    <w:p w:rsidR="005360E2" w:rsidRPr="008F6FC3" w:rsidRDefault="005360E2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Б — разработка оригинальных программ;</w:t>
      </w:r>
    </w:p>
    <w:p w:rsidR="005360E2" w:rsidRPr="008F6FC3" w:rsidRDefault="005360E2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В — разработка программ с использованием типовых решений;</w:t>
      </w:r>
    </w:p>
    <w:p w:rsidR="005360E2" w:rsidRPr="008F6FC3" w:rsidRDefault="005360E2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Г — разовая типовая задача.</w:t>
      </w:r>
    </w:p>
    <w:p w:rsidR="005360E2" w:rsidRPr="008F6FC3" w:rsidRDefault="005360E2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данной задачи степень новизны — </w:t>
      </w:r>
      <w:proofErr w:type="gram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 ,</w:t>
      </w:r>
      <w:proofErr w:type="gram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программа Автосервиса является разработкой оригинальной программы.</w:t>
      </w:r>
    </w:p>
    <w:p w:rsidR="005360E2" w:rsidRPr="008F6FC3" w:rsidRDefault="005360E2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степени сложности программные продукты могут быть отнесены к одной из 3-х групп:</w:t>
      </w:r>
    </w:p>
    <w:p w:rsidR="005360E2" w:rsidRPr="008F6FC3" w:rsidRDefault="005360E2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1) 1 — алгоритмы оптимизации и моделирования систем;</w:t>
      </w:r>
    </w:p>
    <w:p w:rsidR="005360E2" w:rsidRPr="008F6FC3" w:rsidRDefault="005360E2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2 — задачи учета, отчетности и статистики;</w:t>
      </w:r>
    </w:p>
    <w:p w:rsidR="005360E2" w:rsidRPr="008F6FC3" w:rsidRDefault="005360E2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3 — стандартные алгоритмы.</w:t>
      </w:r>
    </w:p>
    <w:p w:rsidR="00084FDF" w:rsidRPr="008F6FC3" w:rsidRDefault="005360E2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задача может быть отнесена к 1 группе сложности.</w:t>
      </w:r>
      <w:r w:rsidR="00084FDF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84FDF" w:rsidRPr="008F6FC3" w:rsidRDefault="008F6FC3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="00084FDF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</w:t>
      </w:r>
      <w:proofErr w:type="gramEnd"/>
      <w:r w:rsidR="00084FDF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такие программы </w:t>
      </w:r>
      <w:proofErr w:type="spellStart"/>
      <w:r w:rsidR="00084FDF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пишуться</w:t>
      </w:r>
      <w:proofErr w:type="spellEnd"/>
      <w:r w:rsidR="00084FDF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языках высокого уровня, для разработки этой программы был выбран язык </w:t>
      </w:r>
      <w:r w:rsidR="00084FDF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084FDF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#. Он является языком программирования высокого уровня.</w:t>
      </w:r>
    </w:p>
    <w:p w:rsidR="005360E2" w:rsidRPr="008F6FC3" w:rsidRDefault="008F6FC3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84FDF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всех этих параметров можно выделить коэффициент</w:t>
      </w:r>
      <w:r w:rsidR="005360E2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3566E4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3566E4" w:rsidRPr="008F6FC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с»</w:t>
      </w:r>
      <w:r w:rsidR="00084FDF" w:rsidRPr="008F6FC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который</w:t>
      </w:r>
      <w:r w:rsidR="005360E2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определяется из таблицы 3 на пересечении групп сложности и степени новизны. </w:t>
      </w:r>
    </w:p>
    <w:p w:rsidR="003566E4" w:rsidRPr="008F6FC3" w:rsidRDefault="005360E2" w:rsidP="008F6FC3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048B33" wp14:editId="385CF98C">
            <wp:extent cx="4192732" cy="16628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877" cy="16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E4" w:rsidRPr="008F6FC3" w:rsidRDefault="003566E4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66E4" w:rsidRPr="008F6FC3" w:rsidRDefault="00084FDF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66E4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нашем случае коэффициент </w:t>
      </w:r>
      <w:r w:rsidR="005360E2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= 1.26</w:t>
      </w:r>
    </w:p>
    <w:p w:rsidR="003566E4" w:rsidRPr="008F6FC3" w:rsidRDefault="003566E4" w:rsidP="008F6FC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Теперь, исходя из формулы можно определить условное число команд</w:t>
      </w:r>
    </w:p>
    <w:p w:rsidR="003566E4" w:rsidRPr="008F6FC3" w:rsidRDefault="003566E4" w:rsidP="008F6FC3">
      <w:pPr>
        <w:pStyle w:val="1"/>
        <w:spacing w:after="0" w:line="360" w:lineRule="auto"/>
        <w:jc w:val="both"/>
        <w:rPr>
          <w:noProof/>
          <w:sz w:val="28"/>
          <w:szCs w:val="28"/>
        </w:rPr>
      </w:pPr>
      <w:r w:rsidRPr="008F6FC3">
        <w:rPr>
          <w:noProof/>
          <w:sz w:val="28"/>
          <w:szCs w:val="28"/>
          <w:lang w:val="en-US"/>
        </w:rPr>
        <w:t>Q</w:t>
      </w:r>
      <w:r w:rsidRPr="008F6FC3">
        <w:rPr>
          <w:noProof/>
          <w:sz w:val="28"/>
          <w:szCs w:val="28"/>
        </w:rPr>
        <w:t xml:space="preserve"> </w:t>
      </w:r>
      <w:r w:rsidRPr="008F6FC3">
        <w:rPr>
          <w:color w:val="000000"/>
          <w:sz w:val="28"/>
          <w:szCs w:val="28"/>
        </w:rPr>
        <w:t>=</w:t>
      </w:r>
      <w:r w:rsidRPr="008F6FC3">
        <w:rPr>
          <w:noProof/>
          <w:sz w:val="28"/>
          <w:szCs w:val="28"/>
        </w:rPr>
        <w:t xml:space="preserve"> </w:t>
      </w:r>
      <w:r w:rsidRPr="008F6FC3">
        <w:rPr>
          <w:noProof/>
          <w:sz w:val="28"/>
          <w:szCs w:val="28"/>
          <w:lang w:val="en-US"/>
        </w:rPr>
        <w:t>q</w:t>
      </w:r>
      <w:r w:rsidRPr="008F6FC3">
        <w:rPr>
          <w:noProof/>
          <w:sz w:val="28"/>
          <w:szCs w:val="28"/>
        </w:rPr>
        <w:t xml:space="preserve"> * </w:t>
      </w:r>
      <w:r w:rsidRPr="008F6FC3">
        <w:rPr>
          <w:noProof/>
          <w:sz w:val="28"/>
          <w:szCs w:val="28"/>
          <w:lang w:val="en-US"/>
        </w:rPr>
        <w:t>c</w:t>
      </w:r>
      <w:r w:rsidRPr="008F6FC3">
        <w:rPr>
          <w:noProof/>
          <w:sz w:val="28"/>
          <w:szCs w:val="28"/>
        </w:rPr>
        <w:t xml:space="preserve"> </w:t>
      </w:r>
      <w:r w:rsidR="00084FDF" w:rsidRPr="008F6FC3">
        <w:rPr>
          <w:noProof/>
          <w:sz w:val="28"/>
          <w:szCs w:val="28"/>
        </w:rPr>
        <w:t xml:space="preserve">= </w:t>
      </w:r>
      <w:r w:rsidR="008D5FE0" w:rsidRPr="008F6FC3">
        <w:rPr>
          <w:noProof/>
          <w:sz w:val="28"/>
          <w:szCs w:val="28"/>
        </w:rPr>
        <w:t>1</w:t>
      </w:r>
      <w:r w:rsidR="00084FDF" w:rsidRPr="008F6FC3">
        <w:rPr>
          <w:noProof/>
          <w:sz w:val="28"/>
          <w:szCs w:val="28"/>
        </w:rPr>
        <w:t xml:space="preserve">500 * 1.26 = </w:t>
      </w:r>
      <w:r w:rsidR="008F6FC3" w:rsidRPr="008F6FC3">
        <w:rPr>
          <w:noProof/>
          <w:sz w:val="28"/>
          <w:szCs w:val="28"/>
        </w:rPr>
        <w:t>1890</w:t>
      </w:r>
    </w:p>
    <w:p w:rsidR="003566E4" w:rsidRPr="008F6FC3" w:rsidRDefault="003566E4" w:rsidP="008F6FC3">
      <w:pPr>
        <w:pStyle w:val="1"/>
        <w:spacing w:after="0" w:line="360" w:lineRule="auto"/>
        <w:jc w:val="both"/>
        <w:rPr>
          <w:color w:val="000000"/>
          <w:sz w:val="28"/>
          <w:szCs w:val="28"/>
        </w:rPr>
      </w:pPr>
      <w:r w:rsidRPr="008F6FC3">
        <w:rPr>
          <w:noProof/>
          <w:sz w:val="28"/>
          <w:szCs w:val="28"/>
        </w:rPr>
        <w:t xml:space="preserve">где </w:t>
      </w:r>
      <w:r w:rsidRPr="008F6FC3">
        <w:rPr>
          <w:noProof/>
          <w:sz w:val="28"/>
          <w:szCs w:val="28"/>
          <w:lang w:val="en-US"/>
        </w:rPr>
        <w:t>q</w:t>
      </w:r>
      <w:r w:rsidRPr="008F6FC3">
        <w:rPr>
          <w:noProof/>
          <w:sz w:val="28"/>
          <w:szCs w:val="28"/>
        </w:rPr>
        <w:t xml:space="preserve"> - </w:t>
      </w:r>
      <w:r w:rsidRPr="008F6FC3">
        <w:rPr>
          <w:color w:val="000000"/>
          <w:sz w:val="28"/>
          <w:szCs w:val="28"/>
        </w:rPr>
        <w:t>коэффициент, учитывающий условное число команд в зависимости от типа задачи;</w:t>
      </w:r>
    </w:p>
    <w:p w:rsidR="003566E4" w:rsidRPr="008F6FC3" w:rsidRDefault="003566E4" w:rsidP="008F6FC3">
      <w:pPr>
        <w:pStyle w:val="1"/>
        <w:spacing w:after="0" w:line="360" w:lineRule="auto"/>
        <w:jc w:val="both"/>
        <w:rPr>
          <w:color w:val="000000"/>
          <w:sz w:val="28"/>
          <w:szCs w:val="28"/>
        </w:rPr>
      </w:pPr>
    </w:p>
    <w:p w:rsidR="003566E4" w:rsidRPr="008F6FC3" w:rsidRDefault="00084FDF" w:rsidP="008F6FC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FC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="003566E4" w:rsidRPr="008F6FC3">
        <w:rPr>
          <w:rFonts w:ascii="Times New Roman" w:hAnsi="Times New Roman" w:cs="Times New Roman"/>
          <w:color w:val="000000"/>
          <w:sz w:val="28"/>
          <w:szCs w:val="28"/>
        </w:rPr>
        <w:t>Поскольку в данной работе была разработана система по работе Автосервиса</w:t>
      </w:r>
      <w:r w:rsidRPr="008F6FC3">
        <w:rPr>
          <w:rFonts w:ascii="Times New Roman" w:hAnsi="Times New Roman" w:cs="Times New Roman"/>
          <w:color w:val="000000"/>
          <w:sz w:val="28"/>
          <w:szCs w:val="28"/>
        </w:rPr>
        <w:t xml:space="preserve">. Данная программа решает </w:t>
      </w:r>
      <w:r w:rsidR="008D5FE0" w:rsidRPr="008F6FC3">
        <w:rPr>
          <w:rFonts w:ascii="Times New Roman" w:hAnsi="Times New Roman" w:cs="Times New Roman"/>
          <w:color w:val="000000"/>
          <w:sz w:val="28"/>
          <w:szCs w:val="28"/>
        </w:rPr>
        <w:t>задачи учета и задачи оперативного управления</w:t>
      </w:r>
      <w:r w:rsidRPr="008F6FC3">
        <w:rPr>
          <w:rFonts w:ascii="Times New Roman" w:hAnsi="Times New Roman" w:cs="Times New Roman"/>
          <w:color w:val="000000"/>
          <w:sz w:val="28"/>
          <w:szCs w:val="28"/>
        </w:rPr>
        <w:t>, будь то работа руководителя с программой или работа с программой сервисных работников. В связи с этим</w:t>
      </w:r>
      <w:r w:rsidR="003566E4" w:rsidRPr="008F6FC3">
        <w:rPr>
          <w:rFonts w:ascii="Times New Roman" w:hAnsi="Times New Roman" w:cs="Times New Roman"/>
          <w:color w:val="000000"/>
          <w:sz w:val="28"/>
          <w:szCs w:val="28"/>
        </w:rPr>
        <w:t xml:space="preserve"> был принят коэффициент = </w:t>
      </w:r>
      <w:r w:rsidR="008D5FE0" w:rsidRPr="008F6FC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566E4" w:rsidRPr="008F6FC3">
        <w:rPr>
          <w:rFonts w:ascii="Times New Roman" w:hAnsi="Times New Roman" w:cs="Times New Roman"/>
          <w:color w:val="000000"/>
          <w:sz w:val="28"/>
          <w:szCs w:val="28"/>
        </w:rPr>
        <w:t>500.</w:t>
      </w:r>
    </w:p>
    <w:p w:rsidR="00586E71" w:rsidRPr="00586E71" w:rsidRDefault="008F6FC3" w:rsidP="008F6FC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="00586E71" w:rsidRPr="00586E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Важнейшие задачи учета:</w:t>
      </w:r>
      <w:r w:rsidRPr="008F6F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586E71" w:rsidRPr="00586E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сбор, обработка и отображение первичных данных о хозяйственной деятельности</w:t>
      </w:r>
      <w:r w:rsidRPr="008F6F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586E71" w:rsidRPr="00586E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систематизация данных с целью получения и обобщения итоговой информации о хозяйственной деятельности</w:t>
      </w:r>
    </w:p>
    <w:p w:rsidR="00586E71" w:rsidRPr="008F6FC3" w:rsidRDefault="00586E71" w:rsidP="008F6FC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86E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создание исходной информационной базы для планирования и осуществления контроля за выполнением планов</w:t>
      </w:r>
      <w:r w:rsidR="008F6FC3" w:rsidRPr="008F6F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F23AA" w:rsidRPr="008F6FC3" w:rsidRDefault="008F6FC3" w:rsidP="008F6FC3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F6F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586E71" w:rsidRPr="008F6F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оперативного управления — обеспечить быстрое, своевременное и эффективное выполнение всех функций внутри процесса.</w:t>
      </w:r>
    </w:p>
    <w:p w:rsidR="003566E4" w:rsidRPr="008F6FC3" w:rsidRDefault="003566E4" w:rsidP="008F6FC3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39174CD" wp14:editId="4E3A86A8">
            <wp:extent cx="4633362" cy="16003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20" w:rsidRPr="008F6FC3" w:rsidRDefault="00FA6E37" w:rsidP="008F6FC3">
      <w:pPr>
        <w:pStyle w:val="1"/>
        <w:spacing w:after="0" w:line="360" w:lineRule="auto"/>
        <w:jc w:val="both"/>
        <w:rPr>
          <w:noProof/>
          <w:sz w:val="28"/>
          <w:szCs w:val="28"/>
        </w:rPr>
      </w:pPr>
      <w:r w:rsidRPr="008F6FC3">
        <w:rPr>
          <w:noProof/>
          <w:sz w:val="28"/>
          <w:szCs w:val="28"/>
        </w:rPr>
        <w:tab/>
        <w:t>Общая формула для расчета времени продолжительности работ по проектированию и разработки ПО Автосервиса.</w:t>
      </w:r>
    </w:p>
    <w:p w:rsidR="00C472B0" w:rsidRPr="008F6FC3" w:rsidRDefault="008F6FC3" w:rsidP="008F6FC3">
      <w:pPr>
        <w:pStyle w:val="1"/>
        <w:spacing w:after="0" w:line="360" w:lineRule="auto"/>
        <w:jc w:val="both"/>
        <w:rPr>
          <w:noProof/>
          <w:sz w:val="28"/>
          <w:szCs w:val="28"/>
        </w:rPr>
      </w:pPr>
      <w:r w:rsidRPr="008F6FC3">
        <w:rPr>
          <w:noProof/>
          <w:sz w:val="28"/>
          <w:szCs w:val="28"/>
        </w:rPr>
        <w:tab/>
      </w:r>
      <w:r w:rsidR="004E5272" w:rsidRPr="008F6FC3">
        <w:rPr>
          <w:noProof/>
          <w:sz w:val="28"/>
          <w:szCs w:val="28"/>
        </w:rPr>
        <w:drawing>
          <wp:inline distT="0" distB="0" distL="0" distR="0">
            <wp:extent cx="2667000" cy="200660"/>
            <wp:effectExtent l="0" t="0" r="0" b="8890"/>
            <wp:docPr id="1" name="Рисунок 1" descr="https://studfile.net/html/2706/363/html_1obn8N1IGE.2GHp/htmlconvd-uygMES_html_76286ab846f7b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363/html_1obn8N1IGE.2GHp/htmlconvd-uygMES_html_76286ab846f7bec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6D" w:rsidRPr="008F6FC3" w:rsidRDefault="0024206D" w:rsidP="008F6FC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4206D" w:rsidRPr="008F6FC3" w:rsidRDefault="008F74DD" w:rsidP="008F6F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FC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4206D" w:rsidRPr="008F6FC3">
        <w:rPr>
          <w:rFonts w:ascii="Times New Roman" w:hAnsi="Times New Roman" w:cs="Times New Roman"/>
          <w:color w:val="000000"/>
          <w:sz w:val="28"/>
          <w:szCs w:val="28"/>
        </w:rPr>
        <w:t xml:space="preserve">Далее коэффициент </w:t>
      </w:r>
      <w:r w:rsidR="008F6FC3" w:rsidRPr="008F6FC3">
        <w:rPr>
          <w:rFonts w:ascii="Times New Roman" w:hAnsi="Times New Roman" w:cs="Times New Roman"/>
          <w:noProof/>
          <w:sz w:val="28"/>
          <w:szCs w:val="28"/>
        </w:rPr>
        <w:t>с</w:t>
      </w:r>
      <w:r w:rsidR="0024206D" w:rsidRPr="008F6FC3">
        <w:rPr>
          <w:rFonts w:ascii="Times New Roman" w:hAnsi="Times New Roman" w:cs="Times New Roman"/>
          <w:noProof/>
          <w:sz w:val="28"/>
          <w:szCs w:val="28"/>
        </w:rPr>
        <w:t xml:space="preserve"> – выбран 1,</w:t>
      </w:r>
      <w:r w:rsidR="008F6FC3" w:rsidRPr="008F6FC3">
        <w:rPr>
          <w:rFonts w:ascii="Times New Roman" w:hAnsi="Times New Roman" w:cs="Times New Roman"/>
          <w:noProof/>
          <w:sz w:val="28"/>
          <w:szCs w:val="28"/>
        </w:rPr>
        <w:t>26</w:t>
      </w:r>
      <w:r w:rsidR="0024206D" w:rsidRPr="008F6FC3">
        <w:rPr>
          <w:rFonts w:ascii="Times New Roman" w:hAnsi="Times New Roman" w:cs="Times New Roman"/>
          <w:noProof/>
          <w:sz w:val="28"/>
          <w:szCs w:val="28"/>
        </w:rPr>
        <w:t xml:space="preserve"> т.к язык разработки по сложности 3 группы и степень новизны группы </w:t>
      </w:r>
      <w:r w:rsidR="008F6FC3" w:rsidRPr="008F6FC3">
        <w:rPr>
          <w:rFonts w:ascii="Times New Roman" w:hAnsi="Times New Roman" w:cs="Times New Roman"/>
          <w:noProof/>
          <w:sz w:val="28"/>
          <w:szCs w:val="28"/>
        </w:rPr>
        <w:t>Б</w:t>
      </w:r>
      <w:r w:rsidR="0024206D" w:rsidRPr="008F6FC3">
        <w:rPr>
          <w:rFonts w:ascii="Times New Roman" w:hAnsi="Times New Roman" w:cs="Times New Roman"/>
          <w:noProof/>
          <w:sz w:val="28"/>
          <w:szCs w:val="28"/>
        </w:rPr>
        <w:t xml:space="preserve"> и использующая типовые решения.</w:t>
      </w:r>
    </w:p>
    <w:p w:rsidR="00905B20" w:rsidRPr="008F6FC3" w:rsidRDefault="008F6FC3" w:rsidP="008F6FC3">
      <w:pPr>
        <w:pStyle w:val="1"/>
        <w:spacing w:after="0" w:line="360" w:lineRule="auto"/>
        <w:jc w:val="both"/>
        <w:rPr>
          <w:noProof/>
          <w:sz w:val="28"/>
          <w:szCs w:val="28"/>
        </w:rPr>
      </w:pPr>
      <w:r w:rsidRPr="008F6FC3">
        <w:rPr>
          <w:noProof/>
          <w:sz w:val="28"/>
          <w:szCs w:val="28"/>
        </w:rPr>
        <w:tab/>
      </w:r>
      <w:r w:rsidR="00905B20" w:rsidRPr="008F6FC3">
        <w:rPr>
          <w:noProof/>
          <w:sz w:val="28"/>
          <w:szCs w:val="28"/>
        </w:rPr>
        <w:t xml:space="preserve">Условное число команд: </w:t>
      </w:r>
    </w:p>
    <w:p w:rsidR="00084FDF" w:rsidRPr="008F6FC3" w:rsidRDefault="008F6FC3" w:rsidP="008F6FC3">
      <w:pPr>
        <w:pStyle w:val="1"/>
        <w:spacing w:after="0" w:line="360" w:lineRule="auto"/>
        <w:jc w:val="both"/>
        <w:rPr>
          <w:noProof/>
          <w:sz w:val="28"/>
          <w:szCs w:val="28"/>
        </w:rPr>
      </w:pPr>
      <w:r w:rsidRPr="00D57AC4">
        <w:rPr>
          <w:noProof/>
          <w:sz w:val="28"/>
          <w:szCs w:val="28"/>
        </w:rPr>
        <w:tab/>
      </w:r>
      <w:r w:rsidR="00084FDF" w:rsidRPr="008F6FC3">
        <w:rPr>
          <w:noProof/>
          <w:sz w:val="28"/>
          <w:szCs w:val="28"/>
          <w:lang w:val="en-US"/>
        </w:rPr>
        <w:t>Q</w:t>
      </w:r>
      <w:r w:rsidR="00084FDF" w:rsidRPr="008F6FC3">
        <w:rPr>
          <w:noProof/>
          <w:sz w:val="28"/>
          <w:szCs w:val="28"/>
        </w:rPr>
        <w:t xml:space="preserve"> </w:t>
      </w:r>
      <w:r w:rsidR="00084FDF" w:rsidRPr="008F6FC3">
        <w:rPr>
          <w:color w:val="000000"/>
          <w:sz w:val="28"/>
          <w:szCs w:val="28"/>
        </w:rPr>
        <w:t>=</w:t>
      </w:r>
      <w:r w:rsidR="00084FDF" w:rsidRPr="008F6FC3">
        <w:rPr>
          <w:noProof/>
          <w:sz w:val="28"/>
          <w:szCs w:val="28"/>
        </w:rPr>
        <w:t xml:space="preserve"> </w:t>
      </w:r>
      <w:r w:rsidR="00084FDF" w:rsidRPr="008F6FC3">
        <w:rPr>
          <w:noProof/>
          <w:sz w:val="28"/>
          <w:szCs w:val="28"/>
          <w:lang w:val="en-US"/>
        </w:rPr>
        <w:t>q</w:t>
      </w:r>
      <w:r w:rsidR="00084FDF" w:rsidRPr="008F6FC3">
        <w:rPr>
          <w:noProof/>
          <w:sz w:val="28"/>
          <w:szCs w:val="28"/>
        </w:rPr>
        <w:t xml:space="preserve"> * </w:t>
      </w:r>
      <w:r w:rsidR="00084FDF" w:rsidRPr="008F6FC3">
        <w:rPr>
          <w:noProof/>
          <w:sz w:val="28"/>
          <w:szCs w:val="28"/>
          <w:lang w:val="en-US"/>
        </w:rPr>
        <w:t>c</w:t>
      </w:r>
      <w:r w:rsidR="00084FDF" w:rsidRPr="008F6FC3">
        <w:rPr>
          <w:noProof/>
          <w:sz w:val="28"/>
          <w:szCs w:val="28"/>
        </w:rPr>
        <w:t xml:space="preserve"> = </w:t>
      </w:r>
      <w:r w:rsidR="008D5FE0" w:rsidRPr="008F6FC3">
        <w:rPr>
          <w:noProof/>
          <w:sz w:val="28"/>
          <w:szCs w:val="28"/>
        </w:rPr>
        <w:t>1</w:t>
      </w:r>
      <w:r w:rsidR="00084FDF" w:rsidRPr="008F6FC3">
        <w:rPr>
          <w:noProof/>
          <w:sz w:val="28"/>
          <w:szCs w:val="28"/>
        </w:rPr>
        <w:t xml:space="preserve">500 * 1.26 = </w:t>
      </w:r>
      <w:r w:rsidR="008D5FE0" w:rsidRPr="008F6FC3">
        <w:rPr>
          <w:noProof/>
          <w:sz w:val="28"/>
          <w:szCs w:val="28"/>
        </w:rPr>
        <w:t>1890</w:t>
      </w:r>
    </w:p>
    <w:p w:rsidR="00586E71" w:rsidRPr="008F6FC3" w:rsidRDefault="00586E71" w:rsidP="008F6FC3">
      <w:pPr>
        <w:pStyle w:val="1"/>
        <w:spacing w:after="0" w:line="360" w:lineRule="auto"/>
        <w:jc w:val="both"/>
        <w:rPr>
          <w:color w:val="000000"/>
          <w:sz w:val="28"/>
          <w:szCs w:val="28"/>
        </w:rPr>
      </w:pPr>
      <w:r w:rsidRPr="00D57AC4">
        <w:rPr>
          <w:color w:val="000000"/>
          <w:sz w:val="28"/>
          <w:szCs w:val="28"/>
        </w:rPr>
        <w:tab/>
      </w:r>
      <w:r w:rsidR="005459A3" w:rsidRPr="008F6FC3">
        <w:rPr>
          <w:color w:val="000000"/>
          <w:sz w:val="28"/>
          <w:szCs w:val="28"/>
          <w:lang w:val="en-US"/>
        </w:rPr>
        <w:t>B</w:t>
      </w:r>
      <w:r w:rsidR="005459A3" w:rsidRPr="008F6FC3">
        <w:rPr>
          <w:color w:val="000000"/>
          <w:sz w:val="28"/>
          <w:szCs w:val="28"/>
        </w:rPr>
        <w:t xml:space="preserve"> – Коэффициент в зависимости от сложности задачи и числа изменений выбирается в интервале от 1</w:t>
      </w:r>
      <w:proofErr w:type="gramStart"/>
      <w:r w:rsidR="005459A3" w:rsidRPr="008F6FC3">
        <w:rPr>
          <w:color w:val="000000"/>
          <w:sz w:val="28"/>
          <w:szCs w:val="28"/>
        </w:rPr>
        <w:t>,2</w:t>
      </w:r>
      <w:proofErr w:type="gramEnd"/>
      <w:r w:rsidR="005459A3" w:rsidRPr="008F6FC3">
        <w:rPr>
          <w:color w:val="000000"/>
          <w:sz w:val="28"/>
          <w:szCs w:val="28"/>
        </w:rPr>
        <w:t xml:space="preserve"> до 1,5. </w:t>
      </w:r>
    </w:p>
    <w:p w:rsidR="00586E71" w:rsidRPr="008F6FC3" w:rsidRDefault="00586E71" w:rsidP="008F6FC3">
      <w:pPr>
        <w:pStyle w:val="1"/>
        <w:spacing w:after="0" w:line="360" w:lineRule="auto"/>
        <w:jc w:val="both"/>
        <w:rPr>
          <w:color w:val="000000"/>
          <w:sz w:val="28"/>
          <w:szCs w:val="28"/>
        </w:rPr>
      </w:pPr>
      <w:r w:rsidRPr="008F6FC3">
        <w:rPr>
          <w:color w:val="000000"/>
          <w:sz w:val="28"/>
          <w:szCs w:val="28"/>
        </w:rPr>
        <w:lastRenderedPageBreak/>
        <w:tab/>
        <w:t xml:space="preserve">Поэтому примем коэффициент </w:t>
      </w:r>
      <w:r w:rsidRPr="008F6FC3">
        <w:rPr>
          <w:color w:val="000000"/>
          <w:sz w:val="28"/>
          <w:szCs w:val="28"/>
          <w:lang w:val="en-US"/>
        </w:rPr>
        <w:t>B</w:t>
      </w:r>
      <w:r w:rsidRPr="008F6FC3">
        <w:rPr>
          <w:color w:val="000000"/>
          <w:sz w:val="28"/>
          <w:szCs w:val="28"/>
        </w:rPr>
        <w:t xml:space="preserve"> = 1.4, так как проект не является самым сложным, но и не является легким.</w:t>
      </w:r>
    </w:p>
    <w:p w:rsidR="008F74DD" w:rsidRPr="008F6FC3" w:rsidRDefault="008F74DD" w:rsidP="008F6FC3">
      <w:pPr>
        <w:pStyle w:val="1"/>
        <w:spacing w:after="0" w:line="360" w:lineRule="auto"/>
        <w:jc w:val="center"/>
        <w:rPr>
          <w:color w:val="000000"/>
          <w:sz w:val="28"/>
          <w:szCs w:val="28"/>
        </w:rPr>
      </w:pPr>
      <w:r w:rsidRPr="008F6FC3">
        <w:rPr>
          <w:noProof/>
          <w:color w:val="000000"/>
          <w:sz w:val="28"/>
          <w:szCs w:val="28"/>
        </w:rPr>
        <w:drawing>
          <wp:inline distT="0" distB="0" distL="0" distR="0" wp14:anchorId="74AB5EC3" wp14:editId="7D38AD0D">
            <wp:extent cx="3299746" cy="17375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71" w:rsidRPr="008F6FC3" w:rsidRDefault="00586E71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K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коэффициент, учитывающий квалификацию программиста.</w:t>
      </w:r>
      <w:r w:rsidR="00084FDF" w:rsidRPr="008F6FC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459A3" w:rsidRPr="008F6FC3" w:rsidRDefault="00586E71" w:rsidP="008F6FC3">
      <w:pPr>
        <w:pStyle w:val="1"/>
        <w:spacing w:after="0" w:line="360" w:lineRule="auto"/>
        <w:jc w:val="both"/>
        <w:rPr>
          <w:color w:val="000000"/>
          <w:sz w:val="28"/>
          <w:szCs w:val="28"/>
        </w:rPr>
      </w:pPr>
      <w:r w:rsidRPr="008F6FC3">
        <w:rPr>
          <w:color w:val="000000"/>
          <w:sz w:val="28"/>
          <w:szCs w:val="28"/>
        </w:rPr>
        <w:tab/>
      </w:r>
      <w:r w:rsidR="005360E2" w:rsidRPr="008F6FC3">
        <w:rPr>
          <w:color w:val="000000"/>
          <w:sz w:val="28"/>
          <w:szCs w:val="28"/>
        </w:rPr>
        <w:t xml:space="preserve">В нашем проекте будут работать </w:t>
      </w:r>
      <w:proofErr w:type="gramStart"/>
      <w:r w:rsidR="005360E2" w:rsidRPr="008F6FC3">
        <w:rPr>
          <w:color w:val="000000"/>
          <w:sz w:val="28"/>
          <w:szCs w:val="28"/>
        </w:rPr>
        <w:t>люди</w:t>
      </w:r>
      <w:proofErr w:type="gramEnd"/>
      <w:r w:rsidR="005360E2" w:rsidRPr="008F6FC3">
        <w:rPr>
          <w:color w:val="000000"/>
          <w:sz w:val="28"/>
          <w:szCs w:val="28"/>
        </w:rPr>
        <w:t xml:space="preserve"> которые имеют стаж от </w:t>
      </w:r>
      <w:r w:rsidR="00084FDF" w:rsidRPr="008F6FC3">
        <w:rPr>
          <w:color w:val="000000"/>
          <w:sz w:val="28"/>
          <w:szCs w:val="28"/>
        </w:rPr>
        <w:t xml:space="preserve">3 </w:t>
      </w:r>
      <w:r w:rsidR="005360E2" w:rsidRPr="008F6FC3">
        <w:rPr>
          <w:color w:val="000000"/>
          <w:sz w:val="28"/>
          <w:szCs w:val="28"/>
        </w:rPr>
        <w:t xml:space="preserve">лет и до </w:t>
      </w:r>
      <w:r w:rsidR="00084FDF" w:rsidRPr="008F6FC3">
        <w:rPr>
          <w:color w:val="000000"/>
          <w:sz w:val="28"/>
          <w:szCs w:val="28"/>
        </w:rPr>
        <w:t xml:space="preserve">5 </w:t>
      </w:r>
      <w:r w:rsidR="005360E2" w:rsidRPr="008F6FC3">
        <w:rPr>
          <w:color w:val="000000"/>
          <w:sz w:val="28"/>
          <w:szCs w:val="28"/>
        </w:rPr>
        <w:t xml:space="preserve">лет.  </w:t>
      </w:r>
      <w:r w:rsidR="00084FDF" w:rsidRPr="008F6FC3">
        <w:rPr>
          <w:color w:val="000000"/>
          <w:sz w:val="28"/>
          <w:szCs w:val="28"/>
        </w:rPr>
        <w:t>Для такого проекта, мы не можем взять разработчиков</w:t>
      </w:r>
      <w:r w:rsidRPr="008F6FC3">
        <w:rPr>
          <w:color w:val="000000"/>
          <w:sz w:val="28"/>
          <w:szCs w:val="28"/>
        </w:rPr>
        <w:t xml:space="preserve"> имеющих небольшой опыт работы. В связи со сложностью проекта и выбранным языком </w:t>
      </w:r>
      <w:proofErr w:type="gramStart"/>
      <w:r w:rsidRPr="008F6FC3">
        <w:rPr>
          <w:color w:val="000000"/>
          <w:sz w:val="28"/>
          <w:szCs w:val="28"/>
        </w:rPr>
        <w:t>программирования  было</w:t>
      </w:r>
      <w:proofErr w:type="gramEnd"/>
      <w:r w:rsidRPr="008F6FC3">
        <w:rPr>
          <w:color w:val="000000"/>
          <w:sz w:val="28"/>
          <w:szCs w:val="28"/>
        </w:rPr>
        <w:t xml:space="preserve"> принято решение взять в команду разработки программистов со стажем работы от 3 до 5 лет, так как эти специалисты смогут решить как и легкие задачи, так и справиться со сложными задачами.</w:t>
      </w:r>
    </w:p>
    <w:p w:rsidR="005459A3" w:rsidRPr="008F6FC3" w:rsidRDefault="00586E71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5459A3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данного проекта примем</w:t>
      </w:r>
      <w:r w:rsidR="0024206D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24206D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1.2.</w:t>
      </w:r>
    </w:p>
    <w:p w:rsidR="0024206D" w:rsidRPr="008F6FC3" w:rsidRDefault="00586E71" w:rsidP="008F6FC3">
      <w:pPr>
        <w:pStyle w:val="a3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8F6FC3">
        <w:rPr>
          <w:color w:val="000000"/>
          <w:sz w:val="28"/>
          <w:szCs w:val="28"/>
        </w:rPr>
        <w:tab/>
      </w:r>
      <w:r w:rsidR="00905B20" w:rsidRPr="008F6FC3">
        <w:rPr>
          <w:color w:val="000000"/>
          <w:sz w:val="28"/>
          <w:szCs w:val="28"/>
        </w:rPr>
        <w:t>Определяем время, затраченное на каждый этап создания программного продукта:</w:t>
      </w:r>
      <w:r w:rsidR="0024206D" w:rsidRPr="008F6FC3">
        <w:rPr>
          <w:color w:val="000000"/>
          <w:sz w:val="28"/>
          <w:szCs w:val="28"/>
        </w:rPr>
        <w:t xml:space="preserve"> </w:t>
      </w:r>
    </w:p>
    <w:p w:rsidR="0024206D" w:rsidRPr="008F6FC3" w:rsidRDefault="0024206D" w:rsidP="008F6FC3">
      <w:pPr>
        <w:pStyle w:val="a3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8F6FC3">
        <w:rPr>
          <w:color w:val="000000"/>
          <w:sz w:val="28"/>
          <w:szCs w:val="28"/>
        </w:rPr>
        <w:t xml:space="preserve">По формуле </w:t>
      </w:r>
    </w:p>
    <w:p w:rsidR="0024206D" w:rsidRPr="008F6FC3" w:rsidRDefault="0024206D" w:rsidP="008F6FC3">
      <w:pPr>
        <w:pStyle w:val="a3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8F6FC3">
        <w:rPr>
          <w:noProof/>
          <w:sz w:val="28"/>
          <w:szCs w:val="28"/>
        </w:rPr>
        <w:drawing>
          <wp:inline distT="0" distB="0" distL="0" distR="0" wp14:anchorId="5C45C9AF" wp14:editId="7C57303D">
            <wp:extent cx="2667000" cy="200660"/>
            <wp:effectExtent l="0" t="0" r="0" b="8890"/>
            <wp:docPr id="3" name="Рисунок 3" descr="https://studfile.net/html/2706/363/html_1obn8N1IGE.2GHp/htmlconvd-uygMES_html_76286ab846f7b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363/html_1obn8N1IGE.2GHp/htmlconvd-uygMES_html_76286ab846f7bec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6D" w:rsidRPr="008F6FC3" w:rsidRDefault="0024206D" w:rsidP="008F6FC3">
      <w:pPr>
        <w:pStyle w:val="a3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8F6FC3">
        <w:rPr>
          <w:color w:val="000000"/>
          <w:sz w:val="28"/>
          <w:szCs w:val="28"/>
        </w:rPr>
        <w:t>где </w:t>
      </w:r>
      <w:proofErr w:type="spellStart"/>
      <w:r w:rsidRPr="008F6FC3">
        <w:rPr>
          <w:i/>
          <w:iCs/>
          <w:color w:val="000000"/>
          <w:sz w:val="28"/>
          <w:szCs w:val="28"/>
        </w:rPr>
        <w:t>Т</w:t>
      </w:r>
      <w:r w:rsidRPr="008F6FC3">
        <w:rPr>
          <w:i/>
          <w:iCs/>
          <w:color w:val="000000"/>
          <w:sz w:val="28"/>
          <w:szCs w:val="28"/>
          <w:vertAlign w:val="subscript"/>
        </w:rPr>
        <w:t>разр</w:t>
      </w:r>
      <w:proofErr w:type="spellEnd"/>
      <w:r w:rsidRPr="008F6FC3">
        <w:rPr>
          <w:color w:val="000000"/>
          <w:sz w:val="28"/>
          <w:szCs w:val="28"/>
        </w:rPr>
        <w:t> – общее время на создание программного продукта;</w:t>
      </w:r>
    </w:p>
    <w:p w:rsidR="0024206D" w:rsidRPr="008F6FC3" w:rsidRDefault="0024206D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по</w:t>
      </w:r>
      <w:proofErr w:type="spellEnd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 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 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описания задачи;</w:t>
      </w:r>
    </w:p>
    <w:p w:rsidR="0024206D" w:rsidRPr="008F6FC3" w:rsidRDefault="0024206D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о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описание задачи;</w:t>
      </w:r>
    </w:p>
    <w:p w:rsidR="0024206D" w:rsidRPr="008F6FC3" w:rsidRDefault="0024206D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разработка алгоритма;</w:t>
      </w:r>
    </w:p>
    <w:p w:rsidR="0024206D" w:rsidRPr="008F6FC3" w:rsidRDefault="0024206D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бс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разработка блок-схемы алгоритма;</w:t>
      </w:r>
    </w:p>
    <w:p w:rsidR="0024206D" w:rsidRPr="008F6FC3" w:rsidRDefault="0024206D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написание программы;</w:t>
      </w:r>
    </w:p>
    <w:p w:rsidR="0024206D" w:rsidRPr="008F6FC3" w:rsidRDefault="0024206D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набор программы на ПК;</w:t>
      </w:r>
    </w:p>
    <w:p w:rsidR="0024206D" w:rsidRPr="008F6FC3" w:rsidRDefault="0024206D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от 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отладка и тестирование программы;</w:t>
      </w:r>
    </w:p>
    <w:p w:rsidR="008D5FE0" w:rsidRPr="008F6FC3" w:rsidRDefault="0024206D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д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оформление документации, инструкции пользователю, пояснительной записки и др.</w:t>
      </w:r>
    </w:p>
    <w:p w:rsidR="008D5FE0" w:rsidRPr="008D5FE0" w:rsidRDefault="008D5FE0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Тпо</w:t>
      </w:r>
      <w:proofErr w:type="spellEnd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(время на подготовку описания задачи), берется по факту и составляет (от 3-х до 5-ти дней по 8 часов):</w:t>
      </w:r>
    </w:p>
    <w:p w:rsidR="008D5FE0" w:rsidRPr="008F6FC3" w:rsidRDefault="008D5FE0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Тпо</w:t>
      </w:r>
      <w:proofErr w:type="spellEnd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= 40 </w:t>
      </w:r>
      <w:proofErr w:type="gramStart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чел</w:t>
      </w:r>
      <w:proofErr w:type="gramEnd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/ час.</w:t>
      </w:r>
    </w:p>
    <w:p w:rsidR="008F6FC3" w:rsidRPr="008F6FC3" w:rsidRDefault="008F6FC3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905B20" w:rsidRPr="008F6FC3" w:rsidRDefault="008D5FE0" w:rsidP="008F6FC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hAnsi="Times New Roman" w:cs="Times New Roman"/>
          <w:color w:val="333333"/>
          <w:sz w:val="28"/>
          <w:szCs w:val="28"/>
        </w:rPr>
        <w:t>То = Q * B / (50 *K),  </w:t>
      </w:r>
    </w:p>
    <w:p w:rsidR="00E22F7C" w:rsidRPr="008F6FC3" w:rsidRDefault="00905B20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</w:t>
      </w:r>
      <w:r w:rsidR="000F640D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1,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(50 * </w:t>
      </w:r>
      <w:r w:rsidR="005459A3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1,2) = 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44.1  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чел/час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(время на разработку алгоритма) рассчитываем по формуле:</w:t>
      </w:r>
    </w:p>
    <w:p w:rsidR="00E22F7C" w:rsidRPr="008F6FC3" w:rsidRDefault="00905B20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Q / 50k</w:t>
      </w:r>
    </w:p>
    <w:p w:rsidR="00851885" w:rsidRPr="008F6FC3" w:rsidRDefault="00905B20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</w:t>
      </w:r>
      <w:r w:rsidR="005459A3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50 * </w:t>
      </w:r>
      <w:r w:rsidR="005459A3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1,2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31.5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чел/час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Tбс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время на разработку блок - схемы определяется аналогично по той же формуле, по которой высчитывается время на разработку алгоритма.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Tбс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  <w:r w:rsidR="005459A3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</w:t>
      </w:r>
      <w:r w:rsidR="005459A3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/ 50 * 1,2  =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31.5</w:t>
      </w:r>
      <w:r w:rsidR="005459A3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чел/час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(время написания программы на языке программирования) определяется по формуле: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Tн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Q * 1,5 / 50K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</w:t>
      </w:r>
      <w:r w:rsidR="005459A3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1.5 / </w:t>
      </w:r>
      <w:r w:rsidR="005459A3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50 * 1.2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47.25</w:t>
      </w:r>
      <w:r w:rsidR="005459A3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чел/час</w:t>
      </w:r>
    </w:p>
    <w:p w:rsidR="00851885" w:rsidRPr="008F6FC3" w:rsidRDefault="00851885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1885" w:rsidRPr="008F6FC3" w:rsidRDefault="00851885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8F6FC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F6FC3">
        <w:rPr>
          <w:rFonts w:ascii="Times New Roman" w:hAnsi="Times New Roman" w:cs="Times New Roman"/>
          <w:color w:val="000000"/>
          <w:sz w:val="28"/>
          <w:szCs w:val="28"/>
        </w:rPr>
        <w:t> - (время набора программы) определяется по формуле:</w:t>
      </w:r>
    </w:p>
    <w:p w:rsidR="00851885" w:rsidRPr="008F6FC3" w:rsidRDefault="00851885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5B20" w:rsidRPr="008F6FC3" w:rsidRDefault="00851885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Q  / 50 = 1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0/50 = </w:t>
      </w:r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37.8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чел/час</w:t>
      </w:r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Тот (время отладки и тестирования программы) определяется по формуле:</w:t>
      </w:r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Тот = Q * 4.2 / 50k = 1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4.2 / 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50 * 1.2 </w:t>
      </w:r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132.3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чел/час</w:t>
      </w:r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</w:t>
      </w:r>
      <w:proofErr w:type="spellEnd"/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время на оформление документации, инструкции пользователю, пояснительной записки определяется по формуле</w:t>
      </w:r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</w:t>
      </w:r>
      <w:proofErr w:type="spellEnd"/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Q / 24k = 1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24 *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1.2 </w:t>
      </w:r>
      <w:r w:rsidR="00905B2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65.6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чел/час</w:t>
      </w:r>
    </w:p>
    <w:p w:rsidR="0024206D" w:rsidRPr="008F6FC3" w:rsidRDefault="0024206D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885" w:rsidRPr="008F6FC3" w:rsidRDefault="00851885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EF1A6" wp14:editId="7AC92C3E">
            <wp:extent cx="2667000" cy="200660"/>
            <wp:effectExtent l="0" t="0" r="0" b="8890"/>
            <wp:docPr id="4" name="Рисунок 4" descr="https://studfile.net/html/2706/363/html_1obn8N1IGE.2GHp/htmlconvd-uygMES_html_76286ab846f7b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363/html_1obn8N1IGE.2GHp/htmlconvd-uygMES_html_76286ab846f7bec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85" w:rsidRPr="008F6FC3" w:rsidRDefault="00851885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640D" w:rsidRPr="008F6FC3" w:rsidRDefault="000F640D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851885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  <w:r w:rsidR="0024206D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40+44.1 +31.5+31.5+47.2+37.8+132.3+65.6</w:t>
      </w:r>
      <w:r w:rsidR="008D5FE0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51885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430</w:t>
      </w:r>
      <w:r w:rsidR="00851885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851885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</w:t>
      </w:r>
      <w:proofErr w:type="gramEnd"/>
      <w:r w:rsidR="00851885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/час</w:t>
      </w:r>
    </w:p>
    <w:p w:rsidR="00E22F7C" w:rsidRPr="008F6FC3" w:rsidRDefault="00E22F7C" w:rsidP="008F6FC3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3ADC" w:rsidRPr="008F6FC3" w:rsidRDefault="00E22F7C" w:rsidP="008F6FC3">
      <w:pPr>
        <w:shd w:val="clear" w:color="auto" w:fill="FFFFFF"/>
        <w:tabs>
          <w:tab w:val="center" w:pos="4280"/>
        </w:tabs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Тдн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Т/8 = </w:t>
      </w:r>
      <w:proofErr w:type="gramStart"/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430</w:t>
      </w:r>
      <w:r w:rsidR="0024206D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proofErr w:type="gram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 = </w:t>
      </w:r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54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="0024206D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разработку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</w:t>
      </w:r>
      <w:r w:rsidR="00AC5CC9"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этого проекта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33ADC" w:rsidRPr="008F6FC3" w:rsidRDefault="00233ADC" w:rsidP="008F6F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72B0" w:rsidRPr="00D57AC4" w:rsidRDefault="00233ADC" w:rsidP="00D57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FC3">
        <w:rPr>
          <w:rFonts w:ascii="Times New Roman" w:hAnsi="Times New Roman" w:cs="Times New Roman"/>
          <w:sz w:val="28"/>
          <w:szCs w:val="28"/>
        </w:rPr>
        <w:tab/>
      </w:r>
      <w:r w:rsidR="00F51271" w:rsidRPr="008F6FC3">
        <w:rPr>
          <w:rFonts w:ascii="Times New Roman" w:hAnsi="Times New Roman" w:cs="Times New Roman"/>
          <w:sz w:val="28"/>
          <w:szCs w:val="28"/>
        </w:rPr>
        <w:t xml:space="preserve">Вывод: для разработки данного проекта требуется 54 дня на все этапы проектирования, разработки и тестирования. Для таких проектов это считается средним показателем, расчет производился согласно </w:t>
      </w:r>
      <w:r w:rsidR="00F51271" w:rsidRPr="008F6F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ГОСТ 19.102-77 «Стадии разработки» и формуле </w:t>
      </w:r>
      <w:proofErr w:type="spellStart"/>
      <w:r w:rsidR="00D57AC4">
        <w:rPr>
          <w:rFonts w:ascii="Times New Roman" w:hAnsi="Times New Roman" w:cs="Times New Roman"/>
          <w:sz w:val="28"/>
          <w:szCs w:val="28"/>
        </w:rPr>
        <w:t>Тразр</w:t>
      </w:r>
      <w:proofErr w:type="spellEnd"/>
      <w:r w:rsidR="00D57AC4">
        <w:rPr>
          <w:rFonts w:ascii="Times New Roman" w:hAnsi="Times New Roman" w:cs="Times New Roman"/>
          <w:sz w:val="28"/>
          <w:szCs w:val="28"/>
        </w:rPr>
        <w:t>.</w:t>
      </w:r>
    </w:p>
    <w:p w:rsidR="00995A1D" w:rsidRDefault="00995A1D" w:rsidP="00995A1D">
      <w:pPr>
        <w:pStyle w:val="1"/>
        <w:rPr>
          <w:noProof/>
        </w:rPr>
        <w:sectPr w:rsidR="00995A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23141" w:rsidRPr="00423141" w:rsidRDefault="00423141" w:rsidP="00935FDD">
      <w:pPr>
        <w:tabs>
          <w:tab w:val="left" w:pos="5160"/>
        </w:tabs>
      </w:pPr>
    </w:p>
    <w:sectPr w:rsidR="00423141" w:rsidRPr="00423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A9F"/>
    <w:multiLevelType w:val="hybridMultilevel"/>
    <w:tmpl w:val="A9907CEC"/>
    <w:lvl w:ilvl="0" w:tplc="450C3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474D"/>
    <w:multiLevelType w:val="hybridMultilevel"/>
    <w:tmpl w:val="21D69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611A"/>
    <w:multiLevelType w:val="multilevel"/>
    <w:tmpl w:val="D83C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A34CD"/>
    <w:multiLevelType w:val="hybridMultilevel"/>
    <w:tmpl w:val="B1909424"/>
    <w:lvl w:ilvl="0" w:tplc="450C3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743CE"/>
    <w:multiLevelType w:val="hybridMultilevel"/>
    <w:tmpl w:val="0AA82CD4"/>
    <w:lvl w:ilvl="0" w:tplc="450C3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A500F"/>
    <w:multiLevelType w:val="hybridMultilevel"/>
    <w:tmpl w:val="EDA80048"/>
    <w:lvl w:ilvl="0" w:tplc="200CD72E">
      <w:start w:val="1"/>
      <w:numFmt w:val="decimal"/>
      <w:lvlText w:val="%1."/>
      <w:lvlJc w:val="left"/>
      <w:pPr>
        <w:ind w:left="1069" w:hanging="360"/>
      </w:pPr>
      <w:rPr>
        <w:i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93"/>
    <w:rsid w:val="00084FDF"/>
    <w:rsid w:val="000F640D"/>
    <w:rsid w:val="00196E4E"/>
    <w:rsid w:val="001F3EEB"/>
    <w:rsid w:val="002029B3"/>
    <w:rsid w:val="002310D9"/>
    <w:rsid w:val="00233ADC"/>
    <w:rsid w:val="0024206D"/>
    <w:rsid w:val="003566E4"/>
    <w:rsid w:val="003A67E8"/>
    <w:rsid w:val="00423141"/>
    <w:rsid w:val="00492159"/>
    <w:rsid w:val="004C3947"/>
    <w:rsid w:val="004E5272"/>
    <w:rsid w:val="005360E2"/>
    <w:rsid w:val="005459A3"/>
    <w:rsid w:val="00586E71"/>
    <w:rsid w:val="00627ADE"/>
    <w:rsid w:val="006A38BD"/>
    <w:rsid w:val="006F3417"/>
    <w:rsid w:val="006F7744"/>
    <w:rsid w:val="00765953"/>
    <w:rsid w:val="00851885"/>
    <w:rsid w:val="008930CE"/>
    <w:rsid w:val="008D5FE0"/>
    <w:rsid w:val="008F6FC3"/>
    <w:rsid w:val="008F74DD"/>
    <w:rsid w:val="00905B20"/>
    <w:rsid w:val="00935FDD"/>
    <w:rsid w:val="00995A1D"/>
    <w:rsid w:val="009F1054"/>
    <w:rsid w:val="00A47E96"/>
    <w:rsid w:val="00AC221B"/>
    <w:rsid w:val="00AC5CC9"/>
    <w:rsid w:val="00BA1B0F"/>
    <w:rsid w:val="00C15A93"/>
    <w:rsid w:val="00C4677A"/>
    <w:rsid w:val="00C472B0"/>
    <w:rsid w:val="00D204F3"/>
    <w:rsid w:val="00D57AC4"/>
    <w:rsid w:val="00D74972"/>
    <w:rsid w:val="00DF23AA"/>
    <w:rsid w:val="00E22F7C"/>
    <w:rsid w:val="00E54A58"/>
    <w:rsid w:val="00E60A79"/>
    <w:rsid w:val="00EB4CEC"/>
    <w:rsid w:val="00EE1898"/>
    <w:rsid w:val="00F00922"/>
    <w:rsid w:val="00F51271"/>
    <w:rsid w:val="00FA6E37"/>
    <w:rsid w:val="00FD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D532"/>
  <w15:chartTrackingRefBased/>
  <w15:docId w15:val="{8D3EC254-FAB0-4A6E-9246-7C0CAFFC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E6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qFormat/>
    <w:rsid w:val="00492159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27A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F3EEB"/>
    <w:pPr>
      <w:ind w:left="720"/>
      <w:contextualSpacing/>
    </w:pPr>
  </w:style>
  <w:style w:type="paragraph" w:customStyle="1" w:styleId="a6">
    <w:name w:val="текст"/>
    <w:basedOn w:val="a"/>
    <w:link w:val="a7"/>
    <w:qFormat/>
    <w:rsid w:val="00995A1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текст Знак"/>
    <w:basedOn w:val="a0"/>
    <w:link w:val="a6"/>
    <w:rsid w:val="00995A1D"/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39"/>
    <w:rsid w:val="00995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646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7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6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998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8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34</cp:revision>
  <dcterms:created xsi:type="dcterms:W3CDTF">2022-09-19T13:20:00Z</dcterms:created>
  <dcterms:modified xsi:type="dcterms:W3CDTF">2022-12-09T08:37:00Z</dcterms:modified>
</cp:coreProperties>
</file>