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61D" w:rsidRDefault="009E68E5" w:rsidP="0022761D">
      <w:pPr>
        <w:pStyle w:val="Title"/>
        <w:spacing w:line="360" w:lineRule="auto"/>
        <w:rPr>
          <w:rStyle w:val="LabTitleInstVersred"/>
        </w:rPr>
      </w:pPr>
      <w:sdt>
        <w:sdtPr>
          <w:rPr>
            <w:b w:val="0"/>
            <w:color w:val="EE0000"/>
          </w:rPr>
          <w:alias w:val="Titre"/>
          <w:tag w:val=""/>
          <w:id w:val="-487021785"/>
          <w:placeholder>
            <w:docPart w:val="068D3F8B17E44BEE8B338D9E881960C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73B5D">
            <w:t>Packet Tracer - Utiliser les commandes Ping et Traceroute pour tester la connectivité du réseau.</w:t>
          </w:r>
        </w:sdtContent>
      </w:sdt>
      <w:r w:rsidR="00673B5D">
        <w:rPr>
          <w:rStyle w:val="LabTitleInstVersred"/>
        </w:rPr>
        <w:t xml:space="preserve"> </w:t>
      </w:r>
    </w:p>
    <w:p w:rsidR="00E31A44" w:rsidRPr="00BB73FF" w:rsidRDefault="00E31A44" w:rsidP="0022761D">
      <w:pPr>
        <w:pStyle w:val="Heading1"/>
        <w:numPr>
          <w:ilvl w:val="0"/>
          <w:numId w:val="0"/>
        </w:numPr>
        <w:spacing w:line="360" w:lineRule="auto"/>
      </w:pPr>
      <w:r>
        <w:t>Table d'adressage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du préfixe et de la passerelle par défaut. Ce tableau contient des cellules marquées comme «vides» où vous pouvez enregistrer l'adresse IP/préfixe et la passerelle par défaut pour les PC."/>
      </w:tblPr>
      <w:tblGrid>
        <w:gridCol w:w="1710"/>
        <w:gridCol w:w="1710"/>
        <w:gridCol w:w="2250"/>
        <w:gridCol w:w="2340"/>
        <w:gridCol w:w="1980"/>
      </w:tblGrid>
      <w:tr w:rsidR="0084725A" w:rsidTr="00A26272">
        <w:trPr>
          <w:cantSplit/>
          <w:trHeight w:val="255"/>
          <w:jc w:val="center"/>
        </w:trPr>
        <w:tc>
          <w:tcPr>
            <w:tcW w:w="1710" w:type="dxa"/>
            <w:tcBorders>
              <w:top w:val="single" w:sz="2" w:space="0" w:color="auto"/>
              <w:left w:val="single" w:sz="2" w:space="0" w:color="auto"/>
              <w:right w:val="single" w:sz="2" w:space="0" w:color="auto"/>
              <w:tl2br w:val="nil"/>
              <w:tr2bl w:val="nil"/>
            </w:tcBorders>
            <w:shd w:val="clear" w:color="auto" w:fill="DBE5F1"/>
            <w:vAlign w:val="center"/>
          </w:tcPr>
          <w:p w:rsidR="0084725A" w:rsidRPr="00E87D62" w:rsidRDefault="0084725A" w:rsidP="0022761D">
            <w:pPr>
              <w:pStyle w:val="TableHeading"/>
              <w:spacing w:line="360" w:lineRule="auto"/>
            </w:pPr>
            <w:r>
              <w:t>Périphérique</w:t>
            </w:r>
          </w:p>
        </w:tc>
        <w:tc>
          <w:tcPr>
            <w:tcW w:w="1710" w:type="dxa"/>
            <w:tcBorders>
              <w:top w:val="single" w:sz="2" w:space="0" w:color="auto"/>
              <w:left w:val="single" w:sz="2" w:space="0" w:color="auto"/>
              <w:right w:val="single" w:sz="2" w:space="0" w:color="auto"/>
              <w:tl2br w:val="nil"/>
              <w:tr2bl w:val="nil"/>
            </w:tcBorders>
            <w:shd w:val="clear" w:color="auto" w:fill="DBE5F1"/>
            <w:vAlign w:val="center"/>
          </w:tcPr>
          <w:p w:rsidR="0084725A" w:rsidRPr="00E87D62" w:rsidRDefault="0084725A" w:rsidP="0022761D">
            <w:pPr>
              <w:pStyle w:val="TableHeading"/>
              <w:spacing w:line="360" w:lineRule="auto"/>
            </w:pPr>
            <w:r>
              <w:t>Interface</w:t>
            </w:r>
          </w:p>
        </w:tc>
        <w:tc>
          <w:tcPr>
            <w:tcW w:w="459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4725A" w:rsidRPr="00E87D62" w:rsidRDefault="0084725A" w:rsidP="0022761D">
            <w:pPr>
              <w:pStyle w:val="TableHeading"/>
              <w:spacing w:line="360" w:lineRule="auto"/>
            </w:pPr>
            <w:r>
              <w:t>Adresse IP / Préfixe</w:t>
            </w:r>
          </w:p>
        </w:tc>
        <w:tc>
          <w:tcPr>
            <w:tcW w:w="1980" w:type="dxa"/>
            <w:tcBorders>
              <w:top w:val="single" w:sz="2" w:space="0" w:color="auto"/>
              <w:left w:val="single" w:sz="2" w:space="0" w:color="auto"/>
              <w:right w:val="single" w:sz="2" w:space="0" w:color="auto"/>
              <w:tl2br w:val="nil"/>
              <w:tr2bl w:val="nil"/>
            </w:tcBorders>
            <w:shd w:val="clear" w:color="auto" w:fill="DBE5F1"/>
            <w:vAlign w:val="center"/>
          </w:tcPr>
          <w:p w:rsidR="0084725A" w:rsidRPr="00E87D62" w:rsidRDefault="0084725A" w:rsidP="0022761D">
            <w:pPr>
              <w:pStyle w:val="TableHeading"/>
              <w:spacing w:line="360" w:lineRule="auto"/>
            </w:pPr>
            <w:r>
              <w:t>Passerelle par défaut</w:t>
            </w:r>
          </w:p>
        </w:tc>
      </w:tr>
      <w:tr w:rsidR="0084725A" w:rsidTr="00584E9B">
        <w:trPr>
          <w:cantSplit/>
          <w:jc w:val="center"/>
        </w:trPr>
        <w:tc>
          <w:tcPr>
            <w:tcW w:w="1710" w:type="dxa"/>
            <w:tcBorders>
              <w:bottom w:val="nil"/>
            </w:tcBorders>
            <w:shd w:val="clear" w:color="auto" w:fill="FFFFFF" w:themeFill="background1"/>
            <w:vAlign w:val="center"/>
          </w:tcPr>
          <w:p w:rsidR="0084725A" w:rsidRDefault="0084725A" w:rsidP="0022761D">
            <w:pPr>
              <w:pStyle w:val="TableText"/>
              <w:spacing w:line="360" w:lineRule="auto"/>
            </w:pPr>
            <w:r>
              <w:t>R1</w:t>
            </w:r>
          </w:p>
        </w:tc>
        <w:tc>
          <w:tcPr>
            <w:tcW w:w="1710" w:type="dxa"/>
            <w:shd w:val="clear" w:color="auto" w:fill="FFFFFF" w:themeFill="background1"/>
            <w:vAlign w:val="center"/>
          </w:tcPr>
          <w:p w:rsidR="0084725A" w:rsidRPr="00E87D62" w:rsidRDefault="0084725A" w:rsidP="0022761D">
            <w:pPr>
              <w:pStyle w:val="TableText"/>
              <w:spacing w:line="360" w:lineRule="auto"/>
            </w:pPr>
            <w:r>
              <w:t>G0/0</w:t>
            </w:r>
          </w:p>
        </w:tc>
        <w:tc>
          <w:tcPr>
            <w:tcW w:w="4590" w:type="dxa"/>
            <w:gridSpan w:val="2"/>
            <w:shd w:val="clear" w:color="auto" w:fill="FFFFFF" w:themeFill="background1"/>
            <w:vAlign w:val="center"/>
          </w:tcPr>
          <w:p w:rsidR="0084725A" w:rsidRPr="0017491C" w:rsidRDefault="0084725A" w:rsidP="0022761D">
            <w:pPr>
              <w:pStyle w:val="TableText"/>
              <w:spacing w:line="360" w:lineRule="auto"/>
              <w:rPr>
                <w:i/>
                <w:color w:val="7030A0"/>
              </w:rPr>
            </w:pPr>
            <w:r>
              <w:t>2001:db 8:1:1::1/64</w:t>
            </w:r>
          </w:p>
        </w:tc>
        <w:tc>
          <w:tcPr>
            <w:tcW w:w="1980" w:type="dxa"/>
            <w:shd w:val="clear" w:color="auto" w:fill="FFFFFF" w:themeFill="background1"/>
            <w:vAlign w:val="center"/>
          </w:tcPr>
          <w:p w:rsidR="0084725A" w:rsidRDefault="0084725A" w:rsidP="0022761D">
            <w:pPr>
              <w:pStyle w:val="TableText"/>
              <w:spacing w:line="360" w:lineRule="auto"/>
            </w:pPr>
            <w:r>
              <w:t>S/O</w:t>
            </w:r>
          </w:p>
        </w:tc>
      </w:tr>
      <w:tr w:rsidR="00E31A44" w:rsidTr="00584E9B">
        <w:trPr>
          <w:cantSplit/>
          <w:jc w:val="center"/>
        </w:trPr>
        <w:tc>
          <w:tcPr>
            <w:tcW w:w="1710" w:type="dxa"/>
            <w:tcBorders>
              <w:top w:val="nil"/>
              <w:bottom w:val="nil"/>
            </w:tcBorders>
            <w:shd w:val="clear" w:color="auto" w:fill="FFFFFF" w:themeFill="background1"/>
            <w:vAlign w:val="center"/>
          </w:tcPr>
          <w:p w:rsidR="00E31A44" w:rsidRPr="00CA373A" w:rsidRDefault="00E31A44" w:rsidP="0022761D">
            <w:pPr>
              <w:pStyle w:val="ConfigWindow"/>
              <w:spacing w:line="360" w:lineRule="auto"/>
            </w:pPr>
            <w:r>
              <w:t>R1</w:t>
            </w:r>
          </w:p>
        </w:tc>
        <w:tc>
          <w:tcPr>
            <w:tcW w:w="1710" w:type="dxa"/>
            <w:tcBorders>
              <w:bottom w:val="single" w:sz="2" w:space="0" w:color="auto"/>
            </w:tcBorders>
            <w:shd w:val="clear" w:color="auto" w:fill="FFFFFF" w:themeFill="background1"/>
            <w:vAlign w:val="center"/>
          </w:tcPr>
          <w:p w:rsidR="00E31A44" w:rsidRPr="00E87D62" w:rsidRDefault="00E31A44" w:rsidP="0022761D">
            <w:pPr>
              <w:pStyle w:val="TableText"/>
              <w:spacing w:line="360" w:lineRule="auto"/>
            </w:pPr>
            <w:r>
              <w:t>G0/1</w:t>
            </w:r>
          </w:p>
        </w:tc>
        <w:tc>
          <w:tcPr>
            <w:tcW w:w="2250" w:type="dxa"/>
            <w:shd w:val="clear" w:color="auto" w:fill="FFFFFF" w:themeFill="background1"/>
            <w:vAlign w:val="center"/>
          </w:tcPr>
          <w:p w:rsidR="00E31A44" w:rsidRDefault="00E31A44" w:rsidP="0022761D">
            <w:pPr>
              <w:pStyle w:val="TableText"/>
              <w:spacing w:line="360" w:lineRule="auto"/>
            </w:pPr>
            <w:r>
              <w:t>10.10.1.97</w:t>
            </w:r>
          </w:p>
        </w:tc>
        <w:tc>
          <w:tcPr>
            <w:tcW w:w="2340" w:type="dxa"/>
            <w:shd w:val="clear" w:color="auto" w:fill="FFFFFF" w:themeFill="background1"/>
            <w:vAlign w:val="center"/>
          </w:tcPr>
          <w:p w:rsidR="00E31A44" w:rsidRDefault="00E31A44" w:rsidP="0022761D">
            <w:pPr>
              <w:pStyle w:val="TableText"/>
              <w:spacing w:line="360" w:lineRule="auto"/>
            </w:pPr>
            <w:r>
              <w:t>255.255.255.224</w:t>
            </w:r>
          </w:p>
        </w:tc>
        <w:tc>
          <w:tcPr>
            <w:tcW w:w="1980" w:type="dxa"/>
            <w:tcBorders>
              <w:bottom w:val="single" w:sz="2" w:space="0" w:color="auto"/>
            </w:tcBorders>
            <w:shd w:val="clear" w:color="auto" w:fill="FFFFFF" w:themeFill="background1"/>
            <w:vAlign w:val="center"/>
          </w:tcPr>
          <w:p w:rsidR="00E31A44" w:rsidRDefault="00E31A44" w:rsidP="0022761D">
            <w:pPr>
              <w:pStyle w:val="TableText"/>
              <w:spacing w:line="360" w:lineRule="auto"/>
            </w:pPr>
            <w:r>
              <w:t>S/O</w:t>
            </w:r>
          </w:p>
        </w:tc>
      </w:tr>
      <w:tr w:rsidR="0084725A" w:rsidTr="00584E9B">
        <w:trPr>
          <w:cantSplit/>
          <w:jc w:val="center"/>
        </w:trPr>
        <w:tc>
          <w:tcPr>
            <w:tcW w:w="1710" w:type="dxa"/>
            <w:tcBorders>
              <w:top w:val="nil"/>
              <w:bottom w:val="nil"/>
            </w:tcBorders>
            <w:shd w:val="clear" w:color="auto" w:fill="FFFFFF" w:themeFill="background1"/>
            <w:vAlign w:val="center"/>
          </w:tcPr>
          <w:p w:rsidR="00E31A44" w:rsidRPr="00CA373A" w:rsidRDefault="00E31A44" w:rsidP="0022761D">
            <w:pPr>
              <w:pStyle w:val="ConfigWindow"/>
              <w:spacing w:line="360" w:lineRule="auto"/>
            </w:pPr>
            <w:r>
              <w:t>R1</w:t>
            </w:r>
          </w:p>
        </w:tc>
        <w:tc>
          <w:tcPr>
            <w:tcW w:w="1710" w:type="dxa"/>
            <w:tcBorders>
              <w:bottom w:val="nil"/>
            </w:tcBorders>
            <w:shd w:val="clear" w:color="auto" w:fill="FFFFFF" w:themeFill="background1"/>
            <w:vAlign w:val="center"/>
          </w:tcPr>
          <w:p w:rsidR="00E31A44" w:rsidRPr="00E87D62" w:rsidRDefault="00E31A44" w:rsidP="0022761D">
            <w:pPr>
              <w:pStyle w:val="TableText"/>
              <w:spacing w:line="360" w:lineRule="auto"/>
            </w:pPr>
            <w:r>
              <w:t>S0/0/1</w:t>
            </w:r>
          </w:p>
        </w:tc>
        <w:tc>
          <w:tcPr>
            <w:tcW w:w="2250" w:type="dxa"/>
            <w:tcBorders>
              <w:bottom w:val="single" w:sz="2" w:space="0" w:color="auto"/>
            </w:tcBorders>
            <w:shd w:val="clear" w:color="auto" w:fill="FFFFFF" w:themeFill="background1"/>
            <w:vAlign w:val="center"/>
          </w:tcPr>
          <w:p w:rsidR="00E31A44" w:rsidRPr="00E87D62" w:rsidRDefault="00E31A44" w:rsidP="0022761D">
            <w:pPr>
              <w:pStyle w:val="TableText"/>
              <w:spacing w:line="360" w:lineRule="auto"/>
            </w:pPr>
            <w:r>
              <w:t>10.10.1.6</w:t>
            </w:r>
          </w:p>
        </w:tc>
        <w:tc>
          <w:tcPr>
            <w:tcW w:w="2340" w:type="dxa"/>
            <w:tcBorders>
              <w:bottom w:val="single" w:sz="2" w:space="0" w:color="auto"/>
            </w:tcBorders>
            <w:shd w:val="clear" w:color="auto" w:fill="FFFFFF" w:themeFill="background1"/>
            <w:vAlign w:val="center"/>
          </w:tcPr>
          <w:p w:rsidR="00E31A44" w:rsidRPr="00E87D62" w:rsidRDefault="00E31A44" w:rsidP="0022761D">
            <w:pPr>
              <w:pStyle w:val="TableText"/>
              <w:spacing w:line="360" w:lineRule="auto"/>
            </w:pPr>
            <w:r>
              <w:t>255.255.255.252</w:t>
            </w:r>
          </w:p>
        </w:tc>
        <w:tc>
          <w:tcPr>
            <w:tcW w:w="1980" w:type="dxa"/>
            <w:tcBorders>
              <w:bottom w:val="nil"/>
            </w:tcBorders>
            <w:shd w:val="clear" w:color="auto" w:fill="FFFFFF" w:themeFill="background1"/>
            <w:vAlign w:val="center"/>
          </w:tcPr>
          <w:p w:rsidR="00E31A44" w:rsidRDefault="00E31A44" w:rsidP="0022761D">
            <w:pPr>
              <w:pStyle w:val="TableText"/>
              <w:spacing w:line="360" w:lineRule="auto"/>
            </w:pPr>
            <w:r>
              <w:t>N/A</w:t>
            </w:r>
          </w:p>
        </w:tc>
      </w:tr>
      <w:tr w:rsidR="0084725A" w:rsidTr="00584E9B">
        <w:trPr>
          <w:cantSplit/>
          <w:jc w:val="center"/>
        </w:trPr>
        <w:tc>
          <w:tcPr>
            <w:tcW w:w="1710" w:type="dxa"/>
            <w:tcBorders>
              <w:top w:val="nil"/>
              <w:bottom w:val="nil"/>
            </w:tcBorders>
            <w:shd w:val="clear" w:color="auto" w:fill="FFFFFF" w:themeFill="background1"/>
            <w:vAlign w:val="center"/>
          </w:tcPr>
          <w:p w:rsidR="0084725A" w:rsidRPr="00CA373A" w:rsidRDefault="0084725A" w:rsidP="0022761D">
            <w:pPr>
              <w:pStyle w:val="ConfigWindow"/>
              <w:spacing w:line="360" w:lineRule="auto"/>
            </w:pPr>
            <w:r>
              <w:t>R1</w:t>
            </w:r>
          </w:p>
        </w:tc>
        <w:tc>
          <w:tcPr>
            <w:tcW w:w="1710" w:type="dxa"/>
            <w:tcBorders>
              <w:top w:val="nil"/>
              <w:bottom w:val="nil"/>
            </w:tcBorders>
            <w:shd w:val="clear" w:color="auto" w:fill="FFFFFF" w:themeFill="background1"/>
            <w:vAlign w:val="center"/>
          </w:tcPr>
          <w:p w:rsidR="0084725A" w:rsidRPr="00723D64" w:rsidRDefault="0084725A" w:rsidP="0022761D">
            <w:pPr>
              <w:pStyle w:val="ConfigWindow"/>
              <w:spacing w:line="360" w:lineRule="auto"/>
            </w:pPr>
            <w:r>
              <w:t>S0/0/1</w:t>
            </w:r>
          </w:p>
        </w:tc>
        <w:tc>
          <w:tcPr>
            <w:tcW w:w="4590" w:type="dxa"/>
            <w:gridSpan w:val="2"/>
            <w:tcBorders>
              <w:bottom w:val="single" w:sz="2" w:space="0" w:color="auto"/>
            </w:tcBorders>
            <w:shd w:val="clear" w:color="auto" w:fill="FFFFFF" w:themeFill="background1"/>
            <w:vAlign w:val="center"/>
          </w:tcPr>
          <w:p w:rsidR="0084725A" w:rsidRPr="00723D64" w:rsidRDefault="0084725A" w:rsidP="0022761D">
            <w:pPr>
              <w:pStyle w:val="TableText"/>
              <w:spacing w:line="360" w:lineRule="auto"/>
              <w:rPr>
                <w:i/>
                <w:color w:val="7030A0"/>
              </w:rPr>
            </w:pPr>
            <w:r>
              <w:t>2001:db 8:1:2::2/64</w:t>
            </w:r>
          </w:p>
        </w:tc>
        <w:tc>
          <w:tcPr>
            <w:tcW w:w="1980" w:type="dxa"/>
            <w:tcBorders>
              <w:top w:val="nil"/>
              <w:bottom w:val="nil"/>
            </w:tcBorders>
            <w:shd w:val="clear" w:color="auto" w:fill="FFFFFF" w:themeFill="background1"/>
            <w:vAlign w:val="center"/>
          </w:tcPr>
          <w:p w:rsidR="0084725A" w:rsidRDefault="0084725A" w:rsidP="0022761D">
            <w:pPr>
              <w:pStyle w:val="ConfigWindow"/>
              <w:spacing w:line="360" w:lineRule="auto"/>
            </w:pPr>
            <w:r>
              <w:t>S/O</w:t>
            </w:r>
          </w:p>
        </w:tc>
      </w:tr>
      <w:tr w:rsidR="0084725A" w:rsidTr="00584E9B">
        <w:trPr>
          <w:cantSplit/>
          <w:jc w:val="center"/>
        </w:trPr>
        <w:tc>
          <w:tcPr>
            <w:tcW w:w="1710" w:type="dxa"/>
            <w:tcBorders>
              <w:top w:val="nil"/>
              <w:bottom w:val="single" w:sz="2" w:space="0" w:color="auto"/>
            </w:tcBorders>
            <w:shd w:val="clear" w:color="auto" w:fill="FFFFFF" w:themeFill="background1"/>
            <w:vAlign w:val="center"/>
          </w:tcPr>
          <w:p w:rsidR="0084725A" w:rsidRPr="00CA373A" w:rsidRDefault="0084725A" w:rsidP="0022761D">
            <w:pPr>
              <w:pStyle w:val="ConfigWindow"/>
              <w:spacing w:line="360" w:lineRule="auto"/>
            </w:pPr>
            <w:r>
              <w:t>R1</w:t>
            </w:r>
          </w:p>
        </w:tc>
        <w:tc>
          <w:tcPr>
            <w:tcW w:w="1710" w:type="dxa"/>
            <w:tcBorders>
              <w:top w:val="nil"/>
              <w:bottom w:val="single" w:sz="4" w:space="0" w:color="auto"/>
            </w:tcBorders>
            <w:shd w:val="clear" w:color="auto" w:fill="FFFFFF" w:themeFill="background1"/>
            <w:vAlign w:val="center"/>
          </w:tcPr>
          <w:p w:rsidR="0084725A" w:rsidRDefault="0084725A" w:rsidP="0022761D">
            <w:pPr>
              <w:pStyle w:val="ConfigWindow"/>
              <w:spacing w:line="360" w:lineRule="auto"/>
            </w:pPr>
            <w:r>
              <w:t>S0/0/1</w:t>
            </w:r>
          </w:p>
        </w:tc>
        <w:tc>
          <w:tcPr>
            <w:tcW w:w="4590" w:type="dxa"/>
            <w:gridSpan w:val="2"/>
            <w:shd w:val="clear" w:color="auto" w:fill="FFFFFF" w:themeFill="background1"/>
            <w:vAlign w:val="center"/>
          </w:tcPr>
          <w:p w:rsidR="0084725A" w:rsidRPr="00723D64" w:rsidRDefault="00F8290F" w:rsidP="0022761D">
            <w:pPr>
              <w:pStyle w:val="TableText"/>
              <w:spacing w:line="360" w:lineRule="auto"/>
              <w:rPr>
                <w:i/>
                <w:color w:val="7030A0"/>
              </w:rPr>
            </w:pPr>
            <w:r>
              <w:t>fe80::1</w:t>
            </w:r>
          </w:p>
        </w:tc>
        <w:tc>
          <w:tcPr>
            <w:tcW w:w="1980" w:type="dxa"/>
            <w:tcBorders>
              <w:top w:val="nil"/>
              <w:bottom w:val="single" w:sz="2" w:space="0" w:color="auto"/>
            </w:tcBorders>
            <w:shd w:val="clear" w:color="auto" w:fill="FFFFFF" w:themeFill="background1"/>
            <w:vAlign w:val="center"/>
          </w:tcPr>
          <w:p w:rsidR="0084725A" w:rsidRDefault="0084725A" w:rsidP="0022761D">
            <w:pPr>
              <w:pStyle w:val="ConfigWindow"/>
              <w:spacing w:line="360" w:lineRule="auto"/>
            </w:pPr>
            <w:r>
              <w:t>S/O</w:t>
            </w:r>
          </w:p>
        </w:tc>
      </w:tr>
      <w:tr w:rsidR="0084725A" w:rsidTr="00584E9B">
        <w:trPr>
          <w:cantSplit/>
          <w:jc w:val="center"/>
        </w:trPr>
        <w:tc>
          <w:tcPr>
            <w:tcW w:w="1710" w:type="dxa"/>
            <w:tcBorders>
              <w:bottom w:val="nil"/>
            </w:tcBorders>
            <w:shd w:val="clear" w:color="auto" w:fill="FFFFFF" w:themeFill="background1"/>
            <w:vAlign w:val="center"/>
          </w:tcPr>
          <w:p w:rsidR="00E31A44" w:rsidRDefault="00E31A44" w:rsidP="0022761D">
            <w:pPr>
              <w:pStyle w:val="TableText"/>
              <w:spacing w:line="360" w:lineRule="auto"/>
            </w:pPr>
            <w:r>
              <w:t>R2</w:t>
            </w:r>
          </w:p>
        </w:tc>
        <w:tc>
          <w:tcPr>
            <w:tcW w:w="1710" w:type="dxa"/>
            <w:tcBorders>
              <w:top w:val="single" w:sz="4" w:space="0" w:color="auto"/>
              <w:bottom w:val="nil"/>
            </w:tcBorders>
            <w:shd w:val="clear" w:color="auto" w:fill="FFFFFF" w:themeFill="background1"/>
            <w:vAlign w:val="center"/>
          </w:tcPr>
          <w:p w:rsidR="00E31A44" w:rsidRPr="00E87D62" w:rsidRDefault="00E31A44" w:rsidP="0022761D">
            <w:pPr>
              <w:pStyle w:val="TableText"/>
              <w:spacing w:line="360" w:lineRule="auto"/>
            </w:pPr>
            <w:r>
              <w:t>S0/0/0</w:t>
            </w:r>
          </w:p>
        </w:tc>
        <w:tc>
          <w:tcPr>
            <w:tcW w:w="2250" w:type="dxa"/>
            <w:tcBorders>
              <w:bottom w:val="single" w:sz="2" w:space="0" w:color="auto"/>
            </w:tcBorders>
            <w:shd w:val="clear" w:color="auto" w:fill="FFFFFF" w:themeFill="background1"/>
            <w:vAlign w:val="center"/>
          </w:tcPr>
          <w:p w:rsidR="00E31A44" w:rsidRPr="00E87D62" w:rsidRDefault="00E31A44" w:rsidP="0022761D">
            <w:pPr>
              <w:pStyle w:val="TableText"/>
              <w:spacing w:line="360" w:lineRule="auto"/>
            </w:pPr>
            <w:r>
              <w:t>10.10.1.5</w:t>
            </w:r>
          </w:p>
        </w:tc>
        <w:tc>
          <w:tcPr>
            <w:tcW w:w="2340" w:type="dxa"/>
            <w:tcBorders>
              <w:bottom w:val="single" w:sz="2" w:space="0" w:color="auto"/>
            </w:tcBorders>
            <w:shd w:val="clear" w:color="auto" w:fill="FFFFFF" w:themeFill="background1"/>
            <w:vAlign w:val="center"/>
          </w:tcPr>
          <w:p w:rsidR="00E31A44" w:rsidRPr="00E87D62" w:rsidRDefault="00E31A44" w:rsidP="0022761D">
            <w:pPr>
              <w:pStyle w:val="TableText"/>
              <w:spacing w:line="360" w:lineRule="auto"/>
            </w:pPr>
            <w:r>
              <w:t>255.255.255.252</w:t>
            </w:r>
          </w:p>
        </w:tc>
        <w:tc>
          <w:tcPr>
            <w:tcW w:w="1980" w:type="dxa"/>
            <w:tcBorders>
              <w:bottom w:val="nil"/>
            </w:tcBorders>
            <w:shd w:val="clear" w:color="auto" w:fill="FFFFFF" w:themeFill="background1"/>
            <w:vAlign w:val="center"/>
          </w:tcPr>
          <w:p w:rsidR="00E31A44" w:rsidRDefault="00E31A44" w:rsidP="0022761D">
            <w:pPr>
              <w:pStyle w:val="TableText"/>
              <w:spacing w:line="360" w:lineRule="auto"/>
            </w:pPr>
            <w:r>
              <w:t>S/O</w:t>
            </w:r>
          </w:p>
        </w:tc>
      </w:tr>
      <w:tr w:rsidR="0084725A" w:rsidTr="00584E9B">
        <w:trPr>
          <w:cantSplit/>
          <w:jc w:val="center"/>
        </w:trPr>
        <w:tc>
          <w:tcPr>
            <w:tcW w:w="1710" w:type="dxa"/>
            <w:tcBorders>
              <w:top w:val="nil"/>
              <w:bottom w:val="nil"/>
            </w:tcBorders>
            <w:shd w:val="clear" w:color="auto" w:fill="FFFFFF" w:themeFill="background1"/>
            <w:vAlign w:val="center"/>
          </w:tcPr>
          <w:p w:rsidR="0084725A" w:rsidRPr="00723D64" w:rsidRDefault="0084725A" w:rsidP="0022761D">
            <w:pPr>
              <w:pStyle w:val="ConfigWindow"/>
              <w:spacing w:line="360" w:lineRule="auto"/>
            </w:pPr>
            <w:r>
              <w:t>R2</w:t>
            </w:r>
          </w:p>
        </w:tc>
        <w:tc>
          <w:tcPr>
            <w:tcW w:w="1710" w:type="dxa"/>
            <w:tcBorders>
              <w:top w:val="nil"/>
              <w:bottom w:val="single" w:sz="2" w:space="0" w:color="auto"/>
            </w:tcBorders>
            <w:shd w:val="clear" w:color="auto" w:fill="FFFFFF" w:themeFill="background1"/>
            <w:vAlign w:val="center"/>
          </w:tcPr>
          <w:p w:rsidR="0084725A" w:rsidRPr="00723D64" w:rsidRDefault="0084725A" w:rsidP="0022761D">
            <w:pPr>
              <w:pStyle w:val="ConfigWindow"/>
              <w:spacing w:line="360" w:lineRule="auto"/>
            </w:pPr>
            <w:r>
              <w:t>S0/0/0</w:t>
            </w:r>
          </w:p>
        </w:tc>
        <w:tc>
          <w:tcPr>
            <w:tcW w:w="4590" w:type="dxa"/>
            <w:gridSpan w:val="2"/>
            <w:shd w:val="clear" w:color="auto" w:fill="FFFFFF" w:themeFill="background1"/>
            <w:vAlign w:val="center"/>
          </w:tcPr>
          <w:p w:rsidR="0084725A" w:rsidRPr="00723D64" w:rsidRDefault="0084725A" w:rsidP="0022761D">
            <w:pPr>
              <w:pStyle w:val="TableText"/>
              <w:spacing w:line="360" w:lineRule="auto"/>
              <w:rPr>
                <w:i/>
                <w:color w:val="7030A0"/>
              </w:rPr>
            </w:pPr>
            <w:r>
              <w:t>2001:db 8:1:2::1/64</w:t>
            </w:r>
          </w:p>
        </w:tc>
        <w:tc>
          <w:tcPr>
            <w:tcW w:w="1980" w:type="dxa"/>
            <w:tcBorders>
              <w:top w:val="nil"/>
              <w:bottom w:val="single" w:sz="2" w:space="0" w:color="auto"/>
            </w:tcBorders>
            <w:shd w:val="clear" w:color="auto" w:fill="FFFFFF" w:themeFill="background1"/>
            <w:vAlign w:val="center"/>
          </w:tcPr>
          <w:p w:rsidR="0084725A" w:rsidRDefault="0084725A" w:rsidP="0022761D">
            <w:pPr>
              <w:pStyle w:val="ConfigWindow"/>
              <w:spacing w:line="360" w:lineRule="auto"/>
            </w:pPr>
            <w:r>
              <w:t>S/O</w:t>
            </w:r>
          </w:p>
        </w:tc>
      </w:tr>
      <w:tr w:rsidR="0084725A" w:rsidTr="00584E9B">
        <w:trPr>
          <w:cantSplit/>
          <w:jc w:val="center"/>
        </w:trPr>
        <w:tc>
          <w:tcPr>
            <w:tcW w:w="1710" w:type="dxa"/>
            <w:tcBorders>
              <w:top w:val="nil"/>
              <w:bottom w:val="nil"/>
            </w:tcBorders>
            <w:shd w:val="clear" w:color="auto" w:fill="FFFFFF" w:themeFill="background1"/>
            <w:vAlign w:val="center"/>
          </w:tcPr>
          <w:p w:rsidR="00E31A44" w:rsidRPr="00723D64" w:rsidRDefault="00E31A44" w:rsidP="0022761D">
            <w:pPr>
              <w:pStyle w:val="ConfigWindow"/>
              <w:spacing w:line="360" w:lineRule="auto"/>
            </w:pPr>
            <w:r>
              <w:t>R2</w:t>
            </w:r>
          </w:p>
        </w:tc>
        <w:tc>
          <w:tcPr>
            <w:tcW w:w="1710" w:type="dxa"/>
            <w:tcBorders>
              <w:bottom w:val="nil"/>
            </w:tcBorders>
            <w:shd w:val="clear" w:color="auto" w:fill="FFFFFF" w:themeFill="background1"/>
            <w:vAlign w:val="center"/>
          </w:tcPr>
          <w:p w:rsidR="00E31A44" w:rsidRPr="00E87D62" w:rsidRDefault="00E31A44" w:rsidP="0022761D">
            <w:pPr>
              <w:pStyle w:val="TableText"/>
              <w:spacing w:line="360" w:lineRule="auto"/>
            </w:pPr>
            <w:r>
              <w:t>S0/0/1</w:t>
            </w:r>
          </w:p>
        </w:tc>
        <w:tc>
          <w:tcPr>
            <w:tcW w:w="2250" w:type="dxa"/>
            <w:tcBorders>
              <w:bottom w:val="single" w:sz="2" w:space="0" w:color="auto"/>
            </w:tcBorders>
            <w:shd w:val="clear" w:color="auto" w:fill="FFFFFF" w:themeFill="background1"/>
            <w:vAlign w:val="center"/>
          </w:tcPr>
          <w:p w:rsidR="00E31A44" w:rsidRPr="00E87D62" w:rsidRDefault="00E31A44" w:rsidP="0022761D">
            <w:pPr>
              <w:pStyle w:val="TableText"/>
              <w:spacing w:line="360" w:lineRule="auto"/>
            </w:pPr>
            <w:r>
              <w:t>10.10.1.9</w:t>
            </w:r>
          </w:p>
        </w:tc>
        <w:tc>
          <w:tcPr>
            <w:tcW w:w="2340" w:type="dxa"/>
            <w:tcBorders>
              <w:bottom w:val="single" w:sz="2" w:space="0" w:color="auto"/>
            </w:tcBorders>
            <w:shd w:val="clear" w:color="auto" w:fill="FFFFFF" w:themeFill="background1"/>
            <w:vAlign w:val="center"/>
          </w:tcPr>
          <w:p w:rsidR="00E31A44" w:rsidRPr="00E87D62" w:rsidRDefault="00E31A44" w:rsidP="0022761D">
            <w:pPr>
              <w:pStyle w:val="TableText"/>
              <w:spacing w:line="360" w:lineRule="auto"/>
            </w:pPr>
            <w:r>
              <w:t>255.255.255.252</w:t>
            </w:r>
          </w:p>
        </w:tc>
        <w:tc>
          <w:tcPr>
            <w:tcW w:w="1980" w:type="dxa"/>
            <w:tcBorders>
              <w:bottom w:val="nil"/>
            </w:tcBorders>
            <w:shd w:val="clear" w:color="auto" w:fill="FFFFFF" w:themeFill="background1"/>
            <w:vAlign w:val="center"/>
          </w:tcPr>
          <w:p w:rsidR="00E31A44" w:rsidRPr="00E87D62" w:rsidRDefault="00E31A44" w:rsidP="0022761D">
            <w:pPr>
              <w:pStyle w:val="TableText"/>
              <w:spacing w:line="360" w:lineRule="auto"/>
            </w:pPr>
            <w:r>
              <w:t>N/A</w:t>
            </w:r>
          </w:p>
        </w:tc>
      </w:tr>
      <w:tr w:rsidR="0084725A" w:rsidTr="00584E9B">
        <w:trPr>
          <w:cantSplit/>
          <w:jc w:val="center"/>
        </w:trPr>
        <w:tc>
          <w:tcPr>
            <w:tcW w:w="1710" w:type="dxa"/>
            <w:tcBorders>
              <w:top w:val="nil"/>
              <w:bottom w:val="nil"/>
            </w:tcBorders>
            <w:shd w:val="clear" w:color="auto" w:fill="FFFFFF" w:themeFill="background1"/>
            <w:vAlign w:val="center"/>
          </w:tcPr>
          <w:p w:rsidR="0084725A" w:rsidRPr="00723D64" w:rsidRDefault="0084725A" w:rsidP="0022761D">
            <w:pPr>
              <w:pStyle w:val="ConfigWindow"/>
              <w:spacing w:line="360" w:lineRule="auto"/>
            </w:pPr>
            <w:r>
              <w:t>R2</w:t>
            </w:r>
          </w:p>
        </w:tc>
        <w:tc>
          <w:tcPr>
            <w:tcW w:w="1710" w:type="dxa"/>
            <w:tcBorders>
              <w:top w:val="nil"/>
              <w:bottom w:val="nil"/>
            </w:tcBorders>
            <w:shd w:val="clear" w:color="auto" w:fill="FFFFFF" w:themeFill="background1"/>
            <w:vAlign w:val="center"/>
          </w:tcPr>
          <w:p w:rsidR="0084725A" w:rsidRPr="00723D64" w:rsidRDefault="0084725A" w:rsidP="0022761D">
            <w:pPr>
              <w:pStyle w:val="ConfigWindow"/>
              <w:spacing w:line="360" w:lineRule="auto"/>
            </w:pPr>
            <w:r>
              <w:t>S0/0/1</w:t>
            </w:r>
          </w:p>
        </w:tc>
        <w:tc>
          <w:tcPr>
            <w:tcW w:w="4590" w:type="dxa"/>
            <w:gridSpan w:val="2"/>
            <w:tcBorders>
              <w:bottom w:val="single" w:sz="2" w:space="0" w:color="auto"/>
            </w:tcBorders>
            <w:shd w:val="clear" w:color="auto" w:fill="FFFFFF" w:themeFill="background1"/>
            <w:vAlign w:val="center"/>
          </w:tcPr>
          <w:p w:rsidR="0084725A" w:rsidRPr="00723D64" w:rsidRDefault="0084725A" w:rsidP="0022761D">
            <w:pPr>
              <w:pStyle w:val="TableText"/>
              <w:spacing w:line="360" w:lineRule="auto"/>
              <w:rPr>
                <w:i/>
                <w:color w:val="7030A0"/>
              </w:rPr>
            </w:pPr>
            <w:r>
              <w:t>2001:db8:1:3::1/64</w:t>
            </w:r>
          </w:p>
        </w:tc>
        <w:tc>
          <w:tcPr>
            <w:tcW w:w="1980" w:type="dxa"/>
            <w:tcBorders>
              <w:top w:val="nil"/>
              <w:bottom w:val="nil"/>
            </w:tcBorders>
            <w:shd w:val="clear" w:color="auto" w:fill="FFFFFF" w:themeFill="background1"/>
            <w:vAlign w:val="center"/>
          </w:tcPr>
          <w:p w:rsidR="0084725A" w:rsidRDefault="0084725A" w:rsidP="0022761D">
            <w:pPr>
              <w:pStyle w:val="ConfigWindow"/>
              <w:spacing w:line="360" w:lineRule="auto"/>
            </w:pPr>
            <w:r>
              <w:t>N/A</w:t>
            </w:r>
          </w:p>
        </w:tc>
      </w:tr>
      <w:tr w:rsidR="0084725A" w:rsidTr="00584E9B">
        <w:trPr>
          <w:cantSplit/>
          <w:jc w:val="center"/>
        </w:trPr>
        <w:tc>
          <w:tcPr>
            <w:tcW w:w="1710" w:type="dxa"/>
            <w:tcBorders>
              <w:top w:val="nil"/>
              <w:bottom w:val="single" w:sz="2" w:space="0" w:color="auto"/>
            </w:tcBorders>
            <w:shd w:val="clear" w:color="auto" w:fill="FFFFFF" w:themeFill="background1"/>
            <w:vAlign w:val="center"/>
          </w:tcPr>
          <w:p w:rsidR="0084725A" w:rsidRPr="00723D64" w:rsidRDefault="0084725A" w:rsidP="0022761D">
            <w:pPr>
              <w:pStyle w:val="ConfigWindow"/>
              <w:spacing w:line="360" w:lineRule="auto"/>
            </w:pPr>
            <w:r>
              <w:t>R2</w:t>
            </w:r>
          </w:p>
        </w:tc>
        <w:tc>
          <w:tcPr>
            <w:tcW w:w="1710" w:type="dxa"/>
            <w:tcBorders>
              <w:top w:val="nil"/>
            </w:tcBorders>
            <w:shd w:val="clear" w:color="auto" w:fill="FFFFFF" w:themeFill="background1"/>
            <w:vAlign w:val="center"/>
          </w:tcPr>
          <w:p w:rsidR="0084725A" w:rsidRDefault="0084725A" w:rsidP="0022761D">
            <w:pPr>
              <w:pStyle w:val="ConfigWindow"/>
              <w:spacing w:line="360" w:lineRule="auto"/>
            </w:pPr>
            <w:r>
              <w:t>S0/0/1</w:t>
            </w:r>
          </w:p>
        </w:tc>
        <w:tc>
          <w:tcPr>
            <w:tcW w:w="4590" w:type="dxa"/>
            <w:gridSpan w:val="2"/>
            <w:tcBorders>
              <w:bottom w:val="single" w:sz="2" w:space="0" w:color="auto"/>
            </w:tcBorders>
            <w:shd w:val="clear" w:color="auto" w:fill="FFFFFF" w:themeFill="background1"/>
            <w:vAlign w:val="center"/>
          </w:tcPr>
          <w:p w:rsidR="0084725A" w:rsidRPr="00723D64" w:rsidRDefault="00F8290F" w:rsidP="0022761D">
            <w:pPr>
              <w:pStyle w:val="TableText"/>
              <w:spacing w:line="360" w:lineRule="auto"/>
              <w:rPr>
                <w:i/>
                <w:color w:val="7030A0"/>
              </w:rPr>
            </w:pPr>
            <w:r>
              <w:t>fe80::2</w:t>
            </w:r>
          </w:p>
        </w:tc>
        <w:tc>
          <w:tcPr>
            <w:tcW w:w="1980" w:type="dxa"/>
            <w:tcBorders>
              <w:top w:val="nil"/>
            </w:tcBorders>
            <w:shd w:val="clear" w:color="auto" w:fill="FFFFFF" w:themeFill="background1"/>
            <w:vAlign w:val="center"/>
          </w:tcPr>
          <w:p w:rsidR="0084725A" w:rsidRDefault="0084725A" w:rsidP="0022761D">
            <w:pPr>
              <w:pStyle w:val="ConfigWindow"/>
              <w:spacing w:line="360" w:lineRule="auto"/>
            </w:pPr>
            <w:r>
              <w:t>N/A</w:t>
            </w:r>
          </w:p>
        </w:tc>
      </w:tr>
      <w:tr w:rsidR="0084725A" w:rsidTr="00584E9B">
        <w:trPr>
          <w:cantSplit/>
          <w:jc w:val="center"/>
        </w:trPr>
        <w:tc>
          <w:tcPr>
            <w:tcW w:w="1710" w:type="dxa"/>
            <w:tcBorders>
              <w:bottom w:val="nil"/>
            </w:tcBorders>
            <w:shd w:val="clear" w:color="auto" w:fill="FFFFFF" w:themeFill="background1"/>
            <w:vAlign w:val="center"/>
          </w:tcPr>
          <w:p w:rsidR="0084725A" w:rsidRDefault="0084725A" w:rsidP="0022761D">
            <w:pPr>
              <w:pStyle w:val="TableText"/>
              <w:spacing w:line="360" w:lineRule="auto"/>
            </w:pPr>
            <w:r>
              <w:t>R3</w:t>
            </w:r>
          </w:p>
        </w:tc>
        <w:tc>
          <w:tcPr>
            <w:tcW w:w="1710" w:type="dxa"/>
            <w:shd w:val="clear" w:color="auto" w:fill="FFFFFF" w:themeFill="background1"/>
            <w:vAlign w:val="center"/>
          </w:tcPr>
          <w:p w:rsidR="0084725A" w:rsidRPr="00E87D62" w:rsidRDefault="0084725A" w:rsidP="0022761D">
            <w:pPr>
              <w:pStyle w:val="TableText"/>
              <w:spacing w:line="360" w:lineRule="auto"/>
            </w:pPr>
            <w:r>
              <w:t>G0/0</w:t>
            </w:r>
          </w:p>
        </w:tc>
        <w:tc>
          <w:tcPr>
            <w:tcW w:w="4590" w:type="dxa"/>
            <w:gridSpan w:val="2"/>
            <w:shd w:val="clear" w:color="auto" w:fill="FFFFFF" w:themeFill="background1"/>
            <w:vAlign w:val="center"/>
          </w:tcPr>
          <w:p w:rsidR="0084725A" w:rsidRPr="00723D64" w:rsidRDefault="0084725A" w:rsidP="0022761D">
            <w:pPr>
              <w:pStyle w:val="TableText"/>
              <w:spacing w:line="360" w:lineRule="auto"/>
              <w:rPr>
                <w:i/>
                <w:color w:val="7030A0"/>
              </w:rPr>
            </w:pPr>
            <w:r>
              <w:t>2001:db8:1:4::1/64</w:t>
            </w:r>
          </w:p>
        </w:tc>
        <w:tc>
          <w:tcPr>
            <w:tcW w:w="1980" w:type="dxa"/>
            <w:shd w:val="clear" w:color="auto" w:fill="FFFFFF" w:themeFill="background1"/>
            <w:vAlign w:val="center"/>
          </w:tcPr>
          <w:p w:rsidR="0084725A" w:rsidRDefault="0084725A" w:rsidP="0022761D">
            <w:pPr>
              <w:pStyle w:val="TableText"/>
              <w:spacing w:line="360" w:lineRule="auto"/>
            </w:pPr>
            <w:r>
              <w:t>N/A</w:t>
            </w:r>
          </w:p>
        </w:tc>
      </w:tr>
      <w:tr w:rsidR="00E31A44" w:rsidTr="00584E9B">
        <w:trPr>
          <w:cantSplit/>
          <w:jc w:val="center"/>
        </w:trPr>
        <w:tc>
          <w:tcPr>
            <w:tcW w:w="1710" w:type="dxa"/>
            <w:tcBorders>
              <w:top w:val="nil"/>
              <w:bottom w:val="nil"/>
            </w:tcBorders>
            <w:shd w:val="clear" w:color="auto" w:fill="FFFFFF" w:themeFill="background1"/>
            <w:vAlign w:val="center"/>
          </w:tcPr>
          <w:p w:rsidR="00E31A44" w:rsidRPr="00723D64" w:rsidRDefault="00E31A44" w:rsidP="0022761D">
            <w:pPr>
              <w:pStyle w:val="ConfigWindow"/>
              <w:spacing w:line="360" w:lineRule="auto"/>
            </w:pPr>
            <w:r>
              <w:t>R3</w:t>
            </w:r>
          </w:p>
        </w:tc>
        <w:tc>
          <w:tcPr>
            <w:tcW w:w="1710" w:type="dxa"/>
            <w:tcBorders>
              <w:bottom w:val="single" w:sz="2" w:space="0" w:color="auto"/>
            </w:tcBorders>
            <w:shd w:val="clear" w:color="auto" w:fill="FFFFFF" w:themeFill="background1"/>
            <w:vAlign w:val="center"/>
          </w:tcPr>
          <w:p w:rsidR="00E31A44" w:rsidRPr="00E87D62" w:rsidRDefault="00E31A44" w:rsidP="0022761D">
            <w:pPr>
              <w:pStyle w:val="TableText"/>
              <w:spacing w:line="360" w:lineRule="auto"/>
            </w:pPr>
            <w:r>
              <w:t>G0/1</w:t>
            </w:r>
          </w:p>
        </w:tc>
        <w:tc>
          <w:tcPr>
            <w:tcW w:w="2250" w:type="dxa"/>
            <w:shd w:val="clear" w:color="auto" w:fill="FFFFFF" w:themeFill="background1"/>
            <w:vAlign w:val="center"/>
          </w:tcPr>
          <w:p w:rsidR="00E31A44" w:rsidRPr="001D4A02" w:rsidRDefault="00E31A44" w:rsidP="0022761D">
            <w:pPr>
              <w:pStyle w:val="TableText"/>
              <w:spacing w:line="360" w:lineRule="auto"/>
            </w:pPr>
            <w:r>
              <w:t>10.10.1.17</w:t>
            </w:r>
          </w:p>
        </w:tc>
        <w:tc>
          <w:tcPr>
            <w:tcW w:w="2340" w:type="dxa"/>
            <w:shd w:val="clear" w:color="auto" w:fill="FFFFFF" w:themeFill="background1"/>
            <w:vAlign w:val="center"/>
          </w:tcPr>
          <w:p w:rsidR="00E31A44" w:rsidRPr="001D4A02" w:rsidRDefault="00E31A44" w:rsidP="0022761D">
            <w:pPr>
              <w:pStyle w:val="TableText"/>
              <w:spacing w:line="360" w:lineRule="auto"/>
            </w:pPr>
            <w:r>
              <w:t>255.255.255.240</w:t>
            </w:r>
          </w:p>
        </w:tc>
        <w:tc>
          <w:tcPr>
            <w:tcW w:w="1980" w:type="dxa"/>
            <w:tcBorders>
              <w:bottom w:val="single" w:sz="2" w:space="0" w:color="auto"/>
            </w:tcBorders>
            <w:shd w:val="clear" w:color="auto" w:fill="FFFFFF" w:themeFill="background1"/>
            <w:vAlign w:val="center"/>
          </w:tcPr>
          <w:p w:rsidR="00E31A44" w:rsidRDefault="00E31A44" w:rsidP="0022761D">
            <w:pPr>
              <w:pStyle w:val="TableText"/>
              <w:spacing w:line="360" w:lineRule="auto"/>
            </w:pPr>
            <w:r>
              <w:t>N/A</w:t>
            </w:r>
          </w:p>
        </w:tc>
      </w:tr>
      <w:tr w:rsidR="00E31A44" w:rsidTr="00584E9B">
        <w:trPr>
          <w:cantSplit/>
          <w:jc w:val="center"/>
        </w:trPr>
        <w:tc>
          <w:tcPr>
            <w:tcW w:w="1710" w:type="dxa"/>
            <w:tcBorders>
              <w:top w:val="nil"/>
              <w:bottom w:val="nil"/>
            </w:tcBorders>
            <w:shd w:val="clear" w:color="auto" w:fill="FFFFFF" w:themeFill="background1"/>
            <w:vAlign w:val="center"/>
          </w:tcPr>
          <w:p w:rsidR="00E31A44" w:rsidRPr="00723D64" w:rsidRDefault="00E31A44" w:rsidP="0022761D">
            <w:pPr>
              <w:pStyle w:val="ConfigWindow"/>
              <w:spacing w:line="360" w:lineRule="auto"/>
            </w:pPr>
            <w:r>
              <w:t>R3</w:t>
            </w:r>
          </w:p>
        </w:tc>
        <w:tc>
          <w:tcPr>
            <w:tcW w:w="1710" w:type="dxa"/>
            <w:tcBorders>
              <w:bottom w:val="nil"/>
            </w:tcBorders>
            <w:shd w:val="clear" w:color="auto" w:fill="FFFFFF" w:themeFill="background1"/>
            <w:vAlign w:val="center"/>
          </w:tcPr>
          <w:p w:rsidR="00E31A44" w:rsidRPr="00E87D62" w:rsidRDefault="00E31A44" w:rsidP="0022761D">
            <w:pPr>
              <w:pStyle w:val="TableText"/>
              <w:spacing w:line="360" w:lineRule="auto"/>
            </w:pPr>
            <w:r>
              <w:t>S0/0/1</w:t>
            </w:r>
          </w:p>
        </w:tc>
        <w:tc>
          <w:tcPr>
            <w:tcW w:w="2250" w:type="dxa"/>
            <w:tcBorders>
              <w:bottom w:val="single" w:sz="2" w:space="0" w:color="auto"/>
            </w:tcBorders>
            <w:shd w:val="clear" w:color="auto" w:fill="FFFFFF" w:themeFill="background1"/>
            <w:vAlign w:val="center"/>
          </w:tcPr>
          <w:p w:rsidR="00E31A44" w:rsidRDefault="00E31A44" w:rsidP="0022761D">
            <w:pPr>
              <w:pStyle w:val="TableText"/>
              <w:spacing w:line="360" w:lineRule="auto"/>
            </w:pPr>
            <w:r>
              <w:t>10.10.1.10</w:t>
            </w:r>
          </w:p>
        </w:tc>
        <w:tc>
          <w:tcPr>
            <w:tcW w:w="2340" w:type="dxa"/>
            <w:tcBorders>
              <w:bottom w:val="single" w:sz="2" w:space="0" w:color="auto"/>
            </w:tcBorders>
            <w:shd w:val="clear" w:color="auto" w:fill="FFFFFF" w:themeFill="background1"/>
            <w:vAlign w:val="center"/>
          </w:tcPr>
          <w:p w:rsidR="00E31A44" w:rsidRDefault="00E31A44" w:rsidP="0022761D">
            <w:pPr>
              <w:pStyle w:val="TableText"/>
              <w:spacing w:line="360" w:lineRule="auto"/>
            </w:pPr>
            <w:r>
              <w:t>255.255.255.252</w:t>
            </w:r>
          </w:p>
        </w:tc>
        <w:tc>
          <w:tcPr>
            <w:tcW w:w="1980" w:type="dxa"/>
            <w:tcBorders>
              <w:bottom w:val="nil"/>
            </w:tcBorders>
            <w:shd w:val="clear" w:color="auto" w:fill="FFFFFF" w:themeFill="background1"/>
            <w:vAlign w:val="center"/>
          </w:tcPr>
          <w:p w:rsidR="00E31A44" w:rsidRDefault="00E31A44" w:rsidP="0022761D">
            <w:pPr>
              <w:pStyle w:val="TableText"/>
              <w:spacing w:line="360" w:lineRule="auto"/>
            </w:pPr>
            <w:r>
              <w:t>N/A</w:t>
            </w:r>
          </w:p>
        </w:tc>
      </w:tr>
      <w:tr w:rsidR="0084725A" w:rsidTr="00584E9B">
        <w:trPr>
          <w:cantSplit/>
          <w:jc w:val="center"/>
        </w:trPr>
        <w:tc>
          <w:tcPr>
            <w:tcW w:w="1710" w:type="dxa"/>
            <w:tcBorders>
              <w:top w:val="nil"/>
              <w:bottom w:val="nil"/>
            </w:tcBorders>
            <w:shd w:val="clear" w:color="auto" w:fill="FFFFFF" w:themeFill="background1"/>
            <w:vAlign w:val="center"/>
          </w:tcPr>
          <w:p w:rsidR="0084725A" w:rsidRPr="00723D64" w:rsidRDefault="0084725A" w:rsidP="0022761D">
            <w:pPr>
              <w:pStyle w:val="ConfigWindow"/>
              <w:spacing w:line="360" w:lineRule="auto"/>
            </w:pPr>
            <w:r>
              <w:t>R3</w:t>
            </w:r>
          </w:p>
        </w:tc>
        <w:tc>
          <w:tcPr>
            <w:tcW w:w="1710" w:type="dxa"/>
            <w:tcBorders>
              <w:top w:val="nil"/>
              <w:bottom w:val="nil"/>
            </w:tcBorders>
            <w:shd w:val="clear" w:color="auto" w:fill="FFFFFF" w:themeFill="background1"/>
            <w:vAlign w:val="center"/>
          </w:tcPr>
          <w:p w:rsidR="0084725A" w:rsidRPr="00723D64" w:rsidRDefault="0084725A" w:rsidP="0022761D">
            <w:pPr>
              <w:pStyle w:val="ConfigWindow"/>
              <w:spacing w:line="360" w:lineRule="auto"/>
            </w:pPr>
            <w:r>
              <w:t>S0/0/1</w:t>
            </w:r>
          </w:p>
        </w:tc>
        <w:tc>
          <w:tcPr>
            <w:tcW w:w="4590" w:type="dxa"/>
            <w:gridSpan w:val="2"/>
            <w:tcBorders>
              <w:bottom w:val="single" w:sz="2" w:space="0" w:color="auto"/>
            </w:tcBorders>
            <w:shd w:val="clear" w:color="auto" w:fill="FFFFFF" w:themeFill="background1"/>
            <w:vAlign w:val="center"/>
          </w:tcPr>
          <w:p w:rsidR="0084725A" w:rsidRPr="00723D64" w:rsidRDefault="0084725A" w:rsidP="0022761D">
            <w:pPr>
              <w:pStyle w:val="TableText"/>
              <w:spacing w:line="360" w:lineRule="auto"/>
              <w:rPr>
                <w:i/>
                <w:color w:val="7030A0"/>
              </w:rPr>
            </w:pPr>
            <w:r>
              <w:t>2001:db8:1:3::2/64</w:t>
            </w:r>
          </w:p>
        </w:tc>
        <w:tc>
          <w:tcPr>
            <w:tcW w:w="1980" w:type="dxa"/>
            <w:tcBorders>
              <w:top w:val="nil"/>
              <w:bottom w:val="nil"/>
            </w:tcBorders>
            <w:shd w:val="clear" w:color="auto" w:fill="FFFFFF" w:themeFill="background1"/>
            <w:vAlign w:val="center"/>
          </w:tcPr>
          <w:p w:rsidR="0084725A" w:rsidRDefault="0084725A" w:rsidP="0022761D">
            <w:pPr>
              <w:pStyle w:val="ConfigWindow"/>
              <w:spacing w:line="360" w:lineRule="auto"/>
            </w:pPr>
            <w:r>
              <w:t>N/A</w:t>
            </w:r>
          </w:p>
        </w:tc>
      </w:tr>
      <w:tr w:rsidR="0084725A" w:rsidTr="00584E9B">
        <w:trPr>
          <w:cantSplit/>
          <w:jc w:val="center"/>
        </w:trPr>
        <w:tc>
          <w:tcPr>
            <w:tcW w:w="1710" w:type="dxa"/>
            <w:tcBorders>
              <w:top w:val="nil"/>
            </w:tcBorders>
            <w:shd w:val="clear" w:color="auto" w:fill="FFFFFF" w:themeFill="background1"/>
            <w:vAlign w:val="center"/>
          </w:tcPr>
          <w:p w:rsidR="0084725A" w:rsidRPr="00723D64" w:rsidRDefault="0084725A" w:rsidP="0022761D">
            <w:pPr>
              <w:pStyle w:val="ConfigWindow"/>
              <w:spacing w:line="360" w:lineRule="auto"/>
            </w:pPr>
            <w:r>
              <w:t>R3</w:t>
            </w:r>
          </w:p>
        </w:tc>
        <w:tc>
          <w:tcPr>
            <w:tcW w:w="1710" w:type="dxa"/>
            <w:tcBorders>
              <w:top w:val="nil"/>
            </w:tcBorders>
            <w:shd w:val="clear" w:color="auto" w:fill="FFFFFF" w:themeFill="background1"/>
            <w:vAlign w:val="center"/>
          </w:tcPr>
          <w:p w:rsidR="0084725A" w:rsidRDefault="0084725A" w:rsidP="0022761D">
            <w:pPr>
              <w:pStyle w:val="ConfigWindow"/>
              <w:spacing w:line="360" w:lineRule="auto"/>
            </w:pPr>
            <w:r>
              <w:t>S0/0/1</w:t>
            </w:r>
          </w:p>
        </w:tc>
        <w:tc>
          <w:tcPr>
            <w:tcW w:w="4590" w:type="dxa"/>
            <w:gridSpan w:val="2"/>
            <w:shd w:val="clear" w:color="auto" w:fill="FFFFFF" w:themeFill="background1"/>
            <w:vAlign w:val="center"/>
          </w:tcPr>
          <w:p w:rsidR="0084725A" w:rsidRPr="00723D64" w:rsidRDefault="00F8290F" w:rsidP="0022761D">
            <w:pPr>
              <w:pStyle w:val="TableText"/>
              <w:spacing w:line="360" w:lineRule="auto"/>
              <w:rPr>
                <w:i/>
                <w:color w:val="7030A0"/>
              </w:rPr>
            </w:pPr>
            <w:r>
              <w:t>fe80::3</w:t>
            </w:r>
          </w:p>
        </w:tc>
        <w:tc>
          <w:tcPr>
            <w:tcW w:w="1980" w:type="dxa"/>
            <w:tcBorders>
              <w:top w:val="nil"/>
            </w:tcBorders>
            <w:shd w:val="clear" w:color="auto" w:fill="FFFFFF" w:themeFill="background1"/>
            <w:vAlign w:val="center"/>
          </w:tcPr>
          <w:p w:rsidR="0084725A" w:rsidRDefault="0084725A" w:rsidP="0022761D">
            <w:pPr>
              <w:pStyle w:val="ConfigWindow"/>
              <w:spacing w:line="360" w:lineRule="auto"/>
            </w:pPr>
            <w:r>
              <w:t>N/A</w:t>
            </w:r>
          </w:p>
        </w:tc>
      </w:tr>
      <w:tr w:rsidR="00E31A44" w:rsidTr="00584E9B">
        <w:trPr>
          <w:cantSplit/>
          <w:jc w:val="center"/>
        </w:trPr>
        <w:tc>
          <w:tcPr>
            <w:tcW w:w="1710" w:type="dxa"/>
            <w:shd w:val="clear" w:color="auto" w:fill="FFFFFF" w:themeFill="background1"/>
            <w:vAlign w:val="center"/>
          </w:tcPr>
          <w:p w:rsidR="00E31A44" w:rsidRPr="00E87D62" w:rsidRDefault="00E31A44" w:rsidP="0022761D">
            <w:pPr>
              <w:pStyle w:val="TableText"/>
              <w:spacing w:line="360" w:lineRule="auto"/>
            </w:pPr>
            <w:r>
              <w:t>PC1</w:t>
            </w:r>
          </w:p>
        </w:tc>
        <w:tc>
          <w:tcPr>
            <w:tcW w:w="1710" w:type="dxa"/>
            <w:shd w:val="clear" w:color="auto" w:fill="FFFFFF" w:themeFill="background1"/>
            <w:vAlign w:val="center"/>
          </w:tcPr>
          <w:p w:rsidR="00E31A44" w:rsidRPr="00E87D62" w:rsidRDefault="00E31A44" w:rsidP="0022761D">
            <w:pPr>
              <w:pStyle w:val="TableText"/>
              <w:spacing w:line="360" w:lineRule="auto"/>
            </w:pPr>
            <w:r>
              <w:t>Carte réseau (NIC)</w:t>
            </w:r>
          </w:p>
        </w:tc>
        <w:tc>
          <w:tcPr>
            <w:tcW w:w="2250" w:type="dxa"/>
            <w:tcBorders>
              <w:bottom w:val="single" w:sz="2" w:space="0" w:color="auto"/>
            </w:tcBorders>
            <w:shd w:val="clear" w:color="auto" w:fill="FFFFFF" w:themeFill="background1"/>
            <w:vAlign w:val="center"/>
          </w:tcPr>
          <w:p w:rsidR="00E31A44" w:rsidRPr="00B11221" w:rsidRDefault="00E31A44" w:rsidP="0022761D">
            <w:pPr>
              <w:pStyle w:val="TableText"/>
              <w:spacing w:line="360" w:lineRule="auto"/>
              <w:rPr>
                <w:rStyle w:val="AnswerGray"/>
              </w:rPr>
            </w:pPr>
          </w:p>
        </w:tc>
        <w:tc>
          <w:tcPr>
            <w:tcW w:w="2340" w:type="dxa"/>
            <w:tcBorders>
              <w:bottom w:val="single" w:sz="2" w:space="0" w:color="auto"/>
            </w:tcBorders>
            <w:shd w:val="clear" w:color="auto" w:fill="FFFFFF" w:themeFill="background1"/>
            <w:vAlign w:val="center"/>
          </w:tcPr>
          <w:p w:rsidR="00E31A44" w:rsidRPr="00B11221" w:rsidRDefault="00E31A44" w:rsidP="0022761D">
            <w:pPr>
              <w:pStyle w:val="TableText"/>
              <w:spacing w:line="360" w:lineRule="auto"/>
              <w:rPr>
                <w:rStyle w:val="AnswerGray"/>
              </w:rPr>
            </w:pPr>
          </w:p>
        </w:tc>
        <w:tc>
          <w:tcPr>
            <w:tcW w:w="1980" w:type="dxa"/>
            <w:shd w:val="clear" w:color="auto" w:fill="FFFFFF" w:themeFill="background1"/>
            <w:vAlign w:val="center"/>
          </w:tcPr>
          <w:p w:rsidR="00E31A44" w:rsidRPr="00B11221" w:rsidRDefault="00E31A44" w:rsidP="0022761D">
            <w:pPr>
              <w:pStyle w:val="TableText"/>
              <w:spacing w:line="360" w:lineRule="auto"/>
              <w:rPr>
                <w:rStyle w:val="AnswerGray"/>
              </w:rPr>
            </w:pPr>
          </w:p>
        </w:tc>
      </w:tr>
      <w:tr w:rsidR="0084725A" w:rsidTr="00A26272">
        <w:trPr>
          <w:cantSplit/>
          <w:jc w:val="center"/>
        </w:trPr>
        <w:tc>
          <w:tcPr>
            <w:tcW w:w="1710" w:type="dxa"/>
            <w:shd w:val="clear" w:color="auto" w:fill="FFFFFF" w:themeFill="background1"/>
            <w:vAlign w:val="center"/>
          </w:tcPr>
          <w:p w:rsidR="0084725A" w:rsidRDefault="0084725A" w:rsidP="0022761D">
            <w:pPr>
              <w:pStyle w:val="TableText"/>
              <w:spacing w:line="360" w:lineRule="auto"/>
            </w:pPr>
            <w:r>
              <w:t>PC2</w:t>
            </w:r>
          </w:p>
        </w:tc>
        <w:tc>
          <w:tcPr>
            <w:tcW w:w="1710" w:type="dxa"/>
            <w:shd w:val="clear" w:color="auto" w:fill="FFFFFF" w:themeFill="background1"/>
            <w:vAlign w:val="center"/>
          </w:tcPr>
          <w:p w:rsidR="0084725A" w:rsidRDefault="0084725A" w:rsidP="0022761D">
            <w:pPr>
              <w:pStyle w:val="TableText"/>
              <w:spacing w:line="360" w:lineRule="auto"/>
            </w:pPr>
            <w:r>
              <w:t>Carte réseau (NIC)</w:t>
            </w:r>
          </w:p>
        </w:tc>
        <w:tc>
          <w:tcPr>
            <w:tcW w:w="4590" w:type="dxa"/>
            <w:gridSpan w:val="2"/>
            <w:shd w:val="clear" w:color="auto" w:fill="FFFFFF" w:themeFill="background1"/>
            <w:vAlign w:val="center"/>
          </w:tcPr>
          <w:p w:rsidR="0084725A" w:rsidRPr="00723D64" w:rsidRDefault="0084725A" w:rsidP="0022761D">
            <w:pPr>
              <w:pStyle w:val="TableText"/>
              <w:spacing w:line="360" w:lineRule="auto"/>
              <w:rPr>
                <w:rStyle w:val="AnswerGray"/>
                <w:i/>
                <w:color w:val="7030A0"/>
              </w:rPr>
            </w:pPr>
          </w:p>
        </w:tc>
        <w:tc>
          <w:tcPr>
            <w:tcW w:w="1980" w:type="dxa"/>
            <w:shd w:val="clear" w:color="auto" w:fill="FFFFFF" w:themeFill="background1"/>
            <w:vAlign w:val="center"/>
          </w:tcPr>
          <w:p w:rsidR="0084725A" w:rsidRPr="00B11221" w:rsidRDefault="0084725A" w:rsidP="0022761D">
            <w:pPr>
              <w:pStyle w:val="TableText"/>
              <w:spacing w:line="360" w:lineRule="auto"/>
              <w:rPr>
                <w:rStyle w:val="AnswerGray"/>
              </w:rPr>
            </w:pPr>
          </w:p>
        </w:tc>
      </w:tr>
      <w:tr w:rsidR="00E31A44" w:rsidTr="00584E9B">
        <w:trPr>
          <w:cantSplit/>
          <w:jc w:val="center"/>
        </w:trPr>
        <w:tc>
          <w:tcPr>
            <w:tcW w:w="1710" w:type="dxa"/>
            <w:shd w:val="clear" w:color="auto" w:fill="FFFFFF" w:themeFill="background1"/>
            <w:vAlign w:val="center"/>
          </w:tcPr>
          <w:p w:rsidR="00E31A44" w:rsidRPr="00E87D62" w:rsidRDefault="00E31A44" w:rsidP="0022761D">
            <w:pPr>
              <w:pStyle w:val="TableText"/>
              <w:spacing w:line="360" w:lineRule="auto"/>
            </w:pPr>
            <w:r>
              <w:lastRenderedPageBreak/>
              <w:t>PC3</w:t>
            </w:r>
          </w:p>
        </w:tc>
        <w:tc>
          <w:tcPr>
            <w:tcW w:w="1710" w:type="dxa"/>
            <w:shd w:val="clear" w:color="auto" w:fill="FFFFFF" w:themeFill="background1"/>
            <w:vAlign w:val="center"/>
          </w:tcPr>
          <w:p w:rsidR="00E31A44" w:rsidRDefault="00E31A44" w:rsidP="0022761D">
            <w:pPr>
              <w:pStyle w:val="TableText"/>
              <w:spacing w:line="360" w:lineRule="auto"/>
            </w:pPr>
            <w:r>
              <w:t>Carte réseau</w:t>
            </w:r>
          </w:p>
        </w:tc>
        <w:tc>
          <w:tcPr>
            <w:tcW w:w="2250" w:type="dxa"/>
            <w:tcBorders>
              <w:bottom w:val="single" w:sz="2" w:space="0" w:color="auto"/>
            </w:tcBorders>
            <w:shd w:val="clear" w:color="auto" w:fill="FFFFFF" w:themeFill="background1"/>
            <w:vAlign w:val="center"/>
          </w:tcPr>
          <w:p w:rsidR="00E31A44" w:rsidRPr="00B11221" w:rsidRDefault="00E31A44" w:rsidP="0022761D">
            <w:pPr>
              <w:pStyle w:val="TableText"/>
              <w:spacing w:line="360" w:lineRule="auto"/>
              <w:rPr>
                <w:rStyle w:val="AnswerGray"/>
              </w:rPr>
            </w:pPr>
          </w:p>
        </w:tc>
        <w:tc>
          <w:tcPr>
            <w:tcW w:w="2340" w:type="dxa"/>
            <w:tcBorders>
              <w:bottom w:val="single" w:sz="2" w:space="0" w:color="auto"/>
            </w:tcBorders>
            <w:shd w:val="clear" w:color="auto" w:fill="FFFFFF" w:themeFill="background1"/>
            <w:vAlign w:val="center"/>
          </w:tcPr>
          <w:p w:rsidR="00E31A44" w:rsidRPr="00B11221" w:rsidRDefault="00E31A44" w:rsidP="0022761D">
            <w:pPr>
              <w:pStyle w:val="TableText"/>
              <w:spacing w:line="360" w:lineRule="auto"/>
              <w:rPr>
                <w:rStyle w:val="AnswerGray"/>
              </w:rPr>
            </w:pPr>
          </w:p>
        </w:tc>
        <w:tc>
          <w:tcPr>
            <w:tcW w:w="1980" w:type="dxa"/>
            <w:shd w:val="clear" w:color="auto" w:fill="FFFFFF" w:themeFill="background1"/>
            <w:vAlign w:val="center"/>
          </w:tcPr>
          <w:p w:rsidR="00E31A44" w:rsidRPr="00B11221" w:rsidRDefault="00E31A44" w:rsidP="0022761D">
            <w:pPr>
              <w:pStyle w:val="TableText"/>
              <w:spacing w:line="360" w:lineRule="auto"/>
              <w:rPr>
                <w:rStyle w:val="AnswerGray"/>
              </w:rPr>
            </w:pPr>
          </w:p>
        </w:tc>
      </w:tr>
      <w:tr w:rsidR="0084725A" w:rsidTr="00A26272">
        <w:trPr>
          <w:cantSplit/>
          <w:jc w:val="center"/>
        </w:trPr>
        <w:tc>
          <w:tcPr>
            <w:tcW w:w="1710" w:type="dxa"/>
            <w:shd w:val="clear" w:color="auto" w:fill="FFFFFF" w:themeFill="background1"/>
            <w:vAlign w:val="center"/>
          </w:tcPr>
          <w:p w:rsidR="0084725A" w:rsidRDefault="0084725A" w:rsidP="0022761D">
            <w:pPr>
              <w:pStyle w:val="TableText"/>
              <w:spacing w:line="360" w:lineRule="auto"/>
            </w:pPr>
            <w:r>
              <w:t>PC4</w:t>
            </w:r>
          </w:p>
        </w:tc>
        <w:tc>
          <w:tcPr>
            <w:tcW w:w="1710" w:type="dxa"/>
            <w:shd w:val="clear" w:color="auto" w:fill="FFFFFF" w:themeFill="background1"/>
            <w:vAlign w:val="center"/>
          </w:tcPr>
          <w:p w:rsidR="0084725A" w:rsidRDefault="0084725A" w:rsidP="0022761D">
            <w:pPr>
              <w:pStyle w:val="TableText"/>
              <w:spacing w:line="360" w:lineRule="auto"/>
            </w:pPr>
            <w:r>
              <w:t>Carte réseau</w:t>
            </w:r>
          </w:p>
        </w:tc>
        <w:tc>
          <w:tcPr>
            <w:tcW w:w="4590" w:type="dxa"/>
            <w:gridSpan w:val="2"/>
            <w:shd w:val="clear" w:color="auto" w:fill="FFFFFF" w:themeFill="background1"/>
            <w:vAlign w:val="center"/>
          </w:tcPr>
          <w:p w:rsidR="0084725A" w:rsidRPr="00723D64" w:rsidRDefault="0084725A" w:rsidP="0022761D">
            <w:pPr>
              <w:pStyle w:val="TableText"/>
              <w:spacing w:line="360" w:lineRule="auto"/>
              <w:rPr>
                <w:rStyle w:val="AnswerGray"/>
                <w:i/>
                <w:color w:val="7030A0"/>
              </w:rPr>
            </w:pPr>
          </w:p>
        </w:tc>
        <w:tc>
          <w:tcPr>
            <w:tcW w:w="1980" w:type="dxa"/>
            <w:shd w:val="clear" w:color="auto" w:fill="FFFFFF" w:themeFill="background1"/>
            <w:vAlign w:val="center"/>
          </w:tcPr>
          <w:p w:rsidR="0084725A" w:rsidRPr="00B11221" w:rsidRDefault="0084725A" w:rsidP="0022761D">
            <w:pPr>
              <w:pStyle w:val="TableText"/>
              <w:spacing w:line="360" w:lineRule="auto"/>
              <w:rPr>
                <w:rStyle w:val="AnswerGray"/>
              </w:rPr>
            </w:pPr>
          </w:p>
        </w:tc>
      </w:tr>
    </w:tbl>
    <w:p w:rsidR="00E31A44" w:rsidRPr="00BB73FF" w:rsidRDefault="00E31A44" w:rsidP="0022761D">
      <w:pPr>
        <w:pStyle w:val="Heading1"/>
        <w:spacing w:line="360" w:lineRule="auto"/>
      </w:pPr>
      <w:r>
        <w:t>Objectifs</w:t>
      </w:r>
    </w:p>
    <w:p w:rsidR="00E31A44" w:rsidRPr="004C0909" w:rsidRDefault="00E31A44" w:rsidP="0022761D">
      <w:pPr>
        <w:pStyle w:val="BodyTextL25Bold"/>
        <w:spacing w:line="360" w:lineRule="auto"/>
      </w:pPr>
      <w:r>
        <w:t>Partie 1: tester et restaurer la connectivité IPv4</w:t>
      </w:r>
    </w:p>
    <w:p w:rsidR="00E31A44" w:rsidRDefault="00E31A44" w:rsidP="0022761D">
      <w:pPr>
        <w:pStyle w:val="BodyTextL25Bold"/>
        <w:spacing w:line="360" w:lineRule="auto"/>
      </w:pPr>
      <w:r>
        <w:t>Partie 2: tester et restaurer la connectivité IPv6</w:t>
      </w:r>
    </w:p>
    <w:p w:rsidR="00E31A44" w:rsidRDefault="00E31A44" w:rsidP="0022761D">
      <w:pPr>
        <w:pStyle w:val="Heading1"/>
        <w:spacing w:line="360" w:lineRule="auto"/>
      </w:pPr>
      <w:r>
        <w:t>Scénario</w:t>
      </w:r>
    </w:p>
    <w:p w:rsidR="00E31A44" w:rsidRDefault="00E31A44" w:rsidP="0022761D">
      <w:pPr>
        <w:pStyle w:val="BodyText1"/>
        <w:spacing w:line="360" w:lineRule="auto"/>
      </w:pPr>
      <w:r>
        <w:t>Des problèmes de connectivité se cachent dans cet exercice. Vous devrez non seulement collecter des informations relatives au réseau et les noter, mais également identifier les problèmes et mettre en œuvre des solutions acceptables pour rétablir la connectivité.</w:t>
      </w:r>
    </w:p>
    <w:p w:rsidR="00E31A44" w:rsidRPr="004D1D6A" w:rsidRDefault="00E31A44" w:rsidP="0022761D">
      <w:pPr>
        <w:pStyle w:val="BodyText1"/>
        <w:spacing w:line="360" w:lineRule="auto"/>
      </w:pPr>
      <w:r>
        <w:rPr>
          <w:b/>
        </w:rPr>
        <w:t xml:space="preserve">Remarque: </w:t>
      </w:r>
      <w:r>
        <w:t xml:space="preserve">le mot de passe d'exécution utilisateur est </w:t>
      </w:r>
      <w:r>
        <w:rPr>
          <w:b/>
        </w:rPr>
        <w:t>cisco</w:t>
      </w:r>
      <w:r>
        <w:t xml:space="preserve">. Le mot de passe en mode d'exécution privilégié est </w:t>
      </w:r>
      <w:r>
        <w:rPr>
          <w:b/>
        </w:rPr>
        <w:t>class</w:t>
      </w:r>
      <w:r>
        <w:t>.</w:t>
      </w:r>
    </w:p>
    <w:p w:rsidR="0093296A" w:rsidRDefault="0093296A" w:rsidP="0022761D">
      <w:pPr>
        <w:pStyle w:val="Heading1"/>
        <w:spacing w:line="360" w:lineRule="auto"/>
      </w:pPr>
      <w:r>
        <w:t>Instructions</w:t>
      </w:r>
    </w:p>
    <w:p w:rsidR="00E31A44" w:rsidRDefault="00E31A44" w:rsidP="0022761D">
      <w:pPr>
        <w:pStyle w:val="Heading2"/>
        <w:spacing w:line="360" w:lineRule="auto"/>
      </w:pPr>
      <w:r>
        <w:t>Tester et restaurer la connectivité IPv4</w:t>
      </w:r>
    </w:p>
    <w:p w:rsidR="00E31A44" w:rsidRDefault="00E31A44" w:rsidP="0022761D">
      <w:pPr>
        <w:pStyle w:val="Heading3"/>
        <w:spacing w:line="360" w:lineRule="auto"/>
      </w:pPr>
      <w:r>
        <w:t>Utilisez les commandes ipconfig et ping pour vérifier la connectivité.</w:t>
      </w:r>
    </w:p>
    <w:p w:rsidR="00E31A44" w:rsidRDefault="00E31A44" w:rsidP="0022761D">
      <w:pPr>
        <w:pStyle w:val="SubStepAlpha"/>
        <w:spacing w:before="0" w:line="360" w:lineRule="auto"/>
      </w:pPr>
      <w:r>
        <w:t xml:space="preserve">Cliquez sur </w:t>
      </w:r>
      <w:r w:rsidRPr="00C929AA">
        <w:rPr>
          <w:b/>
        </w:rPr>
        <w:t xml:space="preserve">PC1 </w:t>
      </w:r>
      <w:r>
        <w:t xml:space="preserve">et ouvrez l' </w:t>
      </w:r>
      <w:r w:rsidRPr="00C929AA">
        <w:rPr>
          <w:b/>
        </w:rPr>
        <w:t>invite de commandes.</w:t>
      </w:r>
    </w:p>
    <w:p w:rsidR="00E31A44" w:rsidRPr="00FB53D9" w:rsidRDefault="00E31A44" w:rsidP="0022761D">
      <w:pPr>
        <w:pStyle w:val="SubStepAlpha"/>
        <w:spacing w:line="360" w:lineRule="auto"/>
      </w:pPr>
      <w:r>
        <w:t xml:space="preserve">Saisissez la commande </w:t>
      </w:r>
      <w:r w:rsidRPr="00F64336">
        <w:rPr>
          <w:b/>
        </w:rPr>
        <w:t>ipconfig /all</w:t>
      </w:r>
      <w:r>
        <w:t xml:space="preserve"> pour obtenir les informations relatives à IPv4. Complétez la </w:t>
      </w:r>
      <w:r>
        <w:rPr>
          <w:b/>
        </w:rPr>
        <w:t>table d'adressage</w:t>
      </w:r>
      <w:r>
        <w:t xml:space="preserve"> avec l'adresse IPv4, le masque de sous-réseau et la passerelle par défaut.</w:t>
      </w:r>
    </w:p>
    <w:p w:rsidR="00E31A44" w:rsidRDefault="00E31A44" w:rsidP="0022761D">
      <w:pPr>
        <w:pStyle w:val="SubStepAlpha"/>
        <w:spacing w:line="360" w:lineRule="auto"/>
      </w:pPr>
      <w:r>
        <w:t xml:space="preserve">Cliquez sur </w:t>
      </w:r>
      <w:r>
        <w:rPr>
          <w:b/>
        </w:rPr>
        <w:t>PC3</w:t>
      </w:r>
      <w:r>
        <w:t xml:space="preserve"> et ouvrez l' </w:t>
      </w:r>
      <w:r w:rsidRPr="00C929AA">
        <w:rPr>
          <w:b/>
        </w:rPr>
        <w:t>invite de commandes.</w:t>
      </w:r>
    </w:p>
    <w:p w:rsidR="00E31A44" w:rsidRPr="00FB53D9" w:rsidRDefault="00E31A44" w:rsidP="0022761D">
      <w:pPr>
        <w:pStyle w:val="SubStepAlpha"/>
        <w:spacing w:line="360" w:lineRule="auto"/>
      </w:pPr>
      <w:r>
        <w:t xml:space="preserve">Saisissez la commande </w:t>
      </w:r>
      <w:r w:rsidRPr="00F64336">
        <w:rPr>
          <w:b/>
        </w:rPr>
        <w:t>ipconfig /all</w:t>
      </w:r>
      <w:r>
        <w:t xml:space="preserve"> pour obtenir les informations relatives à IPv4. Complétez la </w:t>
      </w:r>
      <w:r>
        <w:rPr>
          <w:b/>
        </w:rPr>
        <w:t>table d'adressage</w:t>
      </w:r>
      <w:r>
        <w:t xml:space="preserve"> avec l'adresse IPv4, le masque de sous-réseau et la passerelle par défaut.</w:t>
      </w:r>
    </w:p>
    <w:p w:rsidR="00E31A44" w:rsidRDefault="00E31A44" w:rsidP="0022761D">
      <w:pPr>
        <w:pStyle w:val="SubStepAlpha"/>
        <w:spacing w:line="360" w:lineRule="auto"/>
      </w:pPr>
      <w:r>
        <w:t xml:space="preserve">Utilisez la commande </w:t>
      </w:r>
      <w:r w:rsidRPr="00B11221">
        <w:rPr>
          <w:b/>
        </w:rPr>
        <w:t>ping</w:t>
      </w:r>
      <w:r>
        <w:t xml:space="preserve"> pour tester la connectivité entre </w:t>
      </w:r>
      <w:r>
        <w:rPr>
          <w:b/>
        </w:rPr>
        <w:t xml:space="preserve">PC1 </w:t>
      </w:r>
      <w:r>
        <w:t xml:space="preserve">et </w:t>
      </w:r>
      <w:r>
        <w:rPr>
          <w:b/>
        </w:rPr>
        <w:t>PC3</w:t>
      </w:r>
      <w:r>
        <w:t>. La requête ping devrait échouer.</w:t>
      </w:r>
    </w:p>
    <w:p w:rsidR="00E31A44" w:rsidRDefault="00E31A44" w:rsidP="0022761D">
      <w:pPr>
        <w:pStyle w:val="Heading3"/>
        <w:spacing w:before="120" w:line="360" w:lineRule="auto"/>
      </w:pPr>
      <w:r>
        <w:t>Identifiez la source du problème de connectivité.</w:t>
      </w:r>
    </w:p>
    <w:p w:rsidR="0093296A" w:rsidRDefault="00E31A44" w:rsidP="0022761D">
      <w:pPr>
        <w:pStyle w:val="SubStepAlpha"/>
        <w:spacing w:before="0" w:line="360" w:lineRule="auto"/>
      </w:pPr>
      <w:r>
        <w:t xml:space="preserve">À partir de </w:t>
      </w:r>
      <w:r>
        <w:rPr>
          <w:b/>
        </w:rPr>
        <w:t>PC1</w:t>
      </w:r>
      <w:r>
        <w:t xml:space="preserve">, exécutez la commande requise pour tracer la route vers </w:t>
      </w:r>
      <w:r>
        <w:rPr>
          <w:b/>
        </w:rPr>
        <w:t>PC3</w:t>
      </w:r>
      <w:r>
        <w:t>.</w:t>
      </w:r>
    </w:p>
    <w:p w:rsidR="0093296A" w:rsidRDefault="0093296A" w:rsidP="0022761D">
      <w:pPr>
        <w:pStyle w:val="Heading4"/>
        <w:spacing w:line="360" w:lineRule="auto"/>
      </w:pPr>
      <w:r>
        <w:t>Question :</w:t>
      </w:r>
    </w:p>
    <w:p w:rsidR="0093296A" w:rsidRDefault="00E31A44" w:rsidP="0022761D">
      <w:pPr>
        <w:pStyle w:val="BodyTextL50"/>
        <w:spacing w:before="0" w:line="360" w:lineRule="auto"/>
      </w:pPr>
      <w:r>
        <w:t>Quelle était la dernière adresse IPv4 correcte atteinte ?</w:t>
      </w:r>
    </w:p>
    <w:p w:rsidR="00E31A44" w:rsidRDefault="00E31A44" w:rsidP="0022761D">
      <w:pPr>
        <w:pStyle w:val="SubStepAlpha"/>
        <w:spacing w:line="360" w:lineRule="auto"/>
      </w:pPr>
      <w:r>
        <w:t xml:space="preserve">La commande trace s'arrête finalement après 30 tentatives. Appuyez sur </w:t>
      </w:r>
      <w:r>
        <w:rPr>
          <w:b/>
        </w:rPr>
        <w:t>Ctrl</w:t>
      </w:r>
      <w:r>
        <w:t xml:space="preserve"> + </w:t>
      </w:r>
      <w:r>
        <w:rPr>
          <w:b/>
        </w:rPr>
        <w:t>C</w:t>
      </w:r>
      <w:r>
        <w:t xml:space="preserve"> pour arrêter la commande trace avant les 30 tentatives.</w:t>
      </w:r>
    </w:p>
    <w:p w:rsidR="0093296A" w:rsidRDefault="00E31A44" w:rsidP="0022761D">
      <w:pPr>
        <w:pStyle w:val="SubStepAlpha"/>
        <w:spacing w:before="0" w:line="360" w:lineRule="auto"/>
      </w:pPr>
      <w:r>
        <w:t xml:space="preserve">À partir de </w:t>
      </w:r>
      <w:r>
        <w:rPr>
          <w:b/>
        </w:rPr>
        <w:t>PC3</w:t>
      </w:r>
      <w:r>
        <w:t xml:space="preserve">, exécutez la commande requise pour tracer la route vers </w:t>
      </w:r>
      <w:r>
        <w:rPr>
          <w:b/>
        </w:rPr>
        <w:t>PC1</w:t>
      </w:r>
      <w:r>
        <w:t>.</w:t>
      </w:r>
    </w:p>
    <w:p w:rsidR="0093296A" w:rsidRDefault="0093296A" w:rsidP="0022761D">
      <w:pPr>
        <w:pStyle w:val="Heading4"/>
        <w:spacing w:line="360" w:lineRule="auto"/>
      </w:pPr>
      <w:r>
        <w:lastRenderedPageBreak/>
        <w:t>Question :</w:t>
      </w:r>
    </w:p>
    <w:p w:rsidR="0093296A" w:rsidRDefault="00E31A44" w:rsidP="0022761D">
      <w:pPr>
        <w:pStyle w:val="BodyTextL50"/>
        <w:spacing w:before="0" w:line="360" w:lineRule="auto"/>
      </w:pPr>
      <w:r>
        <w:t>Quelle était la dernière adresse IPv4 correcte atteinte ?</w:t>
      </w:r>
    </w:p>
    <w:p w:rsidR="00E31A44" w:rsidRDefault="00E31A44" w:rsidP="0022761D">
      <w:pPr>
        <w:pStyle w:val="SubStepAlpha"/>
        <w:spacing w:line="360" w:lineRule="auto"/>
      </w:pPr>
      <w:r>
        <w:t xml:space="preserve">Appuyez sur </w:t>
      </w:r>
      <w:r>
        <w:rPr>
          <w:b/>
        </w:rPr>
        <w:t>Ctrl</w:t>
      </w:r>
      <w:r>
        <w:t xml:space="preserve"> + </w:t>
      </w:r>
      <w:r>
        <w:rPr>
          <w:b/>
        </w:rPr>
        <w:t>C</w:t>
      </w:r>
      <w:r>
        <w:t xml:space="preserve"> pour arrêter la commande traceroute.</w:t>
      </w:r>
    </w:p>
    <w:p w:rsidR="00290231" w:rsidRDefault="00290231" w:rsidP="0022761D">
      <w:pPr>
        <w:pStyle w:val="ConfigWindow"/>
        <w:spacing w:line="360" w:lineRule="auto"/>
      </w:pPr>
      <w:r>
        <w:t>Ouvrez la fenêtre de configuration.</w:t>
      </w:r>
    </w:p>
    <w:p w:rsidR="00E31A44" w:rsidRDefault="00E31A44" w:rsidP="0022761D">
      <w:pPr>
        <w:pStyle w:val="SubStepAlpha"/>
        <w:spacing w:before="0" w:line="360" w:lineRule="auto"/>
      </w:pPr>
      <w:r>
        <w:t xml:space="preserve">Cliquez sur </w:t>
      </w:r>
      <w:r>
        <w:rPr>
          <w:b/>
        </w:rPr>
        <w:t>R1</w:t>
      </w:r>
      <w:r>
        <w:t xml:space="preserve">. Appuyez sur </w:t>
      </w:r>
      <w:r>
        <w:rPr>
          <w:b/>
        </w:rPr>
        <w:t>Entrée</w:t>
      </w:r>
      <w:r>
        <w:t xml:space="preserve"> et connectez-vous au routeur.</w:t>
      </w:r>
    </w:p>
    <w:p w:rsidR="0093296A" w:rsidRDefault="00E31A44" w:rsidP="0022761D">
      <w:pPr>
        <w:pStyle w:val="SubStepAlpha"/>
        <w:spacing w:line="360" w:lineRule="auto"/>
      </w:pPr>
      <w:r>
        <w:t xml:space="preserve">Exécutez la commande </w:t>
      </w:r>
      <w:r>
        <w:rPr>
          <w:b/>
        </w:rPr>
        <w:t>show ip interface brief</w:t>
      </w:r>
      <w:r>
        <w:t xml:space="preserve"> pour répertorier les interfaces ainsi que leur état. Il existe deux adresses IPv4 sur le routeur. Une de ces adresses doit avoir été enregistrée à l'étape 2a.</w:t>
      </w:r>
    </w:p>
    <w:p w:rsidR="0093296A" w:rsidRDefault="0093296A" w:rsidP="0022761D">
      <w:pPr>
        <w:pStyle w:val="Heading4"/>
        <w:spacing w:line="360" w:lineRule="auto"/>
      </w:pPr>
      <w:r>
        <w:t>Question :</w:t>
      </w:r>
    </w:p>
    <w:p w:rsidR="0093296A" w:rsidRDefault="00E31A44" w:rsidP="0022761D">
      <w:pPr>
        <w:pStyle w:val="BodyTextL50"/>
        <w:spacing w:before="0" w:line="360" w:lineRule="auto"/>
      </w:pPr>
      <w:r>
        <w:t>Quelle est l'autre adresse ?</w:t>
      </w:r>
    </w:p>
    <w:p w:rsidR="0093296A" w:rsidRDefault="00E31A44" w:rsidP="0022761D">
      <w:pPr>
        <w:pStyle w:val="SubStepAlpha"/>
        <w:spacing w:line="360" w:lineRule="auto"/>
      </w:pPr>
      <w:r>
        <w:t xml:space="preserve">Exécutez la commande </w:t>
      </w:r>
      <w:r>
        <w:rPr>
          <w:b/>
        </w:rPr>
        <w:t>show ip route</w:t>
      </w:r>
      <w:r>
        <w:t xml:space="preserve"> pour répertorier les réseaux auxquels le routeur est connecté. Notez qu'il existe deux réseaux connectés à l'interface </w:t>
      </w:r>
      <w:r>
        <w:rPr>
          <w:b/>
        </w:rPr>
        <w:t>Serial0/0/1</w:t>
      </w:r>
      <w:r>
        <w:t>.</w:t>
      </w:r>
    </w:p>
    <w:p w:rsidR="0093296A" w:rsidRDefault="0093296A" w:rsidP="0022761D">
      <w:pPr>
        <w:pStyle w:val="Heading4"/>
        <w:spacing w:line="360" w:lineRule="auto"/>
      </w:pPr>
      <w:r>
        <w:t>Question :</w:t>
      </w:r>
    </w:p>
    <w:p w:rsidR="0093296A" w:rsidRDefault="00E31A44" w:rsidP="0022761D">
      <w:pPr>
        <w:pStyle w:val="BodyTextL50"/>
        <w:spacing w:before="0" w:line="360" w:lineRule="auto"/>
      </w:pPr>
      <w:r>
        <w:t>Quelles sont-elles ?</w:t>
      </w:r>
    </w:p>
    <w:p w:rsidR="0093296A" w:rsidRDefault="00E31A44" w:rsidP="0022761D">
      <w:pPr>
        <w:pStyle w:val="SubStepAlpha"/>
        <w:spacing w:line="360" w:lineRule="auto"/>
      </w:pPr>
      <w:r>
        <w:t xml:space="preserve">Répétez les étapes 2e à 2g avec </w:t>
      </w:r>
      <w:r>
        <w:rPr>
          <w:b/>
        </w:rPr>
        <w:t>R3</w:t>
      </w:r>
      <w:r>
        <w:t xml:space="preserve"> et enregistrez les réponses ici.</w:t>
      </w:r>
    </w:p>
    <w:p w:rsidR="00E31A44" w:rsidRDefault="00E31A44" w:rsidP="0022761D">
      <w:pPr>
        <w:pStyle w:val="SubStepAlpha"/>
        <w:spacing w:before="0" w:line="360" w:lineRule="auto"/>
      </w:pPr>
      <w:r>
        <w:t xml:space="preserve">Cliquez sur </w:t>
      </w:r>
      <w:r>
        <w:rPr>
          <w:b/>
        </w:rPr>
        <w:t>R2</w:t>
      </w:r>
      <w:r>
        <w:t xml:space="preserve">. Appuyez sur </w:t>
      </w:r>
      <w:r>
        <w:rPr>
          <w:b/>
        </w:rPr>
        <w:t>Entrée</w:t>
      </w:r>
      <w:r>
        <w:t xml:space="preserve"> et connectez-vous au routeur.</w:t>
      </w:r>
    </w:p>
    <w:p w:rsidR="0093296A" w:rsidRDefault="00E31A44" w:rsidP="0022761D">
      <w:pPr>
        <w:pStyle w:val="SubStepAlpha"/>
        <w:spacing w:line="360" w:lineRule="auto"/>
      </w:pPr>
      <w:r>
        <w:t xml:space="preserve">Entrez la commande </w:t>
      </w:r>
      <w:r>
        <w:rPr>
          <w:b/>
        </w:rPr>
        <w:t>show ip interface brief</w:t>
      </w:r>
      <w:r>
        <w:t xml:space="preserve"> et enregistrez vos adresses.</w:t>
      </w:r>
    </w:p>
    <w:p w:rsidR="00E31A44" w:rsidRDefault="00E31A44" w:rsidP="0022761D">
      <w:pPr>
        <w:pStyle w:val="SubStepAlpha"/>
        <w:spacing w:line="360" w:lineRule="auto"/>
      </w:pPr>
      <w:r>
        <w:t>Effectuez plusieurs tests si cela vous permet d'identifier le problème. Le mode Simulation est disponible.</w:t>
      </w:r>
    </w:p>
    <w:p w:rsidR="00290231" w:rsidRDefault="00290231" w:rsidP="0022761D">
      <w:pPr>
        <w:pStyle w:val="ConfigWindow"/>
        <w:spacing w:line="360" w:lineRule="auto"/>
      </w:pPr>
      <w:r>
        <w:t>Fermez la fenêtre de configuration.</w:t>
      </w:r>
    </w:p>
    <w:p w:rsidR="00E31A44" w:rsidRDefault="00E31A44" w:rsidP="0022761D">
      <w:pPr>
        <w:pStyle w:val="Heading3"/>
        <w:spacing w:before="120" w:line="360" w:lineRule="auto"/>
      </w:pPr>
      <w:r>
        <w:t>Proposez une solution pour résoudre le problème.</w:t>
      </w:r>
    </w:p>
    <w:p w:rsidR="00290231" w:rsidRDefault="00E31A44" w:rsidP="0022761D">
      <w:pPr>
        <w:pStyle w:val="BodyTextL25"/>
        <w:spacing w:line="360" w:lineRule="auto"/>
      </w:pPr>
      <w:r>
        <w:t>Comparez les réponses que vous avez fournies à l'étape 2 avec la documentation relative au réseau dont vous disposez.</w:t>
      </w:r>
    </w:p>
    <w:p w:rsidR="00290231" w:rsidRDefault="00290231" w:rsidP="0022761D">
      <w:pPr>
        <w:pStyle w:val="Heading4"/>
        <w:spacing w:line="360" w:lineRule="auto"/>
      </w:pPr>
      <w:r>
        <w:t>Question :</w:t>
      </w:r>
    </w:p>
    <w:p w:rsidR="00290231" w:rsidRDefault="00E31A44" w:rsidP="0022761D">
      <w:pPr>
        <w:pStyle w:val="BodyTextL50"/>
        <w:spacing w:before="0" w:line="360" w:lineRule="auto"/>
      </w:pPr>
      <w:r>
        <w:t>Quelle est l'origine de l'erreur?</w:t>
      </w:r>
    </w:p>
    <w:p w:rsidR="00290231" w:rsidRDefault="00E31A44" w:rsidP="0022761D">
      <w:pPr>
        <w:pStyle w:val="BodyTextL50"/>
        <w:spacing w:line="360" w:lineRule="auto"/>
      </w:pPr>
      <w:r>
        <w:t>Quelle solution proposeriez-vous pour résoudre le problème ?</w:t>
      </w:r>
    </w:p>
    <w:p w:rsidR="00E31A44" w:rsidRDefault="00E31A44" w:rsidP="0022761D">
      <w:pPr>
        <w:pStyle w:val="Heading3"/>
        <w:spacing w:line="360" w:lineRule="auto"/>
      </w:pPr>
      <w:r>
        <w:t>Mettez en œuvre le plan.</w:t>
      </w:r>
    </w:p>
    <w:p w:rsidR="00E31A44" w:rsidRDefault="00E31A44" w:rsidP="0022761D">
      <w:pPr>
        <w:pStyle w:val="BodyTextL25"/>
        <w:spacing w:line="360" w:lineRule="auto"/>
      </w:pPr>
      <w:r>
        <w:t>Mettez en œuvre la solution que vous avez proposée à l'étape 3b.</w:t>
      </w:r>
    </w:p>
    <w:p w:rsidR="00E31A44" w:rsidRDefault="00E31A44" w:rsidP="0022761D">
      <w:pPr>
        <w:pStyle w:val="Heading3"/>
        <w:spacing w:line="360" w:lineRule="auto"/>
      </w:pPr>
      <w:r>
        <w:t>Vérifiez que la connexion est rétablie.</w:t>
      </w:r>
    </w:p>
    <w:p w:rsidR="00E31A44" w:rsidRDefault="00E31A44" w:rsidP="0022761D">
      <w:pPr>
        <w:pStyle w:val="SubStepAlpha"/>
        <w:spacing w:line="360" w:lineRule="auto"/>
      </w:pPr>
      <w:r>
        <w:t xml:space="preserve">À partir de </w:t>
      </w:r>
      <w:r>
        <w:rPr>
          <w:b/>
        </w:rPr>
        <w:t>PC1</w:t>
      </w:r>
      <w:r>
        <w:t xml:space="preserve">, testez la connectivité avec </w:t>
      </w:r>
      <w:r>
        <w:rPr>
          <w:b/>
        </w:rPr>
        <w:t>PC3</w:t>
      </w:r>
      <w:r>
        <w:t>.</w:t>
      </w:r>
    </w:p>
    <w:p w:rsidR="00290231" w:rsidRDefault="00E31A44" w:rsidP="0022761D">
      <w:pPr>
        <w:pStyle w:val="SubStepAlpha"/>
        <w:spacing w:line="360" w:lineRule="auto"/>
      </w:pPr>
      <w:r>
        <w:t xml:space="preserve">À partir de </w:t>
      </w:r>
      <w:r>
        <w:rPr>
          <w:b/>
        </w:rPr>
        <w:t>PC3</w:t>
      </w:r>
      <w:r>
        <w:t xml:space="preserve">, testez la connectivité avec </w:t>
      </w:r>
      <w:r>
        <w:rPr>
          <w:b/>
        </w:rPr>
        <w:t>PC1</w:t>
      </w:r>
      <w:r>
        <w:t>.</w:t>
      </w:r>
    </w:p>
    <w:p w:rsidR="00290231" w:rsidRDefault="00290231" w:rsidP="0022761D">
      <w:pPr>
        <w:pStyle w:val="Heading4"/>
        <w:spacing w:line="360" w:lineRule="auto"/>
      </w:pPr>
      <w:r>
        <w:t>Question :</w:t>
      </w:r>
    </w:p>
    <w:p w:rsidR="00290231" w:rsidRDefault="00E31A44" w:rsidP="0022761D">
      <w:pPr>
        <w:pStyle w:val="BodyTextL50"/>
        <w:spacing w:before="0" w:line="360" w:lineRule="auto"/>
      </w:pPr>
      <w:r>
        <w:t>Le problème est-il résolu ?</w:t>
      </w:r>
    </w:p>
    <w:p w:rsidR="00E31A44" w:rsidRDefault="00E31A44" w:rsidP="0022761D">
      <w:pPr>
        <w:pStyle w:val="Heading3"/>
        <w:spacing w:line="360" w:lineRule="auto"/>
      </w:pPr>
      <w:r>
        <w:lastRenderedPageBreak/>
        <w:t>Documenter la solution</w:t>
      </w:r>
    </w:p>
    <w:p w:rsidR="00E31A44" w:rsidRDefault="00E31A44" w:rsidP="0022761D">
      <w:pPr>
        <w:pStyle w:val="Heading2"/>
        <w:spacing w:line="360" w:lineRule="auto"/>
      </w:pPr>
      <w:r>
        <w:t>Tester et restaurer la connectivité IPv6</w:t>
      </w:r>
    </w:p>
    <w:p w:rsidR="00E31A44" w:rsidRDefault="00E31A44" w:rsidP="0022761D">
      <w:pPr>
        <w:pStyle w:val="Heading3"/>
        <w:spacing w:line="360" w:lineRule="auto"/>
      </w:pPr>
      <w:r>
        <w:t>Utilisez les commandes ipv6config et ping pour vérifier la connectivité.</w:t>
      </w:r>
    </w:p>
    <w:p w:rsidR="00E31A44" w:rsidRDefault="00E31A44" w:rsidP="0022761D">
      <w:pPr>
        <w:pStyle w:val="SubStepAlpha"/>
        <w:spacing w:before="0" w:line="360" w:lineRule="auto"/>
      </w:pPr>
      <w:r>
        <w:t xml:space="preserve">Cliquez sur </w:t>
      </w:r>
      <w:r>
        <w:rPr>
          <w:b/>
        </w:rPr>
        <w:t>PC2</w:t>
      </w:r>
      <w:r>
        <w:t xml:space="preserve"> et ouvrez l' </w:t>
      </w:r>
      <w:r w:rsidRPr="00C929AA">
        <w:rPr>
          <w:b/>
        </w:rPr>
        <w:t>invite de commandes</w:t>
      </w:r>
      <w:r>
        <w:t>.</w:t>
      </w:r>
    </w:p>
    <w:p w:rsidR="00E31A44" w:rsidRPr="00027996" w:rsidRDefault="00E31A44" w:rsidP="0022761D">
      <w:pPr>
        <w:pStyle w:val="SubStepAlpha"/>
        <w:spacing w:line="360" w:lineRule="auto"/>
      </w:pPr>
      <w:r>
        <w:t xml:space="preserve">Saisissez la commande </w:t>
      </w:r>
      <w:r>
        <w:rPr>
          <w:b/>
        </w:rPr>
        <w:t>ipv6config /all</w:t>
      </w:r>
      <w:r>
        <w:t xml:space="preserve"> pour obtenir les informations relatives à IPv6. Complétez la </w:t>
      </w:r>
      <w:r>
        <w:rPr>
          <w:b/>
        </w:rPr>
        <w:t>table d'adressage</w:t>
      </w:r>
      <w:r>
        <w:t xml:space="preserve"> avec l'adresse IPv6, le préfixe de sous-réseau et la passerelle par défaut.</w:t>
      </w:r>
    </w:p>
    <w:p w:rsidR="00E31A44" w:rsidRDefault="00E31A44" w:rsidP="0022761D">
      <w:pPr>
        <w:pStyle w:val="SubStepAlpha"/>
        <w:spacing w:line="360" w:lineRule="auto"/>
      </w:pPr>
      <w:r>
        <w:t xml:space="preserve">Cliquez sur </w:t>
      </w:r>
      <w:r>
        <w:rPr>
          <w:b/>
        </w:rPr>
        <w:t>PC4</w:t>
      </w:r>
      <w:r>
        <w:t xml:space="preserve"> et ouvrez l' </w:t>
      </w:r>
      <w:r w:rsidRPr="00C929AA">
        <w:rPr>
          <w:b/>
        </w:rPr>
        <w:t>invite de commandes.</w:t>
      </w:r>
    </w:p>
    <w:p w:rsidR="00E31A44" w:rsidRPr="00027996" w:rsidRDefault="00E31A44" w:rsidP="0022761D">
      <w:pPr>
        <w:pStyle w:val="SubStepAlpha"/>
        <w:spacing w:line="360" w:lineRule="auto"/>
      </w:pPr>
      <w:r>
        <w:t xml:space="preserve">Saisissez la commande </w:t>
      </w:r>
      <w:r>
        <w:rPr>
          <w:b/>
        </w:rPr>
        <w:t>ipv6config /all</w:t>
      </w:r>
      <w:r>
        <w:t xml:space="preserve"> pour obtenir les informations relatives à IPv6. Complétez la </w:t>
      </w:r>
      <w:r>
        <w:rPr>
          <w:b/>
        </w:rPr>
        <w:t>table d'adressage</w:t>
      </w:r>
      <w:r>
        <w:t xml:space="preserve"> avec l'adresse IPv6, le préfixe de sous-réseau et la passerelle par défaut.</w:t>
      </w:r>
    </w:p>
    <w:p w:rsidR="00E31A44" w:rsidRDefault="00E31A44" w:rsidP="0022761D">
      <w:pPr>
        <w:pStyle w:val="SubStepAlpha"/>
        <w:spacing w:line="360" w:lineRule="auto"/>
      </w:pPr>
      <w:r>
        <w:t xml:space="preserve">Testez la connectivité entre </w:t>
      </w:r>
      <w:r>
        <w:rPr>
          <w:b/>
        </w:rPr>
        <w:t>PC2</w:t>
      </w:r>
      <w:r>
        <w:t xml:space="preserve"> et </w:t>
      </w:r>
      <w:r>
        <w:rPr>
          <w:b/>
        </w:rPr>
        <w:t>PC4</w:t>
      </w:r>
      <w:r>
        <w:t>. La requête ping devrait échouer.</w:t>
      </w:r>
    </w:p>
    <w:p w:rsidR="00E31A44" w:rsidRDefault="00E31A44" w:rsidP="0022761D">
      <w:pPr>
        <w:pStyle w:val="Heading3"/>
        <w:spacing w:before="120" w:line="360" w:lineRule="auto"/>
      </w:pPr>
      <w:r>
        <w:t>Identifiez la source du problème de connectivité.</w:t>
      </w:r>
    </w:p>
    <w:p w:rsidR="00E34EBE" w:rsidRDefault="00E31A44" w:rsidP="0022761D">
      <w:pPr>
        <w:pStyle w:val="SubStepAlpha"/>
        <w:spacing w:before="0" w:line="360" w:lineRule="auto"/>
      </w:pPr>
      <w:r>
        <w:t xml:space="preserve">À partir de </w:t>
      </w:r>
      <w:r>
        <w:rPr>
          <w:b/>
        </w:rPr>
        <w:t>PC2</w:t>
      </w:r>
      <w:r>
        <w:t xml:space="preserve">, exécutez la commande requise pour tracer la route vers </w:t>
      </w:r>
      <w:r>
        <w:rPr>
          <w:b/>
        </w:rPr>
        <w:t>PC4</w:t>
      </w:r>
      <w:r>
        <w:t>.</w:t>
      </w:r>
    </w:p>
    <w:p w:rsidR="00E34EBE" w:rsidRDefault="00E34EBE" w:rsidP="0022761D">
      <w:pPr>
        <w:pStyle w:val="Heading4"/>
        <w:spacing w:line="360" w:lineRule="auto"/>
      </w:pPr>
      <w:r>
        <w:t>Question :</w:t>
      </w:r>
    </w:p>
    <w:p w:rsidR="00E34EBE" w:rsidRDefault="00E31A44" w:rsidP="0022761D">
      <w:pPr>
        <w:pStyle w:val="BodyTextL50"/>
        <w:spacing w:before="0" w:line="360" w:lineRule="auto"/>
      </w:pPr>
      <w:r>
        <w:t>Quelle était la dernière adresse IPv6 correcte atteinte ?</w:t>
      </w:r>
    </w:p>
    <w:p w:rsidR="00E31A44" w:rsidRDefault="00E31A44" w:rsidP="0022761D">
      <w:pPr>
        <w:pStyle w:val="SubStepAlpha"/>
        <w:spacing w:line="360" w:lineRule="auto"/>
      </w:pPr>
      <w:r>
        <w:t xml:space="preserve">La commande trace s'arrête finalement après 30 tentatives. Appuyez sur </w:t>
      </w:r>
      <w:r>
        <w:rPr>
          <w:b/>
        </w:rPr>
        <w:t>Ctrl</w:t>
      </w:r>
      <w:r>
        <w:t>+</w:t>
      </w:r>
      <w:r>
        <w:rPr>
          <w:b/>
        </w:rPr>
        <w:t>C</w:t>
      </w:r>
      <w:r>
        <w:t xml:space="preserve"> pour arrêter la commande trace avant les 30 tentatives.</w:t>
      </w:r>
    </w:p>
    <w:p w:rsidR="00E34EBE" w:rsidRDefault="00E31A44" w:rsidP="0022761D">
      <w:pPr>
        <w:pStyle w:val="SubStepAlpha"/>
        <w:spacing w:line="360" w:lineRule="auto"/>
      </w:pPr>
      <w:r>
        <w:t xml:space="preserve">À partir de </w:t>
      </w:r>
      <w:r>
        <w:rPr>
          <w:b/>
        </w:rPr>
        <w:t>PC4</w:t>
      </w:r>
      <w:r>
        <w:t xml:space="preserve">, exécutez la commande requise pour tracer la route vers </w:t>
      </w:r>
      <w:r>
        <w:rPr>
          <w:b/>
        </w:rPr>
        <w:t>PC2</w:t>
      </w:r>
      <w:r>
        <w:t>.</w:t>
      </w:r>
    </w:p>
    <w:p w:rsidR="00E34EBE" w:rsidRDefault="00E34EBE" w:rsidP="0022761D">
      <w:pPr>
        <w:pStyle w:val="Heading4"/>
        <w:spacing w:line="360" w:lineRule="auto"/>
      </w:pPr>
      <w:r>
        <w:t>Question :</w:t>
      </w:r>
    </w:p>
    <w:p w:rsidR="00E34EBE" w:rsidRDefault="00E31A44" w:rsidP="0022761D">
      <w:pPr>
        <w:pStyle w:val="BodyTextL50"/>
        <w:spacing w:before="0" w:line="360" w:lineRule="auto"/>
      </w:pPr>
      <w:r>
        <w:t>Quelle était la dernière adresse IPv6 correcte atteinte ?</w:t>
      </w:r>
    </w:p>
    <w:p w:rsidR="00E31A44" w:rsidRDefault="00E31A44" w:rsidP="0022761D">
      <w:pPr>
        <w:pStyle w:val="SubStepAlpha"/>
        <w:spacing w:line="360" w:lineRule="auto"/>
      </w:pPr>
      <w:r>
        <w:t xml:space="preserve">Appuyez sur </w:t>
      </w:r>
      <w:r>
        <w:rPr>
          <w:b/>
        </w:rPr>
        <w:t>Ctrl</w:t>
      </w:r>
      <w:r>
        <w:t xml:space="preserve"> + </w:t>
      </w:r>
      <w:r>
        <w:rPr>
          <w:b/>
        </w:rPr>
        <w:t>C</w:t>
      </w:r>
      <w:r>
        <w:t xml:space="preserve"> pour arrêter la commande trace.</w:t>
      </w:r>
    </w:p>
    <w:p w:rsidR="00E31A44" w:rsidRDefault="00E31A44" w:rsidP="0022761D">
      <w:pPr>
        <w:pStyle w:val="SubStepAlpha"/>
        <w:spacing w:line="360" w:lineRule="auto"/>
      </w:pPr>
      <w:r>
        <w:t xml:space="preserve">Cliquez sur </w:t>
      </w:r>
      <w:r>
        <w:rPr>
          <w:b/>
        </w:rPr>
        <w:t>R3</w:t>
      </w:r>
      <w:r>
        <w:t xml:space="preserve">. Appuyez sur </w:t>
      </w:r>
      <w:r>
        <w:rPr>
          <w:b/>
        </w:rPr>
        <w:t>Entrée</w:t>
      </w:r>
      <w:r>
        <w:t xml:space="preserve"> et connectez-vous au routeur.</w:t>
      </w:r>
    </w:p>
    <w:p w:rsidR="00E34EBE" w:rsidRDefault="00E31A44" w:rsidP="0022761D">
      <w:pPr>
        <w:pStyle w:val="SubStepAlpha"/>
        <w:spacing w:line="360" w:lineRule="auto"/>
      </w:pPr>
      <w:r>
        <w:t xml:space="preserve">Exécutez la commande </w:t>
      </w:r>
      <w:r>
        <w:rPr>
          <w:b/>
        </w:rPr>
        <w:t>show ipv6 interface brief</w:t>
      </w:r>
      <w:r>
        <w:t xml:space="preserve"> pour répertorier les interfaces ainsi que leur état. Il existe deux adresses IPv6 sur le routeur. L'une d'entre elles doit correspondre à l'adresse de passerelle enregistrée à l'étape 1d.</w:t>
      </w:r>
    </w:p>
    <w:p w:rsidR="00E34EBE" w:rsidRDefault="00E34EBE" w:rsidP="0022761D">
      <w:pPr>
        <w:pStyle w:val="Heading4"/>
        <w:spacing w:line="360" w:lineRule="auto"/>
      </w:pPr>
      <w:r>
        <w:t>Question :</w:t>
      </w:r>
    </w:p>
    <w:p w:rsidR="00E34EBE" w:rsidRDefault="00E31A44" w:rsidP="0022761D">
      <w:pPr>
        <w:pStyle w:val="BodyTextL50"/>
        <w:spacing w:before="0" w:line="360" w:lineRule="auto"/>
      </w:pPr>
      <w:r>
        <w:t>Y a-t-il une différence ?</w:t>
      </w:r>
    </w:p>
    <w:p w:rsidR="00E31A44" w:rsidRDefault="00E31A44" w:rsidP="0022761D">
      <w:pPr>
        <w:pStyle w:val="SubStepAlpha"/>
        <w:spacing w:line="360" w:lineRule="auto"/>
      </w:pPr>
      <w:r>
        <w:t>Effectuez plusieurs tests si cela vous permet d'identifier le problème. Le mode Simulation est disponible.</w:t>
      </w:r>
    </w:p>
    <w:p w:rsidR="00E34EBE" w:rsidRDefault="00E34EBE" w:rsidP="0022761D">
      <w:pPr>
        <w:pStyle w:val="ConfigWindow"/>
        <w:spacing w:line="360" w:lineRule="auto"/>
      </w:pPr>
      <w:r>
        <w:t>Fermez la fenêtre d'invite de commandes.</w:t>
      </w:r>
    </w:p>
    <w:p w:rsidR="00E31A44" w:rsidRDefault="00E31A44" w:rsidP="0022761D">
      <w:pPr>
        <w:pStyle w:val="Heading3"/>
        <w:spacing w:before="120" w:line="360" w:lineRule="auto"/>
      </w:pPr>
      <w:r>
        <w:t>Proposez une solution pour résoudre le problème.</w:t>
      </w:r>
    </w:p>
    <w:p w:rsidR="00E34EBE" w:rsidRDefault="00E31A44" w:rsidP="0022761D">
      <w:pPr>
        <w:pStyle w:val="BodyTextL25"/>
        <w:spacing w:line="360" w:lineRule="auto"/>
      </w:pPr>
      <w:r>
        <w:t>Comparez les réponses que vous avez fournies à l'étape 2 avec la documentation relative au réseau dont vous disposez.</w:t>
      </w:r>
    </w:p>
    <w:p w:rsidR="00E34EBE" w:rsidRDefault="00E34EBE" w:rsidP="0022761D">
      <w:pPr>
        <w:pStyle w:val="Heading4"/>
        <w:spacing w:line="360" w:lineRule="auto"/>
      </w:pPr>
      <w:r>
        <w:lastRenderedPageBreak/>
        <w:t>Question :</w:t>
      </w:r>
    </w:p>
    <w:p w:rsidR="00E34EBE" w:rsidRDefault="00E31A44" w:rsidP="0022761D">
      <w:pPr>
        <w:pStyle w:val="BodyTextL50"/>
        <w:spacing w:before="0" w:line="360" w:lineRule="auto"/>
      </w:pPr>
      <w:r>
        <w:t>Quelle est l'origine de l'erreur?</w:t>
      </w:r>
    </w:p>
    <w:p w:rsidR="00E34EBE" w:rsidRDefault="00E31A44" w:rsidP="0022761D">
      <w:pPr>
        <w:pStyle w:val="BodyTextL50"/>
        <w:spacing w:line="360" w:lineRule="auto"/>
      </w:pPr>
      <w:r>
        <w:t>Quelle solution proposeriez-vous pour résoudre le problème ?</w:t>
      </w:r>
    </w:p>
    <w:p w:rsidR="00E31A44" w:rsidRDefault="00E31A44" w:rsidP="0022761D">
      <w:pPr>
        <w:pStyle w:val="Heading3"/>
        <w:spacing w:line="360" w:lineRule="auto"/>
      </w:pPr>
      <w:r>
        <w:t>Mettez en œuvre le plan.</w:t>
      </w:r>
    </w:p>
    <w:p w:rsidR="00E31A44" w:rsidRDefault="00E31A44" w:rsidP="0022761D">
      <w:pPr>
        <w:pStyle w:val="BodyTextL25"/>
        <w:spacing w:line="360" w:lineRule="auto"/>
      </w:pPr>
      <w:r>
        <w:t>Mettez en œuvre la solution que vous avez proposée à l'étape 3b.</w:t>
      </w:r>
    </w:p>
    <w:p w:rsidR="00E31A44" w:rsidRDefault="00E31A44" w:rsidP="0022761D">
      <w:pPr>
        <w:pStyle w:val="Heading3"/>
        <w:spacing w:line="360" w:lineRule="auto"/>
      </w:pPr>
      <w:r>
        <w:t>Vérifiez que la connexion est rétablie.</w:t>
      </w:r>
    </w:p>
    <w:p w:rsidR="00E31A44" w:rsidRDefault="00E31A44" w:rsidP="0022761D">
      <w:pPr>
        <w:pStyle w:val="SubStepAlpha"/>
        <w:spacing w:line="360" w:lineRule="auto"/>
      </w:pPr>
      <w:r>
        <w:t xml:space="preserve">À partir de </w:t>
      </w:r>
      <w:r>
        <w:rPr>
          <w:b/>
        </w:rPr>
        <w:t>PC2</w:t>
      </w:r>
      <w:r>
        <w:t xml:space="preserve">, testez la connectivité avec </w:t>
      </w:r>
      <w:r>
        <w:rPr>
          <w:b/>
        </w:rPr>
        <w:t>PC4</w:t>
      </w:r>
      <w:r>
        <w:t>.</w:t>
      </w:r>
    </w:p>
    <w:p w:rsidR="00E34EBE" w:rsidRDefault="00E31A44" w:rsidP="0022761D">
      <w:pPr>
        <w:pStyle w:val="SubStepAlpha"/>
        <w:spacing w:line="360" w:lineRule="auto"/>
      </w:pPr>
      <w:r>
        <w:t xml:space="preserve">À partir de </w:t>
      </w:r>
      <w:r>
        <w:rPr>
          <w:b/>
        </w:rPr>
        <w:t>PC4</w:t>
      </w:r>
      <w:r>
        <w:t xml:space="preserve">, testez la connectivité avec </w:t>
      </w:r>
      <w:r>
        <w:rPr>
          <w:b/>
        </w:rPr>
        <w:t>PC2</w:t>
      </w:r>
      <w:r>
        <w:t>.</w:t>
      </w:r>
    </w:p>
    <w:p w:rsidR="00E34EBE" w:rsidRDefault="00E34EBE" w:rsidP="0022761D">
      <w:pPr>
        <w:pStyle w:val="Heading4"/>
        <w:spacing w:line="360" w:lineRule="auto"/>
      </w:pPr>
      <w:r>
        <w:t>Question :</w:t>
      </w:r>
    </w:p>
    <w:p w:rsidR="00E34EBE" w:rsidRDefault="00E34EBE" w:rsidP="0022761D">
      <w:pPr>
        <w:pStyle w:val="BodyTextL50"/>
        <w:spacing w:before="0" w:line="360" w:lineRule="auto"/>
      </w:pPr>
      <w:r>
        <w:t>Le problème est-il résolu ?</w:t>
      </w:r>
    </w:p>
    <w:p w:rsidR="00E31A44" w:rsidRDefault="00E31A44" w:rsidP="0022761D">
      <w:pPr>
        <w:pStyle w:val="Heading3"/>
        <w:spacing w:line="360" w:lineRule="auto"/>
      </w:pPr>
      <w:bookmarkStart w:id="0" w:name="_GoBack"/>
      <w:bookmarkEnd w:id="0"/>
      <w:r>
        <w:t>Documenter la solution</w:t>
      </w:r>
    </w:p>
    <w:p w:rsidR="0046332E" w:rsidRPr="0046332E" w:rsidRDefault="0046332E" w:rsidP="0022761D">
      <w:pPr>
        <w:pStyle w:val="ConfigWindow"/>
        <w:spacing w:line="360" w:lineRule="auto"/>
      </w:pPr>
      <w:r>
        <w:t>Fin du document</w:t>
      </w:r>
    </w:p>
    <w:sectPr w:rsidR="0046332E" w:rsidRPr="0046332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8E5" w:rsidRDefault="009E68E5" w:rsidP="00710659">
      <w:pPr>
        <w:spacing w:after="0" w:line="240" w:lineRule="auto"/>
      </w:pPr>
      <w:r>
        <w:separator/>
      </w:r>
    </w:p>
    <w:p w:rsidR="009E68E5" w:rsidRDefault="009E68E5"/>
  </w:endnote>
  <w:endnote w:type="continuationSeparator" w:id="0">
    <w:p w:rsidR="009E68E5" w:rsidRDefault="009E68E5" w:rsidP="00710659">
      <w:pPr>
        <w:spacing w:after="0" w:line="240" w:lineRule="auto"/>
      </w:pPr>
      <w:r>
        <w:continuationSeparator/>
      </w:r>
    </w:p>
    <w:p w:rsidR="009E68E5" w:rsidRDefault="009E68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876878155"/>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5850F2">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850F2">
      <w:rPr>
        <w:b/>
        <w:noProof/>
        <w:szCs w:val="16"/>
      </w:rPr>
      <w:t>5</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850F2">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398637410"/>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5850F2">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850F2">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850F2">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8E5" w:rsidRDefault="009E68E5" w:rsidP="00710659">
      <w:pPr>
        <w:spacing w:after="0" w:line="240" w:lineRule="auto"/>
      </w:pPr>
      <w:r>
        <w:separator/>
      </w:r>
    </w:p>
    <w:p w:rsidR="009E68E5" w:rsidRDefault="009E68E5"/>
  </w:footnote>
  <w:footnote w:type="continuationSeparator" w:id="0">
    <w:p w:rsidR="009E68E5" w:rsidRDefault="009E68E5" w:rsidP="00710659">
      <w:pPr>
        <w:spacing w:after="0" w:line="240" w:lineRule="auto"/>
      </w:pPr>
      <w:r>
        <w:continuationSeparator/>
      </w:r>
    </w:p>
    <w:p w:rsidR="009E68E5" w:rsidRDefault="009E68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068D3F8B17E44BEE8B338D9E881960C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E31A44" w:rsidP="008402F2">
        <w:pPr>
          <w:pStyle w:val="PageHead"/>
        </w:pPr>
        <w:r>
          <w:t>Packet Tracer - Utiliser les commandes Ping et Traceroute pour tester la connectivité du réseau.</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62388D2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625602D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50F45D29"/>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47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D73C6"/>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B7344"/>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61D"/>
    <w:rsid w:val="00231DCA"/>
    <w:rsid w:val="00235792"/>
    <w:rsid w:val="00242E3A"/>
    <w:rsid w:val="00246492"/>
    <w:rsid w:val="002506CF"/>
    <w:rsid w:val="0025107F"/>
    <w:rsid w:val="00260CD4"/>
    <w:rsid w:val="002639D8"/>
    <w:rsid w:val="00265F77"/>
    <w:rsid w:val="00266C83"/>
    <w:rsid w:val="00270FCC"/>
    <w:rsid w:val="002768DC"/>
    <w:rsid w:val="00290231"/>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332E"/>
    <w:rsid w:val="004659EE"/>
    <w:rsid w:val="00473E34"/>
    <w:rsid w:val="00476BA9"/>
    <w:rsid w:val="00481650"/>
    <w:rsid w:val="004936C2"/>
    <w:rsid w:val="0049379C"/>
    <w:rsid w:val="004A1CA0"/>
    <w:rsid w:val="004A22E9"/>
    <w:rsid w:val="004A4ACD"/>
    <w:rsid w:val="004A506C"/>
    <w:rsid w:val="004A5BC5"/>
    <w:rsid w:val="004A5FF3"/>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2DC6"/>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4E9B"/>
    <w:rsid w:val="005850F2"/>
    <w:rsid w:val="00592329"/>
    <w:rsid w:val="00593386"/>
    <w:rsid w:val="00596998"/>
    <w:rsid w:val="0059790F"/>
    <w:rsid w:val="00597B68"/>
    <w:rsid w:val="005A6E62"/>
    <w:rsid w:val="005B2FB3"/>
    <w:rsid w:val="005C6DE5"/>
    <w:rsid w:val="005D2B29"/>
    <w:rsid w:val="005D354A"/>
    <w:rsid w:val="005D3E53"/>
    <w:rsid w:val="005D506C"/>
    <w:rsid w:val="005E3235"/>
    <w:rsid w:val="005E4176"/>
    <w:rsid w:val="005E4876"/>
    <w:rsid w:val="005E65B5"/>
    <w:rsid w:val="005E6CC4"/>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3B5D"/>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067E"/>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7624"/>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25A"/>
    <w:rsid w:val="00847B20"/>
    <w:rsid w:val="008509D3"/>
    <w:rsid w:val="00853418"/>
    <w:rsid w:val="00856EBD"/>
    <w:rsid w:val="00857CF6"/>
    <w:rsid w:val="008610ED"/>
    <w:rsid w:val="00861C6A"/>
    <w:rsid w:val="008637F1"/>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481"/>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96A"/>
    <w:rsid w:val="00933237"/>
    <w:rsid w:val="00933F28"/>
    <w:rsid w:val="009400C3"/>
    <w:rsid w:val="00942299"/>
    <w:rsid w:val="009453F7"/>
    <w:rsid w:val="009476C0"/>
    <w:rsid w:val="00963E34"/>
    <w:rsid w:val="00964DFA"/>
    <w:rsid w:val="00970A69"/>
    <w:rsid w:val="0098155C"/>
    <w:rsid w:val="00981CCA"/>
    <w:rsid w:val="00983B77"/>
    <w:rsid w:val="0099599E"/>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E68E5"/>
    <w:rsid w:val="009F4C2E"/>
    <w:rsid w:val="00A014A3"/>
    <w:rsid w:val="00A027CC"/>
    <w:rsid w:val="00A0412D"/>
    <w:rsid w:val="00A15DF0"/>
    <w:rsid w:val="00A21211"/>
    <w:rsid w:val="00A26272"/>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5A7B"/>
    <w:rsid w:val="00AA7475"/>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364A"/>
    <w:rsid w:val="00B35151"/>
    <w:rsid w:val="00B433F2"/>
    <w:rsid w:val="00B458E8"/>
    <w:rsid w:val="00B46877"/>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63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1A44"/>
    <w:rsid w:val="00E33C65"/>
    <w:rsid w:val="00E34EBE"/>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0396"/>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290F"/>
    <w:rsid w:val="00F86EB0"/>
    <w:rsid w:val="00FA154B"/>
    <w:rsid w:val="00FA3811"/>
    <w:rsid w:val="00FA3B9F"/>
    <w:rsid w:val="00FA3F06"/>
    <w:rsid w:val="00FA4A26"/>
    <w:rsid w:val="00FA7084"/>
    <w:rsid w:val="00FA7BEF"/>
    <w:rsid w:val="00FB1105"/>
    <w:rsid w:val="00FB1929"/>
    <w:rsid w:val="00FB5FD9"/>
    <w:rsid w:val="00FB6713"/>
    <w:rsid w:val="00FB7FFE"/>
    <w:rsid w:val="00FC50A6"/>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3296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93296A"/>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A5A7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296A"/>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D039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A5A7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A5A7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E31A44"/>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3296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93296A"/>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A5A7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296A"/>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D039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A5A7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A5A7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E31A4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8D3F8B17E44BEE8B338D9E881960C4"/>
        <w:category>
          <w:name w:val="General"/>
          <w:gallery w:val="placeholder"/>
        </w:category>
        <w:types>
          <w:type w:val="bbPlcHdr"/>
        </w:types>
        <w:behaviors>
          <w:behavior w:val="content"/>
        </w:behaviors>
        <w:guid w:val="{B9446621-2F0A-4209-9A0F-2FCCCBCFA8B3}"/>
      </w:docPartPr>
      <w:docPartBody>
        <w:p w:rsidR="00C30D28" w:rsidRDefault="00941429">
          <w:pPr>
            <w:pStyle w:val="068D3F8B17E44BEE8B338D9E881960C4"/>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429"/>
    <w:rsid w:val="002B0B8B"/>
    <w:rsid w:val="005B632B"/>
    <w:rsid w:val="0064239F"/>
    <w:rsid w:val="0075068F"/>
    <w:rsid w:val="009347A8"/>
    <w:rsid w:val="00941429"/>
    <w:rsid w:val="009A1143"/>
    <w:rsid w:val="00C30D28"/>
    <w:rsid w:val="00C900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8D3F8B17E44BEE8B338D9E881960C4">
    <w:name w:val="068D3F8B17E44BEE8B338D9E881960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8D3F8B17E44BEE8B338D9E881960C4">
    <w:name w:val="068D3F8B17E44BEE8B338D9E88196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E49D9-6FC8-4D3D-825F-FB0DC8F69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1</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Utiliser les commandes Ping et Traceroute pour tester la connectivité du réseau.</vt:lpstr>
    </vt:vector>
  </TitlesOfParts>
  <Company>Cisco Systems, Inc.</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Utiliser les commandes Ping et Traceroute pour tester la connectivité du réseau.</dc:title>
  <dc:creator>SP</dc:creator>
  <dc:description>2013</dc:description>
  <cp:lastModifiedBy>Rasha Ismail</cp:lastModifiedBy>
  <cp:revision>6</cp:revision>
  <cp:lastPrinted>2020-06-01T19:28:00Z</cp:lastPrinted>
  <dcterms:created xsi:type="dcterms:W3CDTF">2020-06-01T19:26:00Z</dcterms:created>
  <dcterms:modified xsi:type="dcterms:W3CDTF">2020-06-01T19:28:00Z</dcterms:modified>
</cp:coreProperties>
</file>