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t>Каталог 207 картин</w:t>
      </w:r>
    </w:p>
    <w:p>
      <w:pPr>
        <w:spacing w:after="160" w:line="264" w:lineRule="auto"/>
      </w:pPr>
      <w:r>
        <w:rPr>
          <w:rFonts w:ascii="Arial" w:hAnsi="Arial" w:eastAsia="Arial"/>
          <w:b w:val="0"/>
          <w:sz w:val="22"/>
        </w:rPr>
        <w:t>Текстовая версия каталога: автор, название произведения, год, место хранения и описание. Картины расположены в исходном порядке.</w:t>
      </w:r>
    </w:p>
    <w:p>
      <w:pPr>
        <w:pStyle w:val="Heading1"/>
        <w:keepNext/>
        <w:spacing w:before="120" w:after="60"/>
      </w:pPr>
      <w:r>
        <w:t>1. Неизвестный японский мастер</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Нападение на дворец Сандзё (свиток из «Повести о смуте годов Хэйдзи»)</w:t>
      </w:r>
    </w:p>
    <w:p>
      <w:pPr>
        <w:keepNext/>
        <w:spacing w:before="0" w:after="40" w:line="259" w:lineRule="auto"/>
      </w:pPr>
      <w:r>
        <w:rPr>
          <w:rFonts w:ascii="Arial" w:hAnsi="Arial" w:eastAsia="Arial"/>
          <w:b/>
          <w:sz w:val="21"/>
        </w:rPr>
        <w:t xml:space="preserve">Год: </w:t>
      </w:r>
      <w:r>
        <w:rPr>
          <w:rFonts w:ascii="Arial" w:hAnsi="Arial" w:eastAsia="Arial"/>
          <w:b w:val="0"/>
          <w:sz w:val="21"/>
        </w:rPr>
        <w:t>вторая половина XIII века</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изящных искусств, Бостон</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Всадники врываются во дворец Сандзё, охваченный огромным пожаром. Люди мечутся среди огня, лошади несутся сквозь толпу, а клубы дыма превращают происходящее в стремительный поток движения. Длинный горизонтальный свиток раскрывает события постепенно, поэтому зритель словно следует за участниками сражения и становится свидетелем нарастающей катастрофы. Неизвестный японский мастер создал свиток во второй половине XIII века.</w:t>
      </w:r>
    </w:p>
    <w:p>
      <w:pPr>
        <w:pStyle w:val="Heading1"/>
        <w:keepNext/>
        <w:spacing w:before="180" w:after="60"/>
      </w:pPr>
      <w:r>
        <w:t>2. Андрей Рублёв</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Троица</w:t>
      </w:r>
    </w:p>
    <w:p>
      <w:pPr>
        <w:keepNext/>
        <w:spacing w:before="0" w:after="40" w:line="259" w:lineRule="auto"/>
      </w:pPr>
      <w:r>
        <w:rPr>
          <w:rFonts w:ascii="Arial" w:hAnsi="Arial" w:eastAsia="Arial"/>
          <w:b/>
          <w:sz w:val="21"/>
        </w:rPr>
        <w:t xml:space="preserve">Год: </w:t>
      </w:r>
      <w:r>
        <w:rPr>
          <w:rFonts w:ascii="Arial" w:hAnsi="Arial" w:eastAsia="Arial"/>
          <w:b w:val="0"/>
          <w:sz w:val="21"/>
        </w:rPr>
        <w:t>1422–1427</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Три ангела сидят вокруг стола в спокойной, почти безмолвной беседе. Их склонённые головы, плавные очертания одежд и едва заметные жесты образуют замкнутый круг, в котором нет ни напряжения, ни случайного движения. Светлые краски и тонкие золотые линии наполняют образ ощущением тишины, согласия и духовного единства. Андрей Рублёв написал икону в 1422–1427 годах.</w:t>
      </w:r>
    </w:p>
    <w:p>
      <w:pPr>
        <w:pStyle w:val="Heading1"/>
        <w:keepNext/>
        <w:spacing w:before="180" w:after="60"/>
      </w:pPr>
      <w:r>
        <w:t>3. Ян ван Эйк</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Портрет четы Арнольфини</w:t>
      </w:r>
    </w:p>
    <w:p>
      <w:pPr>
        <w:keepNext/>
        <w:spacing w:before="0" w:after="40" w:line="259" w:lineRule="auto"/>
      </w:pPr>
      <w:r>
        <w:rPr>
          <w:rFonts w:ascii="Arial" w:hAnsi="Arial" w:eastAsia="Arial"/>
          <w:b/>
          <w:sz w:val="21"/>
        </w:rPr>
        <w:t xml:space="preserve">Год: </w:t>
      </w:r>
      <w:r>
        <w:rPr>
          <w:rFonts w:ascii="Arial" w:hAnsi="Arial" w:eastAsia="Arial"/>
          <w:b w:val="0"/>
          <w:sz w:val="21"/>
        </w:rPr>
        <w:t>1434</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Национальная галерея, Лондон</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Мужчина и женщина стоят в тихой комнате, соединив руки, словно участвуют в торжественной церемонии. Каждый предмет выписан с поразительной точностью: от блеска латунной люстры до меха на одежде и маленькой собаки у их ног. Особенно важно выпуклое зеркало на дальней стене: в нём отражается комната и ещё две фигуры, находящиеся за пределами основного изображения. Ян ван Эйк написал картину в 1434 году.</w:t>
      </w:r>
    </w:p>
    <w:p>
      <w:pPr>
        <w:pStyle w:val="Heading1"/>
        <w:keepNext/>
        <w:spacing w:before="180" w:after="60"/>
      </w:pPr>
      <w:r>
        <w:t>4. Сандро Боттичелли</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Весна</w:t>
      </w:r>
    </w:p>
    <w:p>
      <w:pPr>
        <w:keepNext/>
        <w:spacing w:before="0" w:after="40" w:line="259" w:lineRule="auto"/>
      </w:pPr>
      <w:r>
        <w:rPr>
          <w:rFonts w:ascii="Arial" w:hAnsi="Arial" w:eastAsia="Arial"/>
          <w:b/>
          <w:sz w:val="21"/>
        </w:rPr>
        <w:t xml:space="preserve">Год: </w:t>
      </w:r>
      <w:r>
        <w:rPr>
          <w:rFonts w:ascii="Arial" w:hAnsi="Arial" w:eastAsia="Arial"/>
          <w:b w:val="0"/>
          <w:sz w:val="21"/>
        </w:rPr>
        <w:t>около 1480</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Галерея Уффици, Флоренция</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В цветущем апельсиновом саду появляются Венера, Меркурий, три Грации и другие персонажи античной мифологии. Их движения напоминают медленный танец: прозрачные ткани колышутся, руки соединяются, а фигуры будто возникают среди сотен тщательно написанных растений. Любовь, красота и пробуждение природы переплетаются здесь в сложной аллегории, смысл которой допускает разные прочтения. Сандро Боттичелли написал картину около 1480 года.</w:t>
      </w:r>
    </w:p>
    <w:p>
      <w:pPr>
        <w:pStyle w:val="Heading1"/>
        <w:keepNext/>
        <w:spacing w:before="180" w:after="60"/>
      </w:pPr>
      <w:r>
        <w:t>5. Сандро Боттичелли</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Рождение Венеры</w:t>
      </w:r>
    </w:p>
    <w:p>
      <w:pPr>
        <w:keepNext/>
        <w:spacing w:before="0" w:after="40" w:line="259" w:lineRule="auto"/>
      </w:pPr>
      <w:r>
        <w:rPr>
          <w:rFonts w:ascii="Arial" w:hAnsi="Arial" w:eastAsia="Arial"/>
          <w:b/>
          <w:sz w:val="21"/>
        </w:rPr>
        <w:t xml:space="preserve">Год: </w:t>
      </w:r>
      <w:r>
        <w:rPr>
          <w:rFonts w:ascii="Arial" w:hAnsi="Arial" w:eastAsia="Arial"/>
          <w:b w:val="0"/>
          <w:sz w:val="21"/>
        </w:rPr>
        <w:t>около 1485–1486</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Галерея Уффици, Флоренция</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Венера приближается к берегу на огромной морской раковине, а ветер подхватывает цветы и развевает её длинные золотистые волосы. Почти неподвижная фигура окружена движением воздуха, волн и летящих тканей, поэтому сцена кажется похожей на видение. Удлинённые пропорции и плавные линии создают образ красоты, в котором хрупкость сочетается со спокойным величием. Сандро Боттичелли написал картину примерно в 1485–1486 годах.</w:t>
      </w:r>
    </w:p>
    <w:p>
      <w:pPr>
        <w:pStyle w:val="Heading1"/>
        <w:keepNext/>
        <w:spacing w:before="180" w:after="60"/>
      </w:pPr>
      <w:r>
        <w:t>6. Леонардо да Винчи</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Дама с горностаем</w:t>
      </w:r>
    </w:p>
    <w:p>
      <w:pPr>
        <w:keepNext/>
        <w:spacing w:before="0" w:after="40" w:line="259" w:lineRule="auto"/>
      </w:pPr>
      <w:r>
        <w:rPr>
          <w:rFonts w:ascii="Arial" w:hAnsi="Arial" w:eastAsia="Arial"/>
          <w:b/>
          <w:sz w:val="21"/>
        </w:rPr>
        <w:t xml:space="preserve">Год: </w:t>
      </w:r>
      <w:r>
        <w:rPr>
          <w:rFonts w:ascii="Arial" w:hAnsi="Arial" w:eastAsia="Arial"/>
          <w:b w:val="0"/>
          <w:sz w:val="21"/>
        </w:rPr>
        <w:t>около 1489–1491</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князей Чарторыйских, Краков</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Чечилия Галлерани поворачивается к кому-то за пределами картины, бережно удерживая белого горностая. Мягкий свет выделяет её лицо и тонкие пальцы, оставляя фон в глубокой тени. Голова девушки, плечи и тело зверька направлены немного по-разному, и благодаря этому сдержанный портрет кажется мгновением живого разговора. Леонардо да Винчи написал картину примерно в 1489–1491 годах.</w:t>
      </w:r>
    </w:p>
    <w:p>
      <w:pPr>
        <w:pStyle w:val="Heading1"/>
        <w:keepNext/>
        <w:spacing w:before="180" w:after="60"/>
      </w:pPr>
      <w:r>
        <w:t>7. Леонардо да Винчи</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Тайная вечеря</w:t>
      </w:r>
    </w:p>
    <w:p>
      <w:pPr>
        <w:keepNext/>
        <w:spacing w:before="0" w:after="40" w:line="259" w:lineRule="auto"/>
      </w:pPr>
      <w:r>
        <w:rPr>
          <w:rFonts w:ascii="Arial" w:hAnsi="Arial" w:eastAsia="Arial"/>
          <w:b/>
          <w:sz w:val="21"/>
        </w:rPr>
        <w:t xml:space="preserve">Год: </w:t>
      </w:r>
      <w:r>
        <w:rPr>
          <w:rFonts w:ascii="Arial" w:hAnsi="Arial" w:eastAsia="Arial"/>
          <w:b w:val="0"/>
          <w:sz w:val="21"/>
        </w:rPr>
        <w:t>1495–1498</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Трапезная монастыря Санта-Мария-делле-Грацие, Милан</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За длинным столом вспыхивает волнение: апостолы откликаются на слова Христа о предательстве. Их жесты и взгляды расходятся по комнате, тогда как центральная фигура сохраняет спокойствие. Леонардо собирает этот поток эмоций строгими линиями перспективы, направляя взгляд к Христу и подчёркивая его одиночество среди учеников. Леонардо да Винчи создал настенную роспись в 1495–1498 годах.</w:t>
      </w:r>
    </w:p>
    <w:p>
      <w:pPr>
        <w:pStyle w:val="Heading1"/>
        <w:keepNext/>
        <w:spacing w:before="180" w:after="60"/>
      </w:pPr>
      <w:r>
        <w:t>8. Леонардо да Винчи</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Мона Лиза (Джоконда)</w:t>
      </w:r>
    </w:p>
    <w:p>
      <w:pPr>
        <w:keepNext/>
        <w:spacing w:before="0" w:after="40" w:line="259" w:lineRule="auto"/>
      </w:pPr>
      <w:r>
        <w:rPr>
          <w:rFonts w:ascii="Arial" w:hAnsi="Arial" w:eastAsia="Arial"/>
          <w:b/>
          <w:sz w:val="21"/>
        </w:rPr>
        <w:t xml:space="preserve">Год: </w:t>
      </w:r>
      <w:r>
        <w:rPr>
          <w:rFonts w:ascii="Arial" w:hAnsi="Arial" w:eastAsia="Arial"/>
          <w:b w:val="0"/>
          <w:sz w:val="21"/>
        </w:rPr>
        <w:t>около 1503–1519</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Лувр, Париж</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Женщина спокойно смотрит на зрителя, а за её плечами теряется в дымке далёкий горный пейзаж. Уголки губ и очертания глаз словно меняются, стоит задержать взгляд или немного отвести его. Леонардо смягчает границы света и тени, поэтому лицо кажется живым, а едва заметная улыбка остаётся неуловимой. Леонардо да Винчи написал картину примерно в 1503–1519 годах.</w:t>
      </w:r>
    </w:p>
    <w:p>
      <w:pPr>
        <w:pStyle w:val="Heading1"/>
        <w:keepNext/>
        <w:spacing w:before="180" w:after="60"/>
      </w:pPr>
      <w:r>
        <w:t>9. Джорджоне</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Буря</w:t>
      </w:r>
    </w:p>
    <w:p>
      <w:pPr>
        <w:keepNext/>
        <w:spacing w:before="0" w:after="40" w:line="259" w:lineRule="auto"/>
      </w:pPr>
      <w:r>
        <w:rPr>
          <w:rFonts w:ascii="Arial" w:hAnsi="Arial" w:eastAsia="Arial"/>
          <w:b/>
          <w:sz w:val="21"/>
        </w:rPr>
        <w:t xml:space="preserve">Год: </w:t>
      </w:r>
      <w:r>
        <w:rPr>
          <w:rFonts w:ascii="Arial" w:hAnsi="Arial" w:eastAsia="Arial"/>
          <w:b w:val="0"/>
          <w:sz w:val="21"/>
        </w:rPr>
        <w:t>около 1506–1508</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Галереи Академии, Венеция</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Над небольшим городом сгущается гроза, и яркая молния на мгновение прорезает тяжёлое небо. На переднем плане мужчина и женщина с ребёнком остаются погружёнными каждый в свой мир. Их связь неясна, зато ожидание дождя ощущается почти физически благодаря влажной зелени, тёмной воде и напряжённой тишине пейзажа. Джорджоне написал картину примерно в 1506–1508 годах.</w:t>
      </w:r>
    </w:p>
    <w:p>
      <w:pPr>
        <w:pStyle w:val="Heading1"/>
        <w:keepNext/>
        <w:spacing w:before="180" w:after="60"/>
      </w:pPr>
      <w:r>
        <w:t>10. Рафаэль Санти</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Афинская школа</w:t>
      </w:r>
    </w:p>
    <w:p>
      <w:pPr>
        <w:keepNext/>
        <w:spacing w:before="0" w:after="40" w:line="259" w:lineRule="auto"/>
      </w:pPr>
      <w:r>
        <w:rPr>
          <w:rFonts w:ascii="Arial" w:hAnsi="Arial" w:eastAsia="Arial"/>
          <w:b/>
          <w:sz w:val="21"/>
        </w:rPr>
        <w:t xml:space="preserve">Год: </w:t>
      </w:r>
      <w:r>
        <w:rPr>
          <w:rFonts w:ascii="Arial" w:hAnsi="Arial" w:eastAsia="Arial"/>
          <w:b w:val="0"/>
          <w:sz w:val="21"/>
        </w:rPr>
        <w:t>1509–1511</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Музеи Ватикана, Ватикан</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Под высокими сводами античные мыслители спорят, читают и объясняют друг другу устройство мира. В центре Платон указывает вверх, а Аристотель протягивает руку перед собой, словно предлагая два разных направления мысли. Рафаэль объединяет множество отдельных разговоров стройной архитектурой, превращая пространство фрески в образ свободного поиска знания. Рафаэль Санти создал фреску в 1509–1511 годах.</w:t>
      </w:r>
    </w:p>
    <w:p>
      <w:pPr>
        <w:pStyle w:val="Heading1"/>
        <w:keepNext/>
        <w:spacing w:before="180" w:after="60"/>
      </w:pPr>
      <w:r>
        <w:t>11. Микеланджело Буонарроти</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Сотворение Адама</w:t>
      </w:r>
    </w:p>
    <w:p>
      <w:pPr>
        <w:keepNext/>
        <w:spacing w:before="0" w:after="40" w:line="259" w:lineRule="auto"/>
      </w:pPr>
      <w:r>
        <w:rPr>
          <w:rFonts w:ascii="Arial" w:hAnsi="Arial" w:eastAsia="Arial"/>
          <w:b/>
          <w:sz w:val="21"/>
        </w:rPr>
        <w:t xml:space="preserve">Год: </w:t>
      </w:r>
      <w:r>
        <w:rPr>
          <w:rFonts w:ascii="Arial" w:hAnsi="Arial" w:eastAsia="Arial"/>
          <w:b w:val="0"/>
          <w:sz w:val="21"/>
        </w:rPr>
        <w:t>около 1511</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Сикстинская капелла, Ватикан</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Адам лежит на земле и тянет руку навстречу Богу, но их пальцы ещё не соприкоснулись. Между ними остаётся крошечный просвет, который удерживает всё напряжение сцены. Микеланджело противопоставляет тяжесть покоящегося тела стремительному движению небесной группы, делая ожидание прикосновения почти осязаемым. Микеланджело Буонарроти создал фреску около 1511 года.</w:t>
      </w:r>
    </w:p>
    <w:p>
      <w:pPr>
        <w:pStyle w:val="Heading1"/>
        <w:keepNext/>
        <w:spacing w:before="180" w:after="60"/>
      </w:pPr>
      <w:r>
        <w:t>12. Рафаэль Санти</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Сикстинская мадонна</w:t>
      </w:r>
    </w:p>
    <w:p>
      <w:pPr>
        <w:keepNext/>
        <w:spacing w:before="0" w:after="40" w:line="259" w:lineRule="auto"/>
      </w:pPr>
      <w:r>
        <w:rPr>
          <w:rFonts w:ascii="Arial" w:hAnsi="Arial" w:eastAsia="Arial"/>
          <w:b/>
          <w:sz w:val="21"/>
        </w:rPr>
        <w:t xml:space="preserve">Год: </w:t>
      </w:r>
      <w:r>
        <w:rPr>
          <w:rFonts w:ascii="Arial" w:hAnsi="Arial" w:eastAsia="Arial"/>
          <w:b w:val="0"/>
          <w:sz w:val="21"/>
        </w:rPr>
        <w:t>1512–1513</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Галерея старых мастеров, Дрезден</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Мадонна с младенцем появляется между раздвинутыми занавесями, словно выходит из глубины облаков прямо к зрителю. Её спокойное движение сочетается с серьёзным, тревожным взглядом. Внизу два задумчивых ангела возвращают этой торжественной сцене человеческую непосредственность, связывая небесное явление с миром зрителя. Рафаэль Санти написал картину в 1512–1513 годах.</w:t>
      </w:r>
    </w:p>
    <w:p>
      <w:pPr>
        <w:pStyle w:val="Heading1"/>
        <w:keepNext/>
        <w:spacing w:before="180" w:after="60"/>
      </w:pPr>
      <w:r>
        <w:t>13. Тициан</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Вознесение Девы Марии</w:t>
      </w:r>
    </w:p>
    <w:p>
      <w:pPr>
        <w:keepNext/>
        <w:spacing w:before="0" w:after="40" w:line="259" w:lineRule="auto"/>
      </w:pPr>
      <w:r>
        <w:rPr>
          <w:rFonts w:ascii="Arial" w:hAnsi="Arial" w:eastAsia="Arial"/>
          <w:b/>
          <w:sz w:val="21"/>
        </w:rPr>
        <w:t xml:space="preserve">Год: </w:t>
      </w:r>
      <w:r>
        <w:rPr>
          <w:rFonts w:ascii="Arial" w:hAnsi="Arial" w:eastAsia="Arial"/>
          <w:b w:val="0"/>
          <w:sz w:val="21"/>
        </w:rPr>
        <w:t>1516–1518</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Базилика Санта-Мария-Глориоза-деи-Фрари, Венеция</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Дева Мария поднимается к небу, окружённая светом и движением ангелов, а апостолы внизу протягивают к ней руки. Взгляд следует от тяжёлых земных фигур к сияющей верхней части картины. Тициан связывает эти два мира вспышками красного цвета и широкими жестами, придавая вознесению силу общего порыва. Тициан написал алтарный образ в 1516–1518 годах.</w:t>
      </w:r>
    </w:p>
    <w:p>
      <w:pPr>
        <w:pStyle w:val="Heading1"/>
        <w:keepNext/>
        <w:spacing w:before="180" w:after="60"/>
      </w:pPr>
      <w:r>
        <w:t>14. Тициан</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Вакх и Ариадна</w:t>
      </w:r>
    </w:p>
    <w:p>
      <w:pPr>
        <w:keepNext/>
        <w:spacing w:before="0" w:after="40" w:line="259" w:lineRule="auto"/>
      </w:pPr>
      <w:r>
        <w:rPr>
          <w:rFonts w:ascii="Arial" w:hAnsi="Arial" w:eastAsia="Arial"/>
          <w:b/>
          <w:sz w:val="21"/>
        </w:rPr>
        <w:t xml:space="preserve">Год: </w:t>
      </w:r>
      <w:r>
        <w:rPr>
          <w:rFonts w:ascii="Arial" w:hAnsi="Arial" w:eastAsia="Arial"/>
          <w:b w:val="0"/>
          <w:sz w:val="21"/>
        </w:rPr>
        <w:t>1520–1523</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Национальная галерея, Лондон</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Вакх замечает Ариадну и стремительно выпрыгивает из колесницы ей навстречу. Его тело на мгновение замирает в воздухе, а яркая ткань за плечами продолжает движение. Тициан сталкивает этот внезапный порыв с настороженным поворотом девушки, превращая мифологический сюжет в сцену неожиданной и решающей встречи. Тициан написал картину в 1520–1523 годах.</w:t>
      </w:r>
    </w:p>
    <w:p>
      <w:pPr>
        <w:pStyle w:val="Heading1"/>
        <w:keepNext/>
        <w:spacing w:before="180" w:after="60"/>
      </w:pPr>
      <w:r>
        <w:t>15. Ганс Гольбейн Младший</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Послы</w:t>
      </w:r>
    </w:p>
    <w:p>
      <w:pPr>
        <w:keepNext/>
        <w:spacing w:before="0" w:after="40" w:line="259" w:lineRule="auto"/>
      </w:pPr>
      <w:r>
        <w:rPr>
          <w:rFonts w:ascii="Arial" w:hAnsi="Arial" w:eastAsia="Arial"/>
          <w:b/>
          <w:sz w:val="21"/>
        </w:rPr>
        <w:t xml:space="preserve">Год: </w:t>
      </w:r>
      <w:r>
        <w:rPr>
          <w:rFonts w:ascii="Arial" w:hAnsi="Arial" w:eastAsia="Arial"/>
          <w:b w:val="0"/>
          <w:sz w:val="21"/>
        </w:rPr>
        <w:t>1533</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Национальная галерея, Лондон</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Два богато одетых человека стоят среди книг, музыкальных инструментов и приборов для изучения мира. Всё кажется устойчивым и тщательно упорядоченным, пока взгляд не замечает странную вытянутую форму у их ног. Под определённым углом она превращается в череп, и торжественный портрет приобретает тревожное напоминание о хрупкости человеческих достижений. Ганс Гольбейн Младший написал картину в 1533 году.</w:t>
      </w:r>
    </w:p>
    <w:p>
      <w:pPr>
        <w:pStyle w:val="Heading1"/>
        <w:keepNext/>
        <w:spacing w:before="180" w:after="60"/>
      </w:pPr>
      <w:r>
        <w:t>16. Микеланджело Буонарроти</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Страшный суд</w:t>
      </w:r>
    </w:p>
    <w:p>
      <w:pPr>
        <w:keepNext/>
        <w:spacing w:before="0" w:after="40" w:line="259" w:lineRule="auto"/>
      </w:pPr>
      <w:r>
        <w:rPr>
          <w:rFonts w:ascii="Arial" w:hAnsi="Arial" w:eastAsia="Arial"/>
          <w:b/>
          <w:sz w:val="21"/>
        </w:rPr>
        <w:t xml:space="preserve">Год: </w:t>
      </w:r>
      <w:r>
        <w:rPr>
          <w:rFonts w:ascii="Arial" w:hAnsi="Arial" w:eastAsia="Arial"/>
          <w:b w:val="0"/>
          <w:sz w:val="21"/>
        </w:rPr>
        <w:t>1536–1541</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Сикстинская капелла, Ватикан</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Огромное множество фигур приходит в движение вокруг Христа: одни поднимаются, другие падают, третьи цепляются друг за друга. Здесь почти не остаётся спокойного пространства, в котором взгляд мог бы отдохнуть. Микеланджело передаёт страх, надежду и напряжение через мощные тела и резкие повороты, превращая стену капеллы в единый человеческий водоворот. Микеланджело Буонарроти создал фреску в 1536–1541 годах.</w:t>
      </w:r>
    </w:p>
    <w:p>
      <w:pPr>
        <w:pStyle w:val="Heading1"/>
        <w:keepNext/>
        <w:spacing w:before="180" w:after="60"/>
      </w:pPr>
      <w:r>
        <w:t>17. Ганс Гольбейн Младший</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Портрет Генриха VIII</w:t>
      </w:r>
    </w:p>
    <w:p>
      <w:pPr>
        <w:keepNext/>
        <w:spacing w:before="0" w:after="40" w:line="259" w:lineRule="auto"/>
      </w:pPr>
      <w:r>
        <w:rPr>
          <w:rFonts w:ascii="Arial" w:hAnsi="Arial" w:eastAsia="Arial"/>
          <w:b/>
          <w:sz w:val="21"/>
        </w:rPr>
        <w:t xml:space="preserve">Год: </w:t>
      </w:r>
      <w:r>
        <w:rPr>
          <w:rFonts w:ascii="Arial" w:hAnsi="Arial" w:eastAsia="Arial"/>
          <w:b w:val="0"/>
          <w:sz w:val="21"/>
        </w:rPr>
        <w:t>около 1537</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Национальный музей Тиссена-Борнемисы, Мадрид</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Генрих VIII смотрит прямо на зрителя с тяжёлым, неподвижным спокойствием. Драгоценности, мех и богатая ткань подчёркивают его положение, но главным выразительным средством остаётся сама уверенная посадка фигуры. Чёткие контуры и внимательная проработка лица делают присутствие монарха почти ощутимым. Ганс Гольбейн Младший написал картину около 1537 года.</w:t>
      </w:r>
    </w:p>
    <w:p>
      <w:pPr>
        <w:pStyle w:val="Heading1"/>
        <w:keepNext/>
        <w:spacing w:before="180" w:after="60"/>
      </w:pPr>
      <w:r>
        <w:t>18. Тициан</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Венера Урбинская</w:t>
      </w:r>
    </w:p>
    <w:p>
      <w:pPr>
        <w:keepNext/>
        <w:spacing w:before="0" w:after="40" w:line="259" w:lineRule="auto"/>
      </w:pPr>
      <w:r>
        <w:rPr>
          <w:rFonts w:ascii="Arial" w:hAnsi="Arial" w:eastAsia="Arial"/>
          <w:b/>
          <w:sz w:val="21"/>
        </w:rPr>
        <w:t xml:space="preserve">Год: </w:t>
      </w:r>
      <w:r>
        <w:rPr>
          <w:rFonts w:ascii="Arial" w:hAnsi="Arial" w:eastAsia="Arial"/>
          <w:b w:val="0"/>
          <w:sz w:val="21"/>
        </w:rPr>
        <w:t>1538</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Галерея Уффици, Флоренция</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Венера лежит на светлой постели и спокойно встречает взгляд зрителя. Тёплый оттенок кожи, мягкие ткани и глубокий красный цвет создают ощущение близости и уюта. В глубине комнаты служанки заняты повседневными делами, и благодаря этой бытовой подробности античная богиня оказывается частью жилого венецианского дома. Тициан написал картину в 1538 году.</w:t>
      </w:r>
    </w:p>
    <w:p>
      <w:pPr>
        <w:pStyle w:val="Heading1"/>
        <w:keepNext/>
        <w:spacing w:before="180" w:after="60"/>
      </w:pPr>
      <w:r>
        <w:t>19. Питер Брейгель Старший</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Вавилонская башня (малая)</w:t>
      </w:r>
    </w:p>
    <w:p>
      <w:pPr>
        <w:keepNext/>
        <w:spacing w:before="0" w:after="40" w:line="259" w:lineRule="auto"/>
      </w:pPr>
      <w:r>
        <w:rPr>
          <w:rFonts w:ascii="Arial" w:hAnsi="Arial" w:eastAsia="Arial"/>
          <w:b/>
          <w:sz w:val="21"/>
        </w:rPr>
        <w:t xml:space="preserve">Год: </w:t>
      </w:r>
      <w:r>
        <w:rPr>
          <w:rFonts w:ascii="Arial" w:hAnsi="Arial" w:eastAsia="Arial"/>
          <w:b w:val="0"/>
          <w:sz w:val="21"/>
        </w:rPr>
        <w:t>около 1568</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Бойманса — ван Бёнингена, Роттердам</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Над берегом вырастает огромная башня, вокруг которой человеческие фигуры и суда кажутся почти незаметными. Её ярусы поднимаются по спирали, открывая всё новые проходы, арки и строительные леса. Брейгель соединяет размах человеческого замысла с ощущением его непрочности: здание выглядит грандиозным и одновременно бесконечно незавершённым. Питер Брейгель Старший написал картину около 1568 года.</w:t>
      </w:r>
    </w:p>
    <w:p>
      <w:pPr>
        <w:pStyle w:val="Heading1"/>
        <w:keepNext/>
        <w:spacing w:before="180" w:after="60"/>
      </w:pPr>
      <w:r>
        <w:t>20. Питер Брейгель Старший</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Крестьянская свадьба</w:t>
      </w:r>
    </w:p>
    <w:p>
      <w:pPr>
        <w:keepNext/>
        <w:spacing w:before="0" w:after="40" w:line="259" w:lineRule="auto"/>
      </w:pPr>
      <w:r>
        <w:rPr>
          <w:rFonts w:ascii="Arial" w:hAnsi="Arial" w:eastAsia="Arial"/>
          <w:b/>
          <w:sz w:val="21"/>
        </w:rPr>
        <w:t xml:space="preserve">Год: </w:t>
      </w:r>
      <w:r>
        <w:rPr>
          <w:rFonts w:ascii="Arial" w:hAnsi="Arial" w:eastAsia="Arial"/>
          <w:b w:val="0"/>
          <w:sz w:val="21"/>
        </w:rPr>
        <w:t>около 1567</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истории искусств, Вена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За длинным столом тесно собрались гости, а перед ними проносят миски с едой на широкой доске. Праздник складывается из небольших действий, поворотов голов и разговоров, которые хочется рассматривать по отдельности. Брейгель передаёт тепло многолюдного застолья через простые жесты и плотный ритм фигур. Питер Брейгель Старший написал картину около 1567 года.</w:t>
      </w:r>
    </w:p>
    <w:p>
      <w:pPr>
        <w:pStyle w:val="Heading1"/>
        <w:keepNext/>
        <w:spacing w:before="180" w:after="60"/>
      </w:pPr>
      <w:r>
        <w:t>21. Кано Эйтоку</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Кипарисы</w:t>
      </w:r>
    </w:p>
    <w:p>
      <w:pPr>
        <w:keepNext/>
        <w:spacing w:before="0" w:after="40" w:line="259" w:lineRule="auto"/>
      </w:pPr>
      <w:r>
        <w:rPr>
          <w:rFonts w:ascii="Arial" w:hAnsi="Arial" w:eastAsia="Arial"/>
          <w:b/>
          <w:sz w:val="21"/>
        </w:rPr>
        <w:t xml:space="preserve">Год: </w:t>
      </w:r>
      <w:r>
        <w:rPr>
          <w:rFonts w:ascii="Arial" w:hAnsi="Arial" w:eastAsia="Arial"/>
          <w:b w:val="0"/>
          <w:sz w:val="21"/>
        </w:rPr>
        <w:t>около 1590</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Токийский национальный музей, Токио</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Могучий кипарис раскидывает ветви по золотой поверхности ширмы, словно ему тесно в пределах изображения. Изгибы ствола перекликаются с очертаниями скал, а тёмная хвоя особенно ярко выделяется на сияющем фоне. Кано Эйтоку придаёт дереву почти архитектурную силу, превращая природную форму в торжественный образ. Кано Эйтоку создал роспись ширмы около 1590 года.</w:t>
      </w:r>
    </w:p>
    <w:p>
      <w:pPr>
        <w:pStyle w:val="Heading1"/>
        <w:keepNext/>
        <w:spacing w:before="180" w:after="60"/>
      </w:pPr>
      <w:r>
        <w:t>22. Неизвестный английский художник</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Армадный портрет Елизаветы I</w:t>
      </w:r>
    </w:p>
    <w:p>
      <w:pPr>
        <w:keepNext/>
        <w:spacing w:before="0" w:after="40" w:line="259" w:lineRule="auto"/>
      </w:pPr>
      <w:r>
        <w:rPr>
          <w:rFonts w:ascii="Arial" w:hAnsi="Arial" w:eastAsia="Arial"/>
          <w:b/>
          <w:sz w:val="21"/>
        </w:rPr>
        <w:t xml:space="preserve">Год: </w:t>
      </w:r>
      <w:r>
        <w:rPr>
          <w:rFonts w:ascii="Arial" w:hAnsi="Arial" w:eastAsia="Arial"/>
          <w:b w:val="0"/>
          <w:sz w:val="21"/>
        </w:rPr>
        <w:t>около 1588</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Королевские музеи Гринвича, Лондон</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Елизавета I сидит среди пышных тканей и жемчуга, положив руку на земной шар. Морские сцены за её спиной расширяют пространство портрета далеко за пределы дворцовой комнаты. Неподвижная фигура королевы становится центром тщательно построенного образа власти, в котором платье, жест и фон говорят на одном языке. Неизвестный английский художник написал картину около 1588 года.</w:t>
      </w:r>
    </w:p>
    <w:p>
      <w:pPr>
        <w:pStyle w:val="Heading1"/>
        <w:keepNext/>
        <w:spacing w:before="180" w:after="60"/>
      </w:pPr>
      <w:r>
        <w:t>23. Хасэгава Тохаку</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Сосны</w:t>
      </w:r>
    </w:p>
    <w:p>
      <w:pPr>
        <w:keepNext/>
        <w:spacing w:before="0" w:after="40" w:line="259" w:lineRule="auto"/>
      </w:pPr>
      <w:r>
        <w:rPr>
          <w:rFonts w:ascii="Arial" w:hAnsi="Arial" w:eastAsia="Arial"/>
          <w:b/>
          <w:sz w:val="21"/>
        </w:rPr>
        <w:t xml:space="preserve">Год: </w:t>
      </w:r>
      <w:r>
        <w:rPr>
          <w:rFonts w:ascii="Arial" w:hAnsi="Arial" w:eastAsia="Arial"/>
          <w:b w:val="0"/>
          <w:sz w:val="21"/>
        </w:rPr>
        <w:t>около 1595</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Токийский национальный музей, Токио</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Сосны то проступают из тумана, то почти исчезают в незакрашенной бумаге. Нескольких уверенных мазков достаточно, чтобы почувствовать шероховатость стволов и лёгкость хвои. Хасэгава Тохаку оставляет между деревьями много свободного пространства, и именно оно наполняет ширму воздухом, глубиной и тихим ожиданием. Хасэгава Тохаку создал роспись ширм около 1595 года.</w:t>
      </w:r>
    </w:p>
    <w:p>
      <w:pPr>
        <w:pStyle w:val="Heading1"/>
        <w:keepNext/>
        <w:spacing w:before="180" w:after="60"/>
      </w:pPr>
      <w:r>
        <w:t>24. Рембрандт</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Ночной дозор</w:t>
      </w:r>
    </w:p>
    <w:p>
      <w:pPr>
        <w:keepNext/>
        <w:spacing w:before="0" w:after="40" w:line="259" w:lineRule="auto"/>
      </w:pPr>
      <w:r>
        <w:rPr>
          <w:rFonts w:ascii="Arial" w:hAnsi="Arial" w:eastAsia="Arial"/>
          <w:b/>
          <w:sz w:val="21"/>
        </w:rPr>
        <w:t xml:space="preserve">Год: </w:t>
      </w:r>
      <w:r>
        <w:rPr>
          <w:rFonts w:ascii="Arial" w:hAnsi="Arial" w:eastAsia="Arial"/>
          <w:b w:val="0"/>
          <w:sz w:val="21"/>
        </w:rPr>
        <w:t>1642</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Рейксмюсеум, Амстердам</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Стрелковая рота приходит в движение, выходя из полумрака навстречу свету. Жест капитана, поднятое оружие и повороты фигур создают ощущение команды, только что прозвучавшей в толпе. Рембрандт освещает одни лица и погружает другие в тень, превращая официальный групповой портрет в живую, шумную сцену. Рембрандт написал картину в 1642 году.</w:t>
      </w:r>
    </w:p>
    <w:p>
      <w:pPr>
        <w:pStyle w:val="Heading1"/>
        <w:keepNext/>
        <w:spacing w:before="180" w:after="60"/>
      </w:pPr>
      <w:r>
        <w:t>25. Диего Веласкес</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Менины</w:t>
      </w:r>
    </w:p>
    <w:p>
      <w:pPr>
        <w:keepNext/>
        <w:spacing w:before="0" w:after="40" w:line="259" w:lineRule="auto"/>
      </w:pPr>
      <w:r>
        <w:rPr>
          <w:rFonts w:ascii="Arial" w:hAnsi="Arial" w:eastAsia="Arial"/>
          <w:b/>
          <w:sz w:val="21"/>
        </w:rPr>
        <w:t xml:space="preserve">Год: </w:t>
      </w:r>
      <w:r>
        <w:rPr>
          <w:rFonts w:ascii="Arial" w:hAnsi="Arial" w:eastAsia="Arial"/>
          <w:b w:val="0"/>
          <w:sz w:val="21"/>
        </w:rPr>
        <w:t>1656</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Прадо, Мадрид</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В дворцовой комнате на мгновение пересекаются взгляды инфанты, фрейлин, придворных и самого Веласкеса у мольберта. Кажется, что зритель вошёл как раз в тот момент, когда все заметили чьё-то появление. Зеркало в глубине отражает короля и королеву и заставляет задуматься, где проходит граница между изображённой сценой и пространством перед картиной. Диего Веласкес написал картину в 1656 году.</w:t>
      </w:r>
    </w:p>
    <w:p>
      <w:pPr>
        <w:pStyle w:val="Heading1"/>
        <w:keepNext/>
        <w:spacing w:before="180" w:after="60"/>
      </w:pPr>
      <w:r>
        <w:t>26. Ян Вермеер</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Молочница</w:t>
      </w:r>
    </w:p>
    <w:p>
      <w:pPr>
        <w:keepNext/>
        <w:spacing w:before="0" w:after="40" w:line="259" w:lineRule="auto"/>
      </w:pPr>
      <w:r>
        <w:rPr>
          <w:rFonts w:ascii="Arial" w:hAnsi="Arial" w:eastAsia="Arial"/>
          <w:b/>
          <w:sz w:val="21"/>
        </w:rPr>
        <w:t xml:space="preserve">Год: </w:t>
      </w:r>
      <w:r>
        <w:rPr>
          <w:rFonts w:ascii="Arial" w:hAnsi="Arial" w:eastAsia="Arial"/>
          <w:b w:val="0"/>
          <w:sz w:val="21"/>
        </w:rPr>
        <w:t>около 1658–1661</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Рейксмюсеум, Амстердам</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Служанка сосредоточенно переливает молоко, и тонкая струя становится самым заметным движением в тихой комнате. Дневной свет ложится на её руки, грубую ткань одежды и корку хлеба. Вермеер придаёт простому домашнему занятию такую ясность и весомость, что обычное мгновение хочется рассматривать долго. Ян Вермеер написал картину примерно в 1658–1661 годах.</w:t>
      </w:r>
    </w:p>
    <w:p>
      <w:pPr>
        <w:pStyle w:val="Heading1"/>
        <w:keepNext/>
        <w:spacing w:before="180" w:after="60"/>
      </w:pPr>
      <w:r>
        <w:t>27. Ян Вермеер</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Девушка с жемчужной серёжкой</w:t>
      </w:r>
    </w:p>
    <w:p>
      <w:pPr>
        <w:keepNext/>
        <w:spacing w:before="0" w:after="40" w:line="259" w:lineRule="auto"/>
      </w:pPr>
      <w:r>
        <w:rPr>
          <w:rFonts w:ascii="Arial" w:hAnsi="Arial" w:eastAsia="Arial"/>
          <w:b/>
          <w:sz w:val="21"/>
        </w:rPr>
        <w:t xml:space="preserve">Год: </w:t>
      </w:r>
      <w:r>
        <w:rPr>
          <w:rFonts w:ascii="Arial" w:hAnsi="Arial" w:eastAsia="Arial"/>
          <w:b w:val="0"/>
          <w:sz w:val="21"/>
        </w:rPr>
        <w:t>около 1665</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Маурицхёйс, Гаага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Девушка оборачивается к зрителю, словно только что услышала своё имя. Из тёмного фона выступают освещённое лицо, приоткрытые губы и мягкий блеск серьги. Вермеер почти не оставляет подробностей обстановки, поэтому всё внимание сосредоточено на этом коротком, удивительно живом обмене взглядами. Ян Вермеер написал картину около 1665 года.</w:t>
      </w:r>
    </w:p>
    <w:p>
      <w:pPr>
        <w:pStyle w:val="Heading1"/>
        <w:keepNext/>
        <w:spacing w:before="180" w:after="60"/>
      </w:pPr>
      <w:r>
        <w:t>28. Хисикава Моронобу</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Красавица, оглядывающаяся назад</w:t>
      </w:r>
    </w:p>
    <w:p>
      <w:pPr>
        <w:keepNext/>
        <w:spacing w:before="0" w:after="40" w:line="259" w:lineRule="auto"/>
      </w:pPr>
      <w:r>
        <w:rPr>
          <w:rFonts w:ascii="Arial" w:hAnsi="Arial" w:eastAsia="Arial"/>
          <w:b/>
          <w:sz w:val="21"/>
        </w:rPr>
        <w:t xml:space="preserve">Год: </w:t>
      </w:r>
      <w:r>
        <w:rPr>
          <w:rFonts w:ascii="Arial" w:hAnsi="Arial" w:eastAsia="Arial"/>
          <w:b w:val="0"/>
          <w:sz w:val="21"/>
        </w:rPr>
        <w:t>около 1690</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Токийский национальный музей, Токио</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Женщина в красном кимоно оглядывается через плечо, сохраняя плавность шага. Узорная ткань собирается в широкие изгибы, которые делают движение заметным даже без подробного окружения. Моронобу оставляет фон свободным, позволяя силуэту, цвету и одному повороту головы рассказать всю сцену. Хисикава Моронобу написал картину около 1690 года.</w:t>
      </w:r>
    </w:p>
    <w:p>
      <w:pPr>
        <w:pStyle w:val="Heading1"/>
        <w:keepNext/>
        <w:spacing w:before="180" w:after="60"/>
      </w:pPr>
      <w:r>
        <w:t>29. Огата Корин</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Ирисы</w:t>
      </w:r>
    </w:p>
    <w:p>
      <w:pPr>
        <w:keepNext/>
        <w:spacing w:before="0" w:after="40" w:line="259" w:lineRule="auto"/>
      </w:pPr>
      <w:r>
        <w:rPr>
          <w:rFonts w:ascii="Arial" w:hAnsi="Arial" w:eastAsia="Arial"/>
          <w:b/>
          <w:sz w:val="21"/>
        </w:rPr>
        <w:t xml:space="preserve">Год: </w:t>
      </w:r>
      <w:r>
        <w:rPr>
          <w:rFonts w:ascii="Arial" w:hAnsi="Arial" w:eastAsia="Arial"/>
          <w:b w:val="0"/>
          <w:sz w:val="21"/>
        </w:rPr>
        <w:t>около 1701–1705</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Нэдзу, Токио</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Синие ирисы поднимаются над золотым фоном густыми, неровными группами. Их похожие очертания повторяются с небольшими изменениями, создавая ритм, по которому легко скользит взгляд. Огата Корин соединяет свежесть живых растений с ясностью узора, а золото лишает цветы привычного земного окружения. Огата Корин создал роспись ширм примерно в 1701–1705 годах.</w:t>
      </w:r>
    </w:p>
    <w:p>
      <w:pPr>
        <w:pStyle w:val="Heading1"/>
        <w:keepNext/>
        <w:spacing w:before="180" w:after="60"/>
      </w:pPr>
      <w:r>
        <w:t>30. Огата Корин</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Красные и белые цветы сливы</w:t>
      </w:r>
    </w:p>
    <w:p>
      <w:pPr>
        <w:keepNext/>
        <w:spacing w:before="0" w:after="40" w:line="259" w:lineRule="auto"/>
      </w:pPr>
      <w:r>
        <w:rPr>
          <w:rFonts w:ascii="Arial" w:hAnsi="Arial" w:eastAsia="Arial"/>
          <w:b/>
          <w:sz w:val="21"/>
        </w:rPr>
        <w:t xml:space="preserve">Год: </w:t>
      </w:r>
      <w:r>
        <w:rPr>
          <w:rFonts w:ascii="Arial" w:hAnsi="Arial" w:eastAsia="Arial"/>
          <w:b w:val="0"/>
          <w:sz w:val="21"/>
        </w:rPr>
        <w:t>около 1712–1716</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Художественный музей Атами (MOA), Атами</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Между двумя цветущими сливами извивается тёмный поток с серебристым рисунком волн. Старые стволы и нежные цветы особенно выразительны рядом с ровным золотым фоном. Корин строит композицию на различии тяжёлого дерева, лёгкого цветения и непрерывного движения воды, соединяя их в один спокойный ритм. Огата Корин создал роспись ширм примерно в 1712–1716 годах.</w:t>
      </w:r>
    </w:p>
    <w:p>
      <w:pPr>
        <w:pStyle w:val="Heading1"/>
        <w:keepNext/>
        <w:spacing w:before="180" w:after="60"/>
      </w:pPr>
      <w:r>
        <w:t>31. Франсуа Буше</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Портрет мадам де Помпадур</w:t>
      </w:r>
    </w:p>
    <w:p>
      <w:pPr>
        <w:keepNext/>
        <w:spacing w:before="0" w:after="40" w:line="259" w:lineRule="auto"/>
      </w:pPr>
      <w:r>
        <w:rPr>
          <w:rFonts w:ascii="Arial" w:hAnsi="Arial" w:eastAsia="Arial"/>
          <w:b/>
          <w:sz w:val="21"/>
        </w:rPr>
        <w:t xml:space="preserve">Год: </w:t>
      </w:r>
      <w:r>
        <w:rPr>
          <w:rFonts w:ascii="Arial" w:hAnsi="Arial" w:eastAsia="Arial"/>
          <w:b w:val="0"/>
          <w:sz w:val="21"/>
        </w:rPr>
        <w:t>1756</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Старая пинакотека, Мюнхен</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Мадам де Помпадур отдыхает в кресле среди книг, цветов и изящных предметов. Роскошное платье занимает большую часть картины, но её свободная поза смягчает придворную торжественность. Буше окружает героиню вещами, которые помогают увидеть за внешним блеском интерес к чтению и искусству. Франсуа Буше написал картину в 1756 году.</w:t>
      </w:r>
    </w:p>
    <w:p>
      <w:pPr>
        <w:pStyle w:val="Heading1"/>
        <w:keepNext/>
        <w:spacing w:before="180" w:after="60"/>
      </w:pPr>
      <w:r>
        <w:t>32. Ито Дзякутю</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Петух и курица</w:t>
      </w:r>
    </w:p>
    <w:p>
      <w:pPr>
        <w:keepNext/>
        <w:spacing w:before="0" w:after="40" w:line="259" w:lineRule="auto"/>
      </w:pPr>
      <w:r>
        <w:rPr>
          <w:rFonts w:ascii="Arial" w:hAnsi="Arial" w:eastAsia="Arial"/>
          <w:b/>
          <w:sz w:val="21"/>
        </w:rPr>
        <w:t xml:space="preserve">Год: </w:t>
      </w:r>
      <w:r>
        <w:rPr>
          <w:rFonts w:ascii="Arial" w:hAnsi="Arial" w:eastAsia="Arial"/>
          <w:b w:val="0"/>
          <w:sz w:val="21"/>
        </w:rPr>
        <w:t>1759</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императорских коллекций, Токио</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Петух и курица показаны с такой внимательностью, что хочется разглядывать каждое перо и поворот головы. Пустой фон подчёркивает различие их силуэтов и делает обычных домашних птиц главными героями изображения. Ито Дзякутю соединяет точность наблюдения с изяществом линии, находя красоту в самых привычных формах жизни. Ито Дзякутю написал картину в 1759 году.</w:t>
      </w:r>
    </w:p>
    <w:p>
      <w:pPr>
        <w:pStyle w:val="Heading1"/>
        <w:keepNext/>
        <w:spacing w:before="180" w:after="60"/>
      </w:pPr>
      <w:r>
        <w:t>33. Жан-Оноре Фрагонар</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Качели</w:t>
      </w:r>
    </w:p>
    <w:p>
      <w:pPr>
        <w:keepNext/>
        <w:spacing w:before="0" w:after="40" w:line="259" w:lineRule="auto"/>
      </w:pPr>
      <w:r>
        <w:rPr>
          <w:rFonts w:ascii="Arial" w:hAnsi="Arial" w:eastAsia="Arial"/>
          <w:b/>
          <w:sz w:val="21"/>
        </w:rPr>
        <w:t xml:space="preserve">Год: </w:t>
      </w:r>
      <w:r>
        <w:rPr>
          <w:rFonts w:ascii="Arial" w:hAnsi="Arial" w:eastAsia="Arial"/>
          <w:b w:val="0"/>
          <w:sz w:val="21"/>
        </w:rPr>
        <w:t>1767</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Уоллеса, Лондон</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Молодая женщина взлетает на качелях среди густой зелени, и с её ноги срывается лёгкая туфелька. Розовое платье раскрывается пышным цветком, а фигуры в тени придают сцене оттенок тайной игры. Фрагонар передаёт головокружительную лёгкость момента через воздушные мазки, солнечные блики и летящее движение ткани. Жан-Оноре Фрагонар написал картину в 1767 году.</w:t>
      </w:r>
    </w:p>
    <w:p>
      <w:pPr>
        <w:pStyle w:val="Heading1"/>
        <w:keepNext/>
        <w:spacing w:before="180" w:after="60"/>
      </w:pPr>
      <w:r>
        <w:t>34. Томас Гейнсборо</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Голубой мальчик</w:t>
      </w:r>
    </w:p>
    <w:p>
      <w:pPr>
        <w:keepNext/>
        <w:spacing w:before="0" w:after="40" w:line="259" w:lineRule="auto"/>
      </w:pPr>
      <w:r>
        <w:rPr>
          <w:rFonts w:ascii="Arial" w:hAnsi="Arial" w:eastAsia="Arial"/>
          <w:b/>
          <w:sz w:val="21"/>
        </w:rPr>
        <w:t xml:space="preserve">Год: </w:t>
      </w:r>
      <w:r>
        <w:rPr>
          <w:rFonts w:ascii="Arial" w:hAnsi="Arial" w:eastAsia="Arial"/>
          <w:b w:val="0"/>
          <w:sz w:val="21"/>
        </w:rPr>
        <w:t>1770</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Художественный музей Хантингтона, Сан-Марино</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Юноша в голубом атласном костюме уверенно стоит перед тёмным пейзажем. Свет скользит по складкам, заставляя ткань переливаться холодными и серебристыми оттенками. Свободная поза придаёт парадному образу непринуждённость, а голубой цвет связывает лицо, одежду и окружающий воздух в единое целое. Томас Гейнсборо написал картину в 1770 году.</w:t>
      </w:r>
    </w:p>
    <w:p>
      <w:pPr>
        <w:pStyle w:val="Heading1"/>
        <w:keepNext/>
        <w:spacing w:before="180" w:after="60"/>
      </w:pPr>
      <w:r>
        <w:t>35. Элизабет Виже-Лебрен</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Мария Антуанетта</w:t>
      </w:r>
    </w:p>
    <w:p>
      <w:pPr>
        <w:keepNext/>
        <w:spacing w:before="0" w:after="40" w:line="259" w:lineRule="auto"/>
      </w:pPr>
      <w:r>
        <w:rPr>
          <w:rFonts w:ascii="Arial" w:hAnsi="Arial" w:eastAsia="Arial"/>
          <w:b/>
          <w:sz w:val="21"/>
        </w:rPr>
        <w:t xml:space="preserve">Год: </w:t>
      </w:r>
      <w:r>
        <w:rPr>
          <w:rFonts w:ascii="Arial" w:hAnsi="Arial" w:eastAsia="Arial"/>
          <w:b w:val="0"/>
          <w:sz w:val="21"/>
        </w:rPr>
        <w:t>1783</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Версальский дворец, Версаль</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Мария-Антуанетта держит розу, окружённая мягким сиянием шёлка и кружева. Тонкая проработка тканей подчёркивает роскошь наряда, а небольшой цветок делает позу менее официальной. Виже-Лебрен соединяет придворную представительность с мягкостью выражения, создавая сдержанный и изящный образ королевы. Элизабет Виже-Лебрен написала картину в 1783 году.</w:t>
      </w:r>
    </w:p>
    <w:p>
      <w:pPr>
        <w:pStyle w:val="Heading1"/>
        <w:keepNext/>
        <w:spacing w:before="180" w:after="60"/>
      </w:pPr>
      <w:r>
        <w:t>36. Жак-Луи Давид</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Смерть Марата</w:t>
      </w:r>
    </w:p>
    <w:p>
      <w:pPr>
        <w:keepNext/>
        <w:spacing w:before="0" w:after="40" w:line="259" w:lineRule="auto"/>
      </w:pPr>
      <w:r>
        <w:rPr>
          <w:rFonts w:ascii="Arial" w:hAnsi="Arial" w:eastAsia="Arial"/>
          <w:b/>
          <w:sz w:val="21"/>
        </w:rPr>
        <w:t xml:space="preserve">Год: </w:t>
      </w:r>
      <w:r>
        <w:rPr>
          <w:rFonts w:ascii="Arial" w:hAnsi="Arial" w:eastAsia="Arial"/>
          <w:b w:val="0"/>
          <w:sz w:val="21"/>
        </w:rPr>
        <w:t>1793</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Королевские музеи изящных искусств Бельгии, Брюссель</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Марат неподвижно лежит в ванне, всё ещё удерживая следы своей последней работы. Письмо, перо и простая деревянная тумба резко выделяются на фоне пустого тёмного пространства. Давид убирает лишние подробности и направляет внимание на опустившуюся руку и освещённое лицо, превращая сцену смерти в строгий, скорбный образ. Жак-Луи Давид написал картину в 1793 году.</w:t>
      </w:r>
    </w:p>
    <w:p>
      <w:pPr>
        <w:pStyle w:val="Heading1"/>
        <w:keepNext/>
        <w:spacing w:before="180" w:after="60"/>
      </w:pPr>
      <w:r>
        <w:t>37. Франсиско Гойя</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Маха одетая</w:t>
      </w:r>
    </w:p>
    <w:p>
      <w:pPr>
        <w:keepNext/>
        <w:spacing w:before="0" w:after="40" w:line="259" w:lineRule="auto"/>
      </w:pPr>
      <w:r>
        <w:rPr>
          <w:rFonts w:ascii="Arial" w:hAnsi="Arial" w:eastAsia="Arial"/>
          <w:b/>
          <w:sz w:val="21"/>
        </w:rPr>
        <w:t xml:space="preserve">Год: </w:t>
      </w:r>
      <w:r>
        <w:rPr>
          <w:rFonts w:ascii="Arial" w:hAnsi="Arial" w:eastAsia="Arial"/>
          <w:b w:val="0"/>
          <w:sz w:val="21"/>
        </w:rPr>
        <w:t>1800–1807</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Прадо, Мадрид</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Женщина полулежит на подушках и смотрит на зрителя прямо и уверенно. Светлая одежда подчёркивает изгиб фигуры, а тёмный фон делает её присутствие особенно близким. Гойя сохраняет расслабленность позы, но во взгляде героини чувствуется самостоятельность, которая не позволяет воспринимать её только как красивую модель. Франсиско Гойя написал картину в 1800–1807 годах.</w:t>
      </w:r>
    </w:p>
    <w:p>
      <w:pPr>
        <w:pStyle w:val="Heading1"/>
        <w:keepNext/>
        <w:spacing w:before="180" w:after="60"/>
      </w:pPr>
      <w:r>
        <w:t>38. Жак-Луи Давид</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Бонапарт на перевале Сен-Бернар</w:t>
      </w:r>
    </w:p>
    <w:p>
      <w:pPr>
        <w:keepNext/>
        <w:spacing w:before="0" w:after="40" w:line="259" w:lineRule="auto"/>
      </w:pPr>
      <w:r>
        <w:rPr>
          <w:rFonts w:ascii="Arial" w:hAnsi="Arial" w:eastAsia="Arial"/>
          <w:b/>
          <w:sz w:val="21"/>
        </w:rPr>
        <w:t xml:space="preserve">Год: </w:t>
      </w:r>
      <w:r>
        <w:rPr>
          <w:rFonts w:ascii="Arial" w:hAnsi="Arial" w:eastAsia="Arial"/>
          <w:b w:val="0"/>
          <w:sz w:val="21"/>
        </w:rPr>
        <w:t>1801</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Мальмезон, Рюэй-Мальмезон</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Бонапарт на вздыбленном коне указывает путь через горы, пока ветер подхватывает его плащ. Склон, грива и складки ткани направлены в разные стороны, усиливая напряжение движения. Спокойное лицо всадника становится центром этой бурной сцены, превращая трудный переход в торжественный образ решимости. Жак-Луи Давид написал картину в 1801 году.</w:t>
      </w:r>
    </w:p>
    <w:p>
      <w:pPr>
        <w:pStyle w:val="Heading1"/>
        <w:keepNext/>
        <w:spacing w:before="180" w:after="60"/>
      </w:pPr>
      <w:r>
        <w:t>39. Франсиско Гойя</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Третье мая 1808 года в Мадриде</w:t>
      </w:r>
    </w:p>
    <w:p>
      <w:pPr>
        <w:keepNext/>
        <w:spacing w:before="0" w:after="40" w:line="259" w:lineRule="auto"/>
      </w:pPr>
      <w:r>
        <w:rPr>
          <w:rFonts w:ascii="Arial" w:hAnsi="Arial" w:eastAsia="Arial"/>
          <w:b/>
          <w:sz w:val="21"/>
        </w:rPr>
        <w:t xml:space="preserve">Год: </w:t>
      </w:r>
      <w:r>
        <w:rPr>
          <w:rFonts w:ascii="Arial" w:hAnsi="Arial" w:eastAsia="Arial"/>
          <w:b w:val="0"/>
          <w:sz w:val="21"/>
        </w:rPr>
        <w:t>1814</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Прадо, Мадрид</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Мужчина в белой рубашке раскрывает руки перед шеренгой солдат, чьи лица скрыты от зрителя. Свет фонаря выхватывает обречённых людей из ночной темноты и делает их страх предельно близким. Гойя противопоставляет каждому отдельному человеческому лицу безличный строй оружия, лишая сцену всякой военной торжественности. Франсиско Гойя написал картину в 1814 году.</w:t>
      </w:r>
    </w:p>
    <w:p>
      <w:pPr>
        <w:pStyle w:val="Heading1"/>
        <w:keepNext/>
        <w:spacing w:before="180" w:after="60"/>
      </w:pPr>
      <w:r>
        <w:t>40. Каспар Давид Фридрих</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Странник над морем тумана</w:t>
      </w:r>
    </w:p>
    <w:p>
      <w:pPr>
        <w:keepNext/>
        <w:spacing w:before="0" w:after="40" w:line="259" w:lineRule="auto"/>
      </w:pPr>
      <w:r>
        <w:rPr>
          <w:rFonts w:ascii="Arial" w:hAnsi="Arial" w:eastAsia="Arial"/>
          <w:b/>
          <w:sz w:val="21"/>
        </w:rPr>
        <w:t xml:space="preserve">Год: </w:t>
      </w:r>
      <w:r>
        <w:rPr>
          <w:rFonts w:ascii="Arial" w:hAnsi="Arial" w:eastAsia="Arial"/>
          <w:b w:val="0"/>
          <w:sz w:val="21"/>
        </w:rPr>
        <w:t>около 1817</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Гамбургский кунстхалле, Гамбург</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Одинокий путник стоит над морем тумана, из которого выступают лишь вершины скал. Его спина обращена к зрителю, и мы смотрим вдаль словно вместе с ним. Фридрих оставляет пейзаж частично скрытым, поэтому ощущение высоты соединяется с неизвестностью, а неподвижная фигура подчёркивает огромный масштаб природы. Каспар Давид Фридрих написал картину около 1817 года.</w:t>
      </w:r>
    </w:p>
    <w:p>
      <w:pPr>
        <w:pStyle w:val="Heading1"/>
        <w:keepNext/>
        <w:spacing w:before="180" w:after="60"/>
      </w:pPr>
      <w:r>
        <w:t>41. Джон Констебл</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Телега для сена</w:t>
      </w:r>
    </w:p>
    <w:p>
      <w:pPr>
        <w:keepNext/>
        <w:spacing w:before="0" w:after="40" w:line="259" w:lineRule="auto"/>
      </w:pPr>
      <w:r>
        <w:rPr>
          <w:rFonts w:ascii="Arial" w:hAnsi="Arial" w:eastAsia="Arial"/>
          <w:b/>
          <w:sz w:val="21"/>
        </w:rPr>
        <w:t xml:space="preserve">Год: </w:t>
      </w:r>
      <w:r>
        <w:rPr>
          <w:rFonts w:ascii="Arial" w:hAnsi="Arial" w:eastAsia="Arial"/>
          <w:b w:val="0"/>
          <w:sz w:val="21"/>
        </w:rPr>
        <w:t>1821</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Национальная галерея, Лондон</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Телега медленно пересекает мелкую реку рядом с деревенским домом. Свет пробивается сквозь облака, отражается в воде и оживляет густую зелень берегов. Констебл связывает повседневный сельский труд с изменчивым дыханием пейзажа, создавая ощущение места, которое живёт своим неспешным ходом. Джон Констебл написал картину в 1821 году.</w:t>
      </w:r>
    </w:p>
    <w:p>
      <w:pPr>
        <w:pStyle w:val="Heading1"/>
        <w:keepNext/>
        <w:spacing w:before="180" w:after="60"/>
      </w:pPr>
      <w:r>
        <w:t>42. Карл Брюллов</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Последний день Помпеи</w:t>
      </w:r>
    </w:p>
    <w:p>
      <w:pPr>
        <w:keepNext/>
        <w:spacing w:before="0" w:after="40" w:line="259" w:lineRule="auto"/>
      </w:pPr>
      <w:r>
        <w:rPr>
          <w:rFonts w:ascii="Arial" w:hAnsi="Arial" w:eastAsia="Arial"/>
          <w:b/>
          <w:sz w:val="21"/>
        </w:rPr>
        <w:t xml:space="preserve">Год: </w:t>
      </w:r>
      <w:r>
        <w:rPr>
          <w:rFonts w:ascii="Arial" w:hAnsi="Arial" w:eastAsia="Arial"/>
          <w:b w:val="0"/>
          <w:sz w:val="21"/>
        </w:rPr>
        <w:t>1830–1833</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Государственный Русский музей, Санкт-Петербург</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В свете извержения жители Помпей пытаются спасти детей, близких и вещи, ещё недавно составлявшие их обычную жизнь. Толпа распадается на отдельные группы, и у каждой есть собственная история страха или самоотверженности. Брюллов связывает эти сцены вспышками света и широкими движениями, позволяя увидеть в общей катастрофе судьбы конкретных людей. Карл Брюллов написал картину в 1830–1833 годах.</w:t>
      </w:r>
    </w:p>
    <w:p>
      <w:pPr>
        <w:pStyle w:val="Heading1"/>
        <w:keepNext/>
        <w:spacing w:before="180" w:after="60"/>
      </w:pPr>
      <w:r>
        <w:t>43. Кацусика Хокусай</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Большая волна в Канагаве</w:t>
      </w:r>
    </w:p>
    <w:p>
      <w:pPr>
        <w:keepNext/>
        <w:spacing w:before="0" w:after="40" w:line="259" w:lineRule="auto"/>
      </w:pPr>
      <w:r>
        <w:rPr>
          <w:rFonts w:ascii="Arial" w:hAnsi="Arial" w:eastAsia="Arial"/>
          <w:b/>
          <w:sz w:val="21"/>
        </w:rPr>
        <w:t xml:space="preserve">Год: </w:t>
      </w:r>
      <w:r>
        <w:rPr>
          <w:rFonts w:ascii="Arial" w:hAnsi="Arial" w:eastAsia="Arial"/>
          <w:b w:val="0"/>
          <w:sz w:val="21"/>
        </w:rPr>
        <w:t>около 1830–1832</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Метрополитен-музей, Нью-Йорк</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Огромная волна нависает над лодками, и её белая пена похожа на множество напряжённых пальцев. Вдали маленькая Фудзи остаётся неподвижной, почти теряясь между изгибами воды. Хокусай сталкивает близкую, стремительную стихию с далёким спокойствием горы, отчего опасность ощущается ещё острее. Кацусика Хокусай создал гравюру примерно в 1830–1832 годах.</w:t>
      </w:r>
    </w:p>
    <w:p>
      <w:pPr>
        <w:pStyle w:val="Heading1"/>
        <w:keepNext/>
        <w:spacing w:before="180" w:after="60"/>
      </w:pPr>
      <w:r>
        <w:t>44. Кацусика Хокусай</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Гроза под вершиной (из серии «Тридцать шесть видов Фудзи»)</w:t>
      </w:r>
    </w:p>
    <w:p>
      <w:pPr>
        <w:keepNext/>
        <w:spacing w:before="0" w:after="40" w:line="259" w:lineRule="auto"/>
      </w:pPr>
      <w:r>
        <w:rPr>
          <w:rFonts w:ascii="Arial" w:hAnsi="Arial" w:eastAsia="Arial"/>
          <w:b/>
          <w:sz w:val="21"/>
        </w:rPr>
        <w:t xml:space="preserve">Год: </w:t>
      </w:r>
      <w:r>
        <w:rPr>
          <w:rFonts w:ascii="Arial" w:hAnsi="Arial" w:eastAsia="Arial"/>
          <w:b w:val="0"/>
          <w:sz w:val="21"/>
        </w:rPr>
        <w:t>около 1830–1832</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Метрополитен-музей, Нью-Йорк</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Над нижним склоном Фудзи сгущается тьма, прорезанная резкой вспышкой молнии. Высокая вершина остаётся в ясном свете, словно принадлежит совсем другой погоде. Хокусай сводит бурю к нескольким большим цветовым областям, и на их границе особенно сильно чувствуется внезапность природного движения. Кацусика Хокусай создал гравюру примерно в 1830–1832 годах.</w:t>
      </w:r>
    </w:p>
    <w:p>
      <w:pPr>
        <w:pStyle w:val="Heading1"/>
        <w:keepNext/>
        <w:spacing w:before="180" w:after="60"/>
      </w:pPr>
      <w:r>
        <w:t>45. Кацусика Хокусай</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Южный ветер. Ясный день («Красная Фудзи»)</w:t>
      </w:r>
    </w:p>
    <w:p>
      <w:pPr>
        <w:keepNext/>
        <w:spacing w:before="0" w:after="40" w:line="259" w:lineRule="auto"/>
      </w:pPr>
      <w:r>
        <w:rPr>
          <w:rFonts w:ascii="Arial" w:hAnsi="Arial" w:eastAsia="Arial"/>
          <w:b/>
          <w:sz w:val="21"/>
        </w:rPr>
        <w:t xml:space="preserve">Год: </w:t>
      </w:r>
      <w:r>
        <w:rPr>
          <w:rFonts w:ascii="Arial" w:hAnsi="Arial" w:eastAsia="Arial"/>
          <w:b w:val="0"/>
          <w:sz w:val="21"/>
        </w:rPr>
        <w:t>около 1830–1832</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Метрополитен-музей, Нью-Йорк</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Красный склон Фудзи поднимается над тёмной полосой леса к чистому небу. Длинные белые облака подчёркивают широту пространства и неподвижность огромной горы. Хокусай сохраняет лишь самые выразительные формы и цвета, передавая короткое мгновение, когда утренний свет преображает знакомый пейзаж. Кацусика Хокусай создал гравюру примерно в 1830–1832 годах.</w:t>
      </w:r>
    </w:p>
    <w:p>
      <w:pPr>
        <w:pStyle w:val="Heading1"/>
        <w:keepNext/>
        <w:spacing w:before="180" w:after="60"/>
      </w:pPr>
      <w:r>
        <w:t>46. Эжен Делакруа</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Свобода, ведущая народ</w:t>
      </w:r>
    </w:p>
    <w:p>
      <w:pPr>
        <w:keepNext/>
        <w:spacing w:before="0" w:after="40" w:line="259" w:lineRule="auto"/>
      </w:pPr>
      <w:r>
        <w:rPr>
          <w:rFonts w:ascii="Arial" w:hAnsi="Arial" w:eastAsia="Arial"/>
          <w:b/>
          <w:sz w:val="21"/>
        </w:rPr>
        <w:t xml:space="preserve">Год: </w:t>
      </w:r>
      <w:r>
        <w:rPr>
          <w:rFonts w:ascii="Arial" w:hAnsi="Arial" w:eastAsia="Arial"/>
          <w:b w:val="0"/>
          <w:sz w:val="21"/>
        </w:rPr>
        <w:t>1830</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Лувр, Париж</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Женщина с трёхцветным флагом ведёт людей вперёд сквозь дым и обломки баррикады. Её широкий шаг собирает вокруг себя движение всей толпы, а яркое полотнище становится высшей точкой композиции. Делакруа соединяет узнаваемую уличную борьбу с аллегорией Свободы, придавая сцене силу общего порыва. Эжен Делакруа написал картину в 1830 году.</w:t>
      </w:r>
    </w:p>
    <w:p>
      <w:pPr>
        <w:pStyle w:val="Heading1"/>
        <w:keepNext/>
        <w:spacing w:before="180" w:after="60"/>
      </w:pPr>
      <w:r>
        <w:t>47. Иван Айвазовский</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Девятый вал</w:t>
      </w:r>
    </w:p>
    <w:p>
      <w:pPr>
        <w:keepNext/>
        <w:spacing w:before="0" w:after="40" w:line="259" w:lineRule="auto"/>
      </w:pPr>
      <w:r>
        <w:rPr>
          <w:rFonts w:ascii="Arial" w:hAnsi="Arial" w:eastAsia="Arial"/>
          <w:b/>
          <w:sz w:val="21"/>
        </w:rPr>
        <w:t xml:space="preserve">Год: </w:t>
      </w:r>
      <w:r>
        <w:rPr>
          <w:rFonts w:ascii="Arial" w:hAnsi="Arial" w:eastAsia="Arial"/>
          <w:b w:val="0"/>
          <w:sz w:val="21"/>
        </w:rPr>
        <w:t>1850</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Государственный Русский музей, Санкт-Петербург</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После кораблекрушения люди тесно прижимаются к обломку мачты среди огромных волн. Рассветный свет проходит сквозь гребни, окрашивая воду в золотистые и зелёные оттенки. Айвазовский показывает море одновременно прекрасным и опасным, а маленькая группа уцелевших заставляет особенно остро почувствовать надежду на спасение. Иван Айвазовский написал картину в 1850 году.</w:t>
      </w:r>
    </w:p>
    <w:p>
      <w:pPr>
        <w:pStyle w:val="Heading1"/>
        <w:keepNext/>
        <w:spacing w:before="180" w:after="60"/>
      </w:pPr>
      <w:r>
        <w:t>48. Утагава Хиросигэ</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Водовороты в провинции Ава</w:t>
      </w:r>
    </w:p>
    <w:p>
      <w:pPr>
        <w:keepNext/>
        <w:spacing w:before="0" w:after="40" w:line="259" w:lineRule="auto"/>
      </w:pPr>
      <w:r>
        <w:rPr>
          <w:rFonts w:ascii="Arial" w:hAnsi="Arial" w:eastAsia="Arial"/>
          <w:b/>
          <w:sz w:val="21"/>
        </w:rPr>
        <w:t xml:space="preserve">Год: </w:t>
      </w:r>
      <w:r>
        <w:rPr>
          <w:rFonts w:ascii="Arial" w:hAnsi="Arial" w:eastAsia="Arial"/>
          <w:b w:val="0"/>
          <w:sz w:val="21"/>
        </w:rPr>
        <w:t>1857</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Метрополитен-музей, Нью-Йорк</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Вода закручивается в огромный водоворот между скалами, увлекая взгляд в глубину изображения. Белые линии пены подчёркивают вращение, а дальний берег кажется спокойным рядом с движением переднего плана. Хиросигэ превращает наблюдение за морем в выразительный узор, в котором чувствуется тяжесть и напор воды. Утагава Хиросигэ создал гравюру в 1857 году.</w:t>
      </w:r>
    </w:p>
    <w:p>
      <w:pPr>
        <w:pStyle w:val="Heading1"/>
        <w:keepNext/>
        <w:spacing w:before="180" w:after="60"/>
      </w:pPr>
      <w:r>
        <w:t>49. Жан-Франсуа Милле</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Анжелюс (Вечерняя молитва)</w:t>
      </w:r>
    </w:p>
    <w:p>
      <w:pPr>
        <w:keepNext/>
        <w:spacing w:before="0" w:after="40" w:line="259" w:lineRule="auto"/>
      </w:pPr>
      <w:r>
        <w:rPr>
          <w:rFonts w:ascii="Arial" w:hAnsi="Arial" w:eastAsia="Arial"/>
          <w:b/>
          <w:sz w:val="21"/>
        </w:rPr>
        <w:t xml:space="preserve">Год: </w:t>
      </w:r>
      <w:r>
        <w:rPr>
          <w:rFonts w:ascii="Arial" w:hAnsi="Arial" w:eastAsia="Arial"/>
          <w:b w:val="0"/>
          <w:sz w:val="21"/>
        </w:rPr>
        <w:t>1857–1859</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Орсе, Париж</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Мужчина и женщина останавливают работу в поле и склоняют головы для вечерней молитвы. На фоне затихающего неба их фигуры кажутся тёмными и неподвижными. Милле передаёт сосредоточенность через простые жесты и свободное пространство вокруг людей, позволяя почувствовать короткую тишину посреди трудового дня. Жан-Франсуа Милле написал картину в 1857–1859 годах.</w:t>
      </w:r>
    </w:p>
    <w:p>
      <w:pPr>
        <w:pStyle w:val="Heading1"/>
        <w:keepNext/>
        <w:spacing w:before="180" w:after="60"/>
      </w:pPr>
      <w:r>
        <w:t>50. Утагава Хиросигэ</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Внезапный ливень над мостом Охаси и Атакэ</w:t>
      </w:r>
    </w:p>
    <w:p>
      <w:pPr>
        <w:keepNext/>
        <w:spacing w:before="0" w:after="40" w:line="259" w:lineRule="auto"/>
      </w:pPr>
      <w:r>
        <w:rPr>
          <w:rFonts w:ascii="Arial" w:hAnsi="Arial" w:eastAsia="Arial"/>
          <w:b/>
          <w:sz w:val="21"/>
        </w:rPr>
        <w:t xml:space="preserve">Год: </w:t>
      </w:r>
      <w:r>
        <w:rPr>
          <w:rFonts w:ascii="Arial" w:hAnsi="Arial" w:eastAsia="Arial"/>
          <w:b w:val="0"/>
          <w:sz w:val="21"/>
        </w:rPr>
        <w:t>1857</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Метрополитен-музей, Нью-Йорк</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Сильный ливень застает прохожих на мосту, заставляя их торопиться и искать укрытие. Тонкие косые линии дождя пересекают спокойную геометрию настила и растворяют дальний берег. Хиросигэ передаёт перемену погоды несколькими точными средствами, так что зритель почти слышит шум воды и быстрые шаги по мосту. Утагава Хиросигэ создал гравюру в 1857 году.</w:t>
      </w:r>
    </w:p>
    <w:p>
      <w:pPr>
        <w:pStyle w:val="Heading1"/>
        <w:keepNext/>
        <w:spacing w:before="180" w:after="60"/>
      </w:pPr>
      <w:r>
        <w:t>51. Утагава Хиросигэ</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Цветущий сливовый сад в Камэйдо</w:t>
      </w:r>
    </w:p>
    <w:p>
      <w:pPr>
        <w:keepNext/>
        <w:spacing w:before="0" w:after="40" w:line="259" w:lineRule="auto"/>
      </w:pPr>
      <w:r>
        <w:rPr>
          <w:rFonts w:ascii="Arial" w:hAnsi="Arial" w:eastAsia="Arial"/>
          <w:b/>
          <w:sz w:val="21"/>
        </w:rPr>
        <w:t xml:space="preserve">Год: </w:t>
      </w:r>
      <w:r>
        <w:rPr>
          <w:rFonts w:ascii="Arial" w:hAnsi="Arial" w:eastAsia="Arial"/>
          <w:b w:val="0"/>
          <w:sz w:val="21"/>
        </w:rPr>
        <w:t>1857</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Бруклинский музей, Нью-Йорк</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Огромный ствол цветущей сливы оказывается так близко, что привычный сад виден словно сквозь его ветви. За тёмной корой раскрываются дорожки, деревья и маленькие фигуры гуляющих. Хиросигэ соединяет резкий передний план с лёгкой далью, делая цветение одновременно близким, осязаемым и частью большого весеннего пространства. Утагава Хиросигэ создал гравюру в 1857 году.</w:t>
      </w:r>
    </w:p>
    <w:p>
      <w:pPr>
        <w:pStyle w:val="Heading1"/>
        <w:keepNext/>
        <w:spacing w:before="180" w:after="60"/>
      </w:pPr>
      <w:r>
        <w:t>52. Утагава Хиросигэ</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Сосновая роща Михо в провинции Суруга</w:t>
      </w:r>
    </w:p>
    <w:p>
      <w:pPr>
        <w:keepNext/>
        <w:spacing w:before="0" w:after="40" w:line="259" w:lineRule="auto"/>
      </w:pPr>
      <w:r>
        <w:rPr>
          <w:rFonts w:ascii="Arial" w:hAnsi="Arial" w:eastAsia="Arial"/>
          <w:b/>
          <w:sz w:val="21"/>
        </w:rPr>
        <w:t xml:space="preserve">Год: </w:t>
      </w:r>
      <w:r>
        <w:rPr>
          <w:rFonts w:ascii="Arial" w:hAnsi="Arial" w:eastAsia="Arial"/>
          <w:b w:val="0"/>
          <w:sz w:val="21"/>
        </w:rPr>
        <w:t>1858</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Метрополитен-музей, Нью-Йорк</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За тёмной полосой сосновой рощи открывается море, а над ним поднимается светлая вершина Фудзи. Берег, вода и дальняя гора складываются в спокойную череду планов. Хиросигэ находит выразительность в широких цветовых поверхностях, благодаря которым небольшой лист передаёт простор целого побережья. Утагава Хиросигэ создал гравюру в 1858 году.</w:t>
      </w:r>
    </w:p>
    <w:p>
      <w:pPr>
        <w:pStyle w:val="Heading1"/>
        <w:keepNext/>
        <w:spacing w:before="180" w:after="60"/>
      </w:pPr>
      <w:r>
        <w:t>53. Эдуард Мане</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Завтрак на траве</w:t>
      </w:r>
    </w:p>
    <w:p>
      <w:pPr>
        <w:keepNext/>
        <w:spacing w:before="0" w:after="40" w:line="259" w:lineRule="auto"/>
      </w:pPr>
      <w:r>
        <w:rPr>
          <w:rFonts w:ascii="Arial" w:hAnsi="Arial" w:eastAsia="Arial"/>
          <w:b/>
          <w:sz w:val="21"/>
        </w:rPr>
        <w:t xml:space="preserve">Год: </w:t>
      </w:r>
      <w:r>
        <w:rPr>
          <w:rFonts w:ascii="Arial" w:hAnsi="Arial" w:eastAsia="Arial"/>
          <w:b w:val="0"/>
          <w:sz w:val="21"/>
        </w:rPr>
        <w:t>1863</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Орсе, Париж</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На лесной поляне двое одетых мужчин расположились рядом с обнажённой женщиной, которая спокойно смотрит прямо на зрителя. Их непринуждённость делает необычное соседство ещё заметнее. Мане соединяет композицию, напоминающую старых мастеров, с современными лицами и резким дневным светом, оставляя происходящее открытым для вопросов. Эдуард Мане написал картину в 1863 году.</w:t>
      </w:r>
    </w:p>
    <w:p>
      <w:pPr>
        <w:pStyle w:val="Heading1"/>
        <w:keepNext/>
        <w:spacing w:before="180" w:after="60"/>
      </w:pPr>
      <w:r>
        <w:t>54. Константин Флавицкий</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Княжна Тараканова</w:t>
      </w:r>
    </w:p>
    <w:p>
      <w:pPr>
        <w:keepNext/>
        <w:spacing w:before="0" w:after="40" w:line="259" w:lineRule="auto"/>
      </w:pPr>
      <w:r>
        <w:rPr>
          <w:rFonts w:ascii="Arial" w:hAnsi="Arial" w:eastAsia="Arial"/>
          <w:b/>
          <w:sz w:val="21"/>
        </w:rPr>
        <w:t xml:space="preserve">Год: </w:t>
      </w:r>
      <w:r>
        <w:rPr>
          <w:rFonts w:ascii="Arial" w:hAnsi="Arial" w:eastAsia="Arial"/>
          <w:b w:val="0"/>
          <w:sz w:val="21"/>
        </w:rPr>
        <w:t>1864</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Вода поднимается в тюремной камере, а молодая женщина прижимается к стене у окна. Свет выделяет её фигуру среди сырого камня и тёмной воды, делая одиночество почти осязаемым. Флавицкий строит сцену на тесноте пространства и невозможности отступить, придавая легенде о княжне Таракановой трагическую убедительность. Константин Флавицкий написал картину в 1864 году.</w:t>
      </w:r>
    </w:p>
    <w:p>
      <w:pPr>
        <w:pStyle w:val="Heading1"/>
        <w:keepNext/>
        <w:spacing w:before="180" w:after="60"/>
      </w:pPr>
      <w:r>
        <w:t>55. Василий Перов</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Тройка</w:t>
      </w:r>
    </w:p>
    <w:p>
      <w:pPr>
        <w:keepNext/>
        <w:spacing w:before="0" w:after="40" w:line="259" w:lineRule="auto"/>
      </w:pPr>
      <w:r>
        <w:rPr>
          <w:rFonts w:ascii="Arial" w:hAnsi="Arial" w:eastAsia="Arial"/>
          <w:b/>
          <w:sz w:val="21"/>
        </w:rPr>
        <w:t xml:space="preserve">Год: </w:t>
      </w:r>
      <w:r>
        <w:rPr>
          <w:rFonts w:ascii="Arial" w:hAnsi="Arial" w:eastAsia="Arial"/>
          <w:b w:val="0"/>
          <w:sz w:val="21"/>
        </w:rPr>
        <w:t>1866</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Трое детей с трудом тянут тяжёлую бочку по зимней улице. Их напряжённые лица и скованные холодом движения особенно резко выделяются на фоне большого, неприветливого города. Перов направляет внимание на несоразмерность детских сил и взрослого труда, превращая повседневную сцену в рассказ о беззащитности. Василий Перов написал картину в 1866 году.</w:t>
      </w:r>
    </w:p>
    <w:p>
      <w:pPr>
        <w:pStyle w:val="Heading1"/>
        <w:keepNext/>
        <w:spacing w:before="180" w:after="60"/>
      </w:pPr>
      <w:r>
        <w:t>56. Илья Репин</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Бурлаки на Волге</w:t>
      </w:r>
    </w:p>
    <w:p>
      <w:pPr>
        <w:keepNext/>
        <w:spacing w:before="0" w:after="40" w:line="259" w:lineRule="auto"/>
      </w:pPr>
      <w:r>
        <w:rPr>
          <w:rFonts w:ascii="Arial" w:hAnsi="Arial" w:eastAsia="Arial"/>
          <w:b/>
          <w:sz w:val="21"/>
        </w:rPr>
        <w:t xml:space="preserve">Год: </w:t>
      </w:r>
      <w:r>
        <w:rPr>
          <w:rFonts w:ascii="Arial" w:hAnsi="Arial" w:eastAsia="Arial"/>
          <w:b w:val="0"/>
          <w:sz w:val="21"/>
        </w:rPr>
        <w:t>1870–1873</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Государственный Русский музей, Санкт-Петербург</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По песчаному берегу медленно движется группа бурлаков, связанных общей лямкой. У каждого своя походка, выражение лица и способ выдерживать тяжесть. Репин сохраняет различия между людьми, а широкий речной простор за их спинами усиливает ощущение длинного, изнурительного пути. Илья Репин написал картину в 1870–1873 годах.</w:t>
      </w:r>
    </w:p>
    <w:p>
      <w:pPr>
        <w:pStyle w:val="Heading1"/>
        <w:keepNext/>
        <w:spacing w:before="180" w:after="60"/>
      </w:pPr>
      <w:r>
        <w:t>57. Василий Перов</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Охотники на привале</w:t>
      </w:r>
    </w:p>
    <w:p>
      <w:pPr>
        <w:keepNext/>
        <w:spacing w:before="0" w:after="40" w:line="259" w:lineRule="auto"/>
      </w:pPr>
      <w:r>
        <w:rPr>
          <w:rFonts w:ascii="Arial" w:hAnsi="Arial" w:eastAsia="Arial"/>
          <w:b/>
          <w:sz w:val="21"/>
        </w:rPr>
        <w:t xml:space="preserve">Год: </w:t>
      </w:r>
      <w:r>
        <w:rPr>
          <w:rFonts w:ascii="Arial" w:hAnsi="Arial" w:eastAsia="Arial"/>
          <w:b w:val="0"/>
          <w:sz w:val="21"/>
        </w:rPr>
        <w:t>1871</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Трое охотников устроились на привале, но отдых быстро превратился в оживлённый разговор. Рассказчик увлечённо жестикулирует, молодой слушатель верит каждому слову, а третий участник будто сдерживает улыбку. Перов строит сцену на тонком различии реакций, позволяя зрителю почти услышать историю, которой тот не знает. Василий Перов написал картину в 1871 году.</w:t>
      </w:r>
    </w:p>
    <w:p>
      <w:pPr>
        <w:pStyle w:val="Heading1"/>
        <w:keepNext/>
        <w:spacing w:before="180" w:after="60"/>
      </w:pPr>
      <w:r>
        <w:t>58. Николай Ге</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Пётр I допрашивает царевича Алексея Петровича в Петергофе</w:t>
      </w:r>
    </w:p>
    <w:p>
      <w:pPr>
        <w:keepNext/>
        <w:spacing w:before="0" w:after="40" w:line="259" w:lineRule="auto"/>
      </w:pPr>
      <w:r>
        <w:rPr>
          <w:rFonts w:ascii="Arial" w:hAnsi="Arial" w:eastAsia="Arial"/>
          <w:b/>
          <w:sz w:val="21"/>
        </w:rPr>
        <w:t xml:space="preserve">Год: </w:t>
      </w:r>
      <w:r>
        <w:rPr>
          <w:rFonts w:ascii="Arial" w:hAnsi="Arial" w:eastAsia="Arial"/>
          <w:b w:val="0"/>
          <w:sz w:val="21"/>
        </w:rPr>
        <w:t>1871</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Царевич Алексей стоит перед сидящим Петром I в комнате, где всё кажется тяжёлым и неподвижным. Между ними остаётся свободное пространство, которое только усиливает отчуждение. Ге передаёт драму через взгляды и позы, соединяя в одной тихой сцене семейный разрыв и государственный конфликт. Николай Ге написал картину в 1871 году.</w:t>
      </w:r>
    </w:p>
    <w:p>
      <w:pPr>
        <w:pStyle w:val="Heading1"/>
        <w:keepNext/>
        <w:spacing w:before="180" w:after="60"/>
      </w:pPr>
      <w:r>
        <w:t>59. Иван Крамской</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Христос в пустыне</w:t>
      </w:r>
    </w:p>
    <w:p>
      <w:pPr>
        <w:keepNext/>
        <w:spacing w:before="0" w:after="40" w:line="259" w:lineRule="auto"/>
      </w:pPr>
      <w:r>
        <w:rPr>
          <w:rFonts w:ascii="Arial" w:hAnsi="Arial" w:eastAsia="Arial"/>
          <w:b/>
          <w:sz w:val="21"/>
        </w:rPr>
        <w:t xml:space="preserve">Год: </w:t>
      </w:r>
      <w:r>
        <w:rPr>
          <w:rFonts w:ascii="Arial" w:hAnsi="Arial" w:eastAsia="Arial"/>
          <w:b w:val="0"/>
          <w:sz w:val="21"/>
        </w:rPr>
        <w:t>1872</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Христос сидит среди холодных камней, низко опустив голову и крепко сцепив руки. Пустынный пейзаж не отвлекает от лица и напряжённой позы. Крамской передаёт внутреннюю борьбу почти без внешнего действия, а холодный свет на горизонте делает эту долгую минуту раздумья особенно одинокой. Иван Крамской написал картину в 1872 году.</w:t>
      </w:r>
    </w:p>
    <w:p>
      <w:pPr>
        <w:pStyle w:val="Heading1"/>
        <w:keepNext/>
        <w:spacing w:before="180" w:after="60"/>
      </w:pPr>
      <w:r>
        <w:t>60. Клод Моне</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Впечатление. Восход солнца</w:t>
      </w:r>
    </w:p>
    <w:p>
      <w:pPr>
        <w:keepNext/>
        <w:spacing w:before="0" w:after="40" w:line="259" w:lineRule="auto"/>
      </w:pPr>
      <w:r>
        <w:rPr>
          <w:rFonts w:ascii="Arial" w:hAnsi="Arial" w:eastAsia="Arial"/>
          <w:b/>
          <w:sz w:val="21"/>
        </w:rPr>
        <w:t xml:space="preserve">Год: </w:t>
      </w:r>
      <w:r>
        <w:rPr>
          <w:rFonts w:ascii="Arial" w:hAnsi="Arial" w:eastAsia="Arial"/>
          <w:b w:val="0"/>
          <w:sz w:val="21"/>
        </w:rPr>
        <w:t>1872</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Мармоттан-Моне, Париж</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Над гаванью поднимается оранжевое солнце, и его отражение дрожит на холодной воде. Лодки, мачты и дальние сооружения едва проступают сквозь утреннюю дымку. Моне оставляет мазки быстрыми и открытыми, передавая ощущение света, который меняется раньше, чем взгляд успевает различить все подробности. Клод Моне написал картину в 1872 году.</w:t>
      </w:r>
    </w:p>
    <w:p>
      <w:pPr>
        <w:pStyle w:val="Heading1"/>
        <w:keepNext/>
        <w:spacing w:before="180" w:after="60"/>
      </w:pPr>
      <w:r>
        <w:t>61. Джеймс Уистлер</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Ноктюрн в чёрном и золотом. Падающая ракета</w:t>
      </w:r>
    </w:p>
    <w:p>
      <w:pPr>
        <w:keepNext/>
        <w:spacing w:before="0" w:after="40" w:line="259" w:lineRule="auto"/>
      </w:pPr>
      <w:r>
        <w:rPr>
          <w:rFonts w:ascii="Arial" w:hAnsi="Arial" w:eastAsia="Arial"/>
          <w:b/>
          <w:sz w:val="21"/>
        </w:rPr>
        <w:t xml:space="preserve">Год: </w:t>
      </w:r>
      <w:r>
        <w:rPr>
          <w:rFonts w:ascii="Arial" w:hAnsi="Arial" w:eastAsia="Arial"/>
          <w:b w:val="0"/>
          <w:sz w:val="21"/>
        </w:rPr>
        <w:t>около 1875</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Детройтский институт искусств, Детройт</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Золотистые искры фейерверка рассыпаются в тёмном ночном воздухе и отражаются в воде. Очертания сада и людей почти исчезают, уступая место редким вспышкам света. Уистлер связывает эти едва различимые формы мягкими переходами цвета, и картина воспринимается как короткое, ускользающее впечатление от ночного праздника. Джеймс Уистлер написал картину около 1875 года.</w:t>
      </w:r>
    </w:p>
    <w:p>
      <w:pPr>
        <w:pStyle w:val="Heading1"/>
        <w:keepNext/>
        <w:spacing w:before="180" w:after="60"/>
      </w:pPr>
      <w:r>
        <w:t>62. Клод Моне</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Женщина с зонтиком</w:t>
      </w:r>
    </w:p>
    <w:p>
      <w:pPr>
        <w:keepNext/>
        <w:spacing w:before="0" w:after="40" w:line="259" w:lineRule="auto"/>
      </w:pPr>
      <w:r>
        <w:rPr>
          <w:rFonts w:ascii="Arial" w:hAnsi="Arial" w:eastAsia="Arial"/>
          <w:b/>
          <w:sz w:val="21"/>
        </w:rPr>
        <w:t xml:space="preserve">Год: </w:t>
      </w:r>
      <w:r>
        <w:rPr>
          <w:rFonts w:ascii="Arial" w:hAnsi="Arial" w:eastAsia="Arial"/>
          <w:b w:val="0"/>
          <w:sz w:val="21"/>
        </w:rPr>
        <w:t>1875</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Национальная галерея искусства, Вашингтон</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Камилла Моне стоит на холме с раскрытым зонтиком, пока ветер шевелит её платье и вуаль. Позади появляется маленькая фигура сына, а над ними широко раскрывается облачное небо. Низкая точка зрения и быстрые светлые мазки позволяют почувствовать свежесть воздуха и случайность мгновения, будто прогулка прервалась лишь на секунду. Клод Моне написал картину в 1875 году.</w:t>
      </w:r>
    </w:p>
    <w:p>
      <w:pPr>
        <w:pStyle w:val="Heading1"/>
        <w:keepNext/>
        <w:spacing w:before="180" w:after="60"/>
      </w:pPr>
      <w:r>
        <w:t>63. Гюстав Кайботт</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Парижская улица в дождливую погоду</w:t>
      </w:r>
    </w:p>
    <w:p>
      <w:pPr>
        <w:keepNext/>
        <w:spacing w:before="0" w:after="40" w:line="259" w:lineRule="auto"/>
      </w:pPr>
      <w:r>
        <w:rPr>
          <w:rFonts w:ascii="Arial" w:hAnsi="Arial" w:eastAsia="Arial"/>
          <w:b/>
          <w:sz w:val="21"/>
        </w:rPr>
        <w:t xml:space="preserve">Год: </w:t>
      </w:r>
      <w:r>
        <w:rPr>
          <w:rFonts w:ascii="Arial" w:hAnsi="Arial" w:eastAsia="Arial"/>
          <w:b w:val="0"/>
          <w:sz w:val="21"/>
        </w:rPr>
        <w:t>1877</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Чикагский институт искусств, Чикаго</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Парижане проходят под зонтами по просторной улице, залитой ровным дождливым светом. Мокрая мостовая отражает небо, а строгие линии новых домов уводят взгляд вдаль. Кайботт соединяет точность городской перспективы с обыденностью встречных шагов, передавая одновременно многолюдность и отчуждённость большого города. Гюстав Кайботт написал картину в 1877 году.</w:t>
      </w:r>
    </w:p>
    <w:p>
      <w:pPr>
        <w:pStyle w:val="Heading1"/>
        <w:keepNext/>
        <w:spacing w:before="180" w:after="60"/>
      </w:pPr>
      <w:r>
        <w:t>64. Клод Моне</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Вокзал Сен-Лазар</w:t>
      </w:r>
    </w:p>
    <w:p>
      <w:pPr>
        <w:keepNext/>
        <w:spacing w:before="0" w:after="40" w:line="259" w:lineRule="auto"/>
      </w:pPr>
      <w:r>
        <w:rPr>
          <w:rFonts w:ascii="Arial" w:hAnsi="Arial" w:eastAsia="Arial"/>
          <w:b/>
          <w:sz w:val="21"/>
        </w:rPr>
        <w:t xml:space="preserve">Год: </w:t>
      </w:r>
      <w:r>
        <w:rPr>
          <w:rFonts w:ascii="Arial" w:hAnsi="Arial" w:eastAsia="Arial"/>
          <w:b w:val="0"/>
          <w:sz w:val="21"/>
        </w:rPr>
        <w:t>1877</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Национальная галерея, Лондон</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Под стеклянной крышей вокзала сгущается пар, сквозь который проступают локомотивы и металлические перекрытия. Тяжёлые машины теряют чёткие очертания в голубоватой дымке. Моне показывает современный вокзал через изменчивый свет и воздух, превращая шумное техническое пространство в мерцающую живописную среду. Клод Моне написал картину в 1877 году.</w:t>
      </w:r>
    </w:p>
    <w:p>
      <w:pPr>
        <w:pStyle w:val="Heading1"/>
        <w:keepNext/>
        <w:spacing w:before="180" w:after="60"/>
      </w:pPr>
      <w:r>
        <w:t>65. Иван Шишкин</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Рожь</w:t>
      </w:r>
    </w:p>
    <w:p>
      <w:pPr>
        <w:keepNext/>
        <w:spacing w:before="0" w:after="40" w:line="259" w:lineRule="auto"/>
      </w:pPr>
      <w:r>
        <w:rPr>
          <w:rFonts w:ascii="Arial" w:hAnsi="Arial" w:eastAsia="Arial"/>
          <w:b/>
          <w:sz w:val="21"/>
        </w:rPr>
        <w:t xml:space="preserve">Год: </w:t>
      </w:r>
      <w:r>
        <w:rPr>
          <w:rFonts w:ascii="Arial" w:hAnsi="Arial" w:eastAsia="Arial"/>
          <w:b w:val="0"/>
          <w:sz w:val="21"/>
        </w:rPr>
        <w:t>1878</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Дорога проходит через золотую рожь к высоким соснам, стоящим посреди поля. Тяжёлые колосья и широкое летнее небо наполняют пейзаж ощущением тепла и зрелости. Шишкин соединяет подробность близких трав с большим открытым пространством, благодаря чему взгляд легко движется от края дороги к далёкому горизонту. Иван Шишкин написал картину в 1878 году.</w:t>
      </w:r>
    </w:p>
    <w:p>
      <w:pPr>
        <w:pStyle w:val="Heading1"/>
        <w:keepNext/>
        <w:spacing w:before="180" w:after="60"/>
      </w:pPr>
      <w:r>
        <w:t>66. Архип Куинджи</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Берёзовая роща</w:t>
      </w:r>
    </w:p>
    <w:p>
      <w:pPr>
        <w:keepNext/>
        <w:spacing w:before="0" w:after="40" w:line="259" w:lineRule="auto"/>
      </w:pPr>
      <w:r>
        <w:rPr>
          <w:rFonts w:ascii="Arial" w:hAnsi="Arial" w:eastAsia="Arial"/>
          <w:b/>
          <w:sz w:val="21"/>
        </w:rPr>
        <w:t xml:space="preserve">Год: </w:t>
      </w:r>
      <w:r>
        <w:rPr>
          <w:rFonts w:ascii="Arial" w:hAnsi="Arial" w:eastAsia="Arial"/>
          <w:b w:val="0"/>
          <w:sz w:val="21"/>
        </w:rPr>
        <w:t>1879</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Куинджи показывает солнечную поляну, окружённую тёмной берёзовой рощей. Белые стволы ярко выделяются на фоне густой зелени, а небольшой ручей уводит взгляд в глубину. Главную роль здесь играет контраст света и тени, благодаря которому пейзаж кажется почти светящимся. Художник написал картину в 1879 году.</w:t>
      </w:r>
    </w:p>
    <w:p>
      <w:pPr>
        <w:pStyle w:val="Heading1"/>
        <w:keepNext/>
        <w:spacing w:before="180" w:after="60"/>
      </w:pPr>
      <w:r>
        <w:t>67. Константин Маковский</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Русалки</w:t>
      </w:r>
    </w:p>
    <w:p>
      <w:pPr>
        <w:keepNext/>
        <w:spacing w:before="0" w:after="40" w:line="259" w:lineRule="auto"/>
      </w:pPr>
      <w:r>
        <w:rPr>
          <w:rFonts w:ascii="Arial" w:hAnsi="Arial" w:eastAsia="Arial"/>
          <w:b/>
          <w:sz w:val="21"/>
        </w:rPr>
        <w:t xml:space="preserve">Год: </w:t>
      </w:r>
      <w:r>
        <w:rPr>
          <w:rFonts w:ascii="Arial" w:hAnsi="Arial" w:eastAsia="Arial"/>
          <w:b w:val="0"/>
          <w:sz w:val="21"/>
        </w:rPr>
        <w:t>1879</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Государственный Русский музей, Санкт-Петербург</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Из сумеречной воды появляются русалки, и их светлые фигуры едва отделяются от ночного пейзажа. Движение тел, блики и тёмная зелень берега соединяются в тревожное мерцание. Маковский придаёт сказочному видению чувственную убедительность, сохраняя ощущение, что с наступлением дня оно исчезнет. Константин Маковский написал картину в 1879 году.</w:t>
      </w:r>
    </w:p>
    <w:p>
      <w:pPr>
        <w:pStyle w:val="Heading1"/>
        <w:keepNext/>
        <w:spacing w:before="180" w:after="60"/>
      </w:pPr>
      <w:r>
        <w:t>68. Архип Куинджи</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Лунная ночь на Днепре</w:t>
      </w:r>
    </w:p>
    <w:p>
      <w:pPr>
        <w:keepNext/>
        <w:spacing w:before="0" w:after="40" w:line="259" w:lineRule="auto"/>
      </w:pPr>
      <w:r>
        <w:rPr>
          <w:rFonts w:ascii="Arial" w:hAnsi="Arial" w:eastAsia="Arial"/>
          <w:b/>
          <w:sz w:val="21"/>
        </w:rPr>
        <w:t xml:space="preserve">Год: </w:t>
      </w:r>
      <w:r>
        <w:rPr>
          <w:rFonts w:ascii="Arial" w:hAnsi="Arial" w:eastAsia="Arial"/>
          <w:b w:val="0"/>
          <w:sz w:val="21"/>
        </w:rPr>
        <w:t>1880</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Государственный Русский музей, Санкт-Петербург</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Широкий Днепр светится под луной, тогда как берега и небо почти растворяются в темноте. Немногочисленные светлые участки притягивают взгляд сильнее любых подробностей. Куинджи строит пейзаж на резком различии тёмных и сияющих красок, заставляя неподвижную ночную воду казаться источником света. Архип Куинджи написал картину в 1880 году.</w:t>
      </w:r>
    </w:p>
    <w:p>
      <w:pPr>
        <w:pStyle w:val="Heading1"/>
        <w:keepNext/>
        <w:spacing w:before="180" w:after="60"/>
      </w:pPr>
      <w:r>
        <w:t>69. Илья Репин</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Запорожцы пишут письмо турецкому султану</w:t>
      </w:r>
    </w:p>
    <w:p>
      <w:pPr>
        <w:keepNext/>
        <w:spacing w:before="0" w:after="40" w:line="259" w:lineRule="auto"/>
      </w:pPr>
      <w:r>
        <w:rPr>
          <w:rFonts w:ascii="Arial" w:hAnsi="Arial" w:eastAsia="Arial"/>
          <w:b/>
          <w:sz w:val="21"/>
        </w:rPr>
        <w:t xml:space="preserve">Год: </w:t>
      </w:r>
      <w:r>
        <w:rPr>
          <w:rFonts w:ascii="Arial" w:hAnsi="Arial" w:eastAsia="Arial"/>
          <w:b w:val="0"/>
          <w:sz w:val="21"/>
        </w:rPr>
        <w:t>1880–1891</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Государственный Русский музей, Санкт-Петербург</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Казаки тесно собрались вокруг писаря, сочиняя ответ турецкому султану. Смех будто переходит от одного лица к другому, меняясь от хитрой усмешки до открытого хохота. Репин связывает множество разных характеров общим движением, и зритель ощущает себя рядом с шумной, увлечённой компанией. Илья Репин написал картину в 1880–1891 годах.</w:t>
      </w:r>
    </w:p>
    <w:p>
      <w:pPr>
        <w:pStyle w:val="Heading1"/>
        <w:keepNext/>
        <w:spacing w:before="180" w:after="60"/>
      </w:pPr>
      <w:r>
        <w:t>70. Пьер-Огюст Ренуар</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Завтрак гребцов</w:t>
      </w:r>
    </w:p>
    <w:p>
      <w:pPr>
        <w:keepNext/>
        <w:spacing w:before="0" w:after="40" w:line="259" w:lineRule="auto"/>
      </w:pPr>
      <w:r>
        <w:rPr>
          <w:rFonts w:ascii="Arial" w:hAnsi="Arial" w:eastAsia="Arial"/>
          <w:b/>
          <w:sz w:val="21"/>
        </w:rPr>
        <w:t xml:space="preserve">Год: </w:t>
      </w:r>
      <w:r>
        <w:rPr>
          <w:rFonts w:ascii="Arial" w:hAnsi="Arial" w:eastAsia="Arial"/>
          <w:b w:val="0"/>
          <w:sz w:val="21"/>
        </w:rPr>
        <w:t>1880–1881</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Филлипса, Вашингтон</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Друзья Ренуара задержались за обедом на террасе у Сены. Разговоры пересекаются, взгляды встречаются, а солнечный свет проходит сквозь навес и ложится на лица, стекло и белую скатерть. Художник соединяет эти отдельные мгновения свободными мазками, сохраняя ощущение тёплого дня, который никому не хочется заканчивать. Пьер-Огюст Ренуар написал картину в 1880–1881 годах.</w:t>
      </w:r>
    </w:p>
    <w:p>
      <w:pPr>
        <w:pStyle w:val="Heading1"/>
        <w:keepNext/>
        <w:spacing w:before="180" w:after="60"/>
      </w:pPr>
      <w:r>
        <w:t>71. Василий Суриков</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Утро стрелецкой казни</w:t>
      </w:r>
    </w:p>
    <w:p>
      <w:pPr>
        <w:keepNext/>
        <w:spacing w:before="0" w:after="40" w:line="259" w:lineRule="auto"/>
      </w:pPr>
      <w:r>
        <w:rPr>
          <w:rFonts w:ascii="Arial" w:hAnsi="Arial" w:eastAsia="Arial"/>
          <w:b/>
          <w:sz w:val="21"/>
        </w:rPr>
        <w:t xml:space="preserve">Год: </w:t>
      </w:r>
      <w:r>
        <w:rPr>
          <w:rFonts w:ascii="Arial" w:hAnsi="Arial" w:eastAsia="Arial"/>
          <w:b w:val="0"/>
          <w:sz w:val="21"/>
        </w:rPr>
        <w:t>1881</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На Красной площади стрельцы и их близкие ждут начала казни. Свечи в руках, прощальные жесты и обращённые в разные стороны лица делают толпу множеством личных историй. Суриков выбирает минуту перед страшным событием, когда напряжение взглядов и сдерживаемое горе говорят больше, чем само действие. Василий Суриков написал картину в 1881 году.</w:t>
      </w:r>
    </w:p>
    <w:p>
      <w:pPr>
        <w:pStyle w:val="Heading1"/>
        <w:keepNext/>
        <w:spacing w:before="180" w:after="60"/>
      </w:pPr>
      <w:r>
        <w:t>72. Виктор Васнецов</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Алёнушка</w:t>
      </w:r>
    </w:p>
    <w:p>
      <w:pPr>
        <w:keepNext/>
        <w:spacing w:before="0" w:after="40" w:line="259" w:lineRule="auto"/>
      </w:pPr>
      <w:r>
        <w:rPr>
          <w:rFonts w:ascii="Arial" w:hAnsi="Arial" w:eastAsia="Arial"/>
          <w:b/>
          <w:sz w:val="21"/>
        </w:rPr>
        <w:t xml:space="preserve">Год: </w:t>
      </w:r>
      <w:r>
        <w:rPr>
          <w:rFonts w:ascii="Arial" w:hAnsi="Arial" w:eastAsia="Arial"/>
          <w:b w:val="0"/>
          <w:sz w:val="21"/>
        </w:rPr>
        <w:t>1881</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Алёнушка сидит у тёмного пруда, обхватив колени и опустив голову. Вода неподвижна, а тесно окружающие её деревья словно удерживают тишину. Васнецов сближает настроение девушки с состоянием природы, и её печаль чувствуется в приглушённых красках, сухих листьях и замкнутом пространстве берега. Виктор Васнецов написал картину в 1881 году.</w:t>
      </w:r>
    </w:p>
    <w:p>
      <w:pPr>
        <w:pStyle w:val="Heading1"/>
        <w:keepNext/>
        <w:spacing w:before="180" w:after="60"/>
      </w:pPr>
      <w:r>
        <w:t>73. Виктор Васнецов</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Витязь на распутье</w:t>
      </w:r>
    </w:p>
    <w:p>
      <w:pPr>
        <w:keepNext/>
        <w:spacing w:before="0" w:after="40" w:line="259" w:lineRule="auto"/>
      </w:pPr>
      <w:r>
        <w:rPr>
          <w:rFonts w:ascii="Arial" w:hAnsi="Arial" w:eastAsia="Arial"/>
          <w:b/>
          <w:sz w:val="21"/>
        </w:rPr>
        <w:t xml:space="preserve">Год: </w:t>
      </w:r>
      <w:r>
        <w:rPr>
          <w:rFonts w:ascii="Arial" w:hAnsi="Arial" w:eastAsia="Arial"/>
          <w:b w:val="0"/>
          <w:sz w:val="21"/>
        </w:rPr>
        <w:t>1882</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Государственный Русский музей, Санкт-Петербург</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Витязь остановился перед камнем с надписью и замер, словно вслушиваясь в открывшийся перед ним выбор. Пустынный пейзаж, разбросанные кости и тяжёлое небо усиливают тревогу. Васнецов задерживает движение всадника, превращая обычную остановку в долгую минуту решения, от которого зависит дальнейший путь. Виктор Васнецов написал картину в 1882 году.</w:t>
      </w:r>
    </w:p>
    <w:p>
      <w:pPr>
        <w:pStyle w:val="Heading1"/>
        <w:keepNext/>
        <w:spacing w:before="180" w:after="60"/>
      </w:pPr>
      <w:r>
        <w:t>74. Эдуард Мане</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Бар в «Фоли-Бержер»</w:t>
      </w:r>
    </w:p>
    <w:p>
      <w:pPr>
        <w:keepNext/>
        <w:spacing w:before="0" w:after="40" w:line="259" w:lineRule="auto"/>
      </w:pPr>
      <w:r>
        <w:rPr>
          <w:rFonts w:ascii="Arial" w:hAnsi="Arial" w:eastAsia="Arial"/>
          <w:b/>
          <w:sz w:val="21"/>
        </w:rPr>
        <w:t xml:space="preserve">Год: </w:t>
      </w:r>
      <w:r>
        <w:rPr>
          <w:rFonts w:ascii="Arial" w:hAnsi="Arial" w:eastAsia="Arial"/>
          <w:b w:val="0"/>
          <w:sz w:val="21"/>
        </w:rPr>
        <w:t>1882</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Галерея Курто, Лондон</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Барменша стоит перед шумным, ярко освещённым залом, но её лицо кажется отстранённым от окружающего веселья. В зеркале за спиной множатся огни, гости и предметы на стойке. Мане нарушает привычное совпадение фигуры и отражения, благодаря чему праздничное пространство становится неустойчивым, а одиночество героини ощущается острее. Эдуард Мане написал картину в 1882 году.</w:t>
      </w:r>
    </w:p>
    <w:p>
      <w:pPr>
        <w:pStyle w:val="Heading1"/>
        <w:keepNext/>
        <w:spacing w:before="180" w:after="60"/>
      </w:pPr>
      <w:r>
        <w:t>75. Иван Крамской</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Неизвестная</w:t>
      </w:r>
    </w:p>
    <w:p>
      <w:pPr>
        <w:keepNext/>
        <w:spacing w:before="0" w:after="40" w:line="259" w:lineRule="auto"/>
      </w:pPr>
      <w:r>
        <w:rPr>
          <w:rFonts w:ascii="Arial" w:hAnsi="Arial" w:eastAsia="Arial"/>
          <w:b/>
          <w:sz w:val="21"/>
        </w:rPr>
        <w:t xml:space="preserve">Год: </w:t>
      </w:r>
      <w:r>
        <w:rPr>
          <w:rFonts w:ascii="Arial" w:hAnsi="Arial" w:eastAsia="Arial"/>
          <w:b w:val="0"/>
          <w:sz w:val="21"/>
        </w:rPr>
        <w:t>1883</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Женщина в открытой коляске смотрит на зрителя уверенно и немного свысока. Тёмный бархат, мех и перья резко выделяются на холодном фоне зимнего города. Крамской подчёркивает самостоятельность её взгляда, но оставляет личность героини неизвестной, сохраняя за внешней роскошью ощущение недосказанности. Иван Крамской написал картину в 1883 году.</w:t>
      </w:r>
    </w:p>
    <w:p>
      <w:pPr>
        <w:pStyle w:val="Heading1"/>
        <w:keepNext/>
        <w:spacing w:before="180" w:after="60"/>
      </w:pPr>
      <w:r>
        <w:t>76. Жорж Сёра</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Воскресный день на острове Гранд-Жатт</w:t>
      </w:r>
    </w:p>
    <w:p>
      <w:pPr>
        <w:keepNext/>
        <w:spacing w:before="0" w:after="40" w:line="259" w:lineRule="auto"/>
      </w:pPr>
      <w:r>
        <w:rPr>
          <w:rFonts w:ascii="Arial" w:hAnsi="Arial" w:eastAsia="Arial"/>
          <w:b/>
          <w:sz w:val="21"/>
        </w:rPr>
        <w:t xml:space="preserve">Год: </w:t>
      </w:r>
      <w:r>
        <w:rPr>
          <w:rFonts w:ascii="Arial" w:hAnsi="Arial" w:eastAsia="Arial"/>
          <w:b w:val="0"/>
          <w:sz w:val="21"/>
        </w:rPr>
        <w:t>1884–1886</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Чикагский институт искусств, Чикаго</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На берегу Сены отдыхают люди, чьи неподвижные фигуры напоминают участников неторопливого представления. Между ними остаются большие участки травы, света и тени. Сёра собирает изображение из мелких раздельных мазков, и строгая композиция начинает мягко мерцать, стоит немного отойти от картины. Жорж Сёра написал картину в 1884–1886 годах.</w:t>
      </w:r>
    </w:p>
    <w:p>
      <w:pPr>
        <w:pStyle w:val="Heading1"/>
        <w:keepNext/>
        <w:spacing w:before="180" w:after="60"/>
      </w:pPr>
      <w:r>
        <w:t>77. Илья Репин</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Не ждали</w:t>
      </w:r>
    </w:p>
    <w:p>
      <w:pPr>
        <w:keepNext/>
        <w:spacing w:before="0" w:after="40" w:line="259" w:lineRule="auto"/>
      </w:pPr>
      <w:r>
        <w:rPr>
          <w:rFonts w:ascii="Arial" w:hAnsi="Arial" w:eastAsia="Arial"/>
          <w:b/>
          <w:sz w:val="21"/>
        </w:rPr>
        <w:t xml:space="preserve">Год: </w:t>
      </w:r>
      <w:r>
        <w:rPr>
          <w:rFonts w:ascii="Arial" w:hAnsi="Arial" w:eastAsia="Arial"/>
          <w:b w:val="0"/>
          <w:sz w:val="21"/>
        </w:rPr>
        <w:t>1884–1888</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Мужчина останавливается на пороге, и привычная жизнь комнаты внезапно меняется. Один узнаёт его сразу, другой ещё всматривается, третьему нужно время, чтобы поверить в возвращение. Репин распределяет драму между лицами и жестами, позволяя увидеть, как одно появление по-разному отзывается в каждом человеке. Илья Репин написал картину в 1884–1888 годах.</w:t>
      </w:r>
    </w:p>
    <w:p>
      <w:pPr>
        <w:pStyle w:val="Heading1"/>
        <w:keepNext/>
        <w:spacing w:before="180" w:after="60"/>
      </w:pPr>
      <w:r>
        <w:t>78. Валентин Серов</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Девочка с персиками</w:t>
      </w:r>
    </w:p>
    <w:p>
      <w:pPr>
        <w:keepNext/>
        <w:spacing w:before="0" w:after="40" w:line="259" w:lineRule="auto"/>
      </w:pPr>
      <w:r>
        <w:rPr>
          <w:rFonts w:ascii="Arial" w:hAnsi="Arial" w:eastAsia="Arial"/>
          <w:b/>
          <w:sz w:val="21"/>
        </w:rPr>
        <w:t xml:space="preserve">Год: </w:t>
      </w:r>
      <w:r>
        <w:rPr>
          <w:rFonts w:ascii="Arial" w:hAnsi="Arial" w:eastAsia="Arial"/>
          <w:b w:val="0"/>
          <w:sz w:val="21"/>
        </w:rPr>
        <w:t>1887</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Вера Мамонтова сидит за столом, словно ненадолго отвлеклась от своих дел. Свет скользит по её лицу, персикам и белой скатерти, наполняя комнату свежестью. Серов соединяет внимательный портрет с ощущением мимолётного движения, поэтому кажется, что девочка вот-вот встанет и выбежит из комнаты. Валентин Серов написал картину в 1887 году.</w:t>
      </w:r>
    </w:p>
    <w:p>
      <w:pPr>
        <w:pStyle w:val="Heading1"/>
        <w:keepNext/>
        <w:spacing w:before="180" w:after="60"/>
      </w:pPr>
      <w:r>
        <w:t>79. Винсент ван Гог</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Спальня в Арле</w:t>
      </w:r>
    </w:p>
    <w:p>
      <w:pPr>
        <w:keepNext/>
        <w:spacing w:before="0" w:after="40" w:line="259" w:lineRule="auto"/>
      </w:pPr>
      <w:r>
        <w:rPr>
          <w:rFonts w:ascii="Arial" w:hAnsi="Arial" w:eastAsia="Arial"/>
          <w:b/>
          <w:sz w:val="21"/>
        </w:rPr>
        <w:t xml:space="preserve">Год: </w:t>
      </w:r>
      <w:r>
        <w:rPr>
          <w:rFonts w:ascii="Arial" w:hAnsi="Arial" w:eastAsia="Arial"/>
          <w:b w:val="0"/>
          <w:sz w:val="21"/>
        </w:rPr>
        <w:t>1888</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Ван Гога, Амстердам</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Простая комната в Арле встречает зрителя яркими стенами, деревянной кроватью и несколькими стульями. Предметы немного наклоняются, а линии перспективы не дают пространству окончательно успокоиться. Ван Гог соединяет намеренную простоту обстановки с выразительным цветом, создавая очень личный образ домашнего покоя. Винсент ван Гог написал эту версию картины в 1888 году.</w:t>
      </w:r>
    </w:p>
    <w:p>
      <w:pPr>
        <w:pStyle w:val="Heading1"/>
        <w:keepNext/>
        <w:spacing w:before="180" w:after="60"/>
      </w:pPr>
      <w:r>
        <w:t>80. Анри де Тулуз-Лотрек</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Туалет</w:t>
      </w:r>
    </w:p>
    <w:p>
      <w:pPr>
        <w:keepNext/>
        <w:spacing w:before="0" w:after="40" w:line="259" w:lineRule="auto"/>
      </w:pPr>
      <w:r>
        <w:rPr>
          <w:rFonts w:ascii="Arial" w:hAnsi="Arial" w:eastAsia="Arial"/>
          <w:b/>
          <w:sz w:val="21"/>
        </w:rPr>
        <w:t xml:space="preserve">Год: </w:t>
      </w:r>
      <w:r>
        <w:rPr>
          <w:rFonts w:ascii="Arial" w:hAnsi="Arial" w:eastAsia="Arial"/>
          <w:b w:val="0"/>
          <w:sz w:val="21"/>
        </w:rPr>
        <w:t>1889</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Орсе, Париж</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Женщина сидит спиной к зрителю, занятая собой в короткую минуту утреннего туалета. Свет выделяет плечи и волосы, а вокруг остаются свободные, почти набросочные мазки. Тулуз-Лотрек сохраняет неловкость и естественность позы, позволяя увидеть частное мгновение без парадности и постановки. Анри де Тулуз-Лотрек написал картину в 1889 году.</w:t>
      </w:r>
    </w:p>
    <w:p>
      <w:pPr>
        <w:pStyle w:val="Heading1"/>
        <w:keepNext/>
        <w:spacing w:before="180" w:after="60"/>
      </w:pPr>
      <w:r>
        <w:t>81. Виктор Васнецов</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Иван-царевич на Сером волке</w:t>
      </w:r>
    </w:p>
    <w:p>
      <w:pPr>
        <w:keepNext/>
        <w:spacing w:before="0" w:after="40" w:line="259" w:lineRule="auto"/>
      </w:pPr>
      <w:r>
        <w:rPr>
          <w:rFonts w:ascii="Arial" w:hAnsi="Arial" w:eastAsia="Arial"/>
          <w:b/>
          <w:sz w:val="21"/>
        </w:rPr>
        <w:t xml:space="preserve">Год: </w:t>
      </w:r>
      <w:r>
        <w:rPr>
          <w:rFonts w:ascii="Arial" w:hAnsi="Arial" w:eastAsia="Arial"/>
          <w:b w:val="0"/>
          <w:sz w:val="21"/>
        </w:rPr>
        <w:t>1889</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Иван-царевич прижимает к себе Елену Прекрасную, пока Серый волк несёт их через тёмный лес. Тяжёлые стволы будто смыкаются вокруг беглецов, усиливая стремительность движения. Среди мрачной зелени светлая фигура девушки и цветущая ветка становятся особенно заметными, придавая тревожной сцене ощущение надежды. Виктор Васнецов написал картину в 1889 году.</w:t>
      </w:r>
    </w:p>
    <w:p>
      <w:pPr>
        <w:pStyle w:val="Heading1"/>
        <w:keepNext/>
        <w:spacing w:before="180" w:after="60"/>
      </w:pPr>
      <w:r>
        <w:t>82. Винсент ван Гог</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Автопортрет</w:t>
      </w:r>
    </w:p>
    <w:p>
      <w:pPr>
        <w:keepNext/>
        <w:spacing w:before="0" w:after="40" w:line="259" w:lineRule="auto"/>
      </w:pPr>
      <w:r>
        <w:rPr>
          <w:rFonts w:ascii="Arial" w:hAnsi="Arial" w:eastAsia="Arial"/>
          <w:b/>
          <w:sz w:val="21"/>
        </w:rPr>
        <w:t xml:space="preserve">Год: </w:t>
      </w:r>
      <w:r>
        <w:rPr>
          <w:rFonts w:ascii="Arial" w:hAnsi="Arial" w:eastAsia="Arial"/>
          <w:b w:val="0"/>
          <w:sz w:val="21"/>
        </w:rPr>
        <w:t>1889</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Орсе, Париж</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Ван Гог смотрит на зрителя внимательно и настороженно, почти не меняя строгой позы. Короткие извилистые мазки проходят по одежде и голубоватому фону, создавая вокруг лица непрерывное движение. Из-за этого внешняя неподвижность портрета кажется напряжённой, а взгляд художника удерживает внимание дольше любых деталей. Винсент ван Гог написал картину в 1889 году.</w:t>
      </w:r>
    </w:p>
    <w:p>
      <w:pPr>
        <w:pStyle w:val="Heading1"/>
        <w:keepNext/>
        <w:spacing w:before="180" w:after="60"/>
      </w:pPr>
      <w:r>
        <w:t>83. Винсент ван Гог</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Звёздная ночь</w:t>
      </w:r>
    </w:p>
    <w:p>
      <w:pPr>
        <w:keepNext/>
        <w:spacing w:before="0" w:after="40" w:line="259" w:lineRule="auto"/>
      </w:pPr>
      <w:r>
        <w:rPr>
          <w:rFonts w:ascii="Arial" w:hAnsi="Arial" w:eastAsia="Arial"/>
          <w:b/>
          <w:sz w:val="21"/>
        </w:rPr>
        <w:t xml:space="preserve">Год: </w:t>
      </w:r>
      <w:r>
        <w:rPr>
          <w:rFonts w:ascii="Arial" w:hAnsi="Arial" w:eastAsia="Arial"/>
          <w:b w:val="0"/>
          <w:sz w:val="21"/>
        </w:rPr>
        <w:t>1889</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современного искусства (MoMA), Нью-Йорк</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Над тихой деревней разворачивается огромное звёздное небо, наполненное вихрями и сияющими кругами. Тёмный кипарис поднимается к нему, связывая землю с движением воздуха. Ван Гог усиливает цвет и ритм мазков, благодаря чему ночной пейзаж воспринимается как сильное внутреннее переживание. Винсент ван Гог написал картину в 1889 году.</w:t>
      </w:r>
    </w:p>
    <w:p>
      <w:pPr>
        <w:pStyle w:val="Heading1"/>
        <w:keepNext/>
        <w:spacing w:before="180" w:after="60"/>
      </w:pPr>
      <w:r>
        <w:t>84. Винсент ван Гог</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Подсолнухи</w:t>
      </w:r>
    </w:p>
    <w:p>
      <w:pPr>
        <w:keepNext/>
        <w:spacing w:before="0" w:after="40" w:line="259" w:lineRule="auto"/>
      </w:pPr>
      <w:r>
        <w:rPr>
          <w:rFonts w:ascii="Arial" w:hAnsi="Arial" w:eastAsia="Arial"/>
          <w:b/>
          <w:sz w:val="21"/>
        </w:rPr>
        <w:t xml:space="preserve">Год: </w:t>
      </w:r>
      <w:r>
        <w:rPr>
          <w:rFonts w:ascii="Arial" w:hAnsi="Arial" w:eastAsia="Arial"/>
          <w:b w:val="0"/>
          <w:sz w:val="21"/>
        </w:rPr>
        <w:t>январь 1889</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Ван Гога, Амстердам</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Подсолнухи стоят в простой вазе, сохраняя разные стадии цветения — от раскрытых лепестков до тяжёлых увядающих головок. Почти всё изображение построено на жёлтых и охристых оттенках, но каждый цветок обладает собственной фактурой. Густые мазки Ван Гога придают букету ощутимую материальность, соединяя солнечную яркость с течением времени. Винсент ван Гог написал эту версию картины в январе 1889 года.</w:t>
      </w:r>
    </w:p>
    <w:p>
      <w:pPr>
        <w:pStyle w:val="Heading1"/>
        <w:keepNext/>
        <w:spacing w:before="180" w:after="60"/>
      </w:pPr>
      <w:r>
        <w:t>85. Иван Шишкин</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Утро в сосновом лесу</w:t>
      </w:r>
    </w:p>
    <w:p>
      <w:pPr>
        <w:keepNext/>
        <w:spacing w:before="0" w:after="40" w:line="259" w:lineRule="auto"/>
      </w:pPr>
      <w:r>
        <w:rPr>
          <w:rFonts w:ascii="Arial" w:hAnsi="Arial" w:eastAsia="Arial"/>
          <w:b/>
          <w:sz w:val="21"/>
        </w:rPr>
        <w:t xml:space="preserve">Год: </w:t>
      </w:r>
      <w:r>
        <w:rPr>
          <w:rFonts w:ascii="Arial" w:hAnsi="Arial" w:eastAsia="Arial"/>
          <w:b w:val="0"/>
          <w:sz w:val="21"/>
        </w:rPr>
        <w:t>1889</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В глубине соснового леса медвежата играют на поваленном дереве, пока утренний свет пробивается сквозь стволы. Туман смягчает дальний план, а мох, кора и сломанные ветви делают передний особенно осязаемым. Шишкин написал лесной пейзаж, а Константин Савицкий — медведей, чьё оживлённое движение наполняет лес ощущением пробуждения. Художники создали картину в 1889 году.</w:t>
      </w:r>
    </w:p>
    <w:p>
      <w:pPr>
        <w:pStyle w:val="Heading1"/>
        <w:keepNext/>
        <w:spacing w:before="180" w:after="60"/>
      </w:pPr>
      <w:r>
        <w:t>86. Михаил Врубель</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Демон сидящий</w:t>
      </w:r>
    </w:p>
    <w:p>
      <w:pPr>
        <w:keepNext/>
        <w:spacing w:before="0" w:after="40" w:line="259" w:lineRule="auto"/>
      </w:pPr>
      <w:r>
        <w:rPr>
          <w:rFonts w:ascii="Arial" w:hAnsi="Arial" w:eastAsia="Arial"/>
          <w:b/>
          <w:sz w:val="21"/>
        </w:rPr>
        <w:t xml:space="preserve">Год: </w:t>
      </w:r>
      <w:r>
        <w:rPr>
          <w:rFonts w:ascii="Arial" w:hAnsi="Arial" w:eastAsia="Arial"/>
          <w:b w:val="0"/>
          <w:sz w:val="21"/>
        </w:rPr>
        <w:t>1890</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Демон сидит среди гор, сжав руки и повернув лицо к далёкому свету заката. Его мощной фигуре словно тесно в границах полотна. Врубель разбивает цвет на крупные мерцающие грани, и эта хрупкая, почти кристаллическая поверхность усиливает противоречие между внешней силой героя и его внутренним одиночеством. Михаил Врубель написал картину в 1890 году.</w:t>
      </w:r>
    </w:p>
    <w:p>
      <w:pPr>
        <w:pStyle w:val="Heading1"/>
        <w:keepNext/>
        <w:spacing w:before="180" w:after="60"/>
      </w:pPr>
      <w:r>
        <w:t>87. Иван Шишкин</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На севере диком…</w:t>
      </w:r>
    </w:p>
    <w:p>
      <w:pPr>
        <w:keepNext/>
        <w:spacing w:before="0" w:after="40" w:line="259" w:lineRule="auto"/>
      </w:pPr>
      <w:r>
        <w:rPr>
          <w:rFonts w:ascii="Arial" w:hAnsi="Arial" w:eastAsia="Arial"/>
          <w:b/>
          <w:sz w:val="21"/>
        </w:rPr>
        <w:t xml:space="preserve">Год: </w:t>
      </w:r>
      <w:r>
        <w:rPr>
          <w:rFonts w:ascii="Arial" w:hAnsi="Arial" w:eastAsia="Arial"/>
          <w:b w:val="0"/>
          <w:sz w:val="21"/>
        </w:rPr>
        <w:t>1891</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Национальный музей «Киевская картинная галерея», Киев</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На высокой скале стоит одинокая сосна, укрытая тяжёлым снегом. Холодный свет выделяет её среди тёмной безлюдной дали. Шишкин превращает мотив стихотворения Лермонтова в сдержанный ночной пейзаж, где расстояние, тишина и неподвижность дерева передают чувство недостижимой близости. Иван Шишкин написал картину в 1891 году.</w:t>
      </w:r>
    </w:p>
    <w:p>
      <w:pPr>
        <w:pStyle w:val="Heading1"/>
        <w:keepNext/>
        <w:spacing w:before="180" w:after="60"/>
      </w:pPr>
      <w:r>
        <w:t>88. Клод Моне</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Руанский собор вечером</w:t>
      </w:r>
    </w:p>
    <w:p>
      <w:pPr>
        <w:keepNext/>
        <w:spacing w:before="0" w:after="40" w:line="259" w:lineRule="auto"/>
      </w:pPr>
      <w:r>
        <w:rPr>
          <w:rFonts w:ascii="Arial" w:hAnsi="Arial" w:eastAsia="Arial"/>
          <w:b/>
          <w:sz w:val="21"/>
        </w:rPr>
        <w:t xml:space="preserve">Год: </w:t>
      </w:r>
      <w:r>
        <w:rPr>
          <w:rFonts w:ascii="Arial" w:hAnsi="Arial" w:eastAsia="Arial"/>
          <w:b w:val="0"/>
          <w:sz w:val="21"/>
        </w:rPr>
        <w:t>1892–1894</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Государственный музей изобразительных искусств имени А. С. Пушкина (ГМИИ),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Фасад Руанского собора проступает из красноватого вечернего света, теряя привычную тяжесть камня. Ниши, арки и выступы распадаются на мерцающие цветовые пятна. Моне показывает, как освещение меняет знакомое здание, и архитектура становится почти воздушной, будто её можно увидеть только в это короткое время суток. Клод Моне написал картину в 1892–1894 годах.</w:t>
      </w:r>
    </w:p>
    <w:p>
      <w:pPr>
        <w:pStyle w:val="Heading1"/>
        <w:keepNext/>
        <w:spacing w:before="180" w:after="60"/>
      </w:pPr>
      <w:r>
        <w:t>89. Эдвард Мунк</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Крик</w:t>
      </w:r>
    </w:p>
    <w:p>
      <w:pPr>
        <w:keepNext/>
        <w:spacing w:before="0" w:after="40" w:line="259" w:lineRule="auto"/>
      </w:pPr>
      <w:r>
        <w:rPr>
          <w:rFonts w:ascii="Arial" w:hAnsi="Arial" w:eastAsia="Arial"/>
          <w:b/>
          <w:sz w:val="21"/>
        </w:rPr>
        <w:t xml:space="preserve">Год: </w:t>
      </w:r>
      <w:r>
        <w:rPr>
          <w:rFonts w:ascii="Arial" w:hAnsi="Arial" w:eastAsia="Arial"/>
          <w:b w:val="0"/>
          <w:sz w:val="21"/>
        </w:rPr>
        <w:t>1893</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Национальный музей, Осло</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Фигура на мосту прижимает руки к лицу, пока линии неба, воды и берега изгибаются вокруг неё. Пространство словно подхватывает её тревогу и делает её видимой повсюду. Мунк использует резкие цвета и волнообразные очертания, превращая обычный пейзаж в образ чувства, от которого невозможно отстраниться. Эдвард Мунк создал эту версию картины в 1893 году.</w:t>
      </w:r>
    </w:p>
    <w:p>
      <w:pPr>
        <w:pStyle w:val="Heading1"/>
        <w:keepNext/>
        <w:spacing w:before="180" w:after="60"/>
      </w:pPr>
      <w:r>
        <w:t>90. Исаак Левитан</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Над вечным покоем</w:t>
      </w:r>
    </w:p>
    <w:p>
      <w:pPr>
        <w:keepNext/>
        <w:spacing w:before="0" w:after="40" w:line="259" w:lineRule="auto"/>
      </w:pPr>
      <w:r>
        <w:rPr>
          <w:rFonts w:ascii="Arial" w:hAnsi="Arial" w:eastAsia="Arial"/>
          <w:b/>
          <w:sz w:val="21"/>
        </w:rPr>
        <w:t xml:space="preserve">Год: </w:t>
      </w:r>
      <w:r>
        <w:rPr>
          <w:rFonts w:ascii="Arial" w:hAnsi="Arial" w:eastAsia="Arial"/>
          <w:b w:val="0"/>
          <w:sz w:val="21"/>
        </w:rPr>
        <w:t>1894</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Маленькая церковь и кладбище стоят на высоком берегу перед огромной водой. Над ними тяжело движутся облака, оставляя человеческим постройкам совсем немного места. Левитан сопоставляет хрупкость земной жизни с широким, почти безграничным пространством, и пейзаж наполняется сосредоточенной, глубокой тишиной. Исаак Левитан написал картину в 1894 году.</w:t>
      </w:r>
    </w:p>
    <w:p>
      <w:pPr>
        <w:pStyle w:val="Heading1"/>
        <w:keepNext/>
        <w:spacing w:before="180" w:after="60"/>
      </w:pPr>
      <w:r>
        <w:t>91. Исаак Левитан</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Золотая осень</w:t>
      </w:r>
    </w:p>
    <w:p>
      <w:pPr>
        <w:keepNext/>
        <w:spacing w:before="0" w:after="40" w:line="259" w:lineRule="auto"/>
      </w:pPr>
      <w:r>
        <w:rPr>
          <w:rFonts w:ascii="Arial" w:hAnsi="Arial" w:eastAsia="Arial"/>
          <w:b/>
          <w:sz w:val="21"/>
        </w:rPr>
        <w:t xml:space="preserve">Год: </w:t>
      </w:r>
      <w:r>
        <w:rPr>
          <w:rFonts w:ascii="Arial" w:hAnsi="Arial" w:eastAsia="Arial"/>
          <w:b w:val="0"/>
          <w:sz w:val="21"/>
        </w:rPr>
        <w:t>1895</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Небольшая река поворачивает среди золотых берёз и открытых полей. Листва уже сияет осенним цветом, но в ясном воздухе ещё чувствуется тепло. Левитан соединяет яркие краски с плавным движением берегов, удерживая короткий момент, когда осень выглядит особенно светлой и щедрой. Исаак Левитан написал картину в 1895 году.</w:t>
      </w:r>
    </w:p>
    <w:p>
      <w:pPr>
        <w:pStyle w:val="Heading1"/>
        <w:keepNext/>
        <w:spacing w:before="180" w:after="60"/>
      </w:pPr>
      <w:r>
        <w:t>92. Камиль Писсарро</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Бульвар Монмартр ночью</w:t>
      </w:r>
    </w:p>
    <w:p>
      <w:pPr>
        <w:keepNext/>
        <w:spacing w:before="0" w:after="40" w:line="259" w:lineRule="auto"/>
      </w:pPr>
      <w:r>
        <w:rPr>
          <w:rFonts w:ascii="Arial" w:hAnsi="Arial" w:eastAsia="Arial"/>
          <w:b/>
          <w:sz w:val="21"/>
        </w:rPr>
        <w:t xml:space="preserve">Год: </w:t>
      </w:r>
      <w:r>
        <w:rPr>
          <w:rFonts w:ascii="Arial" w:hAnsi="Arial" w:eastAsia="Arial"/>
          <w:b w:val="0"/>
          <w:sz w:val="21"/>
        </w:rPr>
        <w:t>1897</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Национальная галерея, Лондон</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Ночной бульвар Монмартр мерцает огнями витрин, фонарей и экипажей. При взгляде сверху отдельные прохожие и повозки сливаются в подвижную городскую ткань. Писсарро передаёт этот поток дробными мазками, позволяя почувствовать ритм улицы, которая продолжает жить после наступления темноты. Камиль Писсарро написал картину в 1897 году.</w:t>
      </w:r>
    </w:p>
    <w:p>
      <w:pPr>
        <w:pStyle w:val="Heading1"/>
        <w:keepNext/>
        <w:spacing w:before="180" w:after="60"/>
      </w:pPr>
      <w:r>
        <w:t>93. Поль Гоген</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Откуда мы пришли? Кто мы? Куда мы идём?</w:t>
      </w:r>
    </w:p>
    <w:p>
      <w:pPr>
        <w:keepNext/>
        <w:spacing w:before="0" w:after="40" w:line="259" w:lineRule="auto"/>
      </w:pPr>
      <w:r>
        <w:rPr>
          <w:rFonts w:ascii="Arial" w:hAnsi="Arial" w:eastAsia="Arial"/>
          <w:b/>
          <w:sz w:val="21"/>
        </w:rPr>
        <w:t xml:space="preserve">Год: </w:t>
      </w:r>
      <w:r>
        <w:rPr>
          <w:rFonts w:ascii="Arial" w:hAnsi="Arial" w:eastAsia="Arial"/>
          <w:b w:val="0"/>
          <w:sz w:val="21"/>
        </w:rPr>
        <w:t>1897–1898</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изящных искусств, Бостон</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Среди таитянской природы люди разного возраста заняты собственными мыслями и делами. Их фигуры складываются в длинную последовательность, в которой можно увидеть течение человеческой жизни. Гоген связывает их насыщенным цветом и медленным ритмом, превращая пейзаж в пространство вопросов о начале, настоящем и конце существования. Поль Гоген написал картину в 1897–1898 годах.</w:t>
      </w:r>
    </w:p>
    <w:p>
      <w:pPr>
        <w:pStyle w:val="Heading1"/>
        <w:keepNext/>
        <w:spacing w:before="180" w:after="60"/>
      </w:pPr>
      <w:r>
        <w:t>94. Иван Шишкин</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Корабельная роща</w:t>
      </w:r>
    </w:p>
    <w:p>
      <w:pPr>
        <w:keepNext/>
        <w:spacing w:before="0" w:after="40" w:line="259" w:lineRule="auto"/>
      </w:pPr>
      <w:r>
        <w:rPr>
          <w:rFonts w:ascii="Arial" w:hAnsi="Arial" w:eastAsia="Arial"/>
          <w:b/>
          <w:sz w:val="21"/>
        </w:rPr>
        <w:t xml:space="preserve">Год: </w:t>
      </w:r>
      <w:r>
        <w:rPr>
          <w:rFonts w:ascii="Arial" w:hAnsi="Arial" w:eastAsia="Arial"/>
          <w:b w:val="0"/>
          <w:sz w:val="21"/>
        </w:rPr>
        <w:t>1898</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Государственный Русский музей, Санкт-Петербург</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Высокие сосны поднимаются над неглубокой лесной речкой, пропуская солнечный свет к воде и корням. За близкими стволами открываются всё новые деревья и светлые просветы. Шишкин тщательно передаёт каждую подробность, но сохраняет ощущение большого лесного пространства, в котором хочется задержаться и всмотреться. Иван Шишкин написал картину в 1898 году.</w:t>
      </w:r>
    </w:p>
    <w:p>
      <w:pPr>
        <w:pStyle w:val="Heading1"/>
        <w:keepNext/>
        <w:spacing w:before="180" w:after="60"/>
      </w:pPr>
      <w:r>
        <w:t>95. Эдгар Дега</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Голубые танцовщицы</w:t>
      </w:r>
    </w:p>
    <w:p>
      <w:pPr>
        <w:keepNext/>
        <w:spacing w:before="0" w:after="40" w:line="259" w:lineRule="auto"/>
      </w:pPr>
      <w:r>
        <w:rPr>
          <w:rFonts w:ascii="Arial" w:hAnsi="Arial" w:eastAsia="Arial"/>
          <w:b/>
          <w:sz w:val="21"/>
        </w:rPr>
        <w:t xml:space="preserve">Год: </w:t>
      </w:r>
      <w:r>
        <w:rPr>
          <w:rFonts w:ascii="Arial" w:hAnsi="Arial" w:eastAsia="Arial"/>
          <w:b w:val="0"/>
          <w:sz w:val="21"/>
        </w:rPr>
        <w:t>около 1898</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Государственный музей изобразительных искусств имени А. С. Пушкина (ГМИИ),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Балерины в голубых костюмах собрались в тесный круг, поправляя платья и готовясь к движению. Дега смотрит сверху и смело обрезает фигуры краями изображения. Повороты рук и плеч соединяются с мерцанием пастели, превращая рабочий момент в сложный, почти цветочный узор. Эдгар Дега создал эту пастель около 1898 года.</w:t>
      </w:r>
    </w:p>
    <w:p>
      <w:pPr>
        <w:pStyle w:val="Heading1"/>
        <w:keepNext/>
        <w:spacing w:before="180" w:after="60"/>
      </w:pPr>
      <w:r>
        <w:t>96. Михаил Врубель</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Царевна-Лебедь</w:t>
      </w:r>
    </w:p>
    <w:p>
      <w:pPr>
        <w:keepNext/>
        <w:spacing w:before="0" w:after="40" w:line="259" w:lineRule="auto"/>
      </w:pPr>
      <w:r>
        <w:rPr>
          <w:rFonts w:ascii="Arial" w:hAnsi="Arial" w:eastAsia="Arial"/>
          <w:b/>
          <w:sz w:val="21"/>
        </w:rPr>
        <w:t xml:space="preserve">Год: </w:t>
      </w:r>
      <w:r>
        <w:rPr>
          <w:rFonts w:ascii="Arial" w:hAnsi="Arial" w:eastAsia="Arial"/>
          <w:b w:val="0"/>
          <w:sz w:val="21"/>
        </w:rPr>
        <w:t>1900</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Царевна-Лебедь оборачивается на фоне сумеречного моря, словно задержавшись между человеческим обликом и сказочным превращением. Белое оперение мерцает холодными оттенками, а большие глаза смотрят настороженно. Врубель соединяет тонкость лица с дробной, сияющей живописью перьев, сохраняя ощущение видения, которое может исчезнуть. Михаил Врубель написал картину в 1900 году.</w:t>
      </w:r>
    </w:p>
    <w:p>
      <w:pPr>
        <w:pStyle w:val="Heading1"/>
        <w:keepNext/>
        <w:spacing w:before="180" w:after="60"/>
      </w:pPr>
      <w:r>
        <w:t>97. Пьер-Огюст Ренуар</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Мадонна с младенцем (по фаянсу)</w:t>
      </w:r>
    </w:p>
    <w:p>
      <w:pPr>
        <w:keepNext/>
        <w:spacing w:before="0" w:after="40" w:line="259" w:lineRule="auto"/>
      </w:pPr>
      <w:r>
        <w:rPr>
          <w:rFonts w:ascii="Arial" w:hAnsi="Arial" w:eastAsia="Arial"/>
          <w:b/>
          <w:sz w:val="21"/>
        </w:rPr>
        <w:t xml:space="preserve">Год: </w:t>
      </w:r>
      <w:r>
        <w:rPr>
          <w:rFonts w:ascii="Arial" w:hAnsi="Arial" w:eastAsia="Arial"/>
          <w:b w:val="0"/>
          <w:sz w:val="21"/>
        </w:rPr>
        <w:t>около 1902</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Частное собрание</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Небольшая фаянсовая фигура Мадонны с младенцем выступает из тёмного фона. Мягкий свет скользит по поверхности, выделяя округлые формы и лёгкий блеск глазури. Ренуар сосредоточивается на красоте самой вещи, и религиозный образ получает камерное, почти домашнее звучание. Пьер-Огюст Ренуар написал картину около 1902 года.</w:t>
      </w:r>
    </w:p>
    <w:p>
      <w:pPr>
        <w:pStyle w:val="Heading1"/>
        <w:keepNext/>
        <w:spacing w:before="180" w:after="60"/>
      </w:pPr>
      <w:r>
        <w:t>98. Клод Моне</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Здание парламента (эффект тумана)</w:t>
      </w:r>
    </w:p>
    <w:p>
      <w:pPr>
        <w:keepNext/>
        <w:spacing w:before="0" w:after="40" w:line="259" w:lineRule="auto"/>
      </w:pPr>
      <w:r>
        <w:rPr>
          <w:rFonts w:ascii="Arial" w:hAnsi="Arial" w:eastAsia="Arial"/>
          <w:b/>
          <w:sz w:val="21"/>
        </w:rPr>
        <w:t xml:space="preserve">Год: </w:t>
      </w:r>
      <w:r>
        <w:rPr>
          <w:rFonts w:ascii="Arial" w:hAnsi="Arial" w:eastAsia="Arial"/>
          <w:b w:val="0"/>
          <w:sz w:val="21"/>
        </w:rPr>
        <w:t>1903–1904</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Метрополитен-музей, Нью-Йорк</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Здание парламента возникает над Темзой как тяжёлый силуэт, окружённый туманом. Небо и вода сближаются по цвету, поэтому архитектура словно лишается прочной опоры. Моне собирает впечатление из множества близких оттенков, делая изменчивый лондонский воздух главным содержанием пейзажа. Клод Моне написал картину в 1903–1904 годах.</w:t>
      </w:r>
    </w:p>
    <w:p>
      <w:pPr>
        <w:pStyle w:val="Heading1"/>
        <w:keepNext/>
        <w:spacing w:before="180" w:after="60"/>
      </w:pPr>
      <w:r>
        <w:t>99. Клод Моне</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Мост Ватерлоо. Эффект солнечного света</w:t>
      </w:r>
    </w:p>
    <w:p>
      <w:pPr>
        <w:keepNext/>
        <w:spacing w:before="0" w:after="40" w:line="259" w:lineRule="auto"/>
      </w:pPr>
      <w:r>
        <w:rPr>
          <w:rFonts w:ascii="Arial" w:hAnsi="Arial" w:eastAsia="Arial"/>
          <w:b/>
          <w:sz w:val="21"/>
        </w:rPr>
        <w:t xml:space="preserve">Год: </w:t>
      </w:r>
      <w:r>
        <w:rPr>
          <w:rFonts w:ascii="Arial" w:hAnsi="Arial" w:eastAsia="Arial"/>
          <w:b w:val="0"/>
          <w:sz w:val="21"/>
        </w:rPr>
        <w:t>1903</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Денверский художественный музей, Денвер</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Мост Ватерлоо проступает сквозь солнечную дымку, а лодки едва различимы на мерцающей Темзе. Туман смягчает контуры и связывает воду, небо и мост одной цветовой средой. Моне передаёт неустойчивость света, из-за которой знакомая городская постройка кажется на мгновение почти невесомой. Клод Моне написал картину в 1903 году.</w:t>
      </w:r>
    </w:p>
    <w:p>
      <w:pPr>
        <w:pStyle w:val="Heading1"/>
        <w:keepNext/>
        <w:spacing w:before="180" w:after="60"/>
      </w:pPr>
      <w:r>
        <w:t>100. Пабло Пикассо</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Старый гитарист</w:t>
      </w:r>
    </w:p>
    <w:p>
      <w:pPr>
        <w:keepNext/>
        <w:spacing w:before="0" w:after="40" w:line="259" w:lineRule="auto"/>
      </w:pPr>
      <w:r>
        <w:rPr>
          <w:rFonts w:ascii="Arial" w:hAnsi="Arial" w:eastAsia="Arial"/>
          <w:b/>
          <w:sz w:val="21"/>
        </w:rPr>
        <w:t xml:space="preserve">Год: </w:t>
      </w:r>
      <w:r>
        <w:rPr>
          <w:rFonts w:ascii="Arial" w:hAnsi="Arial" w:eastAsia="Arial"/>
          <w:b w:val="0"/>
          <w:sz w:val="21"/>
        </w:rPr>
        <w:t>1903–1904</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Чикагский институт искусств, Чикаго</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Старый слепой музыкант склонился над гитарой, замыкаясь в тесном пространстве собственной позы. Холодные синие оттенки подчёркивают худобу тела и сдержанность движения. Тёплый коричневый цвет инструмента выделяется особенно сильно, связывая образ одиночества с тем, что ещё удерживает человека в мире звука. Пабло Пикассо написал картину в 1903–1904 годах.</w:t>
      </w:r>
    </w:p>
    <w:p>
      <w:pPr>
        <w:pStyle w:val="Heading1"/>
        <w:keepNext/>
        <w:spacing w:before="180" w:after="60"/>
      </w:pPr>
      <w:r>
        <w:t>101. Анри Матисс</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Женщина в шляпе</w:t>
      </w:r>
    </w:p>
    <w:p>
      <w:pPr>
        <w:keepNext/>
        <w:spacing w:before="0" w:after="40" w:line="259" w:lineRule="auto"/>
      </w:pPr>
      <w:r>
        <w:rPr>
          <w:rFonts w:ascii="Arial" w:hAnsi="Arial" w:eastAsia="Arial"/>
          <w:b/>
          <w:sz w:val="21"/>
        </w:rPr>
        <w:t xml:space="preserve">Год: </w:t>
      </w:r>
      <w:r>
        <w:rPr>
          <w:rFonts w:ascii="Arial" w:hAnsi="Arial" w:eastAsia="Arial"/>
          <w:b w:val="0"/>
          <w:sz w:val="21"/>
        </w:rPr>
        <w:t>1905</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современного искусства Сан-Франциско (SFMOMA), Сан-Франциско</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Женщина в большой шляпе поворачивается к зрителю, окружённая смелыми зелёными, розовыми и синими пятнами. Неожиданные краски появляются даже на лице, не мешая узнать его выражение. Матисс освобождает цвет от буквального сходства с натурой и с его помощью придаёт сдержанному портрету яркую, самостоятельную жизнь. Анри Матисс написал картину в 1905 году.</w:t>
      </w:r>
    </w:p>
    <w:p>
      <w:pPr>
        <w:pStyle w:val="Heading1"/>
        <w:keepNext/>
        <w:spacing w:before="180" w:after="60"/>
      </w:pPr>
      <w:r>
        <w:t>102. Пабло Пикассо</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Девочка на шаре</w:t>
      </w:r>
    </w:p>
    <w:p>
      <w:pPr>
        <w:keepNext/>
        <w:spacing w:before="0" w:after="40" w:line="259" w:lineRule="auto"/>
      </w:pPr>
      <w:r>
        <w:rPr>
          <w:rFonts w:ascii="Arial" w:hAnsi="Arial" w:eastAsia="Arial"/>
          <w:b/>
          <w:sz w:val="21"/>
        </w:rPr>
        <w:t xml:space="preserve">Год: </w:t>
      </w:r>
      <w:r>
        <w:rPr>
          <w:rFonts w:ascii="Arial" w:hAnsi="Arial" w:eastAsia="Arial"/>
          <w:b w:val="0"/>
          <w:sz w:val="21"/>
        </w:rPr>
        <w:t>1905</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Государственный музей изобразительных искусств имени А. С. Пушкина (ГМИИ),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Девочка-акробатка удерживает равновесие на шаре рядом с тяжёлой фигурой сидящего силача. Её тонкий силуэт и лёгкий изгиб рук особенно заметны на фоне его устойчивой позы. Пикассо связывает хрупкость и силу мягкими розовыми и голубыми оттенками, создавая тихую сцену взаимного равновесия. Пабло Пикассо написал картину в 1905 году.</w:t>
      </w:r>
    </w:p>
    <w:p>
      <w:pPr>
        <w:pStyle w:val="Heading1"/>
        <w:keepNext/>
        <w:spacing w:before="180" w:after="60"/>
      </w:pPr>
      <w:r>
        <w:t>103. Клод Моне</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Кувшинки</w:t>
      </w:r>
    </w:p>
    <w:p>
      <w:pPr>
        <w:keepNext/>
        <w:spacing w:before="0" w:after="40" w:line="259" w:lineRule="auto"/>
      </w:pPr>
      <w:r>
        <w:rPr>
          <w:rFonts w:ascii="Arial" w:hAnsi="Arial" w:eastAsia="Arial"/>
          <w:b/>
          <w:sz w:val="21"/>
        </w:rPr>
        <w:t xml:space="preserve">Год: </w:t>
      </w:r>
      <w:r>
        <w:rPr>
          <w:rFonts w:ascii="Arial" w:hAnsi="Arial" w:eastAsia="Arial"/>
          <w:b w:val="0"/>
          <w:sz w:val="21"/>
        </w:rPr>
        <w:t>1906</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Чикагский институт искусств, Чикаго</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Кувшинки раскрываются на поверхности пруда среди отражений деревьев и неба. Горизонт исчезает, и взгляд свободно движется по воде, то замечая глубину, то возвращаясь к плоским листьям. Моне соединяет цветы и отражения мягкими мазками, превращая небольшой участок сада в пространство спокойного, непрерывного созерцания. Клод Моне написал картину в 1906 году.</w:t>
      </w:r>
    </w:p>
    <w:p>
      <w:pPr>
        <w:pStyle w:val="Heading1"/>
        <w:keepNext/>
        <w:spacing w:before="180" w:after="60"/>
      </w:pPr>
      <w:r>
        <w:t>104. Анри Руссо</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Заклинательница змей</w:t>
      </w:r>
    </w:p>
    <w:p>
      <w:pPr>
        <w:keepNext/>
        <w:spacing w:before="0" w:after="40" w:line="259" w:lineRule="auto"/>
      </w:pPr>
      <w:r>
        <w:rPr>
          <w:rFonts w:ascii="Arial" w:hAnsi="Arial" w:eastAsia="Arial"/>
          <w:b/>
          <w:sz w:val="21"/>
        </w:rPr>
        <w:t xml:space="preserve">Год: </w:t>
      </w:r>
      <w:r>
        <w:rPr>
          <w:rFonts w:ascii="Arial" w:hAnsi="Arial" w:eastAsia="Arial"/>
          <w:b w:val="0"/>
          <w:sz w:val="21"/>
        </w:rPr>
        <w:t>1907</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Орсе, Париж</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Тёмная фигура заклинательницы играет на флейте среди густых растений и неподвижных животных. Лунный свет выделяет листья, но не рассеивает ощущение тайны. Руссо выстраивает джунгли из чётких силуэтов и повторяющихся форм, словно перед зрителем медленно раскрывается необычный сон. Анри Руссо написал картину в 1907 году.</w:t>
      </w:r>
    </w:p>
    <w:p>
      <w:pPr>
        <w:pStyle w:val="Heading1"/>
        <w:keepNext/>
        <w:spacing w:before="180" w:after="60"/>
      </w:pPr>
      <w:r>
        <w:t>105. Густав Климт</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Портрет Адели Блох-Бауэр I</w:t>
      </w:r>
    </w:p>
    <w:p>
      <w:pPr>
        <w:keepNext/>
        <w:spacing w:before="0" w:after="40" w:line="259" w:lineRule="auto"/>
      </w:pPr>
      <w:r>
        <w:rPr>
          <w:rFonts w:ascii="Arial" w:hAnsi="Arial" w:eastAsia="Arial"/>
          <w:b/>
          <w:sz w:val="21"/>
        </w:rPr>
        <w:t xml:space="preserve">Год: </w:t>
      </w:r>
      <w:r>
        <w:rPr>
          <w:rFonts w:ascii="Arial" w:hAnsi="Arial" w:eastAsia="Arial"/>
          <w:b w:val="0"/>
          <w:sz w:val="21"/>
        </w:rPr>
        <w:t>1907</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Новая галерея, Нью-Йорк</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Адель Блох-Бауэр появляется из золотого узора, в котором почти исчезают платье, кресло и пространство комнаты. Только лицо и сложенные руки сохраняют мягкую телесность. Климт окружает их мерцанием декоративных знаков, придавая светскому портрету торжественность драгоценного, неподвижного образа. Густав Климт написал картину в 1907 году.</w:t>
      </w:r>
    </w:p>
    <w:p>
      <w:pPr>
        <w:pStyle w:val="Heading1"/>
        <w:keepNext/>
        <w:spacing w:before="180" w:after="60"/>
      </w:pPr>
      <w:r>
        <w:t>106. Густав Климт</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Поцелуй</w:t>
      </w:r>
    </w:p>
    <w:p>
      <w:pPr>
        <w:keepNext/>
        <w:spacing w:before="0" w:after="40" w:line="259" w:lineRule="auto"/>
      </w:pPr>
      <w:r>
        <w:rPr>
          <w:rFonts w:ascii="Arial" w:hAnsi="Arial" w:eastAsia="Arial"/>
          <w:b/>
          <w:sz w:val="21"/>
        </w:rPr>
        <w:t xml:space="preserve">Год: </w:t>
      </w:r>
      <w:r>
        <w:rPr>
          <w:rFonts w:ascii="Arial" w:hAnsi="Arial" w:eastAsia="Arial"/>
          <w:b w:val="0"/>
          <w:sz w:val="21"/>
        </w:rPr>
        <w:t>1908–1909</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Бельведер, Вена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Мужчина склоняется к женщине, и их фигуры соединяются в общий золотой силуэт. Лица и руки остаются открытыми среди плотного орнамента, делая прикосновение особенно заметным. Климт противопоставляет угловатые и округлые узоры, а цветущий луг у ног придаёт этой неподвижной близости ощущение хрупкого равновесия. Густав Климт написал картину в 1908–1909 годах.</w:t>
      </w:r>
    </w:p>
    <w:p>
      <w:pPr>
        <w:pStyle w:val="Heading1"/>
        <w:keepNext/>
        <w:spacing w:before="180" w:after="60"/>
      </w:pPr>
      <w:r>
        <w:t>107. Пабло Пикассо</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Авиньонские девицы</w:t>
      </w:r>
    </w:p>
    <w:p>
      <w:pPr>
        <w:keepNext/>
        <w:spacing w:before="0" w:after="40" w:line="259" w:lineRule="auto"/>
      </w:pPr>
      <w:r>
        <w:rPr>
          <w:rFonts w:ascii="Arial" w:hAnsi="Arial" w:eastAsia="Arial"/>
          <w:b/>
          <w:sz w:val="21"/>
        </w:rPr>
        <w:t xml:space="preserve">Год: </w:t>
      </w:r>
      <w:r>
        <w:rPr>
          <w:rFonts w:ascii="Arial" w:hAnsi="Arial" w:eastAsia="Arial"/>
          <w:b w:val="0"/>
          <w:sz w:val="21"/>
        </w:rPr>
        <w:t>1907</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современного искусства (MoMA), Нью-Йорк</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Пять женщин обращены к зрителю из тесного пространства, словно собранного из острых осколков. Их лица и тела показаны с разных сторон, а занавеси почти не отделяются от фигур. Пикассо делает сам способ изображения напряжённым и непривычным, заставляя взгляд заново искать знакомые очертания. Пабло Пикассо написал картину в 1907 году.</w:t>
      </w:r>
    </w:p>
    <w:p>
      <w:pPr>
        <w:pStyle w:val="Heading1"/>
        <w:keepNext/>
        <w:spacing w:before="180" w:after="60"/>
      </w:pPr>
      <w:r>
        <w:t>108. Анри Матисс</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Красная комната (Гармония в красном)</w:t>
      </w:r>
    </w:p>
    <w:p>
      <w:pPr>
        <w:keepNext/>
        <w:spacing w:before="0" w:after="40" w:line="259" w:lineRule="auto"/>
      </w:pPr>
      <w:r>
        <w:rPr>
          <w:rFonts w:ascii="Arial" w:hAnsi="Arial" w:eastAsia="Arial"/>
          <w:b/>
          <w:sz w:val="21"/>
        </w:rPr>
        <w:t xml:space="preserve">Год: </w:t>
      </w:r>
      <w:r>
        <w:rPr>
          <w:rFonts w:ascii="Arial" w:hAnsi="Arial" w:eastAsia="Arial"/>
          <w:b w:val="0"/>
          <w:sz w:val="21"/>
        </w:rPr>
        <w:t>1908</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Государственный Эрмитаж, Санкт-Петербург</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Красный цвет заполняет комнату, связывая стену и скатерть в одну широкую поверхность. Синий растительный узор проходит по ним почти непрерывно, а окно открывает светлый сад. Матисс ослабляет привычную глубину интерьера, благодаря чему предметы, женщина и деревья складываются в ясный, насыщенный цветом ритм. Анри Матисс написал картину в 1908 году.</w:t>
      </w:r>
    </w:p>
    <w:p>
      <w:pPr>
        <w:pStyle w:val="Heading1"/>
        <w:keepNext/>
        <w:spacing w:before="180" w:after="60"/>
      </w:pPr>
      <w:r>
        <w:t>109. Василий Кандинский</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Осень в Мурнау</w:t>
      </w:r>
    </w:p>
    <w:p>
      <w:pPr>
        <w:keepNext/>
        <w:spacing w:before="0" w:after="40" w:line="259" w:lineRule="auto"/>
      </w:pPr>
      <w:r>
        <w:rPr>
          <w:rFonts w:ascii="Arial" w:hAnsi="Arial" w:eastAsia="Arial"/>
          <w:b/>
          <w:sz w:val="21"/>
        </w:rPr>
        <w:t xml:space="preserve">Год: </w:t>
      </w:r>
      <w:r>
        <w:rPr>
          <w:rFonts w:ascii="Arial" w:hAnsi="Arial" w:eastAsia="Arial"/>
          <w:b w:val="0"/>
          <w:sz w:val="21"/>
        </w:rPr>
        <w:t>1908</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Фонд Франческо Федерико Черрути, Риволи</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Осенняя дорога в Мурнау проходит между деревьями, написанными крупными яркими пятнами. Цвет кажется сильнее привычных очертаний, и пейзаж словно движется навстречу зрителю. Кандинский упрощает формы и сближает контрастные краски, передавая живость впечатления от улицы и осеннего света. Василий Кандинский написал картину в 1908 году.</w:t>
      </w:r>
    </w:p>
    <w:p>
      <w:pPr>
        <w:pStyle w:val="Heading1"/>
        <w:keepNext/>
        <w:spacing w:before="180" w:after="60"/>
      </w:pPr>
      <w:r>
        <w:t>110. Клод Моне</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Церковь Сан-Джорджо-Маджоре в Венеции</w:t>
      </w:r>
    </w:p>
    <w:p>
      <w:pPr>
        <w:keepNext/>
        <w:spacing w:before="0" w:after="40" w:line="259" w:lineRule="auto"/>
      </w:pPr>
      <w:r>
        <w:rPr>
          <w:rFonts w:ascii="Arial" w:hAnsi="Arial" w:eastAsia="Arial"/>
          <w:b/>
          <w:sz w:val="21"/>
        </w:rPr>
        <w:t xml:space="preserve">Год: </w:t>
      </w:r>
      <w:r>
        <w:rPr>
          <w:rFonts w:ascii="Arial" w:hAnsi="Arial" w:eastAsia="Arial"/>
          <w:b w:val="0"/>
          <w:sz w:val="21"/>
        </w:rPr>
        <w:t>1908</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Художественный музей Индианаполиса, Индианаполис</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Церковь Сан-Джорджо-Маджоре возникает за водой в мягком, рассеянном свете. Её силуэт повторяется в отражениях, где каменная архитектура становится ещё более зыбкой. Моне сближает цвета здания, неба и лагуны, передавая особенную венецианскую атмосферу, в которой воздух кажется наполненным влагой и сиянием. Клод Моне написал картину в 1908 году.</w:t>
      </w:r>
    </w:p>
    <w:p>
      <w:pPr>
        <w:pStyle w:val="Heading1"/>
        <w:keepNext/>
        <w:spacing w:before="180" w:after="60"/>
      </w:pPr>
      <w:r>
        <w:t>111. Александра Экстер</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Три женские фигуры</w:t>
      </w:r>
    </w:p>
    <w:p>
      <w:pPr>
        <w:keepNext/>
        <w:spacing w:before="0" w:after="40" w:line="259" w:lineRule="auto"/>
      </w:pPr>
      <w:r>
        <w:rPr>
          <w:rFonts w:ascii="Arial" w:hAnsi="Arial" w:eastAsia="Arial"/>
          <w:b/>
          <w:sz w:val="21"/>
        </w:rPr>
        <w:t xml:space="preserve">Год: </w:t>
      </w:r>
      <w:r>
        <w:rPr>
          <w:rFonts w:ascii="Arial" w:hAnsi="Arial" w:eastAsia="Arial"/>
          <w:b w:val="0"/>
          <w:sz w:val="21"/>
        </w:rPr>
        <w:t>1909–1910</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Национальный художественный музей Украины, Киев</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Три женские фигуры сближаются в тесной композиции, где лица и одежда разделены резкими цветными плоскостями. Пространство вокруг них почти теряет глубину. Экстер сохраняет узнаваемость человеческих поз, но связывает их прежде всего ритмом линий и красок, придавая неподвижной группе внутреннюю энергию. Александра Экстер написала картину в 1909–1910 годах.</w:t>
      </w:r>
    </w:p>
    <w:p>
      <w:pPr>
        <w:pStyle w:val="Heading1"/>
        <w:keepNext/>
        <w:spacing w:before="180" w:after="60"/>
      </w:pPr>
      <w:r>
        <w:t>112. Зинаида Серебрякова</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За туалетом. Автопортрет</w:t>
      </w:r>
    </w:p>
    <w:p>
      <w:pPr>
        <w:keepNext/>
        <w:spacing w:before="0" w:after="40" w:line="259" w:lineRule="auto"/>
      </w:pPr>
      <w:r>
        <w:rPr>
          <w:rFonts w:ascii="Arial" w:hAnsi="Arial" w:eastAsia="Arial"/>
          <w:b/>
          <w:sz w:val="21"/>
        </w:rPr>
        <w:t xml:space="preserve">Год: </w:t>
      </w:r>
      <w:r>
        <w:rPr>
          <w:rFonts w:ascii="Arial" w:hAnsi="Arial" w:eastAsia="Arial"/>
          <w:b w:val="0"/>
          <w:sz w:val="21"/>
        </w:rPr>
        <w:t>1909</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Серебрякова смотрит в зеркало и поднимает руки к волосам, встречая собственное отражение лёгкой улыбкой. Свет ложится на лицо, плечи и маленькие предметы туалетного столика. Непринуждённый жест делает автопортрет похожим на счастливое утреннее мгновение, в котором художница одновременно наблюдает за собой и радуется увиденному. Зинаида Серебрякова написала картину в 1909 году.</w:t>
      </w:r>
    </w:p>
    <w:p>
      <w:pPr>
        <w:pStyle w:val="Heading1"/>
        <w:keepNext/>
        <w:spacing w:before="180" w:after="60"/>
      </w:pPr>
      <w:r>
        <w:t>113. Анри Матисс</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Танец</w:t>
      </w:r>
    </w:p>
    <w:p>
      <w:pPr>
        <w:keepNext/>
        <w:spacing w:before="0" w:after="40" w:line="259" w:lineRule="auto"/>
      </w:pPr>
      <w:r>
        <w:rPr>
          <w:rFonts w:ascii="Arial" w:hAnsi="Arial" w:eastAsia="Arial"/>
          <w:b/>
          <w:sz w:val="21"/>
        </w:rPr>
        <w:t xml:space="preserve">Год: </w:t>
      </w:r>
      <w:r>
        <w:rPr>
          <w:rFonts w:ascii="Arial" w:hAnsi="Arial" w:eastAsia="Arial"/>
          <w:b w:val="0"/>
          <w:sz w:val="21"/>
        </w:rPr>
        <w:t>1910</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Государственный Эрмитаж, Санкт-Петербург</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Пять фигур держатся за руки и движутся по кругу между зелёной землёй и синим небом. Наклоны тел и вытянутые руки передают ритм, который словно продолжается за пределами отдельного жеста. Матисс оставляет лишь несколько насыщенных цветов и самые необходимые очертания, добиваясь почти физического ощущения танца. Анри Матисс завершил это панно в 1910 году.</w:t>
      </w:r>
    </w:p>
    <w:p>
      <w:pPr>
        <w:pStyle w:val="Heading1"/>
        <w:keepNext/>
        <w:spacing w:before="180" w:after="60"/>
      </w:pPr>
      <w:r>
        <w:t>114. Анри Руссо</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Сон</w:t>
      </w:r>
    </w:p>
    <w:p>
      <w:pPr>
        <w:keepNext/>
        <w:spacing w:before="0" w:after="40" w:line="259" w:lineRule="auto"/>
      </w:pPr>
      <w:r>
        <w:rPr>
          <w:rFonts w:ascii="Arial" w:hAnsi="Arial" w:eastAsia="Arial"/>
          <w:b/>
          <w:sz w:val="21"/>
        </w:rPr>
        <w:t xml:space="preserve">Год: </w:t>
      </w:r>
      <w:r>
        <w:rPr>
          <w:rFonts w:ascii="Arial" w:hAnsi="Arial" w:eastAsia="Arial"/>
          <w:b w:val="0"/>
          <w:sz w:val="21"/>
        </w:rPr>
        <w:t>1910</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современного искусства (MoMA), Нью-Йорк</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Обнажённая женщина лежит на диване среди огромных листьев, цветов и настороженных животных. Домашняя мебель оказывается в джунглях так естественно, как это бывает только во сне. Руссо соединяет чётко выписанные растения с неподвижными фигурами, создавая мир, в котором всё узнаваемо и одновременно невозможно. Анри Руссо написал картину в 1910 году.</w:t>
      </w:r>
    </w:p>
    <w:p>
      <w:pPr>
        <w:pStyle w:val="Heading1"/>
        <w:keepNext/>
        <w:spacing w:before="180" w:after="60"/>
      </w:pPr>
      <w:r>
        <w:t>115. Валентин Серов</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Портрет Иды Рубинштейн</w:t>
      </w:r>
    </w:p>
    <w:p>
      <w:pPr>
        <w:keepNext/>
        <w:spacing w:before="0" w:after="40" w:line="259" w:lineRule="auto"/>
      </w:pPr>
      <w:r>
        <w:rPr>
          <w:rFonts w:ascii="Arial" w:hAnsi="Arial" w:eastAsia="Arial"/>
          <w:b/>
          <w:sz w:val="21"/>
        </w:rPr>
        <w:t xml:space="preserve">Год: </w:t>
      </w:r>
      <w:r>
        <w:rPr>
          <w:rFonts w:ascii="Arial" w:hAnsi="Arial" w:eastAsia="Arial"/>
          <w:b w:val="0"/>
          <w:sz w:val="21"/>
        </w:rPr>
        <w:t>1910</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Государственный Русский музей, Санкт-Петербург</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Ида Рубинштейн сидит в вытянутой, почти сценической позе на светлом пустом фоне. Тонкая линия соединяет плечи, руки и ноги, подчёркивая необычность её силуэта. Серов делает выразительность тела главным содержанием портрета, позволяя почувствовать пластическую силу модели без изображения самого танца. Валентин Серов написал картину в 1910 году.</w:t>
      </w:r>
    </w:p>
    <w:p>
      <w:pPr>
        <w:pStyle w:val="Heading1"/>
        <w:keepNext/>
        <w:spacing w:before="180" w:after="60"/>
      </w:pPr>
      <w:r>
        <w:t>116. Василий Кандинский</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Без названия (первая абстрактная акварель)</w:t>
      </w:r>
    </w:p>
    <w:p>
      <w:pPr>
        <w:keepNext/>
        <w:spacing w:before="0" w:after="40" w:line="259" w:lineRule="auto"/>
      </w:pPr>
      <w:r>
        <w:rPr>
          <w:rFonts w:ascii="Arial" w:hAnsi="Arial" w:eastAsia="Arial"/>
          <w:b/>
          <w:sz w:val="21"/>
        </w:rPr>
        <w:t xml:space="preserve">Год: </w:t>
      </w:r>
      <w:r>
        <w:rPr>
          <w:rFonts w:ascii="Arial" w:hAnsi="Arial" w:eastAsia="Arial"/>
          <w:b w:val="0"/>
          <w:sz w:val="21"/>
        </w:rPr>
        <w:t>1913</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Центр Помпиду, Париж</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Цветные пятна, лёгкие линии и свободные мазки рассеяны по бумаге, словно ещё ищут связь друг с другом. Взгляд то объединяет их в группы, то снова отпускает в свободное движение. Кандинский строит изображение на взаимодействии цвета и линии, позволяя воспринимать их ритм без опоры на узнаваемый сюжет. Музей датирует акварель 1913 годом, хотя на самом листе стоит дата 1910.</w:t>
      </w:r>
    </w:p>
    <w:p>
      <w:pPr>
        <w:pStyle w:val="Heading1"/>
        <w:keepNext/>
        <w:spacing w:before="180" w:after="60"/>
      </w:pPr>
      <w:r>
        <w:t>117. Илья Машков</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Фрукты на блюде</w:t>
      </w:r>
    </w:p>
    <w:p>
      <w:pPr>
        <w:keepNext/>
        <w:spacing w:before="0" w:after="40" w:line="259" w:lineRule="auto"/>
      </w:pPr>
      <w:r>
        <w:rPr>
          <w:rFonts w:ascii="Arial" w:hAnsi="Arial" w:eastAsia="Arial"/>
          <w:b/>
          <w:sz w:val="21"/>
        </w:rPr>
        <w:t xml:space="preserve">Год: </w:t>
      </w:r>
      <w:r>
        <w:rPr>
          <w:rFonts w:ascii="Arial" w:hAnsi="Arial" w:eastAsia="Arial"/>
          <w:b w:val="0"/>
          <w:sz w:val="21"/>
        </w:rPr>
        <w:t>1910</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Крупные плоды тесно лежат на блюде, почти заполняя всё пространство картины. Тяжёлые контуры и насыщенные краски подчёркивают их округлость и плотность. Машков усиливает привычные свойства фруктов так, что простой натюрморт начинает восприниматься как щедрый, ощутимый праздник цвета и формы. Илья Машков написал картину в 1910 году.</w:t>
      </w:r>
    </w:p>
    <w:p>
      <w:pPr>
        <w:pStyle w:val="Heading1"/>
        <w:keepNext/>
        <w:spacing w:before="180" w:after="60"/>
      </w:pPr>
      <w:r>
        <w:t>118. Хисида Сюнсо</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Чёрный кот</w:t>
      </w:r>
    </w:p>
    <w:p>
      <w:pPr>
        <w:keepNext/>
        <w:spacing w:before="0" w:after="40" w:line="259" w:lineRule="auto"/>
      </w:pPr>
      <w:r>
        <w:rPr>
          <w:rFonts w:ascii="Arial" w:hAnsi="Arial" w:eastAsia="Arial"/>
          <w:b/>
          <w:sz w:val="21"/>
        </w:rPr>
        <w:t xml:space="preserve">Год: </w:t>
      </w:r>
      <w:r>
        <w:rPr>
          <w:rFonts w:ascii="Arial" w:hAnsi="Arial" w:eastAsia="Arial"/>
          <w:b w:val="0"/>
          <w:sz w:val="21"/>
        </w:rPr>
        <w:t>1910</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Эйсэй-Бунко, Токио</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Чёрный кот неподвижно сидит под ветвью с осенними листьями. Его плотный тёмный силуэт резко выделяется среди тонких линий и большого свободного поля бумаги. Хисида Сюнсо оставляет вокруг животного достаточно тишины и воздуха, чтобы даже небольшой поворот головы стал выразительным событием. Хисида Сюнсо написал картину в 1910 году.</w:t>
      </w:r>
    </w:p>
    <w:p>
      <w:pPr>
        <w:pStyle w:val="Heading1"/>
        <w:keepNext/>
        <w:spacing w:before="180" w:after="60"/>
      </w:pPr>
      <w:r>
        <w:t>119. Владимир Татлин</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Матрос (Автопортрет)</w:t>
      </w:r>
    </w:p>
    <w:p>
      <w:pPr>
        <w:keepNext/>
        <w:spacing w:before="0" w:after="40" w:line="259" w:lineRule="auto"/>
      </w:pPr>
      <w:r>
        <w:rPr>
          <w:rFonts w:ascii="Arial" w:hAnsi="Arial" w:eastAsia="Arial"/>
          <w:b/>
          <w:sz w:val="21"/>
        </w:rPr>
        <w:t xml:space="preserve">Год: </w:t>
      </w:r>
      <w:r>
        <w:rPr>
          <w:rFonts w:ascii="Arial" w:hAnsi="Arial" w:eastAsia="Arial"/>
          <w:b w:val="0"/>
          <w:sz w:val="21"/>
        </w:rPr>
        <w:t>1911</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Государственный Русский музей, Санкт-Петербург</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Татлин изображает себя в матросской форме, придавая лицу строгую, почти угловатую ясность. Тёмные и светлые плоскости заменяют мягкую лепку объёма. Сдержанная поза и резкий рисунок делают портрет собранным и уверенным, а морская одежда помогает увидеть художника через выбранный им образ. Владимир Татлин написал картину в 1911 году.</w:t>
      </w:r>
    </w:p>
    <w:p>
      <w:pPr>
        <w:pStyle w:val="Heading1"/>
        <w:keepNext/>
        <w:spacing w:before="180" w:after="60"/>
      </w:pPr>
      <w:r>
        <w:t>120. Марк Шагал</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Я и деревня</w:t>
      </w:r>
    </w:p>
    <w:p>
      <w:pPr>
        <w:keepNext/>
        <w:spacing w:before="0" w:after="40" w:line="259" w:lineRule="auto"/>
      </w:pPr>
      <w:r>
        <w:rPr>
          <w:rFonts w:ascii="Arial" w:hAnsi="Arial" w:eastAsia="Arial"/>
          <w:b/>
          <w:sz w:val="21"/>
        </w:rPr>
        <w:t xml:space="preserve">Год: </w:t>
      </w:r>
      <w:r>
        <w:rPr>
          <w:rFonts w:ascii="Arial" w:hAnsi="Arial" w:eastAsia="Arial"/>
          <w:b w:val="0"/>
          <w:sz w:val="21"/>
        </w:rPr>
        <w:t>1911</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современного искусства (MoMA), Нью-Йорк</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Большие лица человека и животного обращены друг к другу, а между ними возникают дома, деревья и маленькие жители деревни. Масштаб и направление фигур меняются так свободно, словно это воспоминания, возникающие одновременно. Шагал связывает их цветом и пересекающимися линиями, превращая знакомый мир в личную, сновидческую картину. Марк Шагал написал картину в 1911 году.</w:t>
      </w:r>
    </w:p>
    <w:p>
      <w:pPr>
        <w:pStyle w:val="Heading1"/>
        <w:keepNext/>
        <w:spacing w:before="180" w:after="60"/>
      </w:pPr>
      <w:r>
        <w:t>121. Наталия Гончарова</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Павлин под ярким солнцем</w:t>
      </w:r>
    </w:p>
    <w:p>
      <w:pPr>
        <w:keepNext/>
        <w:spacing w:before="0" w:after="40" w:line="259" w:lineRule="auto"/>
      </w:pPr>
      <w:r>
        <w:rPr>
          <w:rFonts w:ascii="Arial" w:hAnsi="Arial" w:eastAsia="Arial"/>
          <w:b/>
          <w:sz w:val="21"/>
        </w:rPr>
        <w:t xml:space="preserve">Год: </w:t>
      </w:r>
      <w:r>
        <w:rPr>
          <w:rFonts w:ascii="Arial" w:hAnsi="Arial" w:eastAsia="Arial"/>
          <w:b w:val="0"/>
          <w:sz w:val="21"/>
        </w:rPr>
        <w:t>1911</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Павлин раскрывает хвост, и его оперение превращается в сияющий веер цветных глазков. Тело птицы почти теряется среди расходящихся линий и пятен. Гончарова усиливает декоративный ритм природной формы, благодаря чему яркое солнце ощущается во всём изображении, даже без подробного пейзажа. Наталия Гончарова написала картину в 1911 году.</w:t>
      </w:r>
    </w:p>
    <w:p>
      <w:pPr>
        <w:pStyle w:val="Heading1"/>
        <w:keepNext/>
        <w:spacing w:before="180" w:after="60"/>
      </w:pPr>
      <w:r>
        <w:t>122. Робер Делоне</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Красная Эйфелева башня</w:t>
      </w:r>
    </w:p>
    <w:p>
      <w:pPr>
        <w:keepNext/>
        <w:spacing w:before="0" w:after="40" w:line="259" w:lineRule="auto"/>
      </w:pPr>
      <w:r>
        <w:rPr>
          <w:rFonts w:ascii="Arial" w:hAnsi="Arial" w:eastAsia="Arial"/>
          <w:b/>
          <w:sz w:val="21"/>
        </w:rPr>
        <w:t xml:space="preserve">Год: </w:t>
      </w:r>
      <w:r>
        <w:rPr>
          <w:rFonts w:ascii="Arial" w:hAnsi="Arial" w:eastAsia="Arial"/>
          <w:b w:val="0"/>
          <w:sz w:val="21"/>
        </w:rPr>
        <w:t>1911–1912</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Соломона Гуггенхайма, Нью-Йорк</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Красная Эйфелева башня поднимается среди ломаных домов и пересекающихся городских плоскостей. Кажется, что взгляд охватывает её сразу с нескольких точек и не может остановиться. Делоне передаёт энергию большого города через наклонные линии и резкие цветовые столкновения, заставляя знакомую конструкцию почти двигаться. Робер Делоне написал картину в 1911–1912 годах.</w:t>
      </w:r>
    </w:p>
    <w:p>
      <w:pPr>
        <w:pStyle w:val="Heading1"/>
        <w:keepNext/>
        <w:spacing w:before="180" w:after="60"/>
      </w:pPr>
      <w:r>
        <w:t>123. Франц Марк</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Синий конь I</w:t>
      </w:r>
    </w:p>
    <w:p>
      <w:pPr>
        <w:keepNext/>
        <w:spacing w:before="0" w:after="40" w:line="259" w:lineRule="auto"/>
      </w:pPr>
      <w:r>
        <w:rPr>
          <w:rFonts w:ascii="Arial" w:hAnsi="Arial" w:eastAsia="Arial"/>
          <w:b/>
          <w:sz w:val="21"/>
        </w:rPr>
        <w:t xml:space="preserve">Год: </w:t>
      </w:r>
      <w:r>
        <w:rPr>
          <w:rFonts w:ascii="Arial" w:hAnsi="Arial" w:eastAsia="Arial"/>
          <w:b w:val="0"/>
          <w:sz w:val="21"/>
        </w:rPr>
        <w:t>1911</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Ленбаххаус, Мюнхен</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Синий конь склоняет голову на фоне округлых холмов и яркой зелени. Его необычный цвет делает фигуру спокойной и немного отрешённой от привычного мира. Франц Марк связывает изгибы тела с ритмом пейзажа, создавая ощущение мягкого согласия между животным и окружающей природой. Франц Марк написал картину в 1911 году.</w:t>
      </w:r>
    </w:p>
    <w:p>
      <w:pPr>
        <w:pStyle w:val="Heading1"/>
        <w:keepNext/>
        <w:spacing w:before="180" w:after="60"/>
      </w:pPr>
      <w:r>
        <w:t>124. Александра Экстер</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Вид Парижа</w:t>
      </w:r>
    </w:p>
    <w:p>
      <w:pPr>
        <w:keepNext/>
        <w:spacing w:before="0" w:after="40" w:line="259" w:lineRule="auto"/>
      </w:pPr>
      <w:r>
        <w:rPr>
          <w:rFonts w:ascii="Arial" w:hAnsi="Arial" w:eastAsia="Arial"/>
          <w:b/>
          <w:sz w:val="21"/>
        </w:rPr>
        <w:t xml:space="preserve">Год: </w:t>
      </w:r>
      <w:r>
        <w:rPr>
          <w:rFonts w:ascii="Arial" w:hAnsi="Arial" w:eastAsia="Arial"/>
          <w:b w:val="0"/>
          <w:sz w:val="21"/>
        </w:rPr>
        <w:t>1912</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Местонахождение не установлено</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Париж складывается из домов, мостов и улиц, которые пересекаются под разными углами. Вместо одного устойчивого вида возникает впечатление прогулки, во время которой взгляд постоянно меняет направление. Экстер собирает эти наблюдения в плотную цветовую композицию, передавая живой ритм большого города. Александра Экстер написала картину в 1912 году.</w:t>
      </w:r>
    </w:p>
    <w:p>
      <w:pPr>
        <w:pStyle w:val="Heading1"/>
        <w:keepNext/>
        <w:spacing w:before="180" w:after="60"/>
      </w:pPr>
      <w:r>
        <w:t>125. Анри Матисс</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Красные рыбки</w:t>
      </w:r>
    </w:p>
    <w:p>
      <w:pPr>
        <w:keepNext/>
        <w:spacing w:before="0" w:after="40" w:line="259" w:lineRule="auto"/>
      </w:pPr>
      <w:r>
        <w:rPr>
          <w:rFonts w:ascii="Arial" w:hAnsi="Arial" w:eastAsia="Arial"/>
          <w:b/>
          <w:sz w:val="21"/>
        </w:rPr>
        <w:t xml:space="preserve">Год: </w:t>
      </w:r>
      <w:r>
        <w:rPr>
          <w:rFonts w:ascii="Arial" w:hAnsi="Arial" w:eastAsia="Arial"/>
          <w:b w:val="0"/>
          <w:sz w:val="21"/>
        </w:rPr>
        <w:t>1912</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Государственный музей изобразительных искусств имени А. С. Пушкина (ГМИИ),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Красные рыбки медленно движутся в стеклянном сосуде среди зелёных листьев и ярких предметов комнаты. Круглая поверхность воды становится спокойным центром насыщенной композиции. Матисс соединяет разные точки зрения и смелые цветовые сочетания, позволяя простому домашнему уголку наполниться ощущением света и неспешной жизни. Анри Матисс написал картину в 1912 году.</w:t>
      </w:r>
    </w:p>
    <w:p>
      <w:pPr>
        <w:pStyle w:val="Heading1"/>
        <w:keepNext/>
        <w:spacing w:before="180" w:after="60"/>
      </w:pPr>
      <w:r>
        <w:t>126. Кузьма Петров-Водкин</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Купание красного коня</w:t>
      </w:r>
    </w:p>
    <w:p>
      <w:pPr>
        <w:keepNext/>
        <w:spacing w:before="0" w:after="40" w:line="259" w:lineRule="auto"/>
      </w:pPr>
      <w:r>
        <w:rPr>
          <w:rFonts w:ascii="Arial" w:hAnsi="Arial" w:eastAsia="Arial"/>
          <w:b/>
          <w:sz w:val="21"/>
        </w:rPr>
        <w:t xml:space="preserve">Год: </w:t>
      </w:r>
      <w:r>
        <w:rPr>
          <w:rFonts w:ascii="Arial" w:hAnsi="Arial" w:eastAsia="Arial"/>
          <w:b w:val="0"/>
          <w:sz w:val="21"/>
        </w:rPr>
        <w:t>1912</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Огромный красный конь входит в воду, неся на спине тонкую фигуру юноши. Его цвет резко выделяется на холодном фоне и подчиняет себе всё пространство. Петров-Водкин соединяет плавные очертания и напряжённый масштаб, благодаря чему сцена купания приобретает торжественную, почти символическую силу. Кузьма Петров-Водкин написал картину в 1912 году.</w:t>
      </w:r>
    </w:p>
    <w:p>
      <w:pPr>
        <w:pStyle w:val="Heading1"/>
        <w:keepNext/>
        <w:spacing w:before="180" w:after="60"/>
      </w:pPr>
      <w:r>
        <w:t>127. Михаил Ларионов</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Петух. Лучистый этюд</w:t>
      </w:r>
    </w:p>
    <w:p>
      <w:pPr>
        <w:keepNext/>
        <w:spacing w:before="0" w:after="40" w:line="259" w:lineRule="auto"/>
      </w:pPr>
      <w:r>
        <w:rPr>
          <w:rFonts w:ascii="Arial" w:hAnsi="Arial" w:eastAsia="Arial"/>
          <w:b/>
          <w:sz w:val="21"/>
        </w:rPr>
        <w:t xml:space="preserve">Год: </w:t>
      </w:r>
      <w:r>
        <w:rPr>
          <w:rFonts w:ascii="Arial" w:hAnsi="Arial" w:eastAsia="Arial"/>
          <w:b w:val="0"/>
          <w:sz w:val="21"/>
        </w:rPr>
        <w:t>1912</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Среди пересекающихся цветных лучей угадывается петух, но его фигура словно растворяется в окружающем движении. Линии расходятся в разные стороны, заставляя взгляд непрерывно менять направление. Ларионов переводит впечатление от птицы в игру света и энергии, сохраняя лишь намёк на исходный образ. Михаил Ларионов написал картину в 1912 году.</w:t>
      </w:r>
    </w:p>
    <w:p>
      <w:pPr>
        <w:pStyle w:val="Heading1"/>
        <w:keepNext/>
        <w:spacing w:before="180" w:after="60"/>
      </w:pPr>
      <w:r>
        <w:t>128. Хуан Грис</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Портрет Пабло Пикассо</w:t>
      </w:r>
    </w:p>
    <w:p>
      <w:pPr>
        <w:keepNext/>
        <w:spacing w:before="0" w:after="40" w:line="259" w:lineRule="auto"/>
      </w:pPr>
      <w:r>
        <w:rPr>
          <w:rFonts w:ascii="Arial" w:hAnsi="Arial" w:eastAsia="Arial"/>
          <w:b/>
          <w:sz w:val="21"/>
        </w:rPr>
        <w:t xml:space="preserve">Год: </w:t>
      </w:r>
      <w:r>
        <w:rPr>
          <w:rFonts w:ascii="Arial" w:hAnsi="Arial" w:eastAsia="Arial"/>
          <w:b w:val="0"/>
          <w:sz w:val="21"/>
        </w:rPr>
        <w:t>1912</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Чикагский институт искусств, Чикаго</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Лицо и фигура Пикассо собраны из угловатых плоскостей, которые то выступают вперёд, то уходят в глубину. Несмотря на это дробление, взгляд и посадка головы остаются узнаваемыми. Хуан Грис соединяет разные ракурсы в одном портрете, предлагая рассматривать человека постепенно, как сложную пространственную форму. Хуан Грис написал картину в 1912 году.</w:t>
      </w:r>
    </w:p>
    <w:p>
      <w:pPr>
        <w:pStyle w:val="Heading1"/>
        <w:keepNext/>
        <w:spacing w:before="180" w:after="60"/>
      </w:pPr>
      <w:r>
        <w:t>129. Александра Экстер</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Натюрморт</w:t>
      </w:r>
    </w:p>
    <w:p>
      <w:pPr>
        <w:keepNext/>
        <w:spacing w:before="0" w:after="40" w:line="259" w:lineRule="auto"/>
      </w:pPr>
      <w:r>
        <w:rPr>
          <w:rFonts w:ascii="Arial" w:hAnsi="Arial" w:eastAsia="Arial"/>
          <w:b/>
          <w:sz w:val="21"/>
        </w:rPr>
        <w:t xml:space="preserve">Год: </w:t>
      </w:r>
      <w:r>
        <w:rPr>
          <w:rFonts w:ascii="Arial" w:hAnsi="Arial" w:eastAsia="Arial"/>
          <w:b w:val="0"/>
          <w:sz w:val="21"/>
        </w:rPr>
        <w:t>1913</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Национальный музей Тиссена-Борнемисы, Мадрид</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Посуда, фрукты и фрагменты надписей тесно собраны на поверхности стола. Одни формы кажутся объёмными, другие словно приклеены к плоскости картины. Экстер сталкивает эти разные способы видеть предметы, создавая натюрморт, где привычная домашняя обстановка превращается в подвижное сочетание цвета и геометрии. Александра Экстер написала картину в 1913 году.</w:t>
      </w:r>
    </w:p>
    <w:p>
      <w:pPr>
        <w:pStyle w:val="Heading1"/>
        <w:keepNext/>
        <w:spacing w:before="180" w:after="60"/>
      </w:pPr>
      <w:r>
        <w:t>130. Аристарх Лентулов</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Москва</w:t>
      </w:r>
    </w:p>
    <w:p>
      <w:pPr>
        <w:keepNext/>
        <w:spacing w:before="0" w:after="40" w:line="259" w:lineRule="auto"/>
      </w:pPr>
      <w:r>
        <w:rPr>
          <w:rFonts w:ascii="Arial" w:hAnsi="Arial" w:eastAsia="Arial"/>
          <w:b/>
          <w:sz w:val="21"/>
        </w:rPr>
        <w:t xml:space="preserve">Год: </w:t>
      </w:r>
      <w:r>
        <w:rPr>
          <w:rFonts w:ascii="Arial" w:hAnsi="Arial" w:eastAsia="Arial"/>
          <w:b w:val="0"/>
          <w:sz w:val="21"/>
        </w:rPr>
        <w:t>1913</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Московские купола, крыши и улицы теснятся на полотне, складываясь в яркую панораму. Здания дробятся на фрагменты, но сохраняют узнаваемые силуэты. Лентулов собирает город из множества пересекающихся впечатлений, и его архитектура кажется наполненной движением, светом и праздничным шумом. Аристарх Лентулов написал картину в 1913 году.</w:t>
      </w:r>
    </w:p>
    <w:p>
      <w:pPr>
        <w:pStyle w:val="Heading1"/>
        <w:keepNext/>
        <w:spacing w:before="180" w:after="60"/>
      </w:pPr>
      <w:r>
        <w:t>131. Аристарх Лентулов</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Собор Василия Блаженного</w:t>
      </w:r>
    </w:p>
    <w:p>
      <w:pPr>
        <w:keepNext/>
        <w:spacing w:before="0" w:after="40" w:line="259" w:lineRule="auto"/>
      </w:pPr>
      <w:r>
        <w:rPr>
          <w:rFonts w:ascii="Arial" w:hAnsi="Arial" w:eastAsia="Arial"/>
          <w:b/>
          <w:sz w:val="21"/>
        </w:rPr>
        <w:t xml:space="preserve">Год: </w:t>
      </w:r>
      <w:r>
        <w:rPr>
          <w:rFonts w:ascii="Arial" w:hAnsi="Arial" w:eastAsia="Arial"/>
          <w:b w:val="0"/>
          <w:sz w:val="21"/>
        </w:rPr>
        <w:t>1913</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Купола и башни собора Василия Блаженного поднимаются среди ярких, пересекающихся плоскостей. Здание словно раскрывается сразу с нескольких сторон, сохраняя свой узнаваемый силуэт. Лентулов усиливает цвет и ритм архитектуры, придавая неподвижному собору ощущение звучащего, праздничного движения. Аристарх Лентулов написал картину в 1913 году.</w:t>
      </w:r>
    </w:p>
    <w:p>
      <w:pPr>
        <w:pStyle w:val="Heading1"/>
        <w:keepNext/>
        <w:spacing w:before="180" w:after="60"/>
      </w:pPr>
      <w:r>
        <w:t>132. Василий Кандинский</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Композиция VII</w:t>
      </w:r>
    </w:p>
    <w:p>
      <w:pPr>
        <w:keepNext/>
        <w:spacing w:before="0" w:after="40" w:line="259" w:lineRule="auto"/>
      </w:pPr>
      <w:r>
        <w:rPr>
          <w:rFonts w:ascii="Arial" w:hAnsi="Arial" w:eastAsia="Arial"/>
          <w:b/>
          <w:sz w:val="21"/>
        </w:rPr>
        <w:t xml:space="preserve">Год: </w:t>
      </w:r>
      <w:r>
        <w:rPr>
          <w:rFonts w:ascii="Arial" w:hAnsi="Arial" w:eastAsia="Arial"/>
          <w:b w:val="0"/>
          <w:sz w:val="21"/>
        </w:rPr>
        <w:t>1913</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Цветные дуги, пятна и линии образуют плотное движение, в котором трудно найти единственный центр. Одни участки вспыхивают ярче, другие словно уходят в глубину и возвращают взгляд обратно. Кандинский соединяет эти столкновения в сложный ритм, позволяя воспринимать картину как последовательность напряжений и пауз. Василий Кандинский написал картину в 1913 году.</w:t>
      </w:r>
    </w:p>
    <w:p>
      <w:pPr>
        <w:pStyle w:val="Heading1"/>
        <w:keepNext/>
        <w:spacing w:before="180" w:after="60"/>
      </w:pPr>
      <w:r>
        <w:t>133. Василий Кандинский</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Цветовой этюд. Квадраты с концентрическими кругами</w:t>
      </w:r>
    </w:p>
    <w:p>
      <w:pPr>
        <w:keepNext/>
        <w:spacing w:before="0" w:after="40" w:line="259" w:lineRule="auto"/>
      </w:pPr>
      <w:r>
        <w:rPr>
          <w:rFonts w:ascii="Arial" w:hAnsi="Arial" w:eastAsia="Arial"/>
          <w:b/>
          <w:sz w:val="21"/>
        </w:rPr>
        <w:t xml:space="preserve">Год: </w:t>
      </w:r>
      <w:r>
        <w:rPr>
          <w:rFonts w:ascii="Arial" w:hAnsi="Arial" w:eastAsia="Arial"/>
          <w:b w:val="0"/>
          <w:sz w:val="21"/>
        </w:rPr>
        <w:t>1913</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Ленбаххаус, Мюнхен</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В каждом квадрате расположены цветные круги, похожие по устройству, но разные по впечатлению. Одни сочетания кажутся тёплыми и спокойными, другие — резкими и подвижными. Кандинский повторяет простую форму, чтобы внимание сосредоточилось на том, как соседние краски усиливают или изменяют друг друга. Василий Кандинский создал этот цветовой этюд в 1913 году.</w:t>
      </w:r>
    </w:p>
    <w:p>
      <w:pPr>
        <w:pStyle w:val="Heading1"/>
        <w:keepNext/>
        <w:spacing w:before="180" w:after="60"/>
      </w:pPr>
      <w:r>
        <w:t>134. Эрнст Людвиг Кирхнер</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Берлинская улица</w:t>
      </w:r>
    </w:p>
    <w:p>
      <w:pPr>
        <w:keepNext/>
        <w:spacing w:before="0" w:after="40" w:line="259" w:lineRule="auto"/>
      </w:pPr>
      <w:r>
        <w:rPr>
          <w:rFonts w:ascii="Arial" w:hAnsi="Arial" w:eastAsia="Arial"/>
          <w:b/>
          <w:sz w:val="21"/>
        </w:rPr>
        <w:t xml:space="preserve">Год: </w:t>
      </w:r>
      <w:r>
        <w:rPr>
          <w:rFonts w:ascii="Arial" w:hAnsi="Arial" w:eastAsia="Arial"/>
          <w:b w:val="0"/>
          <w:sz w:val="21"/>
        </w:rPr>
        <w:t>1913</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современного искусства (MoMA), Нью-Йорк</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Нарядные женщины и прохожие движутся по тесной берлинской улице, почти не встречаясь взглядами. Вытянутые фигуры и острые углы придают пространству беспокойный ритм. Кирхнер использует напряжённые цветовые сочетания, позволяя почувствовать притягательность большого города вместе с его отчуждённостью. Эрнст Людвиг Кирхнер написал картину в 1913 году.</w:t>
      </w:r>
    </w:p>
    <w:p>
      <w:pPr>
        <w:pStyle w:val="Heading1"/>
        <w:keepNext/>
        <w:spacing w:before="180" w:after="60"/>
      </w:pPr>
      <w:r>
        <w:t>135. Джорджо де Кирико</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Меланхолия и тайна улицы</w:t>
      </w:r>
    </w:p>
    <w:p>
      <w:pPr>
        <w:keepNext/>
        <w:spacing w:before="0" w:after="40" w:line="259" w:lineRule="auto"/>
      </w:pPr>
      <w:r>
        <w:rPr>
          <w:rFonts w:ascii="Arial" w:hAnsi="Arial" w:eastAsia="Arial"/>
          <w:b/>
          <w:sz w:val="21"/>
        </w:rPr>
        <w:t xml:space="preserve">Год: </w:t>
      </w:r>
      <w:r>
        <w:rPr>
          <w:rFonts w:ascii="Arial" w:hAnsi="Arial" w:eastAsia="Arial"/>
          <w:b w:val="0"/>
          <w:sz w:val="21"/>
        </w:rPr>
        <w:t>1914</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Частное собрание</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Девочка катит обруч по пустой улице, уходящей между длинными аркадами. Впереди появляется тень, источник которой скрыт от зрителя. Де Кирико соединяет ясное освещение с непривычной пустотой и резкой перспективой, превращая простой городской вид в ожидание неизвестного события. Джорджо де Кирико написал картину в 1914 году.</w:t>
      </w:r>
    </w:p>
    <w:p>
      <w:pPr>
        <w:pStyle w:val="Heading1"/>
        <w:keepNext/>
        <w:spacing w:before="180" w:after="60"/>
      </w:pPr>
      <w:r>
        <w:t>136. Натан Альтман</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Анна Ахматова</w:t>
      </w:r>
    </w:p>
    <w:p>
      <w:pPr>
        <w:keepNext/>
        <w:spacing w:before="0" w:after="40" w:line="259" w:lineRule="auto"/>
      </w:pPr>
      <w:r>
        <w:rPr>
          <w:rFonts w:ascii="Arial" w:hAnsi="Arial" w:eastAsia="Arial"/>
          <w:b/>
          <w:sz w:val="21"/>
        </w:rPr>
        <w:t xml:space="preserve">Год: </w:t>
      </w:r>
      <w:r>
        <w:rPr>
          <w:rFonts w:ascii="Arial" w:hAnsi="Arial" w:eastAsia="Arial"/>
          <w:b w:val="0"/>
          <w:sz w:val="21"/>
        </w:rPr>
        <w:t>1914</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Государственный Русский музей, Санкт-Петербург</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Анна Ахматова сидит в синем платье на фоне угловатых цветовых форм. Её спокойное лицо сохраняет портретную точность, тогда как одежда и пространство словно собраны из граней. Альтман соединяет сдержанность позы с энергией геометрического рисунка, подчёркивая собранность и внутреннюю независимость героини. Натан Альтман написал картину в 1914 году.</w:t>
      </w:r>
    </w:p>
    <w:p>
      <w:pPr>
        <w:pStyle w:val="Heading1"/>
        <w:keepNext/>
        <w:spacing w:before="180" w:after="60"/>
      </w:pPr>
      <w:r>
        <w:t>137. Соня Делоне</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Электрические призмы</w:t>
      </w:r>
    </w:p>
    <w:p>
      <w:pPr>
        <w:keepNext/>
        <w:spacing w:before="0" w:after="40" w:line="259" w:lineRule="auto"/>
      </w:pPr>
      <w:r>
        <w:rPr>
          <w:rFonts w:ascii="Arial" w:hAnsi="Arial" w:eastAsia="Arial"/>
          <w:b/>
          <w:sz w:val="21"/>
        </w:rPr>
        <w:t xml:space="preserve">Год: </w:t>
      </w:r>
      <w:r>
        <w:rPr>
          <w:rFonts w:ascii="Arial" w:hAnsi="Arial" w:eastAsia="Arial"/>
          <w:b w:val="0"/>
          <w:sz w:val="21"/>
        </w:rPr>
        <w:t>1914</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Центр Помпиду, Париж</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Цветные круги и дуги перекрывают друг друга, напоминая свет, разбитый на множество оттенков. Рядом оказываются прозрачные и плотные участки, отчего поверхность кажется мерцающей. Соня Делоне передаёт ощущение электрического освещения через ритм цвета, позволяя увидеть движение без изображения конкретного предмета. Соня Делоне написала картину в 1914 году.</w:t>
      </w:r>
    </w:p>
    <w:p>
      <w:pPr>
        <w:pStyle w:val="Heading1"/>
        <w:keepNext/>
        <w:spacing w:before="180" w:after="60"/>
      </w:pPr>
      <w:r>
        <w:t>138. Александра Экстер</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Венеция</w:t>
      </w:r>
    </w:p>
    <w:p>
      <w:pPr>
        <w:keepNext/>
        <w:spacing w:before="0" w:after="40" w:line="259" w:lineRule="auto"/>
      </w:pPr>
      <w:r>
        <w:rPr>
          <w:rFonts w:ascii="Arial" w:hAnsi="Arial" w:eastAsia="Arial"/>
          <w:b/>
          <w:sz w:val="21"/>
        </w:rPr>
        <w:t xml:space="preserve">Год: </w:t>
      </w:r>
      <w:r>
        <w:rPr>
          <w:rFonts w:ascii="Arial" w:hAnsi="Arial" w:eastAsia="Arial"/>
          <w:b w:val="0"/>
          <w:sz w:val="21"/>
        </w:rPr>
        <w:t>1915</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Местонахождение не установлено</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Венецианские здания и вода распадаются на яркие угловатые фрагменты. Разные направления линий заставляют взгляд постоянно переходить от одной части города к другой. Экстер сохраняет узнаваемые архитектурные мотивы, но связывает их прежде всего движением красок, словно передаёт несколько впечатлений от Венеции одновременно. Александра Экстер написала картину в 1915 году.</w:t>
      </w:r>
    </w:p>
    <w:p>
      <w:pPr>
        <w:pStyle w:val="Heading1"/>
        <w:keepNext/>
        <w:spacing w:before="180" w:after="60"/>
      </w:pPr>
      <w:r>
        <w:t>139. Борис Кустодиев</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Масленица</w:t>
      </w:r>
    </w:p>
    <w:p>
      <w:pPr>
        <w:keepNext/>
        <w:spacing w:before="0" w:after="40" w:line="259" w:lineRule="auto"/>
      </w:pPr>
      <w:r>
        <w:rPr>
          <w:rFonts w:ascii="Arial" w:hAnsi="Arial" w:eastAsia="Arial"/>
          <w:b/>
          <w:sz w:val="21"/>
        </w:rPr>
        <w:t xml:space="preserve">Год: </w:t>
      </w:r>
      <w:r>
        <w:rPr>
          <w:rFonts w:ascii="Arial" w:hAnsi="Arial" w:eastAsia="Arial"/>
          <w:b w:val="0"/>
          <w:sz w:val="21"/>
        </w:rPr>
        <w:t>1916</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Государственный Русский музей, Санкт-Петербург</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По заснеженному городу едут сани, а вокруг домов и церквей собираются праздничные толпы. Холодный снег оживляют яркие одежды, вывески и тёплые цветовые пятна. Кустодиев поднимает точку зрения, позволяя охватить множество маленьких событий и почувствовать размах зимнего гулянья. Борис Кустодиев написал картину в 1916 году.</w:t>
      </w:r>
    </w:p>
    <w:p>
      <w:pPr>
        <w:pStyle w:val="Heading1"/>
        <w:keepNext/>
        <w:spacing w:before="180" w:after="60"/>
      </w:pPr>
      <w:r>
        <w:t>140. Василий Кандинский</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Москва. Красная площадь («Москва I»)</w:t>
      </w:r>
    </w:p>
    <w:p>
      <w:pPr>
        <w:keepNext/>
        <w:spacing w:before="0" w:after="40" w:line="259" w:lineRule="auto"/>
      </w:pPr>
      <w:r>
        <w:rPr>
          <w:rFonts w:ascii="Arial" w:hAnsi="Arial" w:eastAsia="Arial"/>
          <w:b/>
          <w:sz w:val="21"/>
        </w:rPr>
        <w:t xml:space="preserve">Год: </w:t>
      </w:r>
      <w:r>
        <w:rPr>
          <w:rFonts w:ascii="Arial" w:hAnsi="Arial" w:eastAsia="Arial"/>
          <w:b w:val="0"/>
          <w:sz w:val="21"/>
        </w:rPr>
        <w:t>1916</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Купола, здания и огни Москвы складываются в пёстрый вихрь вокруг площади. Знакомые приметы города появляются и исчезают среди свободных цветовых пятен. Кандинский передаёт город как сильное, многослойное впечатление, в котором архитектура ещё узнаваема, но уже подчиняется собственному ритму красок. Василий Кандинский написал картину в 1916 году.</w:t>
      </w:r>
    </w:p>
    <w:p>
      <w:pPr>
        <w:pStyle w:val="Heading1"/>
        <w:keepNext/>
        <w:spacing w:before="180" w:after="60"/>
      </w:pPr>
      <w:r>
        <w:t>141. Казимир Малевич</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Супрематическая композиция</w:t>
      </w:r>
    </w:p>
    <w:p>
      <w:pPr>
        <w:keepNext/>
        <w:spacing w:before="0" w:after="40" w:line="259" w:lineRule="auto"/>
      </w:pPr>
      <w:r>
        <w:rPr>
          <w:rFonts w:ascii="Arial" w:hAnsi="Arial" w:eastAsia="Arial"/>
          <w:b/>
          <w:sz w:val="21"/>
        </w:rPr>
        <w:t xml:space="preserve">Год: </w:t>
      </w:r>
      <w:r>
        <w:rPr>
          <w:rFonts w:ascii="Arial" w:hAnsi="Arial" w:eastAsia="Arial"/>
          <w:b w:val="0"/>
          <w:sz w:val="21"/>
        </w:rPr>
        <w:t>1916</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Частное собрание</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Наклонённые прямоугольники и небольшие цветные фигуры словно зависают в свободном белом пространстве. Их размеры и направления создают напряжение без привычного сюжета. Малевич заставляет взгляд чувствовать вес, расстояние и движение простых форм, превращая пустой фон в активную часть композиции. Казимир Малевич написал картину в 1916 году.</w:t>
      </w:r>
    </w:p>
    <w:p>
      <w:pPr>
        <w:pStyle w:val="Heading1"/>
        <w:keepNext/>
        <w:spacing w:before="180" w:after="60"/>
      </w:pPr>
      <w:r>
        <w:t>142. Клод Моне</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Кувшинки</w:t>
      </w:r>
    </w:p>
    <w:p>
      <w:pPr>
        <w:keepNext/>
        <w:spacing w:before="0" w:after="40" w:line="259" w:lineRule="auto"/>
      </w:pPr>
      <w:r>
        <w:rPr>
          <w:rFonts w:ascii="Arial" w:hAnsi="Arial" w:eastAsia="Arial"/>
          <w:b/>
          <w:sz w:val="21"/>
        </w:rPr>
        <w:t xml:space="preserve">Год: </w:t>
      </w:r>
      <w:r>
        <w:rPr>
          <w:rFonts w:ascii="Arial" w:hAnsi="Arial" w:eastAsia="Arial"/>
          <w:b w:val="0"/>
          <w:sz w:val="21"/>
        </w:rPr>
        <w:t>1916–1919</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Мармоттан-Моне, Париж</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На поверхности пруда кувшинки соседствуют с отражениями неба и свисающих ветвей. Мягкие цветовые переходы стирают границу между водой и тем, что в ней отражается. Моне погружает взгляд в тесное переплетение зелени и света, создавая пейзаж, у которого почти невозможно найти начало или край. Клод Моне написал картину в 1916–1919 годах.</w:t>
      </w:r>
    </w:p>
    <w:p>
      <w:pPr>
        <w:pStyle w:val="Heading1"/>
        <w:keepNext/>
        <w:spacing w:before="180" w:after="60"/>
      </w:pPr>
      <w:r>
        <w:t>143. Ольга Розанова</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Беспредметная композиция</w:t>
      </w:r>
    </w:p>
    <w:p>
      <w:pPr>
        <w:keepNext/>
        <w:spacing w:before="0" w:after="40" w:line="259" w:lineRule="auto"/>
      </w:pPr>
      <w:r>
        <w:rPr>
          <w:rFonts w:ascii="Arial" w:hAnsi="Arial" w:eastAsia="Arial"/>
          <w:b/>
          <w:sz w:val="21"/>
        </w:rPr>
        <w:t xml:space="preserve">Год: </w:t>
      </w:r>
      <w:r>
        <w:rPr>
          <w:rFonts w:ascii="Arial" w:hAnsi="Arial" w:eastAsia="Arial"/>
          <w:b w:val="0"/>
          <w:sz w:val="21"/>
        </w:rPr>
        <w:t>около 1916</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Государственный Русский музей, Санкт-Петербург</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Большое красное поле пересечено узкой тёмной полосой, под которой виден ещё один красный участок. Минимальное число форм делает особенно заметными различия оттенков и границ. Розанова сосредоточивает всё внимание на самом цвете, позволяя почувствовать его плотность и силу без узнаваемого предметного образа. Ольга Розанова написала картину около 1916 года.</w:t>
      </w:r>
    </w:p>
    <w:p>
      <w:pPr>
        <w:pStyle w:val="Heading1"/>
        <w:keepNext/>
        <w:spacing w:before="180" w:after="60"/>
      </w:pPr>
      <w:r>
        <w:t>144. Александра Экстер</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Эскиз костюма Саломеи</w:t>
      </w:r>
    </w:p>
    <w:p>
      <w:pPr>
        <w:keepNext/>
        <w:spacing w:before="0" w:after="40" w:line="259" w:lineRule="auto"/>
      </w:pPr>
      <w:r>
        <w:rPr>
          <w:rFonts w:ascii="Arial" w:hAnsi="Arial" w:eastAsia="Arial"/>
          <w:b/>
          <w:sz w:val="21"/>
        </w:rPr>
        <w:t xml:space="preserve">Год: </w:t>
      </w:r>
      <w:r>
        <w:rPr>
          <w:rFonts w:ascii="Arial" w:hAnsi="Arial" w:eastAsia="Arial"/>
          <w:b w:val="0"/>
          <w:sz w:val="21"/>
        </w:rPr>
        <w:t>1917</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Театральный музей имени А. А. Бахрушина,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Фигура Саломеи показана в резком повороте, который продолжается в длинных изгибах костюма. Цветные плоскости и острые линии словно заранее задают движение тела на сцене. Экстер делает одежду частью танца, соединяя силуэт актрисы с пространством, которое она сможет занять жестом. Александра Экстер создала эскиз в 1917 году.</w:t>
      </w:r>
    </w:p>
    <w:p>
      <w:pPr>
        <w:pStyle w:val="Heading1"/>
        <w:keepNext/>
        <w:spacing w:before="180" w:after="60"/>
      </w:pPr>
      <w:r>
        <w:t>145. Александра Экстер</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Эскиз костюма к «Танцу семи покрывал»</w:t>
      </w:r>
    </w:p>
    <w:p>
      <w:pPr>
        <w:keepNext/>
        <w:spacing w:before="0" w:after="40" w:line="259" w:lineRule="auto"/>
      </w:pPr>
      <w:r>
        <w:rPr>
          <w:rFonts w:ascii="Arial" w:hAnsi="Arial" w:eastAsia="Arial"/>
          <w:b/>
          <w:sz w:val="21"/>
        </w:rPr>
        <w:t xml:space="preserve">Год: </w:t>
      </w:r>
      <w:r>
        <w:rPr>
          <w:rFonts w:ascii="Arial" w:hAnsi="Arial" w:eastAsia="Arial"/>
          <w:b w:val="0"/>
          <w:sz w:val="21"/>
        </w:rPr>
        <w:t>1917</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Местонахождение не установлено</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Женские фигуры представлены в угловатых платьях и высоких головных уборах. Контрастные цвета и крупные формы делают каждый силуэт отчётливым даже без подробной прорисовки лица. Экстер строит костюм как продолжение сценического движения, в котором поворот тела должен менять весь рисунок образа. Александра Экстер создала эскиз в 1917 году.</w:t>
      </w:r>
    </w:p>
    <w:p>
      <w:pPr>
        <w:pStyle w:val="Heading1"/>
        <w:keepNext/>
        <w:spacing w:before="180" w:after="60"/>
      </w:pPr>
      <w:r>
        <w:t>146. Любовь Попова</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Композиция с чёрным, золотым и коричневым</w:t>
      </w:r>
    </w:p>
    <w:p>
      <w:pPr>
        <w:keepNext/>
        <w:spacing w:before="0" w:after="40" w:line="259" w:lineRule="auto"/>
      </w:pPr>
      <w:r>
        <w:rPr>
          <w:rFonts w:ascii="Arial" w:hAnsi="Arial" w:eastAsia="Arial"/>
          <w:b/>
          <w:sz w:val="21"/>
        </w:rPr>
        <w:t xml:space="preserve">Год: </w:t>
      </w:r>
      <w:r>
        <w:rPr>
          <w:rFonts w:ascii="Arial" w:hAnsi="Arial" w:eastAsia="Arial"/>
          <w:b w:val="0"/>
          <w:sz w:val="21"/>
        </w:rPr>
        <w:t>1917</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современного искусства (MAC/CCB), Лиссабон</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Чёрные, золотистые и коричневые плоскости перекрывают друг друга на светлом фоне. Их края задают разные направления, заставляя одни части выступать вперёд, а другие отступать. Попова создаёт глубину из простого наложения форм, и неподвижная композиция начинает напоминать напряжённое взаимодействие сил. Любовь Попова написала картину в 1917 году.</w:t>
      </w:r>
    </w:p>
    <w:p>
      <w:pPr>
        <w:pStyle w:val="Heading1"/>
        <w:keepNext/>
        <w:spacing w:before="180" w:after="60"/>
      </w:pPr>
      <w:r>
        <w:t>147. Марк Шагал</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Прогулка</w:t>
      </w:r>
    </w:p>
    <w:p>
      <w:pPr>
        <w:keepNext/>
        <w:spacing w:before="0" w:after="40" w:line="259" w:lineRule="auto"/>
      </w:pPr>
      <w:r>
        <w:rPr>
          <w:rFonts w:ascii="Arial" w:hAnsi="Arial" w:eastAsia="Arial"/>
          <w:b/>
          <w:sz w:val="21"/>
        </w:rPr>
        <w:t xml:space="preserve">Год: </w:t>
      </w:r>
      <w:r>
        <w:rPr>
          <w:rFonts w:ascii="Arial" w:hAnsi="Arial" w:eastAsia="Arial"/>
          <w:b w:val="0"/>
          <w:sz w:val="21"/>
        </w:rPr>
        <w:t>1917</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Государственный Русский музей, Санкт-Петербург</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Шагал стоит на земле и держит за руку Беллу, которая свободно парит над городом. Их соединённые руки делают невозможный полёт удивительно естественным. Знакомый пейзаж становится частью личной сказки, где радость близости оказывается сильнее привычной тяжести тела. Марк Шагал написал картину в 1917 году.</w:t>
      </w:r>
    </w:p>
    <w:p>
      <w:pPr>
        <w:pStyle w:val="Heading1"/>
        <w:keepNext/>
        <w:spacing w:before="180" w:after="60"/>
      </w:pPr>
      <w:r>
        <w:t>148. Борис Кустодиев</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Купчиха за чаем</w:t>
      </w:r>
    </w:p>
    <w:p>
      <w:pPr>
        <w:keepNext/>
        <w:spacing w:before="0" w:after="40" w:line="259" w:lineRule="auto"/>
      </w:pPr>
      <w:r>
        <w:rPr>
          <w:rFonts w:ascii="Arial" w:hAnsi="Arial" w:eastAsia="Arial"/>
          <w:b/>
          <w:sz w:val="21"/>
        </w:rPr>
        <w:t xml:space="preserve">Год: </w:t>
      </w:r>
      <w:r>
        <w:rPr>
          <w:rFonts w:ascii="Arial" w:hAnsi="Arial" w:eastAsia="Arial"/>
          <w:b w:val="0"/>
          <w:sz w:val="21"/>
        </w:rPr>
        <w:t>1918</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Государственный Русский музей, Санкт-Петербург</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Купчиха пьёт чай за столом, заставленным фруктами, выпечкой и посудой. Её крупная, спокойная фигура объединяет весь щедрый натюрморт, а за спиной продолжается летняя городская жизнь. Кустодиев насыщает сцену цветом и подробностями, передавая удовольствие от медленного чаепития и устойчивого домашнего уклада. Борис Кустодиев написал картину в 1918 году.</w:t>
      </w:r>
    </w:p>
    <w:p>
      <w:pPr>
        <w:pStyle w:val="Heading1"/>
        <w:keepNext/>
        <w:spacing w:before="180" w:after="60"/>
      </w:pPr>
      <w:r>
        <w:t>149. Любовь Попова</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Живописная архитектоника</w:t>
      </w:r>
    </w:p>
    <w:p>
      <w:pPr>
        <w:keepNext/>
        <w:spacing w:before="0" w:after="40" w:line="259" w:lineRule="auto"/>
      </w:pPr>
      <w:r>
        <w:rPr>
          <w:rFonts w:ascii="Arial" w:hAnsi="Arial" w:eastAsia="Arial"/>
          <w:b/>
          <w:sz w:val="21"/>
        </w:rPr>
        <w:t xml:space="preserve">Год: </w:t>
      </w:r>
      <w:r>
        <w:rPr>
          <w:rFonts w:ascii="Arial" w:hAnsi="Arial" w:eastAsia="Arial"/>
          <w:b w:val="0"/>
          <w:sz w:val="21"/>
        </w:rPr>
        <w:t>1918</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Местонахождение не установлено</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Разноцветные плоскости пересекаются и накладываются друг на друга, словно части сложной конструкции. Некоторые формы выглядят устойчивыми, другие будто сдвигают их в сторону. Попова создаёт ощущение веса и равновесия одними цветами и направлениями, придавая абстрактной композиции почти архитектурную убедительность. Любовь Попова написала картину в 1918 году.</w:t>
      </w:r>
    </w:p>
    <w:p>
      <w:pPr>
        <w:pStyle w:val="Heading1"/>
        <w:keepNext/>
        <w:spacing w:before="180" w:after="60"/>
      </w:pPr>
      <w:r>
        <w:t>150. Марк Шагал</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Над городом</w:t>
      </w:r>
    </w:p>
    <w:p>
      <w:pPr>
        <w:keepNext/>
        <w:spacing w:before="0" w:after="40" w:line="259" w:lineRule="auto"/>
      </w:pPr>
      <w:r>
        <w:rPr>
          <w:rFonts w:ascii="Arial" w:hAnsi="Arial" w:eastAsia="Arial"/>
          <w:b/>
          <w:sz w:val="21"/>
        </w:rPr>
        <w:t xml:space="preserve">Год: </w:t>
      </w:r>
      <w:r>
        <w:rPr>
          <w:rFonts w:ascii="Arial" w:hAnsi="Arial" w:eastAsia="Arial"/>
          <w:b w:val="0"/>
          <w:sz w:val="21"/>
        </w:rPr>
        <w:t>1914–1918</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Шагал и Белла летят над крышами, улицами и дворами небольшого города. Привычная жизнь остаётся внизу, а их вытянутые фигуры свободно пересекают небо. Художник делает чувство близости видимой частью мира, превращая знакомый городской пейзаж в пространство тихого, невозможного полёта. Марк Шагал написал картину в 1914–1918 годах.</w:t>
      </w:r>
    </w:p>
    <w:p>
      <w:pPr>
        <w:pStyle w:val="Heading1"/>
        <w:keepNext/>
        <w:spacing w:before="180" w:after="60"/>
      </w:pPr>
      <w:r>
        <w:t>151. Александра Экстер</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Город ночью</w:t>
      </w:r>
    </w:p>
    <w:p>
      <w:pPr>
        <w:keepNext/>
        <w:spacing w:before="0" w:after="40" w:line="259" w:lineRule="auto"/>
      </w:pPr>
      <w:r>
        <w:rPr>
          <w:rFonts w:ascii="Arial" w:hAnsi="Arial" w:eastAsia="Arial"/>
          <w:b/>
          <w:sz w:val="21"/>
        </w:rPr>
        <w:t xml:space="preserve">Год: </w:t>
      </w:r>
      <w:r>
        <w:rPr>
          <w:rFonts w:ascii="Arial" w:hAnsi="Arial" w:eastAsia="Arial"/>
          <w:b w:val="0"/>
          <w:sz w:val="21"/>
        </w:rPr>
        <w:t>1919</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Государственный Русский музей, Санкт-Петербург</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Ночной город возникает из пересекающихся домов, огней и ломаных линий улиц. Отдельные фрагменты будто увидены на ходу и собраны в одно плотное впечатление. Экстер соединяет их контрастным цветом и меняющимися направлениями, передавая ощущение городской жизни, которая продолжается за пределами видимого пространства. Работу обычно относят к 1919 году, но датировка остаётся предварительной.</w:t>
      </w:r>
    </w:p>
    <w:p>
      <w:pPr>
        <w:pStyle w:val="Heading1"/>
        <w:keepNext/>
        <w:spacing w:before="180" w:after="60"/>
      </w:pPr>
      <w:r>
        <w:t>152. Эль Лисицкий</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Клином красным бей белых!</w:t>
      </w:r>
    </w:p>
    <w:p>
      <w:pPr>
        <w:keepNext/>
        <w:spacing w:before="0" w:after="40" w:line="259" w:lineRule="auto"/>
      </w:pPr>
      <w:r>
        <w:rPr>
          <w:rFonts w:ascii="Arial" w:hAnsi="Arial" w:eastAsia="Arial"/>
          <w:b/>
          <w:sz w:val="21"/>
        </w:rPr>
        <w:t xml:space="preserve">Год: </w:t>
      </w:r>
      <w:r>
        <w:rPr>
          <w:rFonts w:ascii="Arial" w:hAnsi="Arial" w:eastAsia="Arial"/>
          <w:b w:val="0"/>
          <w:sz w:val="21"/>
        </w:rPr>
        <w:t>1919–1920</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Библиотека Конгресса, Вашингтон</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Красный клин резко врезается в белый круг, окружённый чёрными и светлыми плоскостями. Наклонные линии и смещённые надписи усиливают ощущение удара. Лисицкий переводит политический лозунг в предельно ясное столкновение форм, благодаря которому действие считывается ещё до чтения текста. Эль Лисицкий создал плакат в 1919–1920 годах.</w:t>
      </w:r>
    </w:p>
    <w:p>
      <w:pPr>
        <w:pStyle w:val="Heading1"/>
        <w:keepNext/>
        <w:spacing w:before="180" w:after="60"/>
      </w:pPr>
      <w:r>
        <w:t>153. Клод Моне</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Японский мостик</w:t>
      </w:r>
    </w:p>
    <w:p>
      <w:pPr>
        <w:keepNext/>
        <w:spacing w:before="0" w:after="40" w:line="259" w:lineRule="auto"/>
      </w:pPr>
      <w:r>
        <w:rPr>
          <w:rFonts w:ascii="Arial" w:hAnsi="Arial" w:eastAsia="Arial"/>
          <w:b/>
          <w:sz w:val="21"/>
        </w:rPr>
        <w:t xml:space="preserve">Год: </w:t>
      </w:r>
      <w:r>
        <w:rPr>
          <w:rFonts w:ascii="Arial" w:hAnsi="Arial" w:eastAsia="Arial"/>
          <w:b w:val="0"/>
          <w:sz w:val="21"/>
        </w:rPr>
        <w:t>около 1920–1922</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современного искусства (MoMA), Нью-Йорк</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Японский мостик почти исчезает среди густых красных, зелёных и жёлтых мазков. Его дуга лишь ненадолго удерживает знакомый вид сада, прежде чем взгляд снова погружается в цвет. В этой поздней работе Моне делает краску особенно плотной и подвижной, передавая ощущение природы, увиденной сквозь яркое внутреннее впечатление. Клод Моне написал картину примерно в 1920–1922 годах.</w:t>
      </w:r>
    </w:p>
    <w:p>
      <w:pPr>
        <w:pStyle w:val="Heading1"/>
        <w:keepNext/>
        <w:spacing w:before="180" w:after="60"/>
      </w:pPr>
      <w:r>
        <w:t>154. Кузьма Петров-Водкин</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1918 год в Петрограде («Петроградская мадонна»)</w:t>
      </w:r>
    </w:p>
    <w:p>
      <w:pPr>
        <w:keepNext/>
        <w:spacing w:before="0" w:after="40" w:line="259" w:lineRule="auto"/>
      </w:pPr>
      <w:r>
        <w:rPr>
          <w:rFonts w:ascii="Arial" w:hAnsi="Arial" w:eastAsia="Arial"/>
          <w:b/>
          <w:sz w:val="21"/>
        </w:rPr>
        <w:t xml:space="preserve">Год: </w:t>
      </w:r>
      <w:r>
        <w:rPr>
          <w:rFonts w:ascii="Arial" w:hAnsi="Arial" w:eastAsia="Arial"/>
          <w:b w:val="0"/>
          <w:sz w:val="21"/>
        </w:rPr>
        <w:t>1920</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Женщина с ребёнком появляется перед городскими домами и улицей послереволюционного Петрограда. Её крупная, спокойная фигура резко отличается от небольших людей внизу. Петров-Водкин сближает материнский образ с иконой, сохраняя вокруг него повседневный город и чувство настороженного ожидания. Кузьма Петров-Водкин написал картину в 1920 году.</w:t>
      </w:r>
    </w:p>
    <w:p>
      <w:pPr>
        <w:pStyle w:val="Heading1"/>
        <w:keepNext/>
        <w:spacing w:before="180" w:after="60"/>
      </w:pPr>
      <w:r>
        <w:t>155. Фернан Леже</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Механические элементы</w:t>
      </w:r>
    </w:p>
    <w:p>
      <w:pPr>
        <w:keepNext/>
        <w:spacing w:before="0" w:after="40" w:line="259" w:lineRule="auto"/>
      </w:pPr>
      <w:r>
        <w:rPr>
          <w:rFonts w:ascii="Arial" w:hAnsi="Arial" w:eastAsia="Arial"/>
          <w:b/>
          <w:sz w:val="21"/>
        </w:rPr>
        <w:t xml:space="preserve">Год: </w:t>
      </w:r>
      <w:r>
        <w:rPr>
          <w:rFonts w:ascii="Arial" w:hAnsi="Arial" w:eastAsia="Arial"/>
          <w:b w:val="0"/>
          <w:sz w:val="21"/>
        </w:rPr>
        <w:t>1920</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Местонахождение не установлено</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Круги, трубы и цветные детали плотно заполняют полотно, напоминая устройство незнакомой машины. Чёткие края и округлые объёмы заставляют взгляд постоянно переходить между плоскостью и глубиной. Леже передаёт энергию механического мира через повторение форм, не связывая их с работой конкретного устройства. Фернан Леже написал картину в 1920 году.</w:t>
      </w:r>
    </w:p>
    <w:p>
      <w:pPr>
        <w:pStyle w:val="Heading1"/>
        <w:keepNext/>
        <w:spacing w:before="180" w:after="60"/>
      </w:pPr>
      <w:r>
        <w:t>156. Любовь Попова</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Пространственно-силовое построение</w:t>
      </w:r>
    </w:p>
    <w:p>
      <w:pPr>
        <w:keepNext/>
        <w:spacing w:before="0" w:after="40" w:line="259" w:lineRule="auto"/>
      </w:pPr>
      <w:r>
        <w:rPr>
          <w:rFonts w:ascii="Arial" w:hAnsi="Arial" w:eastAsia="Arial"/>
          <w:b/>
          <w:sz w:val="21"/>
        </w:rPr>
        <w:t xml:space="preserve">Год: </w:t>
      </w:r>
      <w:r>
        <w:rPr>
          <w:rFonts w:ascii="Arial" w:hAnsi="Arial" w:eastAsia="Arial"/>
          <w:b w:val="0"/>
          <w:sz w:val="21"/>
        </w:rPr>
        <w:t>1921</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Красные, жёлтые, зелёные и чёрные плоскости пересекаются под острыми углами. Каждая словно толкает соседнюю, меняя равновесие всей композиции. Попова усиливает ощущение давления и движения контрастными красками, превращая пространство картины в видимое взаимодействие направленных сил. Любовь Попова написала картину в 1921 году.</w:t>
      </w:r>
    </w:p>
    <w:p>
      <w:pPr>
        <w:pStyle w:val="Heading1"/>
        <w:keepNext/>
        <w:spacing w:before="180" w:after="60"/>
      </w:pPr>
      <w:r>
        <w:t>157. Пабло Пикассо</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Три музыканта</w:t>
      </w:r>
    </w:p>
    <w:p>
      <w:pPr>
        <w:keepNext/>
        <w:spacing w:before="0" w:after="40" w:line="259" w:lineRule="auto"/>
      </w:pPr>
      <w:r>
        <w:rPr>
          <w:rFonts w:ascii="Arial" w:hAnsi="Arial" w:eastAsia="Arial"/>
          <w:b/>
          <w:sz w:val="21"/>
        </w:rPr>
        <w:t xml:space="preserve">Год: </w:t>
      </w:r>
      <w:r>
        <w:rPr>
          <w:rFonts w:ascii="Arial" w:hAnsi="Arial" w:eastAsia="Arial"/>
          <w:b w:val="0"/>
          <w:sz w:val="21"/>
        </w:rPr>
        <w:t>1921</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современного искусства (MoMA), Нью-Йорк</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Три костюмированных музыканта сидят рядом, почти сливаясь в общую мозаику. Их лица, руки и инструменты собраны из плоских цветных частей с резкими границами. Пикассо сохраняет характеры персонажей внутри этого узора, и неподвижная группа кажется объединённой ритмом совместной игры. Пабло Пикассо написал картину в 1921 году.</w:t>
      </w:r>
    </w:p>
    <w:p>
      <w:pPr>
        <w:pStyle w:val="Heading1"/>
        <w:keepNext/>
        <w:spacing w:before="180" w:after="60"/>
      </w:pPr>
      <w:r>
        <w:t>158. Пауль Клее</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Сенекио</w:t>
      </w:r>
    </w:p>
    <w:p>
      <w:pPr>
        <w:keepNext/>
        <w:spacing w:before="0" w:after="40" w:line="259" w:lineRule="auto"/>
      </w:pPr>
      <w:r>
        <w:rPr>
          <w:rFonts w:ascii="Arial" w:hAnsi="Arial" w:eastAsia="Arial"/>
          <w:b/>
          <w:sz w:val="21"/>
        </w:rPr>
        <w:t xml:space="preserve">Год: </w:t>
      </w:r>
      <w:r>
        <w:rPr>
          <w:rFonts w:ascii="Arial" w:hAnsi="Arial" w:eastAsia="Arial"/>
          <w:b w:val="0"/>
          <w:sz w:val="21"/>
        </w:rPr>
        <w:t>1922</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Художественный музей Базеля, Базель</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Округлое лицо разделено на цветные участки, напоминающие простую театральную маску. Несмотря на условность рисунка, в нём легко узнать взгляд и осторожное выражение. Клее соединяет детскую ясность геометрических форм с тонким различием оттенков, создавая портрет, который кажется одновременно знакомым и загадочным. Пауль Клее написал картину в 1922 году.</w:t>
      </w:r>
    </w:p>
    <w:p>
      <w:pPr>
        <w:pStyle w:val="Heading1"/>
        <w:keepNext/>
        <w:spacing w:before="180" w:after="60"/>
      </w:pPr>
      <w:r>
        <w:t>159. Робер Делоне</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Эйфелева башня и сады Марсова поля</w:t>
      </w:r>
    </w:p>
    <w:p>
      <w:pPr>
        <w:keepNext/>
        <w:spacing w:before="0" w:after="40" w:line="259" w:lineRule="auto"/>
      </w:pPr>
      <w:r>
        <w:rPr>
          <w:rFonts w:ascii="Arial" w:hAnsi="Arial" w:eastAsia="Arial"/>
          <w:b/>
          <w:sz w:val="21"/>
        </w:rPr>
        <w:t xml:space="preserve">Год: </w:t>
      </w:r>
      <w:r>
        <w:rPr>
          <w:rFonts w:ascii="Arial" w:hAnsi="Arial" w:eastAsia="Arial"/>
          <w:b w:val="0"/>
          <w:sz w:val="21"/>
        </w:rPr>
        <w:t>1922</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Хиршхорна, Вашингтон</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Эйфелева башня и сады Марсова поля показаны с высоты, меняющей привычные пропорции города. Дороги, клумбы и металлическая конструкция складываются в чередование дуг и углов. Делоне усиливает этот ритм ярким цветом, заставляя неподвижный городской вид напоминать медленное вращение. Робер Делоне написал картину в 1922 году.</w:t>
      </w:r>
    </w:p>
    <w:p>
      <w:pPr>
        <w:pStyle w:val="Heading1"/>
        <w:keepNext/>
        <w:spacing w:before="180" w:after="60"/>
      </w:pPr>
      <w:r>
        <w:t>160. Василий Кандинский</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Композиция VIII</w:t>
      </w:r>
    </w:p>
    <w:p>
      <w:pPr>
        <w:keepNext/>
        <w:spacing w:before="0" w:after="40" w:line="259" w:lineRule="auto"/>
      </w:pPr>
      <w:r>
        <w:rPr>
          <w:rFonts w:ascii="Arial" w:hAnsi="Arial" w:eastAsia="Arial"/>
          <w:b/>
          <w:sz w:val="21"/>
        </w:rPr>
        <w:t xml:space="preserve">Год: </w:t>
      </w:r>
      <w:r>
        <w:rPr>
          <w:rFonts w:ascii="Arial" w:hAnsi="Arial" w:eastAsia="Arial"/>
          <w:b w:val="0"/>
          <w:sz w:val="21"/>
        </w:rPr>
        <w:t>1923</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Соломона Гуггенхайма, Нью-Йорк</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На светлом фоне пересекаются круги, треугольники, прямые и изогнутые линии. У каждой формы свой масштаб и направление, поэтому взгляд движется между ними, как между разными звуками. Кандинский соединяет точную геометрию со свободным равновесием, оставляя достаточно воздуха для каждой части композиции. Василий Кандинский написал картину в 1923 году.</w:t>
      </w:r>
    </w:p>
    <w:p>
      <w:pPr>
        <w:pStyle w:val="Heading1"/>
        <w:keepNext/>
        <w:spacing w:before="180" w:after="60"/>
      </w:pPr>
      <w:r>
        <w:t>161. Жоан Миро</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Карнавал Арлекина</w:t>
      </w:r>
    </w:p>
    <w:p>
      <w:pPr>
        <w:keepNext/>
        <w:spacing w:before="0" w:after="40" w:line="259" w:lineRule="auto"/>
      </w:pPr>
      <w:r>
        <w:rPr>
          <w:rFonts w:ascii="Arial" w:hAnsi="Arial" w:eastAsia="Arial"/>
          <w:b/>
          <w:sz w:val="21"/>
        </w:rPr>
        <w:t xml:space="preserve">Год: </w:t>
      </w:r>
      <w:r>
        <w:rPr>
          <w:rFonts w:ascii="Arial" w:hAnsi="Arial" w:eastAsia="Arial"/>
          <w:b w:val="0"/>
          <w:sz w:val="21"/>
        </w:rPr>
        <w:t>1924–1925</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Художественный музей Буффало (AKG), Буффало</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Комната наполнена фантастическими существами, музыкальными знаками и предметами, которые словно обрели собственную жизнь. Тонкие линии соединяют их в запутанную, но лёгкую игру. Миро сохраняет намёки на привычный интерьер, позволяя воображению свободно менять размер, характер и назначение каждой вещи. Жоан Миро написал картину в 1924–1925 годах.</w:t>
      </w:r>
    </w:p>
    <w:p>
      <w:pPr>
        <w:pStyle w:val="Heading1"/>
        <w:keepNext/>
        <w:spacing w:before="180" w:after="60"/>
      </w:pPr>
      <w:r>
        <w:t>162. Василий Кандинский</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Жёлтое-красное-синее</w:t>
      </w:r>
    </w:p>
    <w:p>
      <w:pPr>
        <w:keepNext/>
        <w:spacing w:before="0" w:after="40" w:line="259" w:lineRule="auto"/>
      </w:pPr>
      <w:r>
        <w:rPr>
          <w:rFonts w:ascii="Arial" w:hAnsi="Arial" w:eastAsia="Arial"/>
          <w:b/>
          <w:sz w:val="21"/>
        </w:rPr>
        <w:t xml:space="preserve">Год: </w:t>
      </w:r>
      <w:r>
        <w:rPr>
          <w:rFonts w:ascii="Arial" w:hAnsi="Arial" w:eastAsia="Arial"/>
          <w:b w:val="0"/>
          <w:sz w:val="21"/>
        </w:rPr>
        <w:t>1925</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Центр Помпиду, Париж</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Жёлтые, красные и синие формы распределены по полотну так, что одни кажутся лёгкими и открытыми, а другие — плотными и собранными. Между ними проходят линии, дуги и небольшие цветные знаки. Кандинский строит движение на различии этих впечатлений, позволяя цвету самому задавать настроение и направление взгляда. Василий Кандинский написал картину в 1925 году.</w:t>
      </w:r>
    </w:p>
    <w:p>
      <w:pPr>
        <w:pStyle w:val="Heading1"/>
        <w:keepNext/>
        <w:spacing w:before="180" w:after="60"/>
      </w:pPr>
      <w:r>
        <w:t>163. Тамара де Лемпицка</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Портрет герцогини де Ла Саль</w:t>
      </w:r>
    </w:p>
    <w:p>
      <w:pPr>
        <w:keepNext/>
        <w:spacing w:before="0" w:after="40" w:line="259" w:lineRule="auto"/>
      </w:pPr>
      <w:r>
        <w:rPr>
          <w:rFonts w:ascii="Arial" w:hAnsi="Arial" w:eastAsia="Arial"/>
          <w:b/>
          <w:sz w:val="21"/>
        </w:rPr>
        <w:t xml:space="preserve">Год: </w:t>
      </w:r>
      <w:r>
        <w:rPr>
          <w:rFonts w:ascii="Arial" w:hAnsi="Arial" w:eastAsia="Arial"/>
          <w:b w:val="0"/>
          <w:sz w:val="21"/>
        </w:rPr>
        <w:t>1925</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Частное собрание</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Герцогиня де Ла Саль держится свободно и уверенно, положив одну руку в карман строгого тёмного костюма. Гладкие формы лица и рук сочетаются с резкими складками ткани. Лемпицка подчёркивает твёрдость позы и холодный блеск поверхностей, создавая светский портрет с почти скульптурной собранностью. Тамара де Лемпицка написала картину в 1925 году.</w:t>
      </w:r>
    </w:p>
    <w:p>
      <w:pPr>
        <w:pStyle w:val="Heading1"/>
        <w:keepNext/>
        <w:spacing w:before="180" w:after="60"/>
      </w:pPr>
      <w:r>
        <w:t>164. Тамара де Лемпицка</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Портрет маркиза Сомми</w:t>
      </w:r>
    </w:p>
    <w:p>
      <w:pPr>
        <w:keepNext/>
        <w:spacing w:before="0" w:after="40" w:line="259" w:lineRule="auto"/>
      </w:pPr>
      <w:r>
        <w:rPr>
          <w:rFonts w:ascii="Arial" w:hAnsi="Arial" w:eastAsia="Arial"/>
          <w:b/>
          <w:sz w:val="21"/>
        </w:rPr>
        <w:t xml:space="preserve">Год: </w:t>
      </w:r>
      <w:r>
        <w:rPr>
          <w:rFonts w:ascii="Arial" w:hAnsi="Arial" w:eastAsia="Arial"/>
          <w:b w:val="0"/>
          <w:sz w:val="21"/>
        </w:rPr>
        <w:t>1925</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Частное собрание</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Маркиз Сомми появляется на фоне светлых геометрических плоскостей, подчёркивающих его тёмный костюм. Резкий свет придаёт лицу и ткани чёткий объём. Лемпицка соединяет элегантность светского образа с напряжённой точностью линий, благодаря чему портрет кажется строгим и немного отстранённым. Тамара де Лемпицка написала картину в 1925 году.</w:t>
      </w:r>
    </w:p>
    <w:p>
      <w:pPr>
        <w:pStyle w:val="Heading1"/>
        <w:keepNext/>
        <w:spacing w:before="180" w:after="60"/>
      </w:pPr>
      <w:r>
        <w:t>165. Тамара де Лемпицка</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Русская танцовщица</w:t>
      </w:r>
    </w:p>
    <w:p>
      <w:pPr>
        <w:keepNext/>
        <w:spacing w:before="0" w:after="40" w:line="259" w:lineRule="auto"/>
      </w:pPr>
      <w:r>
        <w:rPr>
          <w:rFonts w:ascii="Arial" w:hAnsi="Arial" w:eastAsia="Arial"/>
          <w:b/>
          <w:sz w:val="21"/>
        </w:rPr>
        <w:t xml:space="preserve">Год: </w:t>
      </w:r>
      <w:r>
        <w:rPr>
          <w:rFonts w:ascii="Arial" w:hAnsi="Arial" w:eastAsia="Arial"/>
          <w:b w:val="0"/>
          <w:sz w:val="21"/>
        </w:rPr>
        <w:t>1925</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Частное собрание</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Женщина в русском сценическом костюме спокойно сидит, сложив руки перед собой. Синие, красные и белые части одежды образуют крупный, отчётливый рисунок. Лемпицка подчёркивает плотность ткани и округлость фигуры, превращая неподвижную позу в выразительный образ сдержанной сценической силы. Тамара де Лемпицка написала картину в 1925 году.</w:t>
      </w:r>
    </w:p>
    <w:p>
      <w:pPr>
        <w:pStyle w:val="Heading1"/>
        <w:keepNext/>
        <w:spacing w:before="180" w:after="60"/>
      </w:pPr>
      <w:r>
        <w:t>166. Василий Кандинский</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Несколько кругов</w:t>
      </w:r>
    </w:p>
    <w:p>
      <w:pPr>
        <w:keepNext/>
        <w:spacing w:before="0" w:after="40" w:line="259" w:lineRule="auto"/>
      </w:pPr>
      <w:r>
        <w:rPr>
          <w:rFonts w:ascii="Arial" w:hAnsi="Arial" w:eastAsia="Arial"/>
          <w:b/>
          <w:sz w:val="21"/>
        </w:rPr>
        <w:t xml:space="preserve">Год: </w:t>
      </w:r>
      <w:r>
        <w:rPr>
          <w:rFonts w:ascii="Arial" w:hAnsi="Arial" w:eastAsia="Arial"/>
          <w:b w:val="0"/>
          <w:sz w:val="21"/>
        </w:rPr>
        <w:t>1926</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Соломона Гуггенхайма, Нью-Йорк</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Разноцветные круги словно плавают в глубоком тёмном пространстве. Одни светятся изнутри, другие перекрывают соседние формы и кажутся почти прозрачными. Кандинский меняет их размеры и расположение, создавая ощущение медленного движения, в котором простая геометрия приобретает неожиданную глубину. Василий Кандинский написал картину в 1926 году.</w:t>
      </w:r>
    </w:p>
    <w:p>
      <w:pPr>
        <w:pStyle w:val="Heading1"/>
        <w:keepNext/>
        <w:spacing w:before="180" w:after="60"/>
      </w:pPr>
      <w:r>
        <w:t>167. Джорджия О’Киф</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Чёрный ирис (ранее «Чёрный ирис III»)</w:t>
      </w:r>
    </w:p>
    <w:p>
      <w:pPr>
        <w:keepNext/>
        <w:spacing w:before="0" w:after="40" w:line="259" w:lineRule="auto"/>
      </w:pPr>
      <w:r>
        <w:rPr>
          <w:rFonts w:ascii="Arial" w:hAnsi="Arial" w:eastAsia="Arial"/>
          <w:b/>
          <w:sz w:val="21"/>
        </w:rPr>
        <w:t xml:space="preserve">Год: </w:t>
      </w:r>
      <w:r>
        <w:rPr>
          <w:rFonts w:ascii="Arial" w:hAnsi="Arial" w:eastAsia="Arial"/>
          <w:b w:val="0"/>
          <w:sz w:val="21"/>
        </w:rPr>
        <w:t>1926</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Метрополитен-музей, Нью-Йорк</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Ирис показан настолько близко, что его лепестки заполняют почти всё полотно. Светлые края постепенно переходят в тёмную глубину сердцевины, направляя взгляд внутрь цветка. О’Киф усиливает масштаб привычной природной формы, позволяя увидеть в ней сложный мир изгибов, складок и мягких цветовых переходов. Джорджия О’Киф написала картину в 1926 году.</w:t>
      </w:r>
    </w:p>
    <w:p>
      <w:pPr>
        <w:pStyle w:val="Heading1"/>
        <w:keepNext/>
        <w:spacing w:before="180" w:after="60"/>
      </w:pPr>
      <w:r>
        <w:t>168. Александра Экстер</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Город</w:t>
      </w:r>
    </w:p>
    <w:p>
      <w:pPr>
        <w:keepNext/>
        <w:spacing w:before="0" w:after="40" w:line="259" w:lineRule="auto"/>
      </w:pPr>
      <w:r>
        <w:rPr>
          <w:rFonts w:ascii="Arial" w:hAnsi="Arial" w:eastAsia="Arial"/>
          <w:b/>
          <w:sz w:val="21"/>
        </w:rPr>
        <w:t xml:space="preserve">Год: </w:t>
      </w:r>
      <w:r>
        <w:rPr>
          <w:rFonts w:ascii="Arial" w:hAnsi="Arial" w:eastAsia="Arial"/>
          <w:b w:val="0"/>
          <w:sz w:val="21"/>
        </w:rPr>
        <w:t>1927</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Местонахождение не установлено</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Дома, арки и лестницы образуют условный город, среди которого едва заметны маленькие люди. Крупные плоскости и ясные линии придают пространству сходство со сценой. Экстер выстраивает архитектуру так, что каждый проход и поворот обещает продолжение за пределами видимого изображения. Александра Экстер написала картину в 1927 году.</w:t>
      </w:r>
    </w:p>
    <w:p>
      <w:pPr>
        <w:pStyle w:val="Heading1"/>
        <w:keepNext/>
        <w:spacing w:before="180" w:after="60"/>
      </w:pPr>
      <w:r>
        <w:t>169. Александра Экстер</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Женщина с птицами</w:t>
      </w:r>
    </w:p>
    <w:p>
      <w:pPr>
        <w:keepNext/>
        <w:spacing w:before="0" w:after="40" w:line="259" w:lineRule="auto"/>
      </w:pPr>
      <w:r>
        <w:rPr>
          <w:rFonts w:ascii="Arial" w:hAnsi="Arial" w:eastAsia="Arial"/>
          <w:b/>
          <w:sz w:val="21"/>
        </w:rPr>
        <w:t xml:space="preserve">Год: </w:t>
      </w:r>
      <w:r>
        <w:rPr>
          <w:rFonts w:ascii="Arial" w:hAnsi="Arial" w:eastAsia="Arial"/>
          <w:b w:val="0"/>
          <w:sz w:val="21"/>
        </w:rPr>
        <w:t>1927–1928</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Частное собрание</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Женщина в ярком платье сидит рядом с птицами и клеткой, погружённая в спокойную домашнюю сцену. Её лицо, одежда и окружающие вещи упрощены до широких цветовых плоскостей. Экстер связывает их мягким ритмом, сохраняя чувство уюта даже при условности рисунка. Александра Экстер написала картину в 1927–1928 годах.</w:t>
      </w:r>
    </w:p>
    <w:p>
      <w:pPr>
        <w:pStyle w:val="Heading1"/>
        <w:keepNext/>
        <w:spacing w:before="180" w:after="60"/>
      </w:pPr>
      <w:r>
        <w:t>170. Александр Дейнека</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Зима. Девочка у окна</w:t>
      </w:r>
    </w:p>
    <w:p>
      <w:pPr>
        <w:keepNext/>
        <w:spacing w:before="0" w:after="40" w:line="259" w:lineRule="auto"/>
      </w:pPr>
      <w:r>
        <w:rPr>
          <w:rFonts w:ascii="Arial" w:hAnsi="Arial" w:eastAsia="Arial"/>
          <w:b/>
          <w:sz w:val="21"/>
        </w:rPr>
        <w:t xml:space="preserve">Год: </w:t>
      </w:r>
      <w:r>
        <w:rPr>
          <w:rFonts w:ascii="Arial" w:hAnsi="Arial" w:eastAsia="Arial"/>
          <w:b w:val="0"/>
          <w:sz w:val="21"/>
        </w:rPr>
        <w:t>1931</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Девочка стоит у окна и смотрит в заснеженный двор, а у её ног лежит собака. Тёмный силуэт ребёнка отделяет тёплое внутреннее пространство от холодного света снаружи. Дейнека оставляет немного подробностей, позволяя почувствовать сосредоточенность взгляда и тихую неподвижность зимнего дня. Александр Дейнека создал эту работу в 1931 году.</w:t>
      </w:r>
    </w:p>
    <w:p>
      <w:pPr>
        <w:pStyle w:val="Heading1"/>
        <w:keepNext/>
        <w:spacing w:before="180" w:after="60"/>
      </w:pPr>
      <w:r>
        <w:t>171. Жоан Миро</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Голландский интерьер I</w:t>
      </w:r>
    </w:p>
    <w:p>
      <w:pPr>
        <w:keepNext/>
        <w:spacing w:before="0" w:after="40" w:line="259" w:lineRule="auto"/>
      </w:pPr>
      <w:r>
        <w:rPr>
          <w:rFonts w:ascii="Arial" w:hAnsi="Arial" w:eastAsia="Arial"/>
          <w:b/>
          <w:sz w:val="21"/>
        </w:rPr>
        <w:t xml:space="preserve">Год: </w:t>
      </w:r>
      <w:r>
        <w:rPr>
          <w:rFonts w:ascii="Arial" w:hAnsi="Arial" w:eastAsia="Arial"/>
          <w:b w:val="0"/>
          <w:sz w:val="21"/>
        </w:rPr>
        <w:t>1928</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современного искусства (MoMA), Нью-Йорк</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Вокруг музыканта разворачивается странная жизнь цветных существ и преображённых домашних предметов. Привычная комната растягивается, изгибается и теряет устойчивые пропорции. Миро переосмысливает голландский интерьер XVII века, превращая его спокойный бытовой сюжет в лёгкую, фантастическую игру форм. Жоан Миро написал картину в 1928 году.</w:t>
      </w:r>
    </w:p>
    <w:p>
      <w:pPr>
        <w:pStyle w:val="Heading1"/>
        <w:keepNext/>
        <w:spacing w:before="180" w:after="60"/>
      </w:pPr>
      <w:r>
        <w:t>172. Рене Магритт</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Влюблённые</w:t>
      </w:r>
    </w:p>
    <w:p>
      <w:pPr>
        <w:keepNext/>
        <w:spacing w:before="0" w:after="40" w:line="259" w:lineRule="auto"/>
      </w:pPr>
      <w:r>
        <w:rPr>
          <w:rFonts w:ascii="Arial" w:hAnsi="Arial" w:eastAsia="Arial"/>
          <w:b/>
          <w:sz w:val="21"/>
        </w:rPr>
        <w:t xml:space="preserve">Год: </w:t>
      </w:r>
      <w:r>
        <w:rPr>
          <w:rFonts w:ascii="Arial" w:hAnsi="Arial" w:eastAsia="Arial"/>
          <w:b w:val="0"/>
          <w:sz w:val="21"/>
        </w:rPr>
        <w:t>1928</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современного искусства (MoMA), Нью-Йорк</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Мужчина и женщина целуются, но их головы плотно закрыты белой тканью. Знакомый жест близости становится тревожным, потому что лица остаются недоступными и друг другу, и зрителю. Магритт пишет складки почти буднично, усиливая странность ситуации именно её внешней убедительностью. Рене Магритт написал картину в 1928 году.</w:t>
      </w:r>
    </w:p>
    <w:p>
      <w:pPr>
        <w:pStyle w:val="Heading1"/>
        <w:keepNext/>
        <w:spacing w:before="180" w:after="60"/>
      </w:pPr>
      <w:r>
        <w:t>173. Рене Магритт</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Вероломство образов (Это не трубка)</w:t>
      </w:r>
    </w:p>
    <w:p>
      <w:pPr>
        <w:keepNext/>
        <w:spacing w:before="0" w:after="40" w:line="259" w:lineRule="auto"/>
      </w:pPr>
      <w:r>
        <w:rPr>
          <w:rFonts w:ascii="Arial" w:hAnsi="Arial" w:eastAsia="Arial"/>
          <w:b/>
          <w:sz w:val="21"/>
        </w:rPr>
        <w:t xml:space="preserve">Год: </w:t>
      </w:r>
      <w:r>
        <w:rPr>
          <w:rFonts w:ascii="Arial" w:hAnsi="Arial" w:eastAsia="Arial"/>
          <w:b w:val="0"/>
          <w:sz w:val="21"/>
        </w:rPr>
        <w:t>1929</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искусств округа Лос-Анджелес (LACMA), Лос-Анджелес</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На светлом фоне аккуратно изображена трубка, под которой написано: «Это не трубка». Простая фраза заставляет остановиться и проверить привычную связь между вещью и её изображением. Магритт использует ясный рисунок и спокойную композицию, превращая небольшое несоответствие в точный вопрос о том, как мы смотрим и называем увиденное. Рене Магритт написал картину в 1929 году.</w:t>
      </w:r>
    </w:p>
    <w:p>
      <w:pPr>
        <w:pStyle w:val="Heading1"/>
        <w:keepNext/>
        <w:spacing w:before="180" w:after="60"/>
      </w:pPr>
      <w:r>
        <w:t>174. Тамара де Лемпицка</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Автопортрет (Тамара в зелёном «Бугатти»)</w:t>
      </w:r>
    </w:p>
    <w:p>
      <w:pPr>
        <w:keepNext/>
        <w:spacing w:before="0" w:after="40" w:line="259" w:lineRule="auto"/>
      </w:pPr>
      <w:r>
        <w:rPr>
          <w:rFonts w:ascii="Arial" w:hAnsi="Arial" w:eastAsia="Arial"/>
          <w:b/>
          <w:sz w:val="21"/>
        </w:rPr>
        <w:t xml:space="preserve">Год: </w:t>
      </w:r>
      <w:r>
        <w:rPr>
          <w:rFonts w:ascii="Arial" w:hAnsi="Arial" w:eastAsia="Arial"/>
          <w:b w:val="0"/>
          <w:sz w:val="21"/>
        </w:rPr>
        <w:t>1929</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Частное собрание</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Лемпицка изображает себя за рулём зелёного автомобиля, в шлеме и перчатках. Крупный план, блеск металла и плотные складки одежды придают портрету ощутимую собранность. Уверенный взгляд соединяется с замкнутым пространством машины, создавая образ женщины, которая сама определяет направление своего движения. Тамара де Лемпицка написала картину в 1929 году.</w:t>
      </w:r>
    </w:p>
    <w:p>
      <w:pPr>
        <w:pStyle w:val="Heading1"/>
        <w:keepNext/>
        <w:spacing w:before="180" w:after="60"/>
      </w:pPr>
      <w:r>
        <w:t>175. Тамара де Лемпицка</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Женщина с мандолиной</w:t>
      </w:r>
    </w:p>
    <w:p>
      <w:pPr>
        <w:keepNext/>
        <w:spacing w:before="0" w:after="40" w:line="259" w:lineRule="auto"/>
      </w:pPr>
      <w:r>
        <w:rPr>
          <w:rFonts w:ascii="Arial" w:hAnsi="Arial" w:eastAsia="Arial"/>
          <w:b/>
          <w:sz w:val="21"/>
        </w:rPr>
        <w:t xml:space="preserve">Год: </w:t>
      </w:r>
      <w:r>
        <w:rPr>
          <w:rFonts w:ascii="Arial" w:hAnsi="Arial" w:eastAsia="Arial"/>
          <w:b w:val="0"/>
          <w:sz w:val="21"/>
        </w:rPr>
        <w:t>1929</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Частное собрание</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Женщина в синем платье держит мандолину, чья округлая форма перекликается с линиями её лица и рук. Резкие складки ткани и геометрический фон делают эти плавные очертания особенно заметными. Лемпицка соединяет холодную ясность поверхности с мягкостью фигуры, придавая сцене спокойное, немного отстранённое звучание. Тамара де Лемпицка написала картину в 1929 году.</w:t>
      </w:r>
    </w:p>
    <w:p>
      <w:pPr>
        <w:pStyle w:val="Heading1"/>
        <w:keepNext/>
        <w:spacing w:before="180" w:after="60"/>
      </w:pPr>
      <w:r>
        <w:t>176. Грант Вуд</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Американская готика</w:t>
      </w:r>
    </w:p>
    <w:p>
      <w:pPr>
        <w:keepNext/>
        <w:spacing w:before="0" w:after="40" w:line="259" w:lineRule="auto"/>
      </w:pPr>
      <w:r>
        <w:rPr>
          <w:rFonts w:ascii="Arial" w:hAnsi="Arial" w:eastAsia="Arial"/>
          <w:b/>
          <w:sz w:val="21"/>
        </w:rPr>
        <w:t xml:space="preserve">Год: </w:t>
      </w:r>
      <w:r>
        <w:rPr>
          <w:rFonts w:ascii="Arial" w:hAnsi="Arial" w:eastAsia="Arial"/>
          <w:b w:val="0"/>
          <w:sz w:val="21"/>
        </w:rPr>
        <w:t>1930</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Чикагский институт искусств, Чикаго</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Мужчина с вилами и женщина стоят перед деревянным домом с высоким стрельчатым окном. Их неподвижные позы и серьёзные лица перекликаются со строгими вертикалями одежды, инструмента и фасада. Грант Вуд тщательно удерживает это сходство линий, создавая образ повседневной жизни, в котором чувствуются стойкость и замкнутость. Грант Вуд написал картину в 1930 году.</w:t>
      </w:r>
    </w:p>
    <w:p>
      <w:pPr>
        <w:pStyle w:val="Heading1"/>
        <w:keepNext/>
        <w:spacing w:before="180" w:after="60"/>
      </w:pPr>
      <w:r>
        <w:t>177. Робер Делоне</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Ритм, радость жизни</w:t>
      </w:r>
    </w:p>
    <w:p>
      <w:pPr>
        <w:keepNext/>
        <w:spacing w:before="0" w:after="40" w:line="259" w:lineRule="auto"/>
      </w:pPr>
      <w:r>
        <w:rPr>
          <w:rFonts w:ascii="Arial" w:hAnsi="Arial" w:eastAsia="Arial"/>
          <w:b/>
          <w:sz w:val="21"/>
        </w:rPr>
        <w:t xml:space="preserve">Год: </w:t>
      </w:r>
      <w:r>
        <w:rPr>
          <w:rFonts w:ascii="Arial" w:hAnsi="Arial" w:eastAsia="Arial"/>
          <w:b w:val="0"/>
          <w:sz w:val="21"/>
        </w:rPr>
        <w:t>1930</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Центр Помпиду, Париж</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Цветные круги и дуги заполняют полотно, постепенно меняя размер и направление. Соседние оттенки то усиливают друг друга, то создают ощущение паузы. Робер Делоне строит композицию как непрерывное движение цвета, благодаря которому неподвижная поверхность кажется наполненной светом и живым ритмом. Робер Делоне написал картину в 1930 году.</w:t>
      </w:r>
    </w:p>
    <w:p>
      <w:pPr>
        <w:pStyle w:val="Heading1"/>
        <w:keepNext/>
        <w:spacing w:before="180" w:after="60"/>
      </w:pPr>
      <w:r>
        <w:t>178. Казимир Малевич</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Спортсмены</w:t>
      </w:r>
    </w:p>
    <w:p>
      <w:pPr>
        <w:keepNext/>
        <w:spacing w:before="0" w:after="40" w:line="259" w:lineRule="auto"/>
      </w:pPr>
      <w:r>
        <w:rPr>
          <w:rFonts w:ascii="Arial" w:hAnsi="Arial" w:eastAsia="Arial"/>
          <w:b/>
          <w:sz w:val="21"/>
        </w:rPr>
        <w:t xml:space="preserve">Год: </w:t>
      </w:r>
      <w:r>
        <w:rPr>
          <w:rFonts w:ascii="Arial" w:hAnsi="Arial" w:eastAsia="Arial"/>
          <w:b w:val="0"/>
          <w:sz w:val="21"/>
        </w:rPr>
        <w:t>1930–1931</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Государственный Русский музей, Санкт-Петербург</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Спортсмены стоят рядом на фоне пустого пейзажа, а их лица лишены индивидуальных черт. Тела собраны из крупных цветовых частей, чьи границы подчёркивают общую неподвижность. Малевич сохраняет узнаваемость человеческой фигуры, одновременно превращая группу в строгий ритм вертикалей и контрастных красок. Казимир Малевич написал картину в 1930–1931 годах.</w:t>
      </w:r>
    </w:p>
    <w:p>
      <w:pPr>
        <w:pStyle w:val="Heading1"/>
        <w:keepNext/>
        <w:spacing w:before="180" w:after="60"/>
      </w:pPr>
      <w:r>
        <w:t>179. Сальвадор Дали</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Постоянство памяти</w:t>
      </w:r>
    </w:p>
    <w:p>
      <w:pPr>
        <w:keepNext/>
        <w:spacing w:before="0" w:after="40" w:line="259" w:lineRule="auto"/>
      </w:pPr>
      <w:r>
        <w:rPr>
          <w:rFonts w:ascii="Arial" w:hAnsi="Arial" w:eastAsia="Arial"/>
          <w:b/>
          <w:sz w:val="21"/>
        </w:rPr>
        <w:t xml:space="preserve">Год: </w:t>
      </w:r>
      <w:r>
        <w:rPr>
          <w:rFonts w:ascii="Arial" w:hAnsi="Arial" w:eastAsia="Arial"/>
          <w:b w:val="0"/>
          <w:sz w:val="21"/>
        </w:rPr>
        <w:t>1931</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современного искусства (MoMA), Нью-Йорк</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На пустынном берегу мягкие часы свисают с ветки и лежат на неподвижных поверхностях. Далёкие скалы кажутся твёрдыми и реальными, тогда как близкие предметы подчиняются странным законам сна. Дали пишет невозможное с холодной точностью, заставляя привычное ощущение времени терять устойчивость. Сальвадор Дали написал картину в 1931 году.</w:t>
      </w:r>
    </w:p>
    <w:p>
      <w:pPr>
        <w:pStyle w:val="Heading1"/>
        <w:keepNext/>
        <w:spacing w:before="180" w:after="60"/>
      </w:pPr>
      <w:r>
        <w:t>180. Пабло Пикассо</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Женщина с часами</w:t>
      </w:r>
    </w:p>
    <w:p>
      <w:pPr>
        <w:keepNext/>
        <w:spacing w:before="0" w:after="40" w:line="259" w:lineRule="auto"/>
      </w:pPr>
      <w:r>
        <w:rPr>
          <w:rFonts w:ascii="Arial" w:hAnsi="Arial" w:eastAsia="Arial"/>
          <w:b/>
          <w:sz w:val="21"/>
        </w:rPr>
        <w:t xml:space="preserve">Год: </w:t>
      </w:r>
      <w:r>
        <w:rPr>
          <w:rFonts w:ascii="Arial" w:hAnsi="Arial" w:eastAsia="Arial"/>
          <w:b w:val="0"/>
          <w:sz w:val="21"/>
        </w:rPr>
        <w:t>1932</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Частное собрание</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Мария-Тереза Вальтер сидит в кресле, а часы у её руки становятся небольшой, но заметной подробностью. Лицо соединяет разные ракурсы, не теряя спокойного выражения. Пикассо противопоставляет округлые линии фигуры широким цветовым плоскостям, создавая портрет, в котором близость к модели чувствуется через свободное преобразование формы. Пабло Пикассо написал картину в 1932 году.</w:t>
      </w:r>
    </w:p>
    <w:p>
      <w:pPr>
        <w:pStyle w:val="Heading1"/>
        <w:keepNext/>
        <w:spacing w:before="180" w:after="60"/>
      </w:pPr>
      <w:r>
        <w:t>181. Пабло Пикассо</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Сон</w:t>
      </w:r>
    </w:p>
    <w:p>
      <w:pPr>
        <w:keepNext/>
        <w:spacing w:before="0" w:after="40" w:line="259" w:lineRule="auto"/>
      </w:pPr>
      <w:r>
        <w:rPr>
          <w:rFonts w:ascii="Arial" w:hAnsi="Arial" w:eastAsia="Arial"/>
          <w:b/>
          <w:sz w:val="21"/>
        </w:rPr>
        <w:t xml:space="preserve">Год: </w:t>
      </w:r>
      <w:r>
        <w:rPr>
          <w:rFonts w:ascii="Arial" w:hAnsi="Arial" w:eastAsia="Arial"/>
          <w:b w:val="0"/>
          <w:sz w:val="21"/>
        </w:rPr>
        <w:t>1932</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Частное собрание</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Спящая женщина склонила голову и положила руки на колени, словно замыкаясь в собственном покое. Округлые линии лица, тела и кресла мягко продолжают друг друга. Пикассо сводит фигуру к крупным цветным частям, сохраняя в этом условном рисунке ощущение расслабленности и недоступности чужого сна. Пабло Пикассо написал картину в 1932 году.</w:t>
      </w:r>
    </w:p>
    <w:p>
      <w:pPr>
        <w:pStyle w:val="Heading1"/>
        <w:keepNext/>
        <w:spacing w:before="180" w:after="60"/>
      </w:pPr>
      <w:r>
        <w:t>182. Пабло Пикассо</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Две читающие девушки</w:t>
      </w:r>
    </w:p>
    <w:p>
      <w:pPr>
        <w:keepNext/>
        <w:spacing w:before="0" w:after="40" w:line="259" w:lineRule="auto"/>
      </w:pPr>
      <w:r>
        <w:rPr>
          <w:rFonts w:ascii="Arial" w:hAnsi="Arial" w:eastAsia="Arial"/>
          <w:b/>
          <w:sz w:val="21"/>
        </w:rPr>
        <w:t xml:space="preserve">Год: </w:t>
      </w:r>
      <w:r>
        <w:rPr>
          <w:rFonts w:ascii="Arial" w:hAnsi="Arial" w:eastAsia="Arial"/>
          <w:b w:val="0"/>
          <w:sz w:val="21"/>
        </w:rPr>
        <w:t>1934</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искусств Мичиганского университета (UMMA), Анн-Арбор</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Две девушки склонились над одной книгой, объединённые тихим вниманием к странице. Их лица и руки показаны свободно, с изменёнными очертаниями и ракурсами. Пикассо связывает фигуры общим наклоном, позволяя узнаваемому жесту совместного чтения удерживать всю сложную композицию. Пабло Пикассо написал картину в 1934 году.</w:t>
      </w:r>
    </w:p>
    <w:p>
      <w:pPr>
        <w:pStyle w:val="Heading1"/>
        <w:keepNext/>
        <w:spacing w:before="180" w:after="60"/>
      </w:pPr>
      <w:r>
        <w:t>183. Василий Кандинский</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Композиция IX</w:t>
      </w:r>
    </w:p>
    <w:p>
      <w:pPr>
        <w:keepNext/>
        <w:spacing w:before="0" w:after="40" w:line="259" w:lineRule="auto"/>
      </w:pPr>
      <w:r>
        <w:rPr>
          <w:rFonts w:ascii="Arial" w:hAnsi="Arial" w:eastAsia="Arial"/>
          <w:b/>
          <w:sz w:val="21"/>
        </w:rPr>
        <w:t xml:space="preserve">Год: </w:t>
      </w:r>
      <w:r>
        <w:rPr>
          <w:rFonts w:ascii="Arial" w:hAnsi="Arial" w:eastAsia="Arial"/>
          <w:b w:val="0"/>
          <w:sz w:val="21"/>
        </w:rPr>
        <w:t>1936</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Центр Помпиду, Париж</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Свободные округлые формы и небольшие знаки движутся среди светлых цветовых плоскостей. Некоторые напоминают крошечные живые организмы, хотя ни один образ не становится вполне определённым. Кандинский соединяет их лёгкими линиями и контрастными оттенками, создавая впечатление самостоятельного мира, который живёт по собственным законам. Василий Кандинский написал картину в 1936 году.</w:t>
      </w:r>
    </w:p>
    <w:p>
      <w:pPr>
        <w:pStyle w:val="Heading1"/>
        <w:keepNext/>
        <w:spacing w:before="180" w:after="60"/>
      </w:pPr>
      <w:r>
        <w:t>184. Марк Ротко</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Интерьер</w:t>
      </w:r>
    </w:p>
    <w:p>
      <w:pPr>
        <w:keepNext/>
        <w:spacing w:before="0" w:after="40" w:line="259" w:lineRule="auto"/>
      </w:pPr>
      <w:r>
        <w:rPr>
          <w:rFonts w:ascii="Arial" w:hAnsi="Arial" w:eastAsia="Arial"/>
          <w:b/>
          <w:sz w:val="21"/>
        </w:rPr>
        <w:t xml:space="preserve">Год: </w:t>
      </w:r>
      <w:r>
        <w:rPr>
          <w:rFonts w:ascii="Arial" w:hAnsi="Arial" w:eastAsia="Arial"/>
          <w:b w:val="0"/>
          <w:sz w:val="21"/>
        </w:rPr>
        <w:t>1936</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Национальная галерея искусства, Вашингтон</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Красные стены и тёмные проёмы складываются в глубокое внутреннее пространство с небольшими человеческими фигурами. Архитектурные рамки направляют взгляд, но не дают почувствовать привычный домашний уют. В ранней работе Ротко плотные цветовые поля уже приобретают особый вес, наполняя интерьер сдержанным напряжением. Марк Ротко написал картину в 1936 году.</w:t>
      </w:r>
    </w:p>
    <w:p>
      <w:pPr>
        <w:pStyle w:val="Heading1"/>
        <w:keepNext/>
        <w:spacing w:before="180" w:after="60"/>
      </w:pPr>
      <w:r>
        <w:t>185. Пабло Пикассо</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Герника</w:t>
      </w:r>
    </w:p>
    <w:p>
      <w:pPr>
        <w:keepNext/>
        <w:spacing w:before="0" w:after="40" w:line="259" w:lineRule="auto"/>
      </w:pPr>
      <w:r>
        <w:rPr>
          <w:rFonts w:ascii="Arial" w:hAnsi="Arial" w:eastAsia="Arial"/>
          <w:b/>
          <w:sz w:val="21"/>
        </w:rPr>
        <w:t xml:space="preserve">Год: </w:t>
      </w:r>
      <w:r>
        <w:rPr>
          <w:rFonts w:ascii="Arial" w:hAnsi="Arial" w:eastAsia="Arial"/>
          <w:b w:val="0"/>
          <w:sz w:val="21"/>
        </w:rPr>
        <w:t>1937</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королевы Софии, Мадрид</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Люди и животные кричат, падают и тянутся к свету среди разорванных форм. Отказ от ярких красок делает резкие жесты и раскрытые рты особенно заметными. Пикассо собирает трагедию из чёрных, белых и серых фрагментов, передавая разрушение привычного мира через сам излом изображения. Пабло Пикассо написал картину в 1937 году.</w:t>
      </w:r>
    </w:p>
    <w:p>
      <w:pPr>
        <w:pStyle w:val="Heading1"/>
        <w:keepNext/>
        <w:spacing w:before="180" w:after="60"/>
      </w:pPr>
      <w:r>
        <w:t>186. Пабло Пикассо</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Плачущая женщина</w:t>
      </w:r>
    </w:p>
    <w:p>
      <w:pPr>
        <w:keepNext/>
        <w:spacing w:before="0" w:after="40" w:line="259" w:lineRule="auto"/>
      </w:pPr>
      <w:r>
        <w:rPr>
          <w:rFonts w:ascii="Arial" w:hAnsi="Arial" w:eastAsia="Arial"/>
          <w:b/>
          <w:sz w:val="21"/>
        </w:rPr>
        <w:t xml:space="preserve">Год: </w:t>
      </w:r>
      <w:r>
        <w:rPr>
          <w:rFonts w:ascii="Arial" w:hAnsi="Arial" w:eastAsia="Arial"/>
          <w:b w:val="0"/>
          <w:sz w:val="21"/>
        </w:rPr>
        <w:t>1937</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Тейт Модерн, Лондон</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Женщина прижимает платок к лицу, которое словно расколото на несколько несовпадающих ракурсов. Острые линии пересекают глаза, руки и ткань, не оставляя спокойного участка. Пикассо использует яркие краски так напряжённо, что плач воспринимается почти физически, как боль, изменяющая всё вокруг. Пабло Пикассо написал картину в 1937 году.</w:t>
      </w:r>
    </w:p>
    <w:p>
      <w:pPr>
        <w:pStyle w:val="Heading1"/>
        <w:keepNext/>
        <w:spacing w:before="180" w:after="60"/>
      </w:pPr>
      <w:r>
        <w:t>187. Сальвадор Дали</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Лебеди, отражающиеся в слонах</w:t>
      </w:r>
    </w:p>
    <w:p>
      <w:pPr>
        <w:keepNext/>
        <w:spacing w:before="0" w:after="40" w:line="259" w:lineRule="auto"/>
      </w:pPr>
      <w:r>
        <w:rPr>
          <w:rFonts w:ascii="Arial" w:hAnsi="Arial" w:eastAsia="Arial"/>
          <w:b/>
          <w:sz w:val="21"/>
        </w:rPr>
        <w:t xml:space="preserve">Год: </w:t>
      </w:r>
      <w:r>
        <w:rPr>
          <w:rFonts w:ascii="Arial" w:hAnsi="Arial" w:eastAsia="Arial"/>
          <w:b w:val="0"/>
          <w:sz w:val="21"/>
        </w:rPr>
        <w:t>1937</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Частное собрание</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Лебеди спокойно держатся на воде, но их отражения вместе с деревьями складываются в фигуры слонов. Один образ возникает внутри другого, стоит немного изменить направление взгляда. Дали сохраняет ясность пейзажа и точность деталей, благодаря чему зрительная загадка кажется частью самой природы. Сальвадор Дали написал картину в 1937 году.</w:t>
      </w:r>
    </w:p>
    <w:p>
      <w:pPr>
        <w:pStyle w:val="Heading1"/>
        <w:keepNext/>
        <w:spacing w:before="180" w:after="60"/>
      </w:pPr>
      <w:r>
        <w:t>188. Сальвадор Дали</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Сон</w:t>
      </w:r>
    </w:p>
    <w:p>
      <w:pPr>
        <w:keepNext/>
        <w:spacing w:before="0" w:after="40" w:line="259" w:lineRule="auto"/>
      </w:pPr>
      <w:r>
        <w:rPr>
          <w:rFonts w:ascii="Arial" w:hAnsi="Arial" w:eastAsia="Arial"/>
          <w:b/>
          <w:sz w:val="21"/>
        </w:rPr>
        <w:t xml:space="preserve">Год: </w:t>
      </w:r>
      <w:r>
        <w:rPr>
          <w:rFonts w:ascii="Arial" w:hAnsi="Arial" w:eastAsia="Arial"/>
          <w:b w:val="0"/>
          <w:sz w:val="21"/>
        </w:rPr>
        <w:t>около 1937</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Частное собрание</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Огромная спящая голова нависает над пустынным пространством, удерживаемая множеством тонких подпорок. Их хрупкость кажется несоразмерной тяжёлой форме. Дали превращает сон в неустойчивое равновесие, которое будто может нарушиться от малейшего движения. Сальвадор Дали написал картину около 1937 года.</w:t>
      </w:r>
    </w:p>
    <w:p>
      <w:pPr>
        <w:pStyle w:val="Heading1"/>
        <w:keepNext/>
        <w:spacing w:before="180" w:after="60"/>
      </w:pPr>
      <w:r>
        <w:t>189. Юрий Пименов</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Новая Москва</w:t>
      </w:r>
    </w:p>
    <w:p>
      <w:pPr>
        <w:keepNext/>
        <w:spacing w:before="0" w:after="40" w:line="259" w:lineRule="auto"/>
      </w:pPr>
      <w:r>
        <w:rPr>
          <w:rFonts w:ascii="Arial" w:hAnsi="Arial" w:eastAsia="Arial"/>
          <w:b/>
          <w:sz w:val="21"/>
        </w:rPr>
        <w:t xml:space="preserve">Год: </w:t>
      </w:r>
      <w:r>
        <w:rPr>
          <w:rFonts w:ascii="Arial" w:hAnsi="Arial" w:eastAsia="Arial"/>
          <w:b w:val="0"/>
          <w:sz w:val="21"/>
        </w:rPr>
        <w:t>1937</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Женщина ведёт открытый автомобиль по широкой московской улице. Зритель смотрит из машины и словно разделяет её движение, замечая впереди простор города и новые здания. Пименов использует светлые, мягкие мазки, благодаря которым большой городской вид воспринимается как личное, свежее впечатление от дороги. Юрий Пименов написал картину в 1937 году.</w:t>
      </w:r>
    </w:p>
    <w:p>
      <w:pPr>
        <w:pStyle w:val="Heading1"/>
        <w:keepNext/>
        <w:spacing w:before="180" w:after="60"/>
      </w:pPr>
      <w:r>
        <w:t>190. Александр Дейнека</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Будущие лётчики</w:t>
      </w:r>
    </w:p>
    <w:p>
      <w:pPr>
        <w:keepNext/>
        <w:spacing w:before="0" w:after="40" w:line="259" w:lineRule="auto"/>
      </w:pPr>
      <w:r>
        <w:rPr>
          <w:rFonts w:ascii="Arial" w:hAnsi="Arial" w:eastAsia="Arial"/>
          <w:b/>
          <w:sz w:val="21"/>
        </w:rPr>
        <w:t xml:space="preserve">Год: </w:t>
      </w:r>
      <w:r>
        <w:rPr>
          <w:rFonts w:ascii="Arial" w:hAnsi="Arial" w:eastAsia="Arial"/>
          <w:b w:val="0"/>
          <w:sz w:val="21"/>
        </w:rPr>
        <w:t>1938</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Трое юношей сидят у моря и следят за самолётом в открытом небе. Между их неподвижными фигурами и далёкой машиной остаётся большое светлое пространство. Дейнека превращает это расстояние в ощущение ожидания и мечты, связывая спокойный отдых с устремлённостью в будущее. Александр Дейнека написал картину в 1938 году.</w:t>
      </w:r>
    </w:p>
    <w:p>
      <w:pPr>
        <w:pStyle w:val="Heading1"/>
        <w:keepNext/>
        <w:spacing w:before="180" w:after="60"/>
      </w:pPr>
      <w:r>
        <w:t>191. Робер Делоне</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Ритм № 3. Декорация для Салона Тюильри</w:t>
      </w:r>
    </w:p>
    <w:p>
      <w:pPr>
        <w:keepNext/>
        <w:spacing w:before="0" w:after="40" w:line="259" w:lineRule="auto"/>
      </w:pPr>
      <w:r>
        <w:rPr>
          <w:rFonts w:ascii="Arial" w:hAnsi="Arial" w:eastAsia="Arial"/>
          <w:b/>
          <w:sz w:val="21"/>
        </w:rPr>
        <w:t xml:space="preserve">Год: </w:t>
      </w:r>
      <w:r>
        <w:rPr>
          <w:rFonts w:ascii="Arial" w:hAnsi="Arial" w:eastAsia="Arial"/>
          <w:b w:val="0"/>
          <w:sz w:val="21"/>
        </w:rPr>
        <w:t>1938</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современного искусства, Париж</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Концентрические круги расходятся по полотну, встречаясь с прямыми плоскостями и соседними цветовыми волнами. Повторение форм задаёт ритм, а различия оттенков постоянно его меняют. Делоне позволяет взгляду двигаться по этим переходам, создавая ощущение энергии без изображения людей, предметов или пейзажа. Робер Делоне написал картину в 1938 году.</w:t>
      </w:r>
    </w:p>
    <w:p>
      <w:pPr>
        <w:pStyle w:val="Heading1"/>
        <w:keepNext/>
        <w:spacing w:before="180" w:after="60"/>
      </w:pPr>
      <w:r>
        <w:t>192. Василий Кандинский</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Композиция X</w:t>
      </w:r>
    </w:p>
    <w:p>
      <w:pPr>
        <w:keepNext/>
        <w:spacing w:before="0" w:after="40" w:line="259" w:lineRule="auto"/>
      </w:pPr>
      <w:r>
        <w:rPr>
          <w:rFonts w:ascii="Arial" w:hAnsi="Arial" w:eastAsia="Arial"/>
          <w:b/>
          <w:sz w:val="21"/>
        </w:rPr>
        <w:t xml:space="preserve">Год: </w:t>
      </w:r>
      <w:r>
        <w:rPr>
          <w:rFonts w:ascii="Arial" w:hAnsi="Arial" w:eastAsia="Arial"/>
          <w:b w:val="0"/>
          <w:sz w:val="21"/>
        </w:rPr>
        <w:t>1939</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современного искусства (K20), Дюссельдорф</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На глубоком чёрном фоне яркие формы кажутся отдельными, почти парящими существами. Одни напоминают геометрические фигуры, другие сохраняют свободные, органические очертания. Кандинский подчёркивает их самостоятельность тёмным пространством, в котором цвет приобретает необычную ясность и силу свечения. Василий Кандинский написал картину в 1939 году.</w:t>
      </w:r>
    </w:p>
    <w:p>
      <w:pPr>
        <w:pStyle w:val="Heading1"/>
        <w:keepNext/>
        <w:spacing w:before="180" w:after="60"/>
      </w:pPr>
      <w:r>
        <w:t>193. Фрида Кало</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Две Фриды</w:t>
      </w:r>
    </w:p>
    <w:p>
      <w:pPr>
        <w:keepNext/>
        <w:spacing w:before="0" w:after="40" w:line="259" w:lineRule="auto"/>
      </w:pPr>
      <w:r>
        <w:rPr>
          <w:rFonts w:ascii="Arial" w:hAnsi="Arial" w:eastAsia="Arial"/>
          <w:b/>
          <w:sz w:val="21"/>
        </w:rPr>
        <w:t xml:space="preserve">Год: </w:t>
      </w:r>
      <w:r>
        <w:rPr>
          <w:rFonts w:ascii="Arial" w:hAnsi="Arial" w:eastAsia="Arial"/>
          <w:b w:val="0"/>
          <w:sz w:val="21"/>
        </w:rPr>
        <w:t>1939</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современного искусства, Мехико</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Две Фриды сидят рядом и держатся за руки, хотя их одежда и открытые сердца заметно различаются. Тонкий кровеносный сосуд связывает фигуры и делает внутреннее переживание видимым. Кало соединяет спокойную позу с почти анатомической откровенностью, превращая двойной автопортрет в напряжённый разговор с собой. Фрида Кало написала картину в 1939 году.</w:t>
      </w:r>
    </w:p>
    <w:p>
      <w:pPr>
        <w:pStyle w:val="Heading1"/>
        <w:keepNext/>
        <w:spacing w:before="180" w:after="60"/>
      </w:pPr>
      <w:r>
        <w:t>194. Фрида Кало</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Автопортрет с терновым ожерельем и колибри</w:t>
      </w:r>
    </w:p>
    <w:p>
      <w:pPr>
        <w:keepNext/>
        <w:spacing w:before="0" w:after="40" w:line="259" w:lineRule="auto"/>
      </w:pPr>
      <w:r>
        <w:rPr>
          <w:rFonts w:ascii="Arial" w:hAnsi="Arial" w:eastAsia="Arial"/>
          <w:b/>
          <w:sz w:val="21"/>
        </w:rPr>
        <w:t xml:space="preserve">Год: </w:t>
      </w:r>
      <w:r>
        <w:rPr>
          <w:rFonts w:ascii="Arial" w:hAnsi="Arial" w:eastAsia="Arial"/>
          <w:b w:val="0"/>
          <w:sz w:val="21"/>
        </w:rPr>
        <w:t>1940</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Центр Гарри Рэнсома, Остин</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Фрида Кало смотрит прямо на зрителя, окружённая густой листвой, обезьяной и чёрной кошкой. Терновое ожерелье и висящая на нём колибри резко выделяются на светлой коже. Неподвижное лицо сохраняет сдержанность, и именно это спокойствие усиливает ощущение боли, выраженной через предметы вокруг неё. Фрида Кало написала картину в 1940 году.</w:t>
      </w:r>
    </w:p>
    <w:p>
      <w:pPr>
        <w:pStyle w:val="Heading1"/>
        <w:keepNext/>
        <w:spacing w:before="180" w:after="60"/>
      </w:pPr>
      <w:r>
        <w:t>195. Эдвард Хоппер</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Бензоколонка</w:t>
      </w:r>
    </w:p>
    <w:p>
      <w:pPr>
        <w:keepNext/>
        <w:spacing w:before="0" w:after="40" w:line="259" w:lineRule="auto"/>
      </w:pPr>
      <w:r>
        <w:rPr>
          <w:rFonts w:ascii="Arial" w:hAnsi="Arial" w:eastAsia="Arial"/>
          <w:b/>
          <w:sz w:val="21"/>
        </w:rPr>
        <w:t xml:space="preserve">Год: </w:t>
      </w:r>
      <w:r>
        <w:rPr>
          <w:rFonts w:ascii="Arial" w:hAnsi="Arial" w:eastAsia="Arial"/>
          <w:b w:val="0"/>
          <w:sz w:val="21"/>
        </w:rPr>
        <w:t>1940</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современного искусства (MoMA), Нью-Йорк</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Работник стоит у бензоколонки на дороге, которая теряется рядом с тёмным лесом. Тёплый искусственный свет ещё удерживает небольшой участок пространства, пока вокруг сгущаются сумерки. Хоппер соединяет ясность придорожных предметов с неопределённостью наступающей ночи, создавая чувство короткой остановки между двумя мирами. Эдвард Хоппер написал картину в 1940 году.</w:t>
      </w:r>
    </w:p>
    <w:p>
      <w:pPr>
        <w:pStyle w:val="Heading1"/>
        <w:keepNext/>
        <w:spacing w:before="180" w:after="60"/>
      </w:pPr>
      <w:r>
        <w:t>196. Эдвард Хоппер</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Полуночники</w:t>
      </w:r>
    </w:p>
    <w:p>
      <w:pPr>
        <w:keepNext/>
        <w:spacing w:before="0" w:after="40" w:line="259" w:lineRule="auto"/>
      </w:pPr>
      <w:r>
        <w:rPr>
          <w:rFonts w:ascii="Arial" w:hAnsi="Arial" w:eastAsia="Arial"/>
          <w:b/>
          <w:sz w:val="21"/>
        </w:rPr>
        <w:t xml:space="preserve">Год: </w:t>
      </w:r>
      <w:r>
        <w:rPr>
          <w:rFonts w:ascii="Arial" w:hAnsi="Arial" w:eastAsia="Arial"/>
          <w:b w:val="0"/>
          <w:sz w:val="21"/>
        </w:rPr>
        <w:t>1942</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Чикагский институт искусств, Чикаго</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Посетители сидят в ярко освещённой закусочной, окружённой пустой ночной улицей. Большое стекло позволяет рассмотреть их совсем близко, но сохраняет ощущение недоступности. Хоппер строит сцену на контрасте света и темноты, превращая обычное городское заведение в замкнутый остров человеческого присутствия. Эдвард Хоппер написал картину в 1942 году.</w:t>
      </w:r>
    </w:p>
    <w:p>
      <w:pPr>
        <w:pStyle w:val="Heading1"/>
        <w:keepNext/>
        <w:spacing w:before="180" w:after="60"/>
      </w:pPr>
      <w:r>
        <w:t>197. Пьер Боннар</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Корзина с фруктами на столе в саду в Ле-Канне</w:t>
      </w:r>
    </w:p>
    <w:p>
      <w:pPr>
        <w:keepNext/>
        <w:spacing w:before="0" w:after="40" w:line="259" w:lineRule="auto"/>
      </w:pPr>
      <w:r>
        <w:rPr>
          <w:rFonts w:ascii="Arial" w:hAnsi="Arial" w:eastAsia="Arial"/>
          <w:b/>
          <w:sz w:val="21"/>
        </w:rPr>
        <w:t xml:space="preserve">Год: </w:t>
      </w:r>
      <w:r>
        <w:rPr>
          <w:rFonts w:ascii="Arial" w:hAnsi="Arial" w:eastAsia="Arial"/>
          <w:b w:val="0"/>
          <w:sz w:val="21"/>
        </w:rPr>
        <w:t>около 1944</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Частное собрание</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Корзина с фруктами стоит на столе перед пёстрым садом, и близкие вещи почти смешиваются с зеленью за ними. Цветовые пятна постоянно переводят взгляд между передним планом и глубиной. Боннар смягчает границы предметов, передавая ощущение тёплого света, который наполняет и сад, и пространство вокруг стола. Пьер Боннар написал картину около 1944 года.</w:t>
      </w:r>
    </w:p>
    <w:p>
      <w:pPr>
        <w:pStyle w:val="Heading1"/>
        <w:keepNext/>
        <w:spacing w:before="180" w:after="60"/>
      </w:pPr>
      <w:r>
        <w:t>198. Эндрю Уайет</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Мир Кристины</w:t>
      </w:r>
    </w:p>
    <w:p>
      <w:pPr>
        <w:keepNext/>
        <w:spacing w:before="0" w:after="40" w:line="259" w:lineRule="auto"/>
      </w:pPr>
      <w:r>
        <w:rPr>
          <w:rFonts w:ascii="Arial" w:hAnsi="Arial" w:eastAsia="Arial"/>
          <w:b/>
          <w:sz w:val="21"/>
        </w:rPr>
        <w:t xml:space="preserve">Год: </w:t>
      </w:r>
      <w:r>
        <w:rPr>
          <w:rFonts w:ascii="Arial" w:hAnsi="Arial" w:eastAsia="Arial"/>
          <w:b w:val="0"/>
          <w:sz w:val="21"/>
        </w:rPr>
        <w:t>1948</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современного искусства (MoMA), Нью-Йорк</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Кристина лежит в поле и смотрит на фермерский дом, который кажется далёким и труднодоступным. Между её небольшой фигурой и постройками остаётся широкая полоса сухой травы. Уайет делает расстояние главным выразительным средством, позволяя почувствовать напряжённость движения, которое ещё предстоит совершить. Эндрю Уайет написал картину в 1948 году.</w:t>
      </w:r>
    </w:p>
    <w:p>
      <w:pPr>
        <w:pStyle w:val="Heading1"/>
        <w:keepNext/>
        <w:spacing w:before="180" w:after="60"/>
      </w:pPr>
      <w:r>
        <w:t>199. Марк Ротко</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Без названия</w:t>
      </w:r>
    </w:p>
    <w:p>
      <w:pPr>
        <w:keepNext/>
        <w:spacing w:before="0" w:after="40" w:line="259" w:lineRule="auto"/>
      </w:pPr>
      <w:r>
        <w:rPr>
          <w:rFonts w:ascii="Arial" w:hAnsi="Arial" w:eastAsia="Arial"/>
          <w:b/>
          <w:sz w:val="21"/>
        </w:rPr>
        <w:t xml:space="preserve">Год: </w:t>
      </w:r>
      <w:r>
        <w:rPr>
          <w:rFonts w:ascii="Arial" w:hAnsi="Arial" w:eastAsia="Arial"/>
          <w:b w:val="0"/>
          <w:sz w:val="21"/>
        </w:rPr>
        <w:t>1949</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Метрополитен-музей, Нью-Йорк</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Красное, зелёное и тёмно-коричневое поля расположены одно над другим, сохраняя мягкие, неровные края. Цвет местами кажется плотным, а местами словно просвечивает из глубины. Ротко ослабляет геометрическую определённость прямоугольников, позволяя их соседству вызывать медленно меняющееся эмоциональное впечатление. Марк Ротко написал картину в 1949 году.</w:t>
      </w:r>
    </w:p>
    <w:p>
      <w:pPr>
        <w:pStyle w:val="Heading1"/>
        <w:keepNext/>
        <w:spacing w:before="180" w:after="60"/>
      </w:pPr>
      <w:r>
        <w:t>200. Марк Ротко</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 3 / № 13 (Пурпурное, чёрное, зелёное на оранжевом)</w:t>
      </w:r>
    </w:p>
    <w:p>
      <w:pPr>
        <w:keepNext/>
        <w:spacing w:before="0" w:after="40" w:line="259" w:lineRule="auto"/>
      </w:pPr>
      <w:r>
        <w:rPr>
          <w:rFonts w:ascii="Arial" w:hAnsi="Arial" w:eastAsia="Arial"/>
          <w:b/>
          <w:sz w:val="21"/>
        </w:rPr>
        <w:t xml:space="preserve">Год: </w:t>
      </w:r>
      <w:r>
        <w:rPr>
          <w:rFonts w:ascii="Arial" w:hAnsi="Arial" w:eastAsia="Arial"/>
          <w:b w:val="0"/>
          <w:sz w:val="21"/>
        </w:rPr>
        <w:t>1949</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Музей современного искусства (MoMA), Нью-Йорк</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Большой тёмный прямоугольник заключён между яркими горизонтальными полосами. Их мягкие края не дают цветам окончательно отделиться друг от друга. Ротко строит впечатление на разнице плотности и насыщенности, благодаря которой неподвижные поля кажутся то приближающимися, то уходящими в глубину. Марк Ротко написал картину в 1949 году.</w:t>
      </w:r>
    </w:p>
    <w:p>
      <w:pPr>
        <w:pStyle w:val="Heading1"/>
        <w:keepNext/>
        <w:spacing w:before="180" w:after="60"/>
      </w:pPr>
      <w:r>
        <w:t>201. Джексон Поллок</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Осенний ритм № 30</w:t>
      </w:r>
    </w:p>
    <w:p>
      <w:pPr>
        <w:keepNext/>
        <w:spacing w:before="0" w:after="40" w:line="259" w:lineRule="auto"/>
      </w:pPr>
      <w:r>
        <w:rPr>
          <w:rFonts w:ascii="Arial" w:hAnsi="Arial" w:eastAsia="Arial"/>
          <w:b/>
          <w:sz w:val="21"/>
        </w:rPr>
        <w:t xml:space="preserve">Год: </w:t>
      </w:r>
      <w:r>
        <w:rPr>
          <w:rFonts w:ascii="Arial" w:hAnsi="Arial" w:eastAsia="Arial"/>
          <w:b w:val="0"/>
          <w:sz w:val="21"/>
        </w:rPr>
        <w:t>1950</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Метрополитен-музей, Нью-Йорк</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Чёрные, белые и коричневые линии покрывают холст густой, непрерывной сетью. В одних местах краска собирается плотнее, в других оставляет просветы и паузы. Поллок наносил её на лежащий на полу холст, поэтому в переплетении следов сохраняются размах руки, смена направления и ритм самого движения художника. Джексон Поллок написал картину в 1950 году.</w:t>
      </w:r>
    </w:p>
    <w:p>
      <w:pPr>
        <w:pStyle w:val="Heading1"/>
        <w:keepNext/>
        <w:spacing w:before="180" w:after="60"/>
      </w:pPr>
      <w:r>
        <w:t>202. Марк Ротко</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Белый центр (Жёлтое, розовое и лавандовое на розовом)</w:t>
      </w:r>
    </w:p>
    <w:p>
      <w:pPr>
        <w:keepNext/>
        <w:spacing w:before="0" w:after="40" w:line="259" w:lineRule="auto"/>
      </w:pPr>
      <w:r>
        <w:rPr>
          <w:rFonts w:ascii="Arial" w:hAnsi="Arial" w:eastAsia="Arial"/>
          <w:b/>
          <w:sz w:val="21"/>
        </w:rPr>
        <w:t xml:space="preserve">Год: </w:t>
      </w:r>
      <w:r>
        <w:rPr>
          <w:rFonts w:ascii="Arial" w:hAnsi="Arial" w:eastAsia="Arial"/>
          <w:b w:val="0"/>
          <w:sz w:val="21"/>
        </w:rPr>
        <w:t>1950</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Частное собрание</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Широкие жёлтые и розовые поля разделены светлой горизонтальной полосой. Размытые края заставляют цвет мягко переходить в соседнее пространство, словно поверхность продолжает дышать. Ротко делает главным событием картины само соприкосновение оттенков, которое меняет впечатление при долгом, спокойном взгляде. Марк Ротко написал картину в 1950 году.</w:t>
      </w:r>
    </w:p>
    <w:p>
      <w:pPr>
        <w:pStyle w:val="Heading1"/>
        <w:keepNext/>
        <w:spacing w:before="180" w:after="60"/>
      </w:pPr>
      <w:r>
        <w:t>203. Анри Матисс</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Голубая обнажённая II</w:t>
      </w:r>
    </w:p>
    <w:p>
      <w:pPr>
        <w:keepNext/>
        <w:spacing w:before="0" w:after="40" w:line="259" w:lineRule="auto"/>
      </w:pPr>
      <w:r>
        <w:rPr>
          <w:rFonts w:ascii="Arial" w:hAnsi="Arial" w:eastAsia="Arial"/>
          <w:b/>
          <w:sz w:val="21"/>
        </w:rPr>
        <w:t xml:space="preserve">Год: </w:t>
      </w:r>
      <w:r>
        <w:rPr>
          <w:rFonts w:ascii="Arial" w:hAnsi="Arial" w:eastAsia="Arial"/>
          <w:b w:val="0"/>
          <w:sz w:val="21"/>
        </w:rPr>
        <w:t>1952</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Центр Помпиду, Париж</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Синяя фигура сидящей женщины собрана из крупных вырезанных частей бумаги. Светлые промежутки между ними одновременно разделяют тело и помогают почувствовать его объём. Матисс находит точность в простом силуэте, передавая несколькими изгибами тяжесть позы, движение рук и гибкость человеческой фигуры. Анри Матисс создал эту аппликацию в 1952 году.</w:t>
      </w:r>
    </w:p>
    <w:p>
      <w:pPr>
        <w:pStyle w:val="Heading1"/>
        <w:keepNext/>
        <w:spacing w:before="180" w:after="60"/>
      </w:pPr>
      <w:r>
        <w:t>204. Сальвадор Дали</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Галатея сфер</w:t>
      </w:r>
    </w:p>
    <w:p>
      <w:pPr>
        <w:keepNext/>
        <w:spacing w:before="0" w:after="40" w:line="259" w:lineRule="auto"/>
      </w:pPr>
      <w:r>
        <w:rPr>
          <w:rFonts w:ascii="Arial" w:hAnsi="Arial" w:eastAsia="Arial"/>
          <w:b/>
          <w:sz w:val="21"/>
        </w:rPr>
        <w:t xml:space="preserve">Год: </w:t>
      </w:r>
      <w:r>
        <w:rPr>
          <w:rFonts w:ascii="Arial" w:hAnsi="Arial" w:eastAsia="Arial"/>
          <w:b w:val="0"/>
          <w:sz w:val="21"/>
        </w:rPr>
        <w:t>1952</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Фонд Гала — Сальвадор Дали, Фигерас</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Лицо Галы возникает из множества отдельных шаров, словно свободно висящих в голубом пространстве. Их расположение сохраняет узнаваемый портрет, хотя привычная поверхность лица исчезает. Дали соединяет мягкое выражение с дробной, почти невесомой формой, позволяя образу одновременно собираться и распадаться перед взглядом. Сальвадор Дали написал картину в 1952 году.</w:t>
      </w:r>
    </w:p>
    <w:p>
      <w:pPr>
        <w:pStyle w:val="Heading1"/>
        <w:keepNext/>
        <w:spacing w:before="180" w:after="60"/>
      </w:pPr>
      <w:r>
        <w:t>205. Георгий Нисский</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Февраль. Подмосковье</w:t>
      </w:r>
    </w:p>
    <w:p>
      <w:pPr>
        <w:keepNext/>
        <w:spacing w:before="0" w:after="40" w:line="259" w:lineRule="auto"/>
      </w:pPr>
      <w:r>
        <w:rPr>
          <w:rFonts w:ascii="Arial" w:hAnsi="Arial" w:eastAsia="Arial"/>
          <w:b/>
          <w:sz w:val="21"/>
        </w:rPr>
        <w:t xml:space="preserve">Год: </w:t>
      </w:r>
      <w:r>
        <w:rPr>
          <w:rFonts w:ascii="Arial" w:hAnsi="Arial" w:eastAsia="Arial"/>
          <w:b w:val="0"/>
          <w:sz w:val="21"/>
        </w:rPr>
        <w:t>1957</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Государственная Третьяковская галерея, Москва</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Заснеженная железная дорога проходит через подмосковный пейзаж под холодным розоватым небом. Чёткие линии путей и опор связывают близкий план с далёким горизонтом. Нисский соединяет зимнюю тишину с ощущением скорости и современного движения, сохраняя простор и ясность природного вида. Георгий Нисский написал картину в 1957 году.</w:t>
      </w:r>
    </w:p>
    <w:p>
      <w:pPr>
        <w:pStyle w:val="Heading1"/>
        <w:keepNext/>
        <w:spacing w:before="180" w:after="60"/>
      </w:pPr>
      <w:r>
        <w:t>206. Энди Уорхол</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Диптих Мэрилин</w:t>
      </w:r>
    </w:p>
    <w:p>
      <w:pPr>
        <w:keepNext/>
        <w:spacing w:before="0" w:after="40" w:line="259" w:lineRule="auto"/>
      </w:pPr>
      <w:r>
        <w:rPr>
          <w:rFonts w:ascii="Arial" w:hAnsi="Arial" w:eastAsia="Arial"/>
          <w:b/>
          <w:sz w:val="21"/>
        </w:rPr>
        <w:t xml:space="preserve">Год: </w:t>
      </w:r>
      <w:r>
        <w:rPr>
          <w:rFonts w:ascii="Arial" w:hAnsi="Arial" w:eastAsia="Arial"/>
          <w:b w:val="0"/>
          <w:sz w:val="21"/>
        </w:rPr>
        <w:t>1962</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Тейт Модерн, Лондон</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Лицо Мэрилин Монро повторяется рядами, переходя от яркого цвета к бледному чёрно-белому изображению. Отпечатки постепенно теряют чёткость, и знакомая улыбка то выступает, то почти исчезает. Уорхол делает повторение частью смысла, позволяя увидеть, как массовый образ одновременно закрепляется в памяти и стирается. Энди Уорхол создал диптих в 1962 году.</w:t>
      </w:r>
    </w:p>
    <w:p>
      <w:pPr>
        <w:pStyle w:val="Heading1"/>
        <w:keepNext/>
        <w:spacing w:before="180" w:after="60"/>
      </w:pPr>
      <w:r>
        <w:t>207. Рене Магритт</w:t>
      </w:r>
    </w:p>
    <w:p>
      <w:pPr>
        <w:keepNext/>
        <w:spacing w:before="0" w:after="40" w:line="259" w:lineRule="auto"/>
      </w:pPr>
      <w:r>
        <w:rPr>
          <w:rFonts w:ascii="Arial" w:hAnsi="Arial" w:eastAsia="Arial"/>
          <w:b/>
          <w:sz w:val="21"/>
        </w:rPr>
        <w:t xml:space="preserve">Название: </w:t>
      </w:r>
      <w:r>
        <w:rPr>
          <w:rFonts w:ascii="Arial" w:hAnsi="Arial" w:eastAsia="Arial"/>
          <w:b w:val="0"/>
          <w:sz w:val="21"/>
        </w:rPr>
        <w:t>Сын человеческий</w:t>
      </w:r>
    </w:p>
    <w:p>
      <w:pPr>
        <w:keepNext/>
        <w:spacing w:before="0" w:after="40" w:line="259" w:lineRule="auto"/>
      </w:pPr>
      <w:r>
        <w:rPr>
          <w:rFonts w:ascii="Arial" w:hAnsi="Arial" w:eastAsia="Arial"/>
          <w:b/>
          <w:sz w:val="21"/>
        </w:rPr>
        <w:t xml:space="preserve">Год: </w:t>
      </w:r>
      <w:r>
        <w:rPr>
          <w:rFonts w:ascii="Arial" w:hAnsi="Arial" w:eastAsia="Arial"/>
          <w:b w:val="0"/>
          <w:sz w:val="21"/>
        </w:rPr>
        <w:t>1964</w:t>
      </w:r>
    </w:p>
    <w:p>
      <w:pPr>
        <w:keepNext/>
        <w:spacing w:before="0" w:after="40" w:line="259" w:lineRule="auto"/>
      </w:pPr>
      <w:r>
        <w:rPr>
          <w:rFonts w:ascii="Arial" w:hAnsi="Arial" w:eastAsia="Arial"/>
          <w:b/>
          <w:sz w:val="21"/>
        </w:rPr>
        <w:t xml:space="preserve">Место хранения: </w:t>
      </w:r>
      <w:r>
        <w:rPr>
          <w:rFonts w:ascii="Arial" w:hAnsi="Arial" w:eastAsia="Arial"/>
          <w:b w:val="0"/>
          <w:sz w:val="21"/>
        </w:rPr>
        <w:t>Частное собрание</w:t>
      </w:r>
    </w:p>
    <w:p>
      <w:pPr>
        <w:keepNext w:val="0"/>
        <w:keepLines/>
        <w:spacing w:before="0" w:after="180" w:line="259" w:lineRule="auto"/>
      </w:pPr>
      <w:r>
        <w:rPr>
          <w:rFonts w:ascii="Arial" w:hAnsi="Arial" w:eastAsia="Arial"/>
          <w:b/>
          <w:sz w:val="21"/>
        </w:rPr>
        <w:t xml:space="preserve">Текст: </w:t>
      </w:r>
      <w:r>
        <w:rPr>
          <w:rFonts w:ascii="Arial" w:hAnsi="Arial" w:eastAsia="Arial"/>
          <w:b w:val="0"/>
          <w:sz w:val="21"/>
        </w:rPr>
        <w:t>Мужчина в пальто и котелке стоит перед морем, но зелёное яблоко закрывает его лицо. Всё остальное выглядит спокойно и привычно, отчего эта единственная помеха особенно притягивает взгляд. Магритт превращает портрет в зрительную загадку, заставляя почувствовать, как сильно нам хочется увидеть то, что скрыто. Рене Магритт написал картину в 1964 году.</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sz w:val="18"/>
      </w:rPr>
      <w:t xml:space="preserve">Страница </w:t>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Каталог 207 картин</dc:title>
  <dc:subject>Тексты карточек произведений</dc:subject>
  <dc:creator>Kosmos Laboratory</dc:creator>
  <cp:keywords>каталог, картины, автор, музей, описание</cp:keywords>
  <dc:description>generated by python-docx</dc:description>
  <cp:lastModifiedBy/>
  <cp:revision>1</cp:revision>
  <dcterms:created xsi:type="dcterms:W3CDTF">2013-12-23T23:15:00Z</dcterms:created>
  <dcterms:modified xsi:type="dcterms:W3CDTF">2013-12-23T23:15:00Z</dcterms:modified>
  <cp:category/>
</cp:coreProperties>
</file>