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FCB" w:rsidRPr="003A441B" w:rsidRDefault="001B560F" w:rsidP="00F70DC6">
      <w:pPr>
        <w:spacing w:after="80" w:line="24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A441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אלגוריתם </w:t>
      </w:r>
      <w:r w:rsidRPr="003A441B">
        <w:rPr>
          <w:rFonts w:ascii="David" w:hAnsi="David" w:cs="David"/>
          <w:b/>
          <w:bCs/>
          <w:sz w:val="24"/>
          <w:szCs w:val="24"/>
          <w:u w:val="single"/>
        </w:rPr>
        <w:t>TOPSIS</w:t>
      </w:r>
      <w:r w:rsidRPr="003A441B">
        <w:rPr>
          <w:rFonts w:ascii="David" w:hAnsi="David" w:cs="David"/>
          <w:b/>
          <w:bCs/>
          <w:sz w:val="24"/>
          <w:szCs w:val="24"/>
          <w:u w:val="single"/>
          <w:rtl/>
        </w:rPr>
        <w:t>.</w:t>
      </w:r>
    </w:p>
    <w:p w:rsidR="001B560F" w:rsidRPr="003A441B" w:rsidRDefault="001B560F" w:rsidP="00E06FCB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2A4922" w:rsidRPr="003A441B" w:rsidRDefault="00A47F61" w:rsidP="00E06FCB">
      <w:pPr>
        <w:spacing w:after="80" w:line="240" w:lineRule="auto"/>
        <w:rPr>
          <w:rFonts w:ascii="David" w:hAnsi="David" w:cs="David"/>
          <w:sz w:val="24"/>
          <w:szCs w:val="24"/>
          <w:u w:val="single"/>
          <w:rtl/>
        </w:rPr>
      </w:pPr>
      <w:r w:rsidRPr="003A441B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-1170305</wp:posOffset>
                </wp:positionH>
                <wp:positionV relativeFrom="paragraph">
                  <wp:posOffset>182880</wp:posOffset>
                </wp:positionV>
                <wp:extent cx="3093720" cy="3002280"/>
                <wp:effectExtent l="0" t="0" r="0" b="762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00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FA9" w:rsidRDefault="00CA0F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C2713" wp14:editId="45D80537">
                                  <wp:extent cx="2906551" cy="2849880"/>
                                  <wp:effectExtent l="0" t="0" r="8255" b="7620"/>
                                  <wp:docPr id="5" name="תמונה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7416" cy="2860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92.15pt;margin-top:14.4pt;width:243.6pt;height:2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" filled="f" stroked="f" strokeweight=".5pt">
                <v:textbox>
                  <w:txbxContent>
                    <w:p w:rsidR="00CA0FA9" w:rsidRDefault="00CA0FA9">
                      <w:r>
                        <w:rPr>
                          <w:noProof/>
                        </w:rPr>
                        <w:drawing>
                          <wp:inline distT="0" distB="0" distL="0" distR="0" wp14:anchorId="504C2713" wp14:editId="45D80537">
                            <wp:extent cx="2906551" cy="2849880"/>
                            <wp:effectExtent l="0" t="0" r="8255" b="7620"/>
                            <wp:docPr id="5" name="תמונה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7416" cy="2860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4922" w:rsidRPr="003A441B">
        <w:rPr>
          <w:rFonts w:ascii="David" w:hAnsi="David" w:cs="David"/>
          <w:sz w:val="24"/>
          <w:szCs w:val="24"/>
          <w:u w:val="single"/>
          <w:rtl/>
        </w:rPr>
        <w:t>סקירה כללית.</w:t>
      </w:r>
    </w:p>
    <w:p w:rsidR="00EE5B58" w:rsidRPr="003A441B" w:rsidRDefault="001B560F" w:rsidP="00CA0FA9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אלגוריתם </w:t>
      </w:r>
      <w:r w:rsidRPr="003A441B">
        <w:rPr>
          <w:rFonts w:ascii="David" w:hAnsi="David" w:cs="David"/>
          <w:sz w:val="24"/>
          <w:szCs w:val="24"/>
        </w:rPr>
        <w:t>TOPSIS</w:t>
      </w:r>
      <w:r w:rsidR="00CA0FA9" w:rsidRPr="003A441B">
        <w:rPr>
          <w:rFonts w:ascii="David" w:hAnsi="David" w:cs="David"/>
          <w:sz w:val="24"/>
          <w:szCs w:val="24"/>
          <w:rtl/>
        </w:rPr>
        <w:t xml:space="preserve"> הינו שיטה של צירוף פיצוי</w:t>
      </w:r>
      <w:r w:rsidR="00CA0FA9" w:rsidRPr="003A441B">
        <w:rPr>
          <w:rFonts w:ascii="David" w:hAnsi="David" w:cs="David"/>
          <w:sz w:val="24"/>
          <w:szCs w:val="24"/>
          <w:rtl/>
        </w:rPr>
        <w:br/>
      </w:r>
      <w:r w:rsidRPr="003A441B">
        <w:rPr>
          <w:rFonts w:ascii="David" w:hAnsi="David" w:cs="David"/>
          <w:sz w:val="24"/>
          <w:szCs w:val="24"/>
          <w:rtl/>
        </w:rPr>
        <w:t>המשווה סדרה</w:t>
      </w:r>
      <w:r w:rsidR="00F70DC6" w:rsidRPr="003A441B">
        <w:rPr>
          <w:rFonts w:ascii="David" w:hAnsi="David" w:cs="David"/>
          <w:sz w:val="24"/>
          <w:szCs w:val="24"/>
          <w:rtl/>
        </w:rPr>
        <w:t xml:space="preserve"> </w:t>
      </w:r>
      <w:r w:rsidR="00CA0FA9" w:rsidRPr="003A441B">
        <w:rPr>
          <w:rFonts w:ascii="David" w:hAnsi="David" w:cs="David"/>
          <w:sz w:val="24"/>
          <w:szCs w:val="24"/>
          <w:rtl/>
        </w:rPr>
        <w:t>של חלופות על ידי זיהוי משקלים</w:t>
      </w:r>
      <w:r w:rsidR="00CA0FA9" w:rsidRPr="003A441B">
        <w:rPr>
          <w:rFonts w:ascii="David" w:hAnsi="David" w:cs="David"/>
          <w:sz w:val="24"/>
          <w:szCs w:val="24"/>
          <w:rtl/>
        </w:rPr>
        <w:br/>
      </w:r>
      <w:r w:rsidRPr="003A441B">
        <w:rPr>
          <w:rFonts w:ascii="David" w:hAnsi="David" w:cs="David"/>
          <w:sz w:val="24"/>
          <w:szCs w:val="24"/>
          <w:rtl/>
        </w:rPr>
        <w:t>עבור כל קריטריון, נרמול</w:t>
      </w:r>
      <w:r w:rsidR="00F70DC6" w:rsidRPr="003A441B">
        <w:rPr>
          <w:rFonts w:ascii="David" w:hAnsi="David" w:cs="David"/>
          <w:sz w:val="24"/>
          <w:szCs w:val="24"/>
          <w:rtl/>
        </w:rPr>
        <w:t xml:space="preserve"> </w:t>
      </w:r>
      <w:r w:rsidR="00CA0FA9" w:rsidRPr="003A441B">
        <w:rPr>
          <w:rFonts w:ascii="David" w:hAnsi="David" w:cs="David"/>
          <w:sz w:val="24"/>
          <w:szCs w:val="24"/>
          <w:rtl/>
        </w:rPr>
        <w:t>תוצאות/ציונים עבור</w:t>
      </w:r>
      <w:r w:rsidR="00CA0FA9" w:rsidRPr="003A441B">
        <w:rPr>
          <w:rFonts w:ascii="David" w:hAnsi="David" w:cs="David"/>
          <w:sz w:val="24"/>
          <w:szCs w:val="24"/>
          <w:rtl/>
        </w:rPr>
        <w:br/>
        <w:t>כ</w:t>
      </w:r>
      <w:r w:rsidRPr="003A441B">
        <w:rPr>
          <w:rFonts w:ascii="David" w:hAnsi="David" w:cs="David"/>
          <w:sz w:val="24"/>
          <w:szCs w:val="24"/>
          <w:rtl/>
        </w:rPr>
        <w:t>ל קריטריון וחישוב המרחק הגיאומטרי</w:t>
      </w:r>
      <w:r w:rsidR="00F70DC6" w:rsidRPr="003A441B">
        <w:rPr>
          <w:rFonts w:ascii="David" w:hAnsi="David" w:cs="David"/>
          <w:sz w:val="24"/>
          <w:szCs w:val="24"/>
          <w:rtl/>
        </w:rPr>
        <w:t xml:space="preserve"> </w:t>
      </w:r>
      <w:r w:rsidR="00CA0FA9" w:rsidRPr="003A441B">
        <w:rPr>
          <w:rFonts w:ascii="David" w:hAnsi="David" w:cs="David"/>
          <w:sz w:val="24"/>
          <w:szCs w:val="24"/>
          <w:rtl/>
        </w:rPr>
        <w:br/>
        <w:t>(אוקלידי) בין כל חלופה לבין האלטרנטיבה</w:t>
      </w:r>
      <w:r w:rsidR="00CA0FA9" w:rsidRPr="003A441B">
        <w:rPr>
          <w:rFonts w:ascii="David" w:hAnsi="David" w:cs="David"/>
          <w:sz w:val="24"/>
          <w:szCs w:val="24"/>
          <w:rtl/>
        </w:rPr>
        <w:br/>
      </w:r>
      <w:r w:rsidR="00EE5B58" w:rsidRPr="003A441B">
        <w:rPr>
          <w:rFonts w:ascii="David" w:hAnsi="David" w:cs="David"/>
          <w:sz w:val="24"/>
          <w:szCs w:val="24"/>
          <w:rtl/>
        </w:rPr>
        <w:t>האידיאלית, שהיא</w:t>
      </w:r>
      <w:r w:rsidR="00F70DC6" w:rsidRPr="003A441B">
        <w:rPr>
          <w:rFonts w:ascii="David" w:hAnsi="David" w:cs="David"/>
          <w:sz w:val="24"/>
          <w:szCs w:val="24"/>
          <w:rtl/>
        </w:rPr>
        <w:t xml:space="preserve"> </w:t>
      </w:r>
      <w:r w:rsidR="00EE5B58" w:rsidRPr="003A441B">
        <w:rPr>
          <w:rFonts w:ascii="David" w:hAnsi="David" w:cs="David"/>
          <w:sz w:val="24"/>
          <w:szCs w:val="24"/>
          <w:rtl/>
        </w:rPr>
        <w:t>התוצאה/הציון הטוב/ה ביותר</w:t>
      </w:r>
      <w:r w:rsidR="00CA0FA9" w:rsidRPr="003A441B">
        <w:rPr>
          <w:rFonts w:ascii="David" w:hAnsi="David" w:cs="David"/>
          <w:sz w:val="24"/>
          <w:szCs w:val="24"/>
          <w:rtl/>
        </w:rPr>
        <w:br/>
        <w:t>עבור כ</w:t>
      </w:r>
      <w:r w:rsidR="00EE5B58" w:rsidRPr="003A441B">
        <w:rPr>
          <w:rFonts w:ascii="David" w:hAnsi="David" w:cs="David"/>
          <w:sz w:val="24"/>
          <w:szCs w:val="24"/>
          <w:rtl/>
        </w:rPr>
        <w:t>ל</w:t>
      </w:r>
      <w:r w:rsidR="00CA0FA9" w:rsidRPr="003A441B">
        <w:rPr>
          <w:rFonts w:ascii="David" w:hAnsi="David" w:cs="David"/>
          <w:sz w:val="24"/>
          <w:szCs w:val="24"/>
          <w:rtl/>
        </w:rPr>
        <w:t xml:space="preserve"> </w:t>
      </w:r>
      <w:r w:rsidR="00EE5B58" w:rsidRPr="003A441B">
        <w:rPr>
          <w:rFonts w:ascii="David" w:hAnsi="David" w:cs="David"/>
          <w:sz w:val="24"/>
          <w:szCs w:val="24"/>
          <w:rtl/>
        </w:rPr>
        <w:t xml:space="preserve">קריטריון. </w:t>
      </w:r>
    </w:p>
    <w:p w:rsidR="005F5588" w:rsidRPr="003A441B" w:rsidRDefault="00554426" w:rsidP="00CA0FA9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ההנחה של </w:t>
      </w:r>
      <w:r w:rsidRPr="003A441B">
        <w:rPr>
          <w:rFonts w:ascii="David" w:hAnsi="David" w:cs="David"/>
          <w:sz w:val="24"/>
          <w:szCs w:val="24"/>
        </w:rPr>
        <w:t>TOPSIS</w:t>
      </w:r>
      <w:r w:rsidRPr="003A441B">
        <w:rPr>
          <w:rFonts w:ascii="David" w:hAnsi="David" w:cs="David"/>
          <w:sz w:val="24"/>
          <w:szCs w:val="24"/>
          <w:rtl/>
        </w:rPr>
        <w:t xml:space="preserve"> היא שהקריטריונים עולים</w:t>
      </w:r>
      <w:r w:rsidR="00CA0FA9" w:rsidRPr="003A441B">
        <w:rPr>
          <w:rFonts w:ascii="David" w:hAnsi="David" w:cs="David"/>
          <w:sz w:val="24"/>
          <w:szCs w:val="24"/>
          <w:rtl/>
        </w:rPr>
        <w:br/>
      </w:r>
      <w:r w:rsidRPr="003A441B">
        <w:rPr>
          <w:rFonts w:ascii="David" w:hAnsi="David" w:cs="David"/>
          <w:sz w:val="24"/>
          <w:szCs w:val="24"/>
          <w:rtl/>
        </w:rPr>
        <w:t>או יורדים</w:t>
      </w:r>
      <w:r w:rsidR="00AA4F19" w:rsidRPr="003A441B">
        <w:rPr>
          <w:rFonts w:ascii="David" w:hAnsi="David" w:cs="David"/>
          <w:sz w:val="24"/>
          <w:szCs w:val="24"/>
          <w:rtl/>
        </w:rPr>
        <w:t xml:space="preserve"> </w:t>
      </w:r>
      <w:r w:rsidRPr="003A441B">
        <w:rPr>
          <w:rFonts w:ascii="David" w:hAnsi="David" w:cs="David"/>
          <w:sz w:val="24"/>
          <w:szCs w:val="24"/>
          <w:rtl/>
        </w:rPr>
        <w:t xml:space="preserve">באופן מונוטוני. </w:t>
      </w:r>
      <w:r w:rsidR="005F5588" w:rsidRPr="003A441B">
        <w:rPr>
          <w:rFonts w:ascii="David" w:hAnsi="David" w:cs="David"/>
          <w:sz w:val="24"/>
          <w:szCs w:val="24"/>
          <w:rtl/>
        </w:rPr>
        <w:t>הנורמליזציה בדרך כלל</w:t>
      </w:r>
      <w:r w:rsidR="00CA0FA9" w:rsidRPr="003A441B">
        <w:rPr>
          <w:rFonts w:ascii="David" w:hAnsi="David" w:cs="David"/>
          <w:sz w:val="24"/>
          <w:szCs w:val="24"/>
          <w:rtl/>
        </w:rPr>
        <w:br/>
      </w:r>
      <w:r w:rsidR="005F5588" w:rsidRPr="003A441B">
        <w:rPr>
          <w:rFonts w:ascii="David" w:hAnsi="David" w:cs="David"/>
          <w:sz w:val="24"/>
          <w:szCs w:val="24"/>
          <w:rtl/>
        </w:rPr>
        <w:t>נדרשת כאשר הפרמטרים או הקר</w:t>
      </w:r>
      <w:r w:rsidR="00CA0FA9" w:rsidRPr="003A441B">
        <w:rPr>
          <w:rFonts w:ascii="David" w:hAnsi="David" w:cs="David"/>
          <w:sz w:val="24"/>
          <w:szCs w:val="24"/>
          <w:rtl/>
        </w:rPr>
        <w:t>יטריונים</w:t>
      </w:r>
      <w:r w:rsidR="00CA0FA9" w:rsidRPr="003A441B">
        <w:rPr>
          <w:rFonts w:ascii="David" w:hAnsi="David" w:cs="David"/>
          <w:sz w:val="24"/>
          <w:szCs w:val="24"/>
          <w:rtl/>
        </w:rPr>
        <w:br/>
        <w:t>ל</w:t>
      </w:r>
      <w:r w:rsidR="005F5588" w:rsidRPr="003A441B">
        <w:rPr>
          <w:rFonts w:ascii="David" w:hAnsi="David" w:cs="David"/>
          <w:sz w:val="24"/>
          <w:szCs w:val="24"/>
          <w:rtl/>
        </w:rPr>
        <w:t>עיתים קרובות הם במידות לא מתאימות לבעיות</w:t>
      </w:r>
      <w:r w:rsidR="00CA0FA9" w:rsidRPr="003A441B">
        <w:rPr>
          <w:rFonts w:ascii="David" w:hAnsi="David" w:cs="David"/>
          <w:sz w:val="24"/>
          <w:szCs w:val="24"/>
          <w:rtl/>
        </w:rPr>
        <w:br/>
      </w:r>
      <w:r w:rsidR="005F5588" w:rsidRPr="003A441B">
        <w:rPr>
          <w:rFonts w:ascii="David" w:hAnsi="David" w:cs="David"/>
          <w:sz w:val="24"/>
          <w:szCs w:val="24"/>
          <w:rtl/>
        </w:rPr>
        <w:t xml:space="preserve">של קריטריונים מרובים. </w:t>
      </w:r>
    </w:p>
    <w:p w:rsidR="005F5588" w:rsidRPr="003A441B" w:rsidRDefault="005F5588" w:rsidP="00CA0FA9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שיטות פיצוי כמו </w:t>
      </w:r>
      <w:r w:rsidRPr="003A441B">
        <w:rPr>
          <w:rFonts w:ascii="David" w:hAnsi="David" w:cs="David"/>
          <w:sz w:val="24"/>
          <w:szCs w:val="24"/>
        </w:rPr>
        <w:t>TOPSIS</w:t>
      </w:r>
      <w:r w:rsidR="00CA0FA9" w:rsidRPr="003A441B">
        <w:rPr>
          <w:rFonts w:ascii="David" w:hAnsi="David" w:cs="David"/>
          <w:sz w:val="24"/>
          <w:szCs w:val="24"/>
          <w:rtl/>
        </w:rPr>
        <w:t xml:space="preserve"> מאפשרות תמורה בין</w:t>
      </w:r>
      <w:r w:rsidR="00CA0FA9" w:rsidRPr="003A441B">
        <w:rPr>
          <w:rFonts w:ascii="David" w:hAnsi="David" w:cs="David"/>
          <w:sz w:val="24"/>
          <w:szCs w:val="24"/>
          <w:rtl/>
        </w:rPr>
        <w:br/>
      </w:r>
      <w:r w:rsidRPr="003A441B">
        <w:rPr>
          <w:rFonts w:ascii="David" w:hAnsi="David" w:cs="David"/>
          <w:sz w:val="24"/>
          <w:szCs w:val="24"/>
          <w:rtl/>
        </w:rPr>
        <w:t>קריטריונים,</w:t>
      </w:r>
      <w:r w:rsidR="00AA4F19" w:rsidRPr="003A441B">
        <w:rPr>
          <w:rFonts w:ascii="David" w:hAnsi="David" w:cs="David"/>
          <w:sz w:val="24"/>
          <w:szCs w:val="24"/>
          <w:rtl/>
        </w:rPr>
        <w:t xml:space="preserve"> </w:t>
      </w:r>
      <w:r w:rsidR="00CA0FA9" w:rsidRPr="003A441B">
        <w:rPr>
          <w:rFonts w:ascii="David" w:hAnsi="David" w:cs="David"/>
          <w:sz w:val="24"/>
          <w:szCs w:val="24"/>
          <w:rtl/>
        </w:rPr>
        <w:t>כאשר תוצאה גרוע בקריטריון אחד</w:t>
      </w:r>
      <w:r w:rsidR="00CA0FA9" w:rsidRPr="003A441B">
        <w:rPr>
          <w:rFonts w:ascii="David" w:hAnsi="David" w:cs="David"/>
          <w:sz w:val="24"/>
          <w:szCs w:val="24"/>
          <w:rtl/>
        </w:rPr>
        <w:br/>
        <w:t>י</w:t>
      </w:r>
      <w:r w:rsidRPr="003A441B">
        <w:rPr>
          <w:rFonts w:ascii="David" w:hAnsi="David" w:cs="David"/>
          <w:sz w:val="24"/>
          <w:szCs w:val="24"/>
          <w:rtl/>
        </w:rPr>
        <w:t>כולה להישלל על ידי תוצאה טובה בקריטריון אחר.</w:t>
      </w:r>
    </w:p>
    <w:p w:rsidR="005F5588" w:rsidRPr="003A441B" w:rsidRDefault="005F5588" w:rsidP="006D256C">
      <w:pPr>
        <w:spacing w:after="80" w:line="240" w:lineRule="auto"/>
        <w:ind w:right="-426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אופן פעולה זה מספק צורה מציאותית יותר של מודלים מאשר שיטות שאינן מפצות, </w:t>
      </w:r>
      <w:r w:rsidR="00B1173D" w:rsidRPr="003A441B">
        <w:rPr>
          <w:rFonts w:ascii="David" w:hAnsi="David" w:cs="David"/>
          <w:sz w:val="24"/>
          <w:szCs w:val="24"/>
          <w:rtl/>
        </w:rPr>
        <w:t>אשר כוללים או לא כוללים פתרונות ח</w:t>
      </w:r>
      <w:r w:rsidR="006D256C" w:rsidRPr="003A441B">
        <w:rPr>
          <w:rFonts w:ascii="David" w:hAnsi="David" w:cs="David"/>
          <w:sz w:val="24"/>
          <w:szCs w:val="24"/>
          <w:rtl/>
        </w:rPr>
        <w:t xml:space="preserve">לופיים המבוססים על חתכים </w:t>
      </w:r>
      <w:r w:rsidR="00B1173D" w:rsidRPr="003A441B">
        <w:rPr>
          <w:rFonts w:ascii="David" w:hAnsi="David" w:cs="David"/>
          <w:sz w:val="24"/>
          <w:szCs w:val="24"/>
          <w:rtl/>
        </w:rPr>
        <w:t>קשים.</w:t>
      </w:r>
    </w:p>
    <w:p w:rsidR="003179FB" w:rsidRPr="003A441B" w:rsidRDefault="003179FB" w:rsidP="00EE5B58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3179FB" w:rsidRPr="003A441B" w:rsidRDefault="003179FB" w:rsidP="003179FB">
      <w:pPr>
        <w:spacing w:after="80" w:line="240" w:lineRule="auto"/>
        <w:rPr>
          <w:rFonts w:ascii="David" w:hAnsi="David" w:cs="David"/>
          <w:sz w:val="24"/>
          <w:szCs w:val="24"/>
          <w:u w:val="single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אופן פעולה.</w:t>
      </w:r>
    </w:p>
    <w:p w:rsidR="003179FB" w:rsidRPr="003A441B" w:rsidRDefault="003179FB" w:rsidP="00032042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>יצירת מטריצה הערכות המכילה מ-</w:t>
      </w:r>
      <m:oMath>
        <m:r>
          <w:rPr>
            <w:rFonts w:ascii="Cambria Math" w:hAnsi="Cambria Math" w:cs="David"/>
            <w:sz w:val="28"/>
            <w:szCs w:val="28"/>
          </w:rPr>
          <m:t>m</m:t>
        </m:r>
      </m:oMath>
      <w:r w:rsidRPr="003A441B">
        <w:rPr>
          <w:rFonts w:ascii="David" w:hAnsi="David" w:cs="David"/>
          <w:sz w:val="24"/>
          <w:szCs w:val="24"/>
          <w:rtl/>
        </w:rPr>
        <w:t xml:space="preserve"> אלטרנטיבות ו-</w:t>
      </w:r>
      <m:oMath>
        <m:r>
          <w:rPr>
            <w:rFonts w:ascii="Cambria Math" w:hAnsi="Cambria Math" w:cs="David"/>
            <w:sz w:val="28"/>
            <w:szCs w:val="28"/>
          </w:rPr>
          <m:t xml:space="preserve"> n</m:t>
        </m:r>
      </m:oMath>
      <w:r w:rsidRPr="003A441B">
        <w:rPr>
          <w:rFonts w:ascii="David" w:hAnsi="David" w:cs="David"/>
          <w:sz w:val="24"/>
          <w:szCs w:val="24"/>
          <w:rtl/>
        </w:rPr>
        <w:t>קריטריוני</w:t>
      </w:r>
      <w:r w:rsidR="00A47F61" w:rsidRPr="003A441B">
        <w:rPr>
          <w:rFonts w:ascii="David" w:hAnsi="David" w:cs="David"/>
          <w:sz w:val="24"/>
          <w:szCs w:val="24"/>
          <w:rtl/>
        </w:rPr>
        <w:t>ם,</w:t>
      </w:r>
      <w:r w:rsidR="00A47F61" w:rsidRPr="003A441B">
        <w:rPr>
          <w:rFonts w:ascii="David" w:hAnsi="David" w:cs="David"/>
          <w:sz w:val="24"/>
          <w:szCs w:val="24"/>
          <w:rtl/>
        </w:rPr>
        <w:br/>
      </w:r>
      <w:r w:rsidR="00032042" w:rsidRPr="003A441B">
        <w:rPr>
          <w:rFonts w:ascii="David" w:hAnsi="David" w:cs="David"/>
          <w:sz w:val="24"/>
          <w:szCs w:val="24"/>
          <w:rtl/>
        </w:rPr>
        <w:t>עם חיתוך של כל אלטרנטיבה עם קריטריון המוגדר כ-</w:t>
      </w:r>
      <m:oMath>
        <m:sSub>
          <m:sSubPr>
            <m:ctrlPr>
              <w:rPr>
                <w:rFonts w:ascii="Cambria Math" w:hAnsi="Cambria Math" w:cs="David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ij</m:t>
            </m:r>
          </m:sub>
        </m:sSub>
      </m:oMath>
      <w:r w:rsidR="00032042" w:rsidRPr="003A441B">
        <w:rPr>
          <w:rFonts w:ascii="David" w:eastAsiaTheme="minorEastAsia" w:hAnsi="David" w:cs="David"/>
          <w:i/>
          <w:sz w:val="28"/>
          <w:szCs w:val="28"/>
          <w:rtl/>
        </w:rPr>
        <w:t>.</w:t>
      </w:r>
      <w:r w:rsidR="00032042" w:rsidRPr="003A441B">
        <w:rPr>
          <w:rFonts w:ascii="David" w:eastAsiaTheme="minorEastAsia" w:hAnsi="David" w:cs="David"/>
          <w:i/>
          <w:rtl/>
        </w:rPr>
        <w:t xml:space="preserve"> </w:t>
      </w:r>
      <w:r w:rsidR="00032042" w:rsidRPr="003A441B">
        <w:rPr>
          <w:rFonts w:ascii="David" w:eastAsiaTheme="minorEastAsia" w:hAnsi="David" w:cs="David"/>
          <w:i/>
          <w:sz w:val="24"/>
          <w:szCs w:val="24"/>
          <w:rtl/>
        </w:rPr>
        <w:t xml:space="preserve">לכן, יש לנו מטריצה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m×n</m:t>
            </m:r>
          </m:sub>
        </m:sSub>
      </m:oMath>
      <w:r w:rsidR="00032042" w:rsidRPr="003A441B">
        <w:rPr>
          <w:rFonts w:ascii="David" w:hAnsi="David" w:cs="David"/>
          <w:sz w:val="24"/>
          <w:szCs w:val="24"/>
          <w:rtl/>
        </w:rPr>
        <w:t>.</w:t>
      </w:r>
      <w:r w:rsidR="00032042" w:rsidRPr="003A441B">
        <w:rPr>
          <w:rFonts w:ascii="David" w:hAnsi="David" w:cs="David"/>
          <w:sz w:val="24"/>
          <w:szCs w:val="24"/>
          <w:rtl/>
        </w:rPr>
        <w:br/>
      </w:r>
    </w:p>
    <w:p w:rsidR="00032042" w:rsidRPr="003A441B" w:rsidRDefault="000A2301" w:rsidP="000A2301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מנרמלים את המטריצה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m×n</m:t>
            </m:r>
          </m:sub>
        </m:sSub>
      </m:oMath>
      <w:r w:rsidRPr="003A441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6912F4" w:rsidRPr="003A441B">
        <w:rPr>
          <w:rFonts w:ascii="David" w:eastAsiaTheme="minorEastAsia" w:hAnsi="David" w:cs="David"/>
          <w:sz w:val="24"/>
          <w:szCs w:val="24"/>
          <w:rtl/>
        </w:rPr>
        <w:t>ונקבל את מטריצת ההחלטה</w:t>
      </w:r>
      <w:r w:rsidRPr="003A441B">
        <w:rPr>
          <w:rFonts w:ascii="David" w:eastAsiaTheme="minorEastAsia" w:hAnsi="David" w:cs="David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R=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</w:rPr>
              <m:t>m×n</m:t>
            </m:r>
          </m:sub>
        </m:sSub>
      </m:oMath>
      <w:r w:rsidRPr="003A441B">
        <w:rPr>
          <w:rFonts w:ascii="David" w:hAnsi="David" w:cs="David"/>
          <w:sz w:val="24"/>
          <w:szCs w:val="24"/>
          <w:rtl/>
        </w:rPr>
        <w:t xml:space="preserve"> בעזרת הנוסחה: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David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</w:rPr>
                  <m:t>ij</m:t>
                </m:r>
              </m:sub>
            </m:sSub>
            <m:ctrlPr>
              <w:rPr>
                <w:rFonts w:ascii="Cambria Math" w:hAnsi="Cambria Math" w:cs="David"/>
                <w:i/>
                <w:sz w:val="28"/>
                <w:szCs w:val="28"/>
                <w:rtl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  <w:r w:rsidRPr="003A441B">
        <w:rPr>
          <w:rFonts w:ascii="David" w:hAnsi="David" w:cs="David"/>
          <w:sz w:val="24"/>
          <w:szCs w:val="24"/>
          <w:rtl/>
        </w:rPr>
        <w:t>.</w:t>
      </w:r>
      <w:r w:rsidRPr="003A441B">
        <w:rPr>
          <w:rFonts w:ascii="David" w:hAnsi="David" w:cs="David"/>
          <w:sz w:val="24"/>
          <w:szCs w:val="24"/>
          <w:rtl/>
        </w:rPr>
        <w:br/>
      </w:r>
    </w:p>
    <w:p w:rsidR="000A2301" w:rsidRPr="003A441B" w:rsidRDefault="000A2301" w:rsidP="000A2301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>מחשבים את מטריצת ההחלטה המשוקללת ע"י הכפלה של כל תא במטריצה במשקל של כל קריטריון.</w:t>
      </w:r>
      <w:r w:rsidRPr="003A441B">
        <w:rPr>
          <w:rFonts w:ascii="David" w:hAnsi="David" w:cs="David"/>
          <w:sz w:val="24"/>
          <w:szCs w:val="24"/>
          <w:rtl/>
        </w:rPr>
        <w:br/>
      </w:r>
    </w:p>
    <w:p w:rsidR="00BB6BAD" w:rsidRPr="003A441B" w:rsidRDefault="00BB6BAD" w:rsidP="00BB6BAD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>עבור כל עמודה מדרגים את הערך הטוב ביותר והגרוע ביותר:</w:t>
      </w:r>
    </w:p>
    <w:p w:rsidR="00BB6BAD" w:rsidRPr="003A441B" w:rsidRDefault="00BB6BAD" w:rsidP="00BB6BAD">
      <w:pPr>
        <w:pStyle w:val="a3"/>
        <w:numPr>
          <w:ilvl w:val="0"/>
          <w:numId w:val="3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הערך </w:t>
      </w:r>
      <w:r w:rsidRPr="003A441B">
        <w:rPr>
          <w:rFonts w:ascii="David" w:hAnsi="David" w:cs="David"/>
          <w:b/>
          <w:bCs/>
          <w:sz w:val="24"/>
          <w:szCs w:val="24"/>
          <w:rtl/>
        </w:rPr>
        <w:t>המקסימלי</w:t>
      </w:r>
      <w:r w:rsidRPr="003A441B">
        <w:rPr>
          <w:rFonts w:ascii="David" w:hAnsi="David" w:cs="David"/>
          <w:sz w:val="24"/>
          <w:szCs w:val="24"/>
          <w:rtl/>
        </w:rPr>
        <w:t xml:space="preserve"> ביותר בכל עמודה - </w:t>
      </w:r>
      <m:oMath>
        <m:sSubSup>
          <m:sSub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David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David"/>
                <w:sz w:val="28"/>
                <w:szCs w:val="28"/>
              </w:rPr>
              <m:t>+</m:t>
            </m:r>
          </m:sup>
        </m:sSubSup>
      </m:oMath>
      <w:r w:rsidRPr="003A441B">
        <w:rPr>
          <w:rFonts w:ascii="David" w:hAnsi="David" w:cs="David"/>
          <w:sz w:val="24"/>
          <w:szCs w:val="24"/>
          <w:rtl/>
        </w:rPr>
        <w:t>.</w:t>
      </w:r>
    </w:p>
    <w:p w:rsidR="00BB6BAD" w:rsidRPr="003A441B" w:rsidRDefault="00BB6BAD" w:rsidP="00BB6BAD">
      <w:pPr>
        <w:pStyle w:val="a3"/>
        <w:numPr>
          <w:ilvl w:val="0"/>
          <w:numId w:val="3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הערך </w:t>
      </w:r>
      <w:r w:rsidRPr="003A441B">
        <w:rPr>
          <w:rFonts w:ascii="David" w:hAnsi="David" w:cs="David"/>
          <w:b/>
          <w:bCs/>
          <w:sz w:val="24"/>
          <w:szCs w:val="24"/>
          <w:rtl/>
        </w:rPr>
        <w:t>המינימלי</w:t>
      </w:r>
      <w:r w:rsidRPr="003A441B">
        <w:rPr>
          <w:rFonts w:ascii="David" w:hAnsi="David" w:cs="David"/>
          <w:sz w:val="24"/>
          <w:szCs w:val="24"/>
          <w:rtl/>
        </w:rPr>
        <w:t xml:space="preserve"> ביותר בכל עמודה - </w:t>
      </w:r>
      <m:oMath>
        <m:sSubSup>
          <m:sSub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David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David"/>
                <w:sz w:val="28"/>
                <w:szCs w:val="28"/>
              </w:rPr>
              <m:t>-</m:t>
            </m:r>
          </m:sup>
        </m:sSubSup>
      </m:oMath>
      <w:r w:rsidR="00FB5A39" w:rsidRPr="003A441B">
        <w:rPr>
          <w:rFonts w:ascii="David" w:hAnsi="David" w:cs="David"/>
          <w:sz w:val="24"/>
          <w:szCs w:val="24"/>
          <w:rtl/>
        </w:rPr>
        <w:t>.</w:t>
      </w:r>
      <w:r w:rsidRPr="003A441B">
        <w:rPr>
          <w:rFonts w:ascii="David" w:hAnsi="David" w:cs="David"/>
          <w:sz w:val="24"/>
          <w:szCs w:val="24"/>
          <w:rtl/>
        </w:rPr>
        <w:br/>
      </w:r>
    </w:p>
    <w:p w:rsidR="00BB6BAD" w:rsidRPr="003A441B" w:rsidRDefault="00AA4F19" w:rsidP="00BA6F07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מחשבים את המרחק הגיאומטרי (אוקלידי) בין כל קריטריון </w:t>
      </w:r>
      <w:r w:rsidR="00BA6F07" w:rsidRPr="003A441B">
        <w:rPr>
          <w:rFonts w:ascii="David" w:hAnsi="David" w:cs="David"/>
          <w:sz w:val="24"/>
          <w:szCs w:val="24"/>
          <w:rtl/>
        </w:rPr>
        <w:t xml:space="preserve">לבין כל חלופה על ידי הנוסחאות: </w:t>
      </w:r>
      <m:oMath>
        <m:sSubSup>
          <m:sSub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David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David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David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David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David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BA6F07" w:rsidRPr="003A441B">
        <w:rPr>
          <w:rFonts w:ascii="David" w:hAnsi="David" w:cs="David"/>
          <w:sz w:val="24"/>
          <w:szCs w:val="24"/>
          <w:rtl/>
        </w:rPr>
        <w:t xml:space="preserve">; </w:t>
      </w:r>
      <m:oMath>
        <m:sSubSup>
          <m:sSub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David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David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David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David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David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-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BA6F07" w:rsidRPr="003A441B">
        <w:rPr>
          <w:rFonts w:ascii="David" w:hAnsi="David" w:cs="David"/>
          <w:sz w:val="24"/>
          <w:szCs w:val="24"/>
          <w:rtl/>
        </w:rPr>
        <w:t>.</w:t>
      </w:r>
      <w:r w:rsidR="00245D04" w:rsidRPr="003A441B">
        <w:rPr>
          <w:rFonts w:ascii="David" w:hAnsi="David" w:cs="David"/>
          <w:sz w:val="24"/>
          <w:szCs w:val="24"/>
          <w:rtl/>
        </w:rPr>
        <w:br/>
      </w:r>
    </w:p>
    <w:p w:rsidR="00245D04" w:rsidRPr="003A441B" w:rsidRDefault="00245D04" w:rsidP="00245D04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מחשבים את </w:t>
      </w:r>
      <w:proofErr w:type="spellStart"/>
      <w:r w:rsidRPr="003A441B">
        <w:rPr>
          <w:rFonts w:ascii="David" w:hAnsi="David" w:cs="David"/>
          <w:sz w:val="24"/>
          <w:szCs w:val="24"/>
          <w:rtl/>
        </w:rPr>
        <w:t>הדימיון</w:t>
      </w:r>
      <w:proofErr w:type="spellEnd"/>
      <w:r w:rsidRPr="003A441B">
        <w:rPr>
          <w:rFonts w:ascii="David" w:hAnsi="David" w:cs="David"/>
          <w:sz w:val="24"/>
          <w:szCs w:val="24"/>
          <w:rtl/>
        </w:rPr>
        <w:t xml:space="preserve"> למצב הגרוע ביותר על ידי הנוסחה: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David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David"/>
                    <w:sz w:val="28"/>
                    <w:szCs w:val="28"/>
                  </w:rPr>
                  <m:t>-</m:t>
                </m:r>
              </m:sup>
            </m:sSubSup>
            <m:ctrlPr>
              <w:rPr>
                <w:rFonts w:ascii="Cambria Math" w:hAnsi="Cambria Math" w:cs="David"/>
                <w:i/>
                <w:sz w:val="24"/>
                <w:szCs w:val="24"/>
                <w:rtl/>
              </w:rPr>
            </m:ctrlPr>
          </m:num>
          <m:den>
            <m:sSubSup>
              <m:sSub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 w:cs="David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-</m:t>
                </m:r>
              </m:sup>
            </m:sSubSup>
          </m:den>
        </m:f>
      </m:oMath>
      <w:r w:rsidR="00935B84" w:rsidRPr="003A441B">
        <w:rPr>
          <w:rFonts w:ascii="David" w:hAnsi="David" w:cs="David"/>
          <w:sz w:val="24"/>
          <w:szCs w:val="24"/>
          <w:rtl/>
        </w:rPr>
        <w:t>.</w:t>
      </w:r>
      <w:r w:rsidR="00935B84" w:rsidRPr="003A441B">
        <w:rPr>
          <w:rFonts w:ascii="David" w:hAnsi="David" w:cs="David"/>
          <w:sz w:val="24"/>
          <w:szCs w:val="24"/>
          <w:rtl/>
        </w:rPr>
        <w:br/>
      </w:r>
    </w:p>
    <w:p w:rsidR="00935B84" w:rsidRPr="003A441B" w:rsidRDefault="00935B84" w:rsidP="00245D04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>מדרגים באופן סופי לפי הערך שקיבלנו ב-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</m:t>
            </m:r>
          </m:sub>
        </m:sSub>
      </m:oMath>
      <w:r w:rsidRPr="003A441B">
        <w:rPr>
          <w:rFonts w:ascii="David" w:eastAsiaTheme="minorEastAsia" w:hAnsi="David" w:cs="David"/>
          <w:sz w:val="24"/>
          <w:szCs w:val="24"/>
          <w:rtl/>
        </w:rPr>
        <w:t xml:space="preserve"> מהגבוה לנמוך. </w:t>
      </w:r>
    </w:p>
    <w:p w:rsidR="00B575A8" w:rsidRPr="003A441B" w:rsidRDefault="00B575A8" w:rsidP="00B575A8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B575A8" w:rsidRPr="003A441B" w:rsidRDefault="008728CC" w:rsidP="00B575A8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שימוש באלגוריתם.</w:t>
      </w:r>
    </w:p>
    <w:p w:rsidR="007009B6" w:rsidRPr="003A441B" w:rsidRDefault="008728CC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בבעיה שלנו, נוכל להשתמש באלגוריתם </w:t>
      </w:r>
      <w:r w:rsidRPr="003A441B">
        <w:rPr>
          <w:rFonts w:ascii="David" w:hAnsi="David" w:cs="David"/>
          <w:sz w:val="24"/>
          <w:szCs w:val="24"/>
        </w:rPr>
        <w:t>TOPSIS</w:t>
      </w:r>
      <w:r w:rsidRPr="003A441B">
        <w:rPr>
          <w:rFonts w:ascii="David" w:hAnsi="David" w:cs="David"/>
          <w:sz w:val="24"/>
          <w:szCs w:val="24"/>
          <w:rtl/>
        </w:rPr>
        <w:t xml:space="preserve"> באופן הבא:</w:t>
      </w:r>
    </w:p>
    <w:p w:rsidR="007009B6" w:rsidRPr="003A441B" w:rsidRDefault="008728CC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>ניצור מטריצת הערכות עבור כל פלאפון</w:t>
      </w:r>
      <w:r w:rsidR="0098511B" w:rsidRPr="003A441B">
        <w:rPr>
          <w:rFonts w:ascii="David" w:hAnsi="David" w:cs="David"/>
          <w:sz w:val="24"/>
          <w:szCs w:val="24"/>
          <w:rtl/>
        </w:rPr>
        <w:t xml:space="preserve"> שבמסד הנתונים</w:t>
      </w:r>
      <w:r w:rsidRPr="003A441B">
        <w:rPr>
          <w:rFonts w:ascii="David" w:hAnsi="David" w:cs="David"/>
          <w:sz w:val="24"/>
          <w:szCs w:val="24"/>
          <w:rtl/>
        </w:rPr>
        <w:t xml:space="preserve"> לפי 28 קריטריונים המתא</w:t>
      </w:r>
      <w:r w:rsidR="007009B6" w:rsidRPr="003A441B">
        <w:rPr>
          <w:rFonts w:ascii="David" w:hAnsi="David" w:cs="David"/>
          <w:sz w:val="24"/>
          <w:szCs w:val="24"/>
          <w:rtl/>
        </w:rPr>
        <w:t>רים כל אחד.</w:t>
      </w:r>
    </w:p>
    <w:p w:rsidR="007009B6" w:rsidRPr="003A441B" w:rsidRDefault="008728CC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lastRenderedPageBreak/>
        <w:t xml:space="preserve">ננרמל את המטריצה ונקבל מטריצת החלטה, אותה נשקלל על מנת לקבל מטריצת החלטה משוקללת. </w:t>
      </w:r>
    </w:p>
    <w:p w:rsidR="007009B6" w:rsidRPr="003A441B" w:rsidRDefault="007009B6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נמצא את הערך המינימלי והמקסימלי בכל עמודה ונחשב את המרחק האוקלידי בין כל קריטריון לבין כל פלאפון ואת </w:t>
      </w:r>
      <w:proofErr w:type="spellStart"/>
      <w:r w:rsidRPr="003A441B">
        <w:rPr>
          <w:rFonts w:ascii="David" w:hAnsi="David" w:cs="David"/>
          <w:sz w:val="24"/>
          <w:szCs w:val="24"/>
          <w:rtl/>
        </w:rPr>
        <w:t>הדימיון</w:t>
      </w:r>
      <w:proofErr w:type="spellEnd"/>
      <w:r w:rsidRPr="003A441B">
        <w:rPr>
          <w:rFonts w:ascii="David" w:hAnsi="David" w:cs="David"/>
          <w:sz w:val="24"/>
          <w:szCs w:val="24"/>
          <w:rtl/>
        </w:rPr>
        <w:t xml:space="preserve"> למצב הגרוע ביותר.</w:t>
      </w:r>
    </w:p>
    <w:p w:rsidR="008728CC" w:rsidRPr="003A441B" w:rsidRDefault="007009B6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>לבסוף, נדרג באופן סופי את הערכים מהגבוה הנמוך ונבחר בערך הגבוה ביותר.</w:t>
      </w:r>
    </w:p>
    <w:p w:rsidR="007009B6" w:rsidRPr="003A441B" w:rsidRDefault="007009B6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7009B6" w:rsidRPr="003A441B" w:rsidRDefault="007009B6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>פעולה זו תבטיח את מציאת הפלאפון הכי טוב בהינתן הקריטריונים שבח</w:t>
      </w:r>
      <w:r w:rsidR="008F2873" w:rsidRPr="003A441B">
        <w:rPr>
          <w:rFonts w:ascii="David" w:hAnsi="David" w:cs="David"/>
          <w:sz w:val="24"/>
          <w:szCs w:val="24"/>
          <w:rtl/>
        </w:rPr>
        <w:t>ר</w:t>
      </w:r>
      <w:r w:rsidRPr="003A441B">
        <w:rPr>
          <w:rFonts w:ascii="David" w:hAnsi="David" w:cs="David"/>
          <w:sz w:val="24"/>
          <w:szCs w:val="24"/>
          <w:rtl/>
        </w:rPr>
        <w:t xml:space="preserve">נו. </w:t>
      </w: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7009B6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A47F61" w:rsidRPr="003A441B" w:rsidRDefault="00A47F61" w:rsidP="00A47F61">
      <w:pPr>
        <w:spacing w:after="80" w:line="240" w:lineRule="auto"/>
        <w:jc w:val="center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שיטת דירוג </w:t>
      </w:r>
      <w:r w:rsidRPr="003A441B">
        <w:rPr>
          <w:rFonts w:ascii="David" w:hAnsi="David" w:cs="David"/>
          <w:b/>
          <w:bCs/>
          <w:sz w:val="24"/>
          <w:szCs w:val="24"/>
          <w:u w:val="single"/>
        </w:rPr>
        <w:t>BORDA</w:t>
      </w:r>
      <w:r w:rsidRPr="003A441B">
        <w:rPr>
          <w:rFonts w:ascii="David" w:hAnsi="David" w:cs="David"/>
          <w:b/>
          <w:bCs/>
          <w:sz w:val="24"/>
          <w:szCs w:val="24"/>
          <w:u w:val="single"/>
          <w:rtl/>
        </w:rPr>
        <w:t>.</w:t>
      </w:r>
    </w:p>
    <w:p w:rsidR="005A1BF0" w:rsidRPr="003A441B" w:rsidRDefault="005A1BF0" w:rsidP="005A1BF0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5A1BF0" w:rsidRPr="003A441B" w:rsidRDefault="005A1BF0" w:rsidP="005A1BF0">
      <w:pPr>
        <w:spacing w:after="80" w:line="240" w:lineRule="auto"/>
        <w:rPr>
          <w:rFonts w:ascii="David" w:hAnsi="David" w:cs="David"/>
          <w:sz w:val="24"/>
          <w:szCs w:val="24"/>
          <w:u w:val="single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סקירה כללית.</w:t>
      </w:r>
    </w:p>
    <w:p w:rsidR="005A1BF0" w:rsidRPr="003A441B" w:rsidRDefault="005A1BF0" w:rsidP="005A1BF0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שיטת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 xml:space="preserve"> היא שיטה לדירוג פרויקטים ומערכות, המבוצע על ידי הקצאת נקודות אשר מ</w:t>
      </w:r>
      <w:r w:rsidR="00AB15DA" w:rsidRPr="003A441B">
        <w:rPr>
          <w:rFonts w:ascii="David" w:hAnsi="David" w:cs="David"/>
          <w:sz w:val="24"/>
          <w:szCs w:val="24"/>
          <w:rtl/>
        </w:rPr>
        <w:t xml:space="preserve">תקבלות על פי דעה של אנשי מקצוע. </w:t>
      </w:r>
      <w:r w:rsidR="00AB15DA" w:rsidRPr="003A441B">
        <w:rPr>
          <w:rFonts w:ascii="David" w:hAnsi="David" w:cs="David"/>
          <w:sz w:val="24"/>
          <w:szCs w:val="24"/>
        </w:rPr>
        <w:t>BORDA</w:t>
      </w:r>
      <w:r w:rsidR="00AB15DA" w:rsidRPr="003A441B">
        <w:rPr>
          <w:rFonts w:ascii="David" w:hAnsi="David" w:cs="David"/>
          <w:sz w:val="24"/>
          <w:szCs w:val="24"/>
          <w:rtl/>
        </w:rPr>
        <w:t xml:space="preserve"> היא משפחה של שיטות בחירה של מנצח יחיד, שבהן הבוחרים מדרגים אופציות או מועמדים לפי סדר עדיפויות. </w:t>
      </w:r>
    </w:p>
    <w:p w:rsidR="00AB15DA" w:rsidRPr="003A441B" w:rsidRDefault="00AB15DA" w:rsidP="00AB15DA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שיטת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 xml:space="preserve"> קובעת את הזוכה בבחירות על ידי מתן פתק לכל מועמד, מספר נקודות המתאימות למספר המועמדים המדורגים נמוך יותר. לאחר שכל הקולות נספרים, האופציה או המועמד שקיבל את מרבית הנקודות – נבחר כמנצח.</w:t>
      </w:r>
    </w:p>
    <w:p w:rsidR="00AB15DA" w:rsidRPr="003A441B" w:rsidRDefault="00AB15DA" w:rsidP="00AB15DA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שיטה זו נועדה לבחור באופציות או במועמדים מקובלים, ולאו דווקא באלה העדיפים על פי הרוב, ולכן היא מתוארת לעיתים קרובות כמערכת הצבעה המבוססת על קונצנזוס ולא על רודנות. </w:t>
      </w:r>
    </w:p>
    <w:p w:rsidR="003018FA" w:rsidRPr="003A441B" w:rsidRDefault="003018FA" w:rsidP="005A1BF0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27741D" w:rsidRPr="003A441B" w:rsidRDefault="0027741D" w:rsidP="005A1BF0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אופן פעולה.</w:t>
      </w:r>
    </w:p>
    <w:p w:rsidR="00131BD5" w:rsidRPr="003A441B" w:rsidRDefault="0027741D" w:rsidP="0027741D">
      <w:pPr>
        <w:pStyle w:val="a3"/>
        <w:numPr>
          <w:ilvl w:val="0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נקודות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>:</w:t>
      </w:r>
    </w:p>
    <w:p w:rsidR="0027741D" w:rsidRPr="003A441B" w:rsidRDefault="0027741D" w:rsidP="0027741D">
      <w:pPr>
        <w:pStyle w:val="a3"/>
        <w:numPr>
          <w:ilvl w:val="1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נתונים </w:t>
      </w:r>
      <m:oMath>
        <m:r>
          <w:rPr>
            <w:rFonts w:ascii="Cambria Math" w:hAnsi="Cambria Math" w:cs="David"/>
            <w:sz w:val="28"/>
            <w:szCs w:val="28"/>
          </w:rPr>
          <m:t>N</m:t>
        </m:r>
      </m:oMath>
      <w:r w:rsidRPr="003A441B">
        <w:rPr>
          <w:rFonts w:ascii="David" w:hAnsi="David" w:cs="David"/>
          <w:sz w:val="24"/>
          <w:szCs w:val="24"/>
          <w:rtl/>
        </w:rPr>
        <w:t xml:space="preserve"> פרויקטים וקיימים </w:t>
      </w:r>
      <m:oMath>
        <m:r>
          <w:rPr>
            <w:rFonts w:ascii="Cambria Math" w:hAnsi="Cambria Math" w:cs="David"/>
            <w:sz w:val="28"/>
            <w:szCs w:val="28"/>
          </w:rPr>
          <m:t>K</m:t>
        </m:r>
      </m:oMath>
      <w:r w:rsidRPr="003A441B">
        <w:rPr>
          <w:rFonts w:ascii="David" w:hAnsi="David" w:cs="David"/>
          <w:sz w:val="24"/>
          <w:szCs w:val="24"/>
          <w:rtl/>
        </w:rPr>
        <w:t xml:space="preserve"> מומחים.</w:t>
      </w:r>
    </w:p>
    <w:p w:rsidR="0027741D" w:rsidRPr="003A441B" w:rsidRDefault="0027741D" w:rsidP="00163DCB">
      <w:pPr>
        <w:pStyle w:val="a3"/>
        <w:numPr>
          <w:ilvl w:val="1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lastRenderedPageBreak/>
        <w:t xml:space="preserve">כל מומחה מדרג את הפרויקטים ונותן נקודות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ik</m:t>
            </m:r>
          </m:sub>
        </m:sSub>
      </m:oMath>
      <w:r w:rsidRPr="003A441B">
        <w:rPr>
          <w:rFonts w:ascii="David" w:hAnsi="David" w:cs="David"/>
          <w:sz w:val="24"/>
          <w:szCs w:val="24"/>
          <w:rtl/>
        </w:rPr>
        <w:t xml:space="preserve"> </w:t>
      </w:r>
      <w:r w:rsidR="00163DCB" w:rsidRPr="003A441B">
        <w:rPr>
          <w:rFonts w:ascii="David" w:hAnsi="David" w:cs="David"/>
          <w:sz w:val="24"/>
          <w:szCs w:val="24"/>
          <w:rtl/>
        </w:rPr>
        <w:t xml:space="preserve">לכל פרויקט. </w:t>
      </w:r>
      <w:r w:rsidR="00163DCB" w:rsidRPr="003A441B">
        <w:rPr>
          <w:rFonts w:ascii="David" w:hAnsi="David" w:cs="David"/>
          <w:sz w:val="24"/>
          <w:szCs w:val="24"/>
          <w:rtl/>
        </w:rPr>
        <w:br/>
        <w:t xml:space="preserve">הפרויקט הטוב ביותר מקבל </w:t>
      </w:r>
      <m:oMath>
        <m:r>
          <w:rPr>
            <w:rFonts w:ascii="Cambria Math" w:hAnsi="Cambria Math" w:cs="David"/>
            <w:sz w:val="28"/>
            <w:szCs w:val="28"/>
          </w:rPr>
          <m:t>N</m:t>
        </m:r>
        <m:r>
          <w:rPr>
            <w:rFonts w:ascii="Cambria Math" w:hAnsi="Cambria Math" w:cs="David"/>
            <w:sz w:val="24"/>
            <w:szCs w:val="24"/>
          </w:rPr>
          <m:t>-1</m:t>
        </m:r>
      </m:oMath>
      <w:r w:rsidR="00163DCB" w:rsidRPr="003A441B">
        <w:rPr>
          <w:rFonts w:ascii="David" w:eastAsiaTheme="minorEastAsia" w:hAnsi="David" w:cs="David"/>
          <w:sz w:val="24"/>
          <w:szCs w:val="24"/>
          <w:rtl/>
        </w:rPr>
        <w:t xml:space="preserve"> נקודות;</w:t>
      </w:r>
      <w:r w:rsidR="00163DCB" w:rsidRPr="003A441B">
        <w:rPr>
          <w:rFonts w:ascii="David" w:eastAsiaTheme="minorEastAsia" w:hAnsi="David" w:cs="David"/>
          <w:sz w:val="24"/>
          <w:szCs w:val="24"/>
          <w:rtl/>
        </w:rPr>
        <w:br/>
        <w:t>הפרויקט הגרוע ביותר מקבל 0 נקודות.</w:t>
      </w:r>
    </w:p>
    <w:p w:rsidR="00163DCB" w:rsidRPr="003A441B" w:rsidRDefault="00163DCB" w:rsidP="00163DCB">
      <w:pPr>
        <w:pStyle w:val="a3"/>
        <w:numPr>
          <w:ilvl w:val="1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eastAsiaTheme="minorEastAsia" w:hAnsi="David" w:cs="David"/>
          <w:sz w:val="24"/>
          <w:szCs w:val="24"/>
          <w:rtl/>
        </w:rPr>
        <w:t>הפרויקט הזוכה הוא הפרויקט</w:t>
      </w:r>
      <w:r w:rsidR="00705EAF" w:rsidRPr="003A441B">
        <w:rPr>
          <w:rFonts w:ascii="David" w:eastAsiaTheme="minorEastAsia" w:hAnsi="David" w:cs="David"/>
          <w:sz w:val="24"/>
          <w:szCs w:val="24"/>
          <w:rtl/>
        </w:rPr>
        <w:t xml:space="preserve"> שמקבל את כמות הנקודות המקסימלי</w:t>
      </w:r>
      <w:r w:rsidRPr="003A441B">
        <w:rPr>
          <w:rFonts w:ascii="David" w:eastAsiaTheme="minorEastAsia" w:hAnsi="David" w:cs="David"/>
          <w:sz w:val="24"/>
          <w:szCs w:val="24"/>
          <w:rtl/>
        </w:rPr>
        <w:t>ת.</w:t>
      </w:r>
    </w:p>
    <w:p w:rsidR="00163DCB" w:rsidRPr="003A441B" w:rsidRDefault="00163DCB" w:rsidP="00163DCB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163DCB" w:rsidRPr="003A441B" w:rsidRDefault="00163DCB" w:rsidP="00163DCB">
      <w:pPr>
        <w:pStyle w:val="a3"/>
        <w:numPr>
          <w:ilvl w:val="0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ספירת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>:</w:t>
      </w:r>
    </w:p>
    <w:p w:rsidR="008B7460" w:rsidRPr="003A441B" w:rsidRDefault="00EE6A13" w:rsidP="008B7460">
      <w:pPr>
        <w:pStyle w:val="a3"/>
        <w:numPr>
          <w:ilvl w:val="1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ספירת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 xml:space="preserve"> היא ספירה של סכום הנקודות שניתנות לכל פרויקט.</w:t>
      </w:r>
    </w:p>
    <w:p w:rsidR="00EE6A13" w:rsidRPr="003A441B" w:rsidRDefault="00EE6A13" w:rsidP="00EE6A13">
      <w:pPr>
        <w:pStyle w:val="a3"/>
        <w:numPr>
          <w:ilvl w:val="1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>החישוב מתבצע על יד הנוסחה הבאה:</w:t>
      </w:r>
      <w:r w:rsidRPr="003A441B">
        <w:rPr>
          <w:rFonts w:ascii="David" w:hAnsi="David" w:cs="David"/>
          <w:sz w:val="24"/>
          <w:szCs w:val="24"/>
          <w:rtl/>
        </w:rPr>
        <w:br/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David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iK</m:t>
                    </m:r>
                  </m:sub>
                </m:sSub>
              </m:e>
            </m:d>
            <m:r>
              <w:rPr>
                <w:rFonts w:ascii="Cambria Math" w:hAnsi="Cambria Math" w:cs="David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 w:cs="David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i2</m:t>
                    </m:r>
                  </m:sub>
                </m:sSub>
              </m:e>
            </m:d>
            <m:r>
              <w:rPr>
                <w:rFonts w:ascii="Cambria Math" w:hAnsi="Cambria Math" w:cs="David"/>
                <w:sz w:val="28"/>
                <w:szCs w:val="28"/>
              </w:rPr>
              <m:t>+…</m:t>
            </m:r>
          </m:e>
        </m:nary>
      </m:oMath>
      <w:r w:rsidRPr="003A441B">
        <w:rPr>
          <w:rFonts w:ascii="David" w:hAnsi="David" w:cs="David"/>
          <w:sz w:val="24"/>
          <w:szCs w:val="24"/>
          <w:rtl/>
        </w:rPr>
        <w:t xml:space="preserve"> ,כאשר: </w:t>
      </w:r>
    </w:p>
    <w:p w:rsidR="00EE6A13" w:rsidRPr="003A441B" w:rsidRDefault="00EE6A13" w:rsidP="00EE6A13">
      <w:pPr>
        <w:pStyle w:val="a3"/>
        <w:numPr>
          <w:ilvl w:val="2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8"/>
            <w:szCs w:val="28"/>
          </w:rPr>
          <m:t>K</m:t>
        </m:r>
      </m:oMath>
      <w:r w:rsidRPr="003A441B">
        <w:rPr>
          <w:rFonts w:ascii="David" w:hAnsi="David" w:cs="David"/>
          <w:sz w:val="24"/>
          <w:szCs w:val="24"/>
          <w:rtl/>
        </w:rPr>
        <w:t xml:space="preserve"> – מספר המומחים.</w:t>
      </w:r>
    </w:p>
    <w:p w:rsidR="00EE6A13" w:rsidRPr="003A441B" w:rsidRDefault="00EE6A13" w:rsidP="00EE6A13">
      <w:pPr>
        <w:pStyle w:val="a3"/>
        <w:numPr>
          <w:ilvl w:val="2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8"/>
            <w:szCs w:val="28"/>
          </w:rPr>
          <m:t>N</m:t>
        </m:r>
      </m:oMath>
      <w:r w:rsidRPr="003A441B">
        <w:rPr>
          <w:rFonts w:ascii="David" w:eastAsiaTheme="minorEastAsia" w:hAnsi="David" w:cs="David"/>
          <w:sz w:val="24"/>
          <w:szCs w:val="24"/>
          <w:rtl/>
        </w:rPr>
        <w:t xml:space="preserve"> – מספר הפרויקטים.</w:t>
      </w:r>
    </w:p>
    <w:p w:rsidR="00EE6A13" w:rsidRPr="003A441B" w:rsidRDefault="00D40C3D" w:rsidP="00EE6A13">
      <w:pPr>
        <w:pStyle w:val="a3"/>
        <w:numPr>
          <w:ilvl w:val="2"/>
          <w:numId w:val="5"/>
        </w:numPr>
        <w:spacing w:after="80" w:line="240" w:lineRule="auto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iK</m:t>
            </m:r>
          </m:sub>
        </m:sSub>
      </m:oMath>
      <w:r w:rsidR="00EE6A13" w:rsidRPr="003A441B">
        <w:rPr>
          <w:rFonts w:ascii="David" w:hAnsi="David" w:cs="David"/>
          <w:sz w:val="24"/>
          <w:szCs w:val="24"/>
          <w:rtl/>
        </w:rPr>
        <w:t xml:space="preserve"> – נקודות </w:t>
      </w:r>
      <w:r w:rsidR="00EE6A13" w:rsidRPr="003A441B">
        <w:rPr>
          <w:rFonts w:ascii="David" w:hAnsi="David" w:cs="David"/>
          <w:sz w:val="24"/>
          <w:szCs w:val="24"/>
        </w:rPr>
        <w:t>BORDA</w:t>
      </w:r>
      <w:r w:rsidR="00EE6A13" w:rsidRPr="003A441B">
        <w:rPr>
          <w:rFonts w:ascii="David" w:hAnsi="David" w:cs="David"/>
          <w:sz w:val="24"/>
          <w:szCs w:val="24"/>
          <w:rtl/>
        </w:rPr>
        <w:t xml:space="preserve"> הניתנות לפרויקט </w:t>
      </w:r>
      <m:oMath>
        <m:r>
          <w:rPr>
            <w:rFonts w:ascii="Cambria Math" w:hAnsi="Cambria Math" w:cs="David"/>
            <w:sz w:val="28"/>
            <w:szCs w:val="28"/>
          </w:rPr>
          <m:t>i</m:t>
        </m:r>
      </m:oMath>
      <w:r w:rsidR="00EE6A13" w:rsidRPr="003A441B">
        <w:rPr>
          <w:rFonts w:ascii="David" w:hAnsi="David" w:cs="David"/>
          <w:sz w:val="24"/>
          <w:szCs w:val="24"/>
          <w:rtl/>
        </w:rPr>
        <w:t xml:space="preserve"> שניתנו על ידי מומחה </w:t>
      </w:r>
      <m:oMath>
        <m:r>
          <w:rPr>
            <w:rFonts w:ascii="Cambria Math" w:hAnsi="Cambria Math" w:cs="David"/>
            <w:sz w:val="28"/>
            <w:szCs w:val="28"/>
          </w:rPr>
          <m:t>K</m:t>
        </m:r>
      </m:oMath>
      <w:r w:rsidR="00EE6A13" w:rsidRPr="003A441B">
        <w:rPr>
          <w:rFonts w:ascii="David" w:hAnsi="David" w:cs="David"/>
          <w:sz w:val="24"/>
          <w:szCs w:val="24"/>
          <w:rtl/>
        </w:rPr>
        <w:t>.</w:t>
      </w:r>
    </w:p>
    <w:p w:rsidR="004B517F" w:rsidRPr="003A441B" w:rsidRDefault="004B517F" w:rsidP="00EE6A13">
      <w:pPr>
        <w:spacing w:after="80" w:line="24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EE6A13" w:rsidRPr="003A441B" w:rsidRDefault="004B517F" w:rsidP="00EE6A13">
      <w:pPr>
        <w:spacing w:after="80" w:line="240" w:lineRule="auto"/>
        <w:rPr>
          <w:rFonts w:ascii="David" w:hAnsi="David" w:cs="David"/>
          <w:sz w:val="24"/>
          <w:szCs w:val="24"/>
          <w:u w:val="single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הערות.</w:t>
      </w:r>
    </w:p>
    <w:p w:rsidR="004B517F" w:rsidRPr="003A441B" w:rsidRDefault="004B517F" w:rsidP="004B517F">
      <w:pPr>
        <w:pStyle w:val="a3"/>
        <w:numPr>
          <w:ilvl w:val="0"/>
          <w:numId w:val="6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דירוג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 xml:space="preserve"> לפרויקט נתון הוא מספר הפרויקטים האחרים שהם קריטיים יותר. </w:t>
      </w:r>
    </w:p>
    <w:p w:rsidR="004B517F" w:rsidRPr="003A441B" w:rsidRDefault="004B517F" w:rsidP="004B517F">
      <w:pPr>
        <w:pStyle w:val="a3"/>
        <w:numPr>
          <w:ilvl w:val="0"/>
          <w:numId w:val="6"/>
        </w:numPr>
        <w:spacing w:after="80" w:line="240" w:lineRule="auto"/>
        <w:rPr>
          <w:rFonts w:ascii="David" w:hAnsi="David" w:cs="David"/>
          <w:sz w:val="24"/>
          <w:szCs w:val="24"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דירוג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 xml:space="preserve"> לפרויקט </w:t>
      </w:r>
      <m:oMath>
        <m:r>
          <w:rPr>
            <w:rFonts w:ascii="Cambria Math" w:hAnsi="Cambria Math" w:cs="David"/>
            <w:sz w:val="28"/>
            <w:szCs w:val="28"/>
          </w:rPr>
          <m:t>i</m:t>
        </m:r>
      </m:oMath>
      <w:r w:rsidRPr="003A441B">
        <w:rPr>
          <w:rFonts w:ascii="David" w:eastAsiaTheme="minorEastAsia" w:hAnsi="David" w:cs="David"/>
          <w:sz w:val="24"/>
          <w:szCs w:val="24"/>
          <w:rtl/>
        </w:rPr>
        <w:t xml:space="preserve"> מראה על מספר הפרויקטים </w:t>
      </w:r>
      <w:r w:rsidRPr="003A441B">
        <w:rPr>
          <w:rFonts w:ascii="David" w:eastAsiaTheme="minorEastAsia" w:hAnsi="David" w:cs="David"/>
          <w:b/>
          <w:bCs/>
          <w:sz w:val="24"/>
          <w:szCs w:val="24"/>
          <w:rtl/>
        </w:rPr>
        <w:t>שהם טובים יותר</w:t>
      </w:r>
      <w:r w:rsidRPr="003A441B">
        <w:rPr>
          <w:rFonts w:ascii="David" w:eastAsiaTheme="minorEastAsia" w:hAnsi="David" w:cs="David"/>
          <w:sz w:val="24"/>
          <w:szCs w:val="24"/>
          <w:rtl/>
        </w:rPr>
        <w:t xml:space="preserve"> מפרויקט </w:t>
      </w:r>
      <w:r w:rsidRPr="003A441B">
        <w:rPr>
          <w:rFonts w:ascii="David" w:hAnsi="David" w:cs="David"/>
          <w:sz w:val="24"/>
          <w:szCs w:val="24"/>
          <w:rtl/>
        </w:rPr>
        <w:t>זה.</w:t>
      </w:r>
    </w:p>
    <w:p w:rsidR="004B517F" w:rsidRPr="003A441B" w:rsidRDefault="004B517F" w:rsidP="004B517F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4B517F" w:rsidRPr="003A441B" w:rsidRDefault="00EC36F6" w:rsidP="004B517F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שימוש באלגוריתם.</w:t>
      </w:r>
    </w:p>
    <w:p w:rsidR="00EC36F6" w:rsidRPr="003A441B" w:rsidRDefault="0098511B" w:rsidP="004B517F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בבעיה שלנו, נוכל להשתמש בשיטה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 xml:space="preserve"> באופן הבא:</w:t>
      </w:r>
    </w:p>
    <w:p w:rsidR="0098511B" w:rsidRPr="003A441B" w:rsidRDefault="0098511B" w:rsidP="009F77E7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כל אחד מאיתנו ידרג את כל הפלאפונים שבמסד הנתונים </w:t>
      </w:r>
      <w:r w:rsidR="009F77E7" w:rsidRPr="003A441B">
        <w:rPr>
          <w:rFonts w:ascii="David" w:hAnsi="David" w:cs="David"/>
          <w:sz w:val="24"/>
          <w:szCs w:val="24"/>
          <w:rtl/>
        </w:rPr>
        <w:t xml:space="preserve">ויעניק לכל אחד נקודות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ik</m:t>
            </m:r>
          </m:sub>
        </m:sSub>
      </m:oMath>
      <w:r w:rsidR="009F77E7" w:rsidRPr="003A441B">
        <w:rPr>
          <w:rFonts w:ascii="David" w:hAnsi="David" w:cs="David"/>
          <w:sz w:val="24"/>
          <w:szCs w:val="24"/>
          <w:rtl/>
        </w:rPr>
        <w:t xml:space="preserve"> </w:t>
      </w:r>
      <w:r w:rsidR="00FD684F" w:rsidRPr="003A441B">
        <w:rPr>
          <w:rFonts w:ascii="David" w:hAnsi="David" w:cs="David"/>
          <w:sz w:val="24"/>
          <w:szCs w:val="24"/>
          <w:rtl/>
        </w:rPr>
        <w:t>לפי ראות עיניו בהתאם ל-28</w:t>
      </w:r>
      <w:r w:rsidR="009F77E7" w:rsidRPr="003A441B">
        <w:rPr>
          <w:rFonts w:ascii="David" w:hAnsi="David" w:cs="David"/>
          <w:sz w:val="24"/>
          <w:szCs w:val="24"/>
          <w:rtl/>
        </w:rPr>
        <w:t xml:space="preserve"> הקריטריונים שמתארים כל פלאפון.</w:t>
      </w:r>
    </w:p>
    <w:p w:rsidR="009F77E7" w:rsidRPr="003A441B" w:rsidRDefault="009F77E7" w:rsidP="009F77E7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כעת, לאחר הדירוג, נוכל לבצע ספירת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 xml:space="preserve"> </w:t>
      </w:r>
      <w:r w:rsidR="00705EAF" w:rsidRPr="003A441B">
        <w:rPr>
          <w:rFonts w:ascii="David" w:hAnsi="David" w:cs="David"/>
          <w:sz w:val="24"/>
          <w:szCs w:val="24"/>
          <w:rtl/>
        </w:rPr>
        <w:t xml:space="preserve">לפי הנוסחה הנ"ל. </w:t>
      </w:r>
    </w:p>
    <w:p w:rsidR="00705EAF" w:rsidRPr="003A441B" w:rsidRDefault="00705EAF" w:rsidP="009F77E7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הפלאפון הזוכה יהיה הפלאפון שקיבל את כמות הנקודות המקסימלית לאחר ביצוע ספירת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>.</w:t>
      </w:r>
    </w:p>
    <w:p w:rsidR="00705EAF" w:rsidRPr="003A441B" w:rsidRDefault="00A24E2D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פעולה זו תבטיח את מציאת הפלאפון הכי טוב בהינתן הקריטריונים שבחרנו ובהינתן הדירוג שלנו. </w:t>
      </w: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A24E2D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061E7C">
      <w:pPr>
        <w:spacing w:after="80" w:line="240" w:lineRule="auto"/>
        <w:jc w:val="center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יעילות </w:t>
      </w:r>
      <w:proofErr w:type="spellStart"/>
      <w:r w:rsidRPr="003A441B">
        <w:rPr>
          <w:rFonts w:ascii="David" w:hAnsi="David" w:cs="David"/>
          <w:b/>
          <w:bCs/>
          <w:sz w:val="24"/>
          <w:szCs w:val="24"/>
          <w:u w:val="single"/>
          <w:rtl/>
        </w:rPr>
        <w:t>פארטו</w:t>
      </w:r>
      <w:proofErr w:type="spellEnd"/>
      <w:r w:rsidRPr="003A441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</w:t>
      </w:r>
      <w:r w:rsidRPr="003A441B">
        <w:rPr>
          <w:rFonts w:ascii="David" w:hAnsi="David" w:cs="David"/>
          <w:b/>
          <w:bCs/>
          <w:sz w:val="24"/>
          <w:szCs w:val="24"/>
          <w:u w:val="single"/>
        </w:rPr>
        <w:t>Pareto Optimal Solution</w:t>
      </w:r>
      <w:r w:rsidRPr="003A441B">
        <w:rPr>
          <w:rFonts w:ascii="David" w:hAnsi="David" w:cs="David"/>
          <w:b/>
          <w:bCs/>
          <w:sz w:val="24"/>
          <w:szCs w:val="24"/>
          <w:u w:val="single"/>
          <w:rtl/>
        </w:rPr>
        <w:t>).</w:t>
      </w:r>
    </w:p>
    <w:p w:rsidR="00061E7C" w:rsidRPr="003A441B" w:rsidRDefault="00061E7C" w:rsidP="00061E7C">
      <w:pPr>
        <w:spacing w:after="80" w:line="240" w:lineRule="auto"/>
        <w:jc w:val="center"/>
        <w:rPr>
          <w:rFonts w:ascii="David" w:hAnsi="David" w:cs="David"/>
          <w:sz w:val="24"/>
          <w:szCs w:val="24"/>
          <w:rtl/>
        </w:rPr>
      </w:pPr>
    </w:p>
    <w:p w:rsidR="00061E7C" w:rsidRPr="003A441B" w:rsidRDefault="00061E7C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סקירה כללית.</w:t>
      </w:r>
    </w:p>
    <w:p w:rsidR="00061E7C" w:rsidRPr="003A441B" w:rsidRDefault="00061E7C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פתרון כלשהו נקרא </w:t>
      </w:r>
      <w:proofErr w:type="spellStart"/>
      <w:r w:rsidRPr="003A441B">
        <w:rPr>
          <w:rFonts w:ascii="David" w:hAnsi="David" w:cs="David"/>
          <w:b/>
          <w:bCs/>
          <w:sz w:val="24"/>
          <w:szCs w:val="24"/>
          <w:rtl/>
        </w:rPr>
        <w:t>פארטו</w:t>
      </w:r>
      <w:proofErr w:type="spellEnd"/>
      <w:r w:rsidRPr="003A441B">
        <w:rPr>
          <w:rFonts w:ascii="David" w:hAnsi="David" w:cs="David"/>
          <w:b/>
          <w:bCs/>
          <w:sz w:val="24"/>
          <w:szCs w:val="24"/>
          <w:rtl/>
        </w:rPr>
        <w:t xml:space="preserve"> אופטימלי</w:t>
      </w:r>
      <w:r w:rsidRPr="003A441B">
        <w:rPr>
          <w:rFonts w:ascii="David" w:hAnsi="David" w:cs="David"/>
          <w:sz w:val="24"/>
          <w:szCs w:val="24"/>
          <w:rtl/>
        </w:rPr>
        <w:t xml:space="preserve"> אם אף אחת מהפונקציות האובייקטיביות יכולות להשתפר בלי לפגוע במספר הערכים האובייקטיבים האחרים. </w:t>
      </w:r>
    </w:p>
    <w:p w:rsidR="00061E7C" w:rsidRPr="003A441B" w:rsidRDefault="00061E7C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פתרון </w:t>
      </w:r>
      <w:proofErr w:type="spellStart"/>
      <w:r w:rsidRPr="003A441B">
        <w:rPr>
          <w:rFonts w:ascii="David" w:hAnsi="David" w:cs="David"/>
          <w:sz w:val="24"/>
          <w:szCs w:val="24"/>
          <w:rtl/>
        </w:rPr>
        <w:t>פארטו</w:t>
      </w:r>
      <w:proofErr w:type="spellEnd"/>
      <w:r w:rsidRPr="003A441B">
        <w:rPr>
          <w:rFonts w:ascii="David" w:hAnsi="David" w:cs="David"/>
          <w:sz w:val="24"/>
          <w:szCs w:val="24"/>
          <w:rtl/>
        </w:rPr>
        <w:t xml:space="preserve"> מתייחס לפתרון שאין סביבו כל דרך לשפר כל מטרה בלי לפגוע במטרה אחת אחרת לפחות. </w:t>
      </w:r>
    </w:p>
    <w:p w:rsidR="00061E7C" w:rsidRPr="003A441B" w:rsidRDefault="00BA5DA2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מצב יעיל </w:t>
      </w:r>
      <w:proofErr w:type="spellStart"/>
      <w:r w:rsidRPr="003A441B">
        <w:rPr>
          <w:rFonts w:ascii="David" w:hAnsi="David" w:cs="David"/>
          <w:sz w:val="24"/>
          <w:szCs w:val="24"/>
          <w:rtl/>
        </w:rPr>
        <w:t>פארטו</w:t>
      </w:r>
      <w:proofErr w:type="spellEnd"/>
      <w:r w:rsidRPr="003A441B">
        <w:rPr>
          <w:rFonts w:ascii="David" w:hAnsi="David" w:cs="David"/>
          <w:sz w:val="24"/>
          <w:szCs w:val="24"/>
          <w:rtl/>
        </w:rPr>
        <w:t xml:space="preserve"> בהגדרתו הוא מצב שבו לא ניתן לשפר את מצבו של פרט כלשהו מבלי לפגוע בפרט אחר.</w:t>
      </w:r>
    </w:p>
    <w:p w:rsidR="00061E7C" w:rsidRPr="003A441B" w:rsidRDefault="00061E7C" w:rsidP="00061E7C">
      <w:pPr>
        <w:spacing w:after="80" w:line="240" w:lineRule="auto"/>
        <w:rPr>
          <w:rFonts w:ascii="David" w:hAnsi="David" w:cs="David"/>
          <w:sz w:val="24"/>
          <w:szCs w:val="24"/>
        </w:rPr>
      </w:pPr>
    </w:p>
    <w:p w:rsidR="00061E7C" w:rsidRPr="003A441B" w:rsidRDefault="00B02A62" w:rsidP="00061E7C">
      <w:pPr>
        <w:spacing w:after="80" w:line="240" w:lineRule="auto"/>
        <w:rPr>
          <w:rFonts w:ascii="David" w:hAnsi="David" w:cs="David"/>
          <w:sz w:val="24"/>
          <w:szCs w:val="24"/>
          <w:u w:val="single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דוגמה.</w:t>
      </w:r>
    </w:p>
    <w:p w:rsidR="00B02A62" w:rsidRPr="003A441B" w:rsidRDefault="00B02A62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מצב יעיל </w:t>
      </w:r>
      <w:proofErr w:type="spellStart"/>
      <w:r w:rsidRPr="003A441B">
        <w:rPr>
          <w:rFonts w:ascii="David" w:hAnsi="David" w:cs="David"/>
          <w:sz w:val="24"/>
          <w:szCs w:val="24"/>
          <w:rtl/>
        </w:rPr>
        <w:t>פארטו</w:t>
      </w:r>
      <w:proofErr w:type="spellEnd"/>
      <w:r w:rsidRPr="003A441B">
        <w:rPr>
          <w:rFonts w:ascii="David" w:hAnsi="David" w:cs="David"/>
          <w:sz w:val="24"/>
          <w:szCs w:val="24"/>
          <w:rtl/>
        </w:rPr>
        <w:t xml:space="preserve"> הוא מצב של חלוקה מוסכמת. </w:t>
      </w:r>
    </w:p>
    <w:p w:rsidR="00B02A62" w:rsidRPr="003A441B" w:rsidRDefault="00B02A62" w:rsidP="00B02A62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לדוגמה, אם </w:t>
      </w:r>
      <w:r w:rsidRPr="003A441B">
        <w:rPr>
          <w:rFonts w:ascii="David" w:hAnsi="David" w:cs="David"/>
          <w:b/>
          <w:bCs/>
          <w:sz w:val="24"/>
          <w:szCs w:val="24"/>
          <w:rtl/>
        </w:rPr>
        <w:t>שני</w:t>
      </w:r>
      <w:r w:rsidRPr="003A441B">
        <w:rPr>
          <w:rFonts w:ascii="David" w:hAnsi="David" w:cs="David"/>
          <w:sz w:val="24"/>
          <w:szCs w:val="24"/>
          <w:rtl/>
        </w:rPr>
        <w:t xml:space="preserve"> אנשים מעוניינים לאכול תפוח </w:t>
      </w:r>
      <w:r w:rsidRPr="003A441B">
        <w:rPr>
          <w:rFonts w:ascii="David" w:hAnsi="David" w:cs="David"/>
          <w:b/>
          <w:bCs/>
          <w:sz w:val="24"/>
          <w:szCs w:val="24"/>
          <w:rtl/>
        </w:rPr>
        <w:t>אחד</w:t>
      </w:r>
      <w:r w:rsidRPr="003A441B">
        <w:rPr>
          <w:rFonts w:ascii="David" w:hAnsi="David" w:cs="David"/>
          <w:sz w:val="24"/>
          <w:szCs w:val="24"/>
          <w:rtl/>
        </w:rPr>
        <w:t xml:space="preserve">, כל חלוקה של התפוח ביניהם, אפילו אם אכילת התפוח בשלמותו על ידי אחד מהצדדים, תחשב ליעילה, שכן, כל חלוקה אחרת תועיל לאחד אבל תפגע בשני. </w:t>
      </w:r>
    </w:p>
    <w:p w:rsidR="00B02A62" w:rsidRPr="003A441B" w:rsidRDefault="00B02A62" w:rsidP="00B02A62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מצד שני, חלוקת התפוח כך שחלק ממנו נותר בצד ואינו מחולק לאף אחד מהצדדים הוא מצב בלתי יעיל </w:t>
      </w:r>
      <w:proofErr w:type="spellStart"/>
      <w:r w:rsidRPr="003A441B">
        <w:rPr>
          <w:rFonts w:ascii="David" w:hAnsi="David" w:cs="David"/>
          <w:sz w:val="24"/>
          <w:szCs w:val="24"/>
          <w:rtl/>
        </w:rPr>
        <w:t>פארטו</w:t>
      </w:r>
      <w:proofErr w:type="spellEnd"/>
      <w:r w:rsidRPr="003A441B">
        <w:rPr>
          <w:rFonts w:ascii="David" w:hAnsi="David" w:cs="David"/>
          <w:sz w:val="24"/>
          <w:szCs w:val="24"/>
          <w:rtl/>
        </w:rPr>
        <w:t>, משום שניתן לשנות את ההקצאה על ידי ניתנת החלק מהתפוח שנותר בצד לאחד מהאנשים, בלי לפגוע באדם השני ותוך שיפור מצבו של האדם הראשון.</w:t>
      </w:r>
    </w:p>
    <w:p w:rsidR="00B02A62" w:rsidRPr="003A441B" w:rsidRDefault="00B02A62" w:rsidP="00B02A62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B02A62" w:rsidRPr="003A441B" w:rsidRDefault="00ED3E59" w:rsidP="00ED3E59">
      <w:pPr>
        <w:spacing w:after="80" w:line="240" w:lineRule="auto"/>
        <w:rPr>
          <w:rFonts w:ascii="David" w:hAnsi="David" w:cs="David"/>
          <w:sz w:val="24"/>
          <w:szCs w:val="24"/>
          <w:u w:val="single"/>
          <w:rtl/>
        </w:rPr>
      </w:pPr>
      <w:r w:rsidRPr="003A441B">
        <w:rPr>
          <w:rFonts w:ascii="David" w:hAnsi="David" w:cs="David"/>
          <w:sz w:val="24"/>
          <w:szCs w:val="24"/>
          <w:u w:val="single"/>
          <w:rtl/>
        </w:rPr>
        <w:t>שימוש בשיטה.</w:t>
      </w:r>
    </w:p>
    <w:p w:rsidR="00B02A62" w:rsidRPr="003A441B" w:rsidRDefault="00AA1924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בבעיה שלנו, נוכל להשתמש ביעילות </w:t>
      </w:r>
      <w:proofErr w:type="spellStart"/>
      <w:r w:rsidRPr="003A441B">
        <w:rPr>
          <w:rFonts w:ascii="David" w:hAnsi="David" w:cs="David"/>
          <w:sz w:val="24"/>
          <w:szCs w:val="24"/>
          <w:rtl/>
        </w:rPr>
        <w:t>פארטו</w:t>
      </w:r>
      <w:proofErr w:type="spellEnd"/>
      <w:r w:rsidRPr="003A441B">
        <w:rPr>
          <w:rFonts w:ascii="David" w:hAnsi="David" w:cs="David"/>
          <w:sz w:val="24"/>
          <w:szCs w:val="24"/>
          <w:rtl/>
        </w:rPr>
        <w:t xml:space="preserve"> באופן הבא:</w:t>
      </w:r>
    </w:p>
    <w:p w:rsidR="00AA1924" w:rsidRPr="003A441B" w:rsidRDefault="00AA1924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המטרה שלנו היא למצוא את הפלאפון הטוב ביותר מבין הפלאפונים הקיימים, תוך השוואה של 28 קריטריונים שונים. במצב זה, נוכל לדרג (דירוג </w:t>
      </w:r>
      <w:r w:rsidRPr="003A441B">
        <w:rPr>
          <w:rFonts w:ascii="David" w:hAnsi="David" w:cs="David"/>
          <w:sz w:val="24"/>
          <w:szCs w:val="24"/>
        </w:rPr>
        <w:t>BORDA</w:t>
      </w:r>
      <w:r w:rsidRPr="003A441B">
        <w:rPr>
          <w:rFonts w:ascii="David" w:hAnsi="David" w:cs="David"/>
          <w:sz w:val="24"/>
          <w:szCs w:val="24"/>
          <w:rtl/>
        </w:rPr>
        <w:t xml:space="preserve"> או שימוש ב</w:t>
      </w:r>
      <w:r w:rsidRPr="003A441B">
        <w:rPr>
          <w:rFonts w:ascii="David" w:hAnsi="David" w:cs="David"/>
          <w:sz w:val="24"/>
          <w:szCs w:val="24"/>
        </w:rPr>
        <w:t>TOPSIS</w:t>
      </w:r>
      <w:r w:rsidRPr="003A441B">
        <w:rPr>
          <w:rFonts w:ascii="David" w:hAnsi="David" w:cs="David"/>
          <w:sz w:val="24"/>
          <w:szCs w:val="24"/>
          <w:rtl/>
        </w:rPr>
        <w:t>) על מנת לסווג את הפלאפונים מהגרוע אל הטוב ביותר.</w:t>
      </w:r>
    </w:p>
    <w:p w:rsidR="00AA1924" w:rsidRPr="003A441B" w:rsidRDefault="00AA1924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sz w:val="24"/>
          <w:szCs w:val="24"/>
          <w:rtl/>
        </w:rPr>
        <w:t xml:space="preserve">לכן, שיטה זו נותנת עדיפות לפלאפונים מסוימים ופוגעת בסיכוייהם של פלאפונים אחרים, ולכן מצב זה הוא יעיל </w:t>
      </w:r>
      <w:proofErr w:type="spellStart"/>
      <w:r w:rsidRPr="003A441B">
        <w:rPr>
          <w:rFonts w:ascii="David" w:hAnsi="David" w:cs="David"/>
          <w:sz w:val="24"/>
          <w:szCs w:val="24"/>
          <w:rtl/>
        </w:rPr>
        <w:t>פארטו</w:t>
      </w:r>
      <w:proofErr w:type="spellEnd"/>
      <w:r w:rsidRPr="003A441B">
        <w:rPr>
          <w:rFonts w:ascii="David" w:hAnsi="David" w:cs="David"/>
          <w:sz w:val="24"/>
          <w:szCs w:val="24"/>
          <w:rtl/>
        </w:rPr>
        <w:t xml:space="preserve">. </w:t>
      </w:r>
    </w:p>
    <w:p w:rsidR="00B02A62" w:rsidRPr="003A441B" w:rsidRDefault="00B26E13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  <w:r w:rsidRPr="003A441B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B392D" wp14:editId="1CBD367C">
                <wp:simplePos x="0" y="0"/>
                <wp:positionH relativeFrom="column">
                  <wp:posOffset>-393700</wp:posOffset>
                </wp:positionH>
                <wp:positionV relativeFrom="paragraph">
                  <wp:posOffset>234315</wp:posOffset>
                </wp:positionV>
                <wp:extent cx="5924550" cy="1651000"/>
                <wp:effectExtent l="0" t="0" r="19050" b="2540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A62" w:rsidRDefault="00B02A62" w:rsidP="00B02A6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[09:40, 29/4/2019] </w:t>
                            </w:r>
                            <w:proofErr w:type="spellStart"/>
                            <w:r>
                              <w:rPr>
                                <w:rFonts w:cs="Arial"/>
                                <w:rtl/>
                              </w:rPr>
                              <w:t>קוסטיה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: הסבר של האלגוריתם, תיאור בצורה קצרה לפי ההרצאות או </w:t>
                            </w:r>
                            <w:r w:rsidR="00B26E13">
                              <w:rPr>
                                <w:rFonts w:cs="Arial" w:hint="cs"/>
                                <w:rtl/>
                              </w:rPr>
                              <w:t>מהאינטרנט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, לתת דוגמאות קטנות</w:t>
                            </w:r>
                          </w:p>
                          <w:p w:rsidR="00B02A62" w:rsidRDefault="00B02A62" w:rsidP="00B02A6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הסבר איך רוצים להשתמש באלגוריתם כזה או אחר, השוואה </w:t>
                            </w:r>
                            <w:r w:rsidR="00B26E13">
                              <w:rPr>
                                <w:rFonts w:cs="Arial" w:hint="cs"/>
                                <w:rtl/>
                              </w:rPr>
                              <w:t>ביניה</w:t>
                            </w:r>
                            <w:r w:rsidR="00B26E13">
                              <w:rPr>
                                <w:rFonts w:cs="Arial" w:hint="eastAsia"/>
                                <w:rtl/>
                              </w:rPr>
                              <w:t>ם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והחלטה מה </w:t>
                            </w:r>
                            <w:r w:rsidR="00B26E13">
                              <w:rPr>
                                <w:rFonts w:cs="Arial" w:hint="cs"/>
                                <w:rtl/>
                              </w:rPr>
                              <w:t>האלגורית</w:t>
                            </w:r>
                            <w:r w:rsidR="00B26E13">
                              <w:rPr>
                                <w:rFonts w:cs="Arial" w:hint="eastAsia"/>
                                <w:rtl/>
                              </w:rPr>
                              <w:t>ם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המתאים</w:t>
                            </w:r>
                          </w:p>
                          <w:p w:rsidR="00B02A62" w:rsidRDefault="00B02A62" w:rsidP="00B02A6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[09:40, 29/4/2019] </w:t>
                            </w:r>
                            <w:proofErr w:type="spellStart"/>
                            <w:r>
                              <w:rPr>
                                <w:rFonts w:cs="Arial"/>
                                <w:rtl/>
                              </w:rPr>
                              <w:t>קוסטיה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: קישור לחלק הראשון איך האלגוריתם נותן פתרון לבעיה מהחלק הראשון</w:t>
                            </w:r>
                          </w:p>
                          <w:p w:rsidR="00B02A62" w:rsidRDefault="00B02A62" w:rsidP="00B26E13">
                            <w:r>
                              <w:rPr>
                                <w:rFonts w:cs="Arial"/>
                                <w:rtl/>
                              </w:rPr>
                              <w:t xml:space="preserve">[09:41, 29/4/2019] </w:t>
                            </w:r>
                            <w:proofErr w:type="spellStart"/>
                            <w:r>
                              <w:rPr>
                                <w:rFonts w:cs="Arial"/>
                                <w:rtl/>
                              </w:rPr>
                              <w:t>קוסטיה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: הסמסטר אנחנו החלטנו עם וולד שהסמסטר יש מבט ודגש אחר, פחות על </w:t>
                            </w:r>
                            <w:r w:rsidR="00B26E13">
                              <w:rPr>
                                <w:rFonts w:cs="Arial" w:hint="cs"/>
                                <w:rtl/>
                              </w:rPr>
                              <w:t>אלגוריתם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="00B26E13">
                              <w:rPr>
                                <w:rFonts w:cs="Arial" w:hint="cs"/>
                                <w:rtl/>
                              </w:rPr>
                              <w:t>מסוים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אלא השוואה בין כמה אלגוריתמים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392D" id="תיבת טקסט 4" o:spid="_x0000_s1027" type="#_x0000_t202" style="position:absolute;left:0;text-align:left;margin-left:-31pt;margin-top:18.45pt;width:466.5pt;height:1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" fillcolor="white [3201]" strokeweight=".5pt">
                <v:textbox>
                  <w:txbxContent>
                    <w:p w:rsidR="00B02A62" w:rsidRDefault="00B02A62" w:rsidP="00B02A62">
                      <w:pPr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[09:40, 29/4/2019] </w:t>
                      </w:r>
                      <w:proofErr w:type="spellStart"/>
                      <w:r>
                        <w:rPr>
                          <w:rFonts w:cs="Arial"/>
                          <w:rtl/>
                        </w:rPr>
                        <w:t>קוסטיה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: הסבר של האלגוריתם, תיאור בצורה קצרה לפי ההרצאות או </w:t>
                      </w:r>
                      <w:r w:rsidR="00B26E13">
                        <w:rPr>
                          <w:rFonts w:cs="Arial" w:hint="cs"/>
                          <w:rtl/>
                        </w:rPr>
                        <w:t>מהאינטרנט</w:t>
                      </w:r>
                      <w:r>
                        <w:rPr>
                          <w:rFonts w:cs="Arial"/>
                          <w:rtl/>
                        </w:rPr>
                        <w:t>, לתת דוגמאות קטנות</w:t>
                      </w:r>
                    </w:p>
                    <w:p w:rsidR="00B02A62" w:rsidRDefault="00B02A62" w:rsidP="00B02A62">
                      <w:pPr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הסבר איך רוצים להשתמש באלגוריתם כזה או אחר, השוואה </w:t>
                      </w:r>
                      <w:r w:rsidR="00B26E13">
                        <w:rPr>
                          <w:rFonts w:cs="Arial" w:hint="cs"/>
                          <w:rtl/>
                        </w:rPr>
                        <w:t>ביניה</w:t>
                      </w:r>
                      <w:r w:rsidR="00B26E13">
                        <w:rPr>
                          <w:rFonts w:cs="Arial" w:hint="eastAsia"/>
                          <w:rtl/>
                        </w:rPr>
                        <w:t>ם</w:t>
                      </w:r>
                      <w:r>
                        <w:rPr>
                          <w:rFonts w:cs="Arial"/>
                          <w:rtl/>
                        </w:rPr>
                        <w:t xml:space="preserve"> והחלטה מה </w:t>
                      </w:r>
                      <w:r w:rsidR="00B26E13">
                        <w:rPr>
                          <w:rFonts w:cs="Arial" w:hint="cs"/>
                          <w:rtl/>
                        </w:rPr>
                        <w:t>האלגורית</w:t>
                      </w:r>
                      <w:r w:rsidR="00B26E13">
                        <w:rPr>
                          <w:rFonts w:cs="Arial" w:hint="eastAsia"/>
                          <w:rtl/>
                        </w:rPr>
                        <w:t>ם</w:t>
                      </w:r>
                      <w:r>
                        <w:rPr>
                          <w:rFonts w:cs="Arial"/>
                          <w:rtl/>
                        </w:rPr>
                        <w:t xml:space="preserve"> המתאים</w:t>
                      </w:r>
                    </w:p>
                    <w:p w:rsidR="00B02A62" w:rsidRDefault="00B02A62" w:rsidP="00B02A62">
                      <w:pPr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[09:40, 29/4/2019] </w:t>
                      </w:r>
                      <w:proofErr w:type="spellStart"/>
                      <w:r>
                        <w:rPr>
                          <w:rFonts w:cs="Arial"/>
                          <w:rtl/>
                        </w:rPr>
                        <w:t>קוסטיה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: קישור לחלק הראשון איך האלגוריתם נותן פתרון לבעיה מהחלק הראשון</w:t>
                      </w:r>
                    </w:p>
                    <w:p w:rsidR="00B02A62" w:rsidRDefault="00B02A62" w:rsidP="00B26E13">
                      <w:r>
                        <w:rPr>
                          <w:rFonts w:cs="Arial"/>
                          <w:rtl/>
                        </w:rPr>
                        <w:t xml:space="preserve">[09:41, 29/4/2019] </w:t>
                      </w:r>
                      <w:proofErr w:type="spellStart"/>
                      <w:r>
                        <w:rPr>
                          <w:rFonts w:cs="Arial"/>
                          <w:rtl/>
                        </w:rPr>
                        <w:t>קוסטיה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: הסמסטר אנחנו החלטנו עם וולד שהסמסטר יש מבט ודגש אחר, פחות על </w:t>
                      </w:r>
                      <w:r w:rsidR="00B26E13">
                        <w:rPr>
                          <w:rFonts w:cs="Arial" w:hint="cs"/>
                          <w:rtl/>
                        </w:rPr>
                        <w:t>אלגוריתם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 w:rsidR="00B26E13">
                        <w:rPr>
                          <w:rFonts w:cs="Arial" w:hint="cs"/>
                          <w:rtl/>
                        </w:rPr>
                        <w:t>מסוים</w:t>
                      </w:r>
                      <w:r>
                        <w:rPr>
                          <w:rFonts w:cs="Arial"/>
                          <w:rtl/>
                        </w:rPr>
                        <w:t xml:space="preserve"> אלא השוואה בין כמה אלגוריתמים</w:t>
                      </w:r>
                    </w:p>
                  </w:txbxContent>
                </v:textbox>
              </v:shape>
            </w:pict>
          </mc:Fallback>
        </mc:AlternateContent>
      </w:r>
    </w:p>
    <w:p w:rsidR="00B02A62" w:rsidRPr="003A441B" w:rsidRDefault="00B02A62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3A441B" w:rsidRPr="003A441B" w:rsidRDefault="003A441B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3A441B" w:rsidRPr="003A441B" w:rsidRDefault="003A441B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3A441B" w:rsidRPr="003A441B" w:rsidRDefault="003A441B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3A441B" w:rsidRPr="003A441B" w:rsidRDefault="003A441B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3A441B" w:rsidRPr="003A441B" w:rsidRDefault="003A441B" w:rsidP="00061E7C">
      <w:pPr>
        <w:spacing w:after="80" w:line="240" w:lineRule="auto"/>
        <w:rPr>
          <w:rFonts w:ascii="David" w:hAnsi="David" w:cs="David"/>
          <w:sz w:val="24"/>
          <w:szCs w:val="24"/>
          <w:rtl/>
        </w:rPr>
      </w:pPr>
    </w:p>
    <w:p w:rsidR="003A441B" w:rsidRPr="003A441B" w:rsidRDefault="003A441B" w:rsidP="003A441B">
      <w:pPr>
        <w:pStyle w:val="a7"/>
        <w:rPr>
          <w:rFonts w:ascii="David" w:hAnsi="David" w:cs="David"/>
          <w:cs w:val="0"/>
        </w:rPr>
      </w:pPr>
    </w:p>
    <w:p w:rsidR="003A441B" w:rsidRPr="003A441B" w:rsidRDefault="003A441B" w:rsidP="003A441B">
      <w:pPr>
        <w:rPr>
          <w:rFonts w:ascii="David" w:hAnsi="David" w:cs="David" w:hint="cs"/>
          <w:rtl/>
        </w:rPr>
      </w:pPr>
    </w:p>
    <w:p w:rsidR="003A441B" w:rsidRPr="003A441B" w:rsidRDefault="003A441B" w:rsidP="003A441B">
      <w:pPr>
        <w:rPr>
          <w:rFonts w:ascii="David" w:hAnsi="David" w:cs="David"/>
          <w:rtl/>
        </w:rPr>
      </w:pPr>
    </w:p>
    <w:p w:rsidR="003A441B" w:rsidRPr="003A441B" w:rsidRDefault="003A441B" w:rsidP="003A441B">
      <w:pPr>
        <w:rPr>
          <w:rFonts w:ascii="David" w:hAnsi="David" w:cs="David"/>
          <w:rtl/>
        </w:rPr>
      </w:pPr>
    </w:p>
    <w:p w:rsidR="003A441B" w:rsidRPr="003A441B" w:rsidRDefault="003A441B" w:rsidP="003A441B">
      <w:pPr>
        <w:rPr>
          <w:rFonts w:ascii="David" w:hAnsi="David" w:cs="David"/>
          <w:rtl/>
        </w:rPr>
      </w:pPr>
    </w:p>
    <w:tbl>
      <w:tblPr>
        <w:tblStyle w:val="a8"/>
        <w:bidiVisual/>
        <w:tblW w:w="9932" w:type="dxa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2"/>
      </w:tblGrid>
      <w:tr w:rsidR="00D40C3D" w:rsidRPr="007E5726" w:rsidTr="00977134">
        <w:tc>
          <w:tcPr>
            <w:tcW w:w="9932" w:type="dxa"/>
          </w:tcPr>
          <w:p w:rsidR="00D40C3D" w:rsidRPr="007E5726" w:rsidRDefault="00D40C3D" w:rsidP="00977134">
            <w:pPr>
              <w:spacing w:line="276" w:lineRule="auto"/>
              <w:rPr>
                <w:rFonts w:ascii="David" w:hAnsi="David" w:cs="David"/>
                <w:color w:val="00B050"/>
                <w:sz w:val="36"/>
                <w:szCs w:val="36"/>
                <w:rtl/>
              </w:rPr>
            </w:pPr>
            <w:r w:rsidRPr="007E5726">
              <w:rPr>
                <w:rFonts w:ascii="David" w:hAnsi="David" w:cs="David"/>
                <w:color w:val="00B050"/>
                <w:sz w:val="36"/>
                <w:szCs w:val="36"/>
                <w:rtl/>
              </w:rPr>
              <w:t>רקע</w:t>
            </w:r>
            <w:r w:rsidRPr="007E5726">
              <w:rPr>
                <w:rFonts w:ascii="David" w:hAnsi="David" w:cs="David" w:hint="cs"/>
                <w:color w:val="00B050"/>
                <w:sz w:val="36"/>
                <w:szCs w:val="36"/>
                <w:rtl/>
              </w:rPr>
              <w:t xml:space="preserve">  ..............................................................................  2</w:t>
            </w:r>
          </w:p>
        </w:tc>
      </w:tr>
      <w:tr w:rsidR="00D40C3D" w:rsidRPr="007E5726" w:rsidTr="00977134">
        <w:tc>
          <w:tcPr>
            <w:tcW w:w="9932" w:type="dxa"/>
          </w:tcPr>
          <w:p w:rsidR="00D40C3D" w:rsidRPr="007E5726" w:rsidRDefault="00D40C3D" w:rsidP="00977134">
            <w:pPr>
              <w:spacing w:before="240" w:line="276" w:lineRule="auto"/>
              <w:rPr>
                <w:rFonts w:ascii="David" w:hAnsi="David" w:cs="David"/>
                <w:color w:val="00B050"/>
                <w:sz w:val="36"/>
                <w:szCs w:val="36"/>
                <w:rtl/>
              </w:rPr>
            </w:pPr>
            <w:r>
              <w:rPr>
                <w:rFonts w:ascii="David" w:hAnsi="David" w:cs="David" w:hint="cs"/>
                <w:color w:val="00B050"/>
                <w:sz w:val="36"/>
                <w:szCs w:val="36"/>
                <w:rtl/>
              </w:rPr>
              <w:t xml:space="preserve">חלק א' </w:t>
            </w:r>
            <w:r>
              <w:rPr>
                <w:rFonts w:ascii="David" w:hAnsi="David" w:cs="David"/>
                <w:color w:val="00B050"/>
                <w:sz w:val="36"/>
                <w:szCs w:val="36"/>
                <w:rtl/>
              </w:rPr>
              <w:t>–</w:t>
            </w:r>
            <w:r>
              <w:rPr>
                <w:rFonts w:ascii="David" w:hAnsi="David" w:cs="David" w:hint="cs"/>
                <w:color w:val="00B050"/>
                <w:sz w:val="36"/>
                <w:szCs w:val="36"/>
                <w:rtl/>
              </w:rPr>
              <w:t xml:space="preserve"> </w:t>
            </w:r>
            <w:r w:rsidRPr="007E5726">
              <w:rPr>
                <w:rFonts w:ascii="David" w:hAnsi="David" w:cs="David"/>
                <w:color w:val="00B050"/>
                <w:sz w:val="36"/>
                <w:szCs w:val="36"/>
                <w:rtl/>
              </w:rPr>
              <w:t>הפרמטרים הנבדקים</w:t>
            </w:r>
            <w:r w:rsidRPr="007E5726">
              <w:rPr>
                <w:rFonts w:ascii="David" w:hAnsi="David" w:cs="David" w:hint="cs"/>
                <w:color w:val="00B050"/>
                <w:sz w:val="36"/>
                <w:szCs w:val="36"/>
                <w:rtl/>
              </w:rPr>
              <w:t xml:space="preserve">  .......................................  3-4</w:t>
            </w:r>
          </w:p>
        </w:tc>
      </w:tr>
      <w:tr w:rsidR="00D40C3D" w:rsidRPr="007E5726" w:rsidTr="00977134">
        <w:tc>
          <w:tcPr>
            <w:tcW w:w="9932" w:type="dxa"/>
          </w:tcPr>
          <w:p w:rsidR="00D40C3D" w:rsidRPr="007E5726" w:rsidRDefault="00D40C3D" w:rsidP="00977134">
            <w:pPr>
              <w:spacing w:line="276" w:lineRule="auto"/>
              <w:ind w:left="308"/>
              <w:rPr>
                <w:rFonts w:ascii="David" w:hAnsi="David" w:cs="David"/>
                <w:sz w:val="36"/>
                <w:szCs w:val="36"/>
                <w:rtl/>
              </w:rPr>
            </w:pP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>מאפייני</w:t>
            </w:r>
            <w:r w:rsidRPr="007E5726">
              <w:rPr>
                <w:rFonts w:ascii="David" w:hAnsi="David" w:cs="David"/>
                <w:sz w:val="36"/>
                <w:szCs w:val="36"/>
                <w:rtl/>
              </w:rPr>
              <w:t xml:space="preserve"> המכשיר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 xml:space="preserve">  .........................................................  3</w:t>
            </w:r>
          </w:p>
        </w:tc>
      </w:tr>
      <w:tr w:rsidR="00D40C3D" w:rsidRPr="007E5726" w:rsidTr="00977134">
        <w:tc>
          <w:tcPr>
            <w:tcW w:w="9932" w:type="dxa"/>
          </w:tcPr>
          <w:p w:rsidR="00D40C3D" w:rsidRPr="007E5726" w:rsidRDefault="00D40C3D" w:rsidP="00977134">
            <w:pPr>
              <w:spacing w:line="276" w:lineRule="auto"/>
              <w:ind w:left="308"/>
              <w:rPr>
                <w:rFonts w:ascii="David" w:hAnsi="David" w:cs="David"/>
                <w:sz w:val="36"/>
                <w:szCs w:val="36"/>
                <w:rtl/>
              </w:rPr>
            </w:pPr>
            <w:r w:rsidRPr="007E5726">
              <w:rPr>
                <w:rFonts w:ascii="David" w:hAnsi="David" w:cs="David"/>
                <w:sz w:val="36"/>
                <w:szCs w:val="36"/>
                <w:rtl/>
              </w:rPr>
              <w:t>הצרכים שלנו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 xml:space="preserve">  ..............................................................  4</w:t>
            </w:r>
          </w:p>
        </w:tc>
      </w:tr>
      <w:tr w:rsidR="00D40C3D" w:rsidRPr="007E5726" w:rsidTr="00977134">
        <w:tc>
          <w:tcPr>
            <w:tcW w:w="9932" w:type="dxa"/>
          </w:tcPr>
          <w:p w:rsidR="00D40C3D" w:rsidRPr="007E5726" w:rsidRDefault="00D40C3D" w:rsidP="00977134">
            <w:pPr>
              <w:spacing w:before="240" w:line="276" w:lineRule="auto"/>
              <w:rPr>
                <w:rFonts w:ascii="David" w:hAnsi="David" w:cs="David"/>
                <w:color w:val="00B050"/>
                <w:sz w:val="36"/>
                <w:szCs w:val="36"/>
                <w:rtl/>
              </w:rPr>
            </w:pPr>
            <w:r>
              <w:rPr>
                <w:rFonts w:ascii="David" w:hAnsi="David" w:cs="David" w:hint="cs"/>
                <w:color w:val="00B050"/>
                <w:sz w:val="36"/>
                <w:szCs w:val="36"/>
                <w:rtl/>
              </w:rPr>
              <w:t xml:space="preserve">חלק ב' </w:t>
            </w:r>
            <w:r>
              <w:rPr>
                <w:rFonts w:ascii="David" w:hAnsi="David" w:cs="David"/>
                <w:color w:val="00B050"/>
                <w:sz w:val="36"/>
                <w:szCs w:val="36"/>
                <w:rtl/>
              </w:rPr>
              <w:t>–</w:t>
            </w:r>
            <w:r>
              <w:rPr>
                <w:rFonts w:ascii="David" w:hAnsi="David" w:cs="David" w:hint="cs"/>
                <w:color w:val="00B050"/>
                <w:sz w:val="36"/>
                <w:szCs w:val="36"/>
                <w:rtl/>
              </w:rPr>
              <w:t xml:space="preserve"> </w:t>
            </w:r>
            <w:r w:rsidRPr="007E5726">
              <w:rPr>
                <w:rFonts w:ascii="David" w:hAnsi="David" w:cs="David"/>
                <w:color w:val="00B050"/>
                <w:sz w:val="36"/>
                <w:szCs w:val="36"/>
                <w:rtl/>
              </w:rPr>
              <w:t>אלגוריתמי הבדיקה</w:t>
            </w:r>
            <w:r w:rsidRPr="007E5726">
              <w:rPr>
                <w:rFonts w:ascii="David" w:hAnsi="David" w:cs="David" w:hint="cs"/>
                <w:color w:val="00B050"/>
                <w:sz w:val="36"/>
                <w:szCs w:val="36"/>
                <w:rtl/>
              </w:rPr>
              <w:t xml:space="preserve">  .........................................  5-9</w:t>
            </w:r>
          </w:p>
        </w:tc>
      </w:tr>
      <w:tr w:rsidR="00D40C3D" w:rsidRPr="007E5726" w:rsidTr="00977134">
        <w:tc>
          <w:tcPr>
            <w:tcW w:w="9932" w:type="dxa"/>
          </w:tcPr>
          <w:p w:rsidR="00D40C3D" w:rsidRPr="007E5726" w:rsidRDefault="00D40C3D" w:rsidP="00977134">
            <w:pPr>
              <w:spacing w:line="276" w:lineRule="auto"/>
              <w:ind w:left="308"/>
              <w:rPr>
                <w:rFonts w:ascii="David" w:hAnsi="David" w:cs="David"/>
                <w:sz w:val="36"/>
                <w:szCs w:val="36"/>
                <w:rtl/>
              </w:rPr>
            </w:pPr>
            <w:r>
              <w:rPr>
                <w:rFonts w:ascii="David" w:hAnsi="David" w:cs="David" w:hint="cs"/>
                <w:sz w:val="36"/>
                <w:szCs w:val="36"/>
                <w:rtl/>
              </w:rPr>
              <w:t>שיטת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 xml:space="preserve"> </w:t>
            </w:r>
            <w:r w:rsidRPr="007E5726">
              <w:rPr>
                <w:rFonts w:ascii="David" w:hAnsi="David" w:cs="David"/>
                <w:sz w:val="36"/>
                <w:szCs w:val="36"/>
              </w:rPr>
              <w:t>B</w:t>
            </w:r>
            <w:r>
              <w:rPr>
                <w:rFonts w:ascii="David" w:hAnsi="David" w:cs="David"/>
                <w:sz w:val="36"/>
                <w:szCs w:val="36"/>
              </w:rPr>
              <w:t>ORDA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 xml:space="preserve">  .</w:t>
            </w:r>
            <w:r>
              <w:rPr>
                <w:rFonts w:ascii="David" w:hAnsi="David" w:cs="David" w:hint="cs"/>
                <w:sz w:val="36"/>
                <w:szCs w:val="36"/>
                <w:rtl/>
              </w:rPr>
              <w:t>.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>.............</w:t>
            </w:r>
            <w:r>
              <w:rPr>
                <w:rFonts w:ascii="David" w:hAnsi="David" w:cs="David" w:hint="cs"/>
                <w:sz w:val="36"/>
                <w:szCs w:val="36"/>
                <w:rtl/>
              </w:rPr>
              <w:t>......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>.....................................  5</w:t>
            </w:r>
          </w:p>
        </w:tc>
      </w:tr>
      <w:tr w:rsidR="00D40C3D" w:rsidRPr="007E5726" w:rsidTr="00977134">
        <w:tc>
          <w:tcPr>
            <w:tcW w:w="9932" w:type="dxa"/>
          </w:tcPr>
          <w:p w:rsidR="00D40C3D" w:rsidRPr="007E5726" w:rsidRDefault="00D40C3D" w:rsidP="00977134">
            <w:pPr>
              <w:spacing w:line="276" w:lineRule="auto"/>
              <w:ind w:left="308"/>
              <w:rPr>
                <w:rFonts w:ascii="David" w:hAnsi="David" w:cs="David"/>
                <w:sz w:val="36"/>
                <w:szCs w:val="36"/>
                <w:rtl/>
              </w:rPr>
            </w:pPr>
            <w:r w:rsidRPr="007E5726">
              <w:rPr>
                <w:rFonts w:ascii="David" w:hAnsi="David" w:cs="David"/>
                <w:sz w:val="36"/>
                <w:szCs w:val="36"/>
                <w:rtl/>
              </w:rPr>
              <w:t xml:space="preserve">אלגוריתם </w:t>
            </w:r>
            <w:r w:rsidRPr="007E5726">
              <w:rPr>
                <w:rFonts w:ascii="David" w:hAnsi="David" w:cs="David"/>
                <w:sz w:val="36"/>
                <w:szCs w:val="36"/>
              </w:rPr>
              <w:t xml:space="preserve">  TOPSIS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>....................................................  7</w:t>
            </w:r>
          </w:p>
        </w:tc>
      </w:tr>
      <w:tr w:rsidR="00D40C3D" w:rsidRPr="007E5726" w:rsidTr="00977134">
        <w:tc>
          <w:tcPr>
            <w:tcW w:w="9932" w:type="dxa"/>
          </w:tcPr>
          <w:p w:rsidR="00D40C3D" w:rsidRDefault="00D40C3D" w:rsidP="00977134">
            <w:pPr>
              <w:spacing w:line="276" w:lineRule="auto"/>
              <w:ind w:left="308"/>
              <w:rPr>
                <w:rFonts w:ascii="David" w:hAnsi="David" w:cs="David"/>
                <w:sz w:val="36"/>
                <w:szCs w:val="36"/>
                <w:rtl/>
              </w:rPr>
            </w:pPr>
            <w:r>
              <w:rPr>
                <w:rFonts w:ascii="David" w:hAnsi="David" w:cs="David" w:hint="cs"/>
                <w:sz w:val="36"/>
                <w:szCs w:val="36"/>
                <w:rtl/>
              </w:rPr>
              <w:t>שיטת שולצה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 xml:space="preserve"> </w:t>
            </w:r>
            <w:r>
              <w:rPr>
                <w:rFonts w:ascii="David" w:hAnsi="David" w:cs="David" w:hint="cs"/>
                <w:sz w:val="36"/>
                <w:szCs w:val="36"/>
                <w:rtl/>
              </w:rPr>
              <w:t xml:space="preserve"> ..</w:t>
            </w:r>
            <w:r w:rsidRPr="007E5726">
              <w:rPr>
                <w:rFonts w:ascii="David" w:hAnsi="David" w:cs="David" w:hint="cs"/>
                <w:sz w:val="36"/>
                <w:szCs w:val="36"/>
                <w:rtl/>
              </w:rPr>
              <w:t>............................................................  9</w:t>
            </w:r>
          </w:p>
          <w:p w:rsidR="00D40C3D" w:rsidRPr="007E5726" w:rsidRDefault="00D40C3D" w:rsidP="00977134">
            <w:pPr>
              <w:spacing w:line="276" w:lineRule="auto"/>
              <w:ind w:left="308"/>
              <w:rPr>
                <w:rFonts w:ascii="David" w:hAnsi="David" w:cs="David"/>
                <w:sz w:val="36"/>
                <w:szCs w:val="36"/>
                <w:rtl/>
              </w:rPr>
            </w:pPr>
            <w:r>
              <w:rPr>
                <w:rFonts w:ascii="David" w:hAnsi="David" w:cs="David" w:hint="cs"/>
                <w:sz w:val="36"/>
                <w:szCs w:val="36"/>
                <w:rtl/>
              </w:rPr>
              <w:t>בחירת האלגוריתם המתאים ......................................... 10</w:t>
            </w:r>
          </w:p>
        </w:tc>
      </w:tr>
    </w:tbl>
    <w:p w:rsidR="003A441B" w:rsidRPr="006E4DC6" w:rsidRDefault="003A441B" w:rsidP="006E4DC6">
      <w:bookmarkStart w:id="0" w:name="_GoBack"/>
      <w:bookmarkEnd w:id="0"/>
    </w:p>
    <w:p w:rsidR="003A441B" w:rsidRPr="003A441B" w:rsidRDefault="003A441B" w:rsidP="003A441B">
      <w:pPr>
        <w:rPr>
          <w:rFonts w:ascii="David" w:hAnsi="David" w:cs="David"/>
          <w:rtl/>
        </w:rPr>
      </w:pPr>
    </w:p>
    <w:sectPr w:rsidR="003A441B" w:rsidRPr="003A441B" w:rsidSect="008852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16FCA"/>
    <w:multiLevelType w:val="hybridMultilevel"/>
    <w:tmpl w:val="55389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801542"/>
    <w:multiLevelType w:val="hybridMultilevel"/>
    <w:tmpl w:val="34DC4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106272"/>
    <w:multiLevelType w:val="hybridMultilevel"/>
    <w:tmpl w:val="6DC0FA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86D9C"/>
    <w:multiLevelType w:val="hybridMultilevel"/>
    <w:tmpl w:val="ADC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21880"/>
    <w:multiLevelType w:val="hybridMultilevel"/>
    <w:tmpl w:val="A46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1099D"/>
    <w:multiLevelType w:val="hybridMultilevel"/>
    <w:tmpl w:val="F6081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CB"/>
    <w:rsid w:val="00032042"/>
    <w:rsid w:val="00061E7C"/>
    <w:rsid w:val="000A2301"/>
    <w:rsid w:val="00131BD5"/>
    <w:rsid w:val="00163DCB"/>
    <w:rsid w:val="001B560F"/>
    <w:rsid w:val="001C6046"/>
    <w:rsid w:val="00245D04"/>
    <w:rsid w:val="0027741D"/>
    <w:rsid w:val="002A4922"/>
    <w:rsid w:val="002A6BB1"/>
    <w:rsid w:val="003018FA"/>
    <w:rsid w:val="003179FB"/>
    <w:rsid w:val="003A441B"/>
    <w:rsid w:val="003D5530"/>
    <w:rsid w:val="004B517F"/>
    <w:rsid w:val="00554426"/>
    <w:rsid w:val="005A1BF0"/>
    <w:rsid w:val="005E6437"/>
    <w:rsid w:val="005F5588"/>
    <w:rsid w:val="00647DBA"/>
    <w:rsid w:val="006912F4"/>
    <w:rsid w:val="006D256C"/>
    <w:rsid w:val="006E4DC6"/>
    <w:rsid w:val="007009B6"/>
    <w:rsid w:val="00705EAF"/>
    <w:rsid w:val="008728CC"/>
    <w:rsid w:val="00885271"/>
    <w:rsid w:val="008B7460"/>
    <w:rsid w:val="008F2873"/>
    <w:rsid w:val="00935B84"/>
    <w:rsid w:val="0098511B"/>
    <w:rsid w:val="009F77E7"/>
    <w:rsid w:val="00A24E2D"/>
    <w:rsid w:val="00A251B4"/>
    <w:rsid w:val="00A47F61"/>
    <w:rsid w:val="00AA1924"/>
    <w:rsid w:val="00AA4F19"/>
    <w:rsid w:val="00AB15DA"/>
    <w:rsid w:val="00B02A62"/>
    <w:rsid w:val="00B05962"/>
    <w:rsid w:val="00B1173D"/>
    <w:rsid w:val="00B26E13"/>
    <w:rsid w:val="00B575A8"/>
    <w:rsid w:val="00BA5DA2"/>
    <w:rsid w:val="00BA6F07"/>
    <w:rsid w:val="00BB6BAD"/>
    <w:rsid w:val="00CA0FA9"/>
    <w:rsid w:val="00D40C3D"/>
    <w:rsid w:val="00E06FCB"/>
    <w:rsid w:val="00EC36F6"/>
    <w:rsid w:val="00ED3E59"/>
    <w:rsid w:val="00EE5B58"/>
    <w:rsid w:val="00EE6A13"/>
    <w:rsid w:val="00F70DC6"/>
    <w:rsid w:val="00FB5A39"/>
    <w:rsid w:val="00F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18DC"/>
  <w15:chartTrackingRefBased/>
  <w15:docId w15:val="{2E58A446-04E4-48EB-B725-58DB9C36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A4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9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2042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B02A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441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A441B"/>
    <w:rPr>
      <w:rFonts w:ascii="Tahoma" w:hAnsi="Tahoma" w:cs="Tahoma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3A4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A441B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3A441B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semiHidden/>
    <w:unhideWhenUsed/>
    <w:rsid w:val="003A441B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3A441B"/>
    <w:pPr>
      <w:spacing w:after="100"/>
    </w:pPr>
  </w:style>
  <w:style w:type="table" w:styleId="a8">
    <w:name w:val="Table Grid"/>
    <w:basedOn w:val="a1"/>
    <w:uiPriority w:val="39"/>
    <w:rsid w:val="00D4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AF321-E2B4-470C-B8F7-3BA15E25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966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43</cp:revision>
  <dcterms:created xsi:type="dcterms:W3CDTF">2019-04-30T11:11:00Z</dcterms:created>
  <dcterms:modified xsi:type="dcterms:W3CDTF">2019-05-03T19:53:00Z</dcterms:modified>
</cp:coreProperties>
</file>