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AC5" w:rsidRDefault="00155970">
      <w:pPr>
        <w:rPr>
          <w:lang w:val="en-US"/>
        </w:rPr>
      </w:pPr>
      <w:r>
        <w:rPr>
          <w:lang w:val="en-US"/>
        </w:rPr>
        <w:t>CD8B-T cells</w:t>
      </w:r>
    </w:p>
    <w:p w:rsidR="00155970" w:rsidRDefault="00155970">
      <w:pPr>
        <w:rPr>
          <w:lang w:val="en-US"/>
        </w:rPr>
      </w:pPr>
      <w:r>
        <w:rPr>
          <w:lang w:val="en-US"/>
        </w:rPr>
        <w:t>CD8A – Natural killer cells</w:t>
      </w:r>
    </w:p>
    <w:p w:rsidR="00155970" w:rsidRDefault="00155970">
      <w:pPr>
        <w:rPr>
          <w:lang w:val="en-US"/>
        </w:rPr>
      </w:pPr>
      <w:r>
        <w:rPr>
          <w:lang w:val="en-US"/>
        </w:rPr>
        <w:t>KLRK1 – Natural Killer cells</w:t>
      </w:r>
    </w:p>
    <w:p w:rsidR="00A21F82" w:rsidRDefault="00A21F82">
      <w:pPr>
        <w:rPr>
          <w:lang w:val="en-US"/>
        </w:rPr>
      </w:pPr>
      <w:r>
        <w:rPr>
          <w:lang w:val="en-US"/>
        </w:rPr>
        <w:t>CRTAM – Natural Killer cells &amp; T cells</w:t>
      </w:r>
    </w:p>
    <w:p w:rsidR="00A21F82" w:rsidRDefault="00A21F82">
      <w:pPr>
        <w:rPr>
          <w:lang w:val="en-US"/>
        </w:rPr>
      </w:pPr>
      <w:r>
        <w:rPr>
          <w:lang w:val="en-US"/>
        </w:rPr>
        <w:t xml:space="preserve">KLRC4 – natural Killer cells </w:t>
      </w:r>
    </w:p>
    <w:p w:rsidR="00C134E9" w:rsidRDefault="00A21F82">
      <w:pPr>
        <w:rPr>
          <w:lang w:val="en-US"/>
        </w:rPr>
      </w:pPr>
      <w:proofErr w:type="gramStart"/>
      <w:r>
        <w:rPr>
          <w:lang w:val="en-US"/>
        </w:rPr>
        <w:t xml:space="preserve">S100A11 </w:t>
      </w:r>
      <w:r w:rsidR="00C134E9">
        <w:rPr>
          <w:lang w:val="en-US"/>
        </w:rPr>
        <w:t xml:space="preserve"> -</w:t>
      </w:r>
      <w:proofErr w:type="gramEnd"/>
      <w:r w:rsidR="00C134E9">
        <w:rPr>
          <w:lang w:val="en-US"/>
        </w:rPr>
        <w:t xml:space="preserve"> </w:t>
      </w:r>
      <w:proofErr w:type="spellStart"/>
      <w:r w:rsidR="00C134E9">
        <w:rPr>
          <w:lang w:val="en-US"/>
        </w:rPr>
        <w:t>Trophblast</w:t>
      </w:r>
      <w:proofErr w:type="spellEnd"/>
      <w:r w:rsidR="00C134E9">
        <w:rPr>
          <w:lang w:val="en-US"/>
        </w:rPr>
        <w:t xml:space="preserve"> cells</w:t>
      </w:r>
    </w:p>
    <w:p w:rsidR="00155970" w:rsidRDefault="00155970">
      <w:pPr>
        <w:rPr>
          <w:lang w:val="en-US"/>
        </w:rPr>
      </w:pPr>
      <w:r>
        <w:rPr>
          <w:lang w:val="en-US"/>
        </w:rPr>
        <w:t>S100B – Dendritic cells</w:t>
      </w:r>
    </w:p>
    <w:p w:rsidR="00C71844" w:rsidRDefault="005E700A" w:rsidP="005E700A">
      <w:pPr>
        <w:tabs>
          <w:tab w:val="left" w:pos="3810"/>
        </w:tabs>
        <w:rPr>
          <w:lang w:val="en-US"/>
        </w:rPr>
      </w:pPr>
      <w:r>
        <w:rPr>
          <w:lang w:val="en-US"/>
        </w:rPr>
        <w:t xml:space="preserve"> CTSW </w:t>
      </w:r>
      <w:proofErr w:type="gramStart"/>
      <w:r>
        <w:rPr>
          <w:lang w:val="en-US"/>
        </w:rPr>
        <w:t>-  Gamma</w:t>
      </w:r>
      <w:proofErr w:type="gramEnd"/>
      <w:r>
        <w:rPr>
          <w:lang w:val="en-US"/>
        </w:rPr>
        <w:t xml:space="preserve"> delta </w:t>
      </w:r>
      <w:proofErr w:type="spellStart"/>
      <w:r>
        <w:rPr>
          <w:lang w:val="en-US"/>
        </w:rPr>
        <w:t>Tcells</w:t>
      </w:r>
      <w:proofErr w:type="spellEnd"/>
      <w:r>
        <w:rPr>
          <w:lang w:val="en-US"/>
        </w:rPr>
        <w:t xml:space="preserve"> </w:t>
      </w:r>
    </w:p>
    <w:p w:rsidR="009A2421" w:rsidRDefault="009A2421" w:rsidP="005E700A">
      <w:pPr>
        <w:tabs>
          <w:tab w:val="left" w:pos="3810"/>
        </w:tabs>
        <w:rPr>
          <w:lang w:val="en-US"/>
        </w:rPr>
      </w:pPr>
      <w:r>
        <w:rPr>
          <w:lang w:val="en-US"/>
        </w:rPr>
        <w:t>Cluster F</w:t>
      </w:r>
    </w:p>
    <w:p w:rsidR="00C134E9" w:rsidRDefault="00C134E9" w:rsidP="005E700A">
      <w:pPr>
        <w:tabs>
          <w:tab w:val="left" w:pos="3810"/>
        </w:tabs>
        <w:rPr>
          <w:lang w:val="en-US"/>
        </w:rPr>
      </w:pPr>
      <w:r>
        <w:rPr>
          <w:lang w:val="en-US"/>
        </w:rPr>
        <w:t>MS4A1 – B cells</w:t>
      </w:r>
    </w:p>
    <w:p w:rsidR="00C71844" w:rsidRDefault="00C71844" w:rsidP="005E700A">
      <w:pPr>
        <w:tabs>
          <w:tab w:val="left" w:pos="3810"/>
        </w:tabs>
        <w:rPr>
          <w:lang w:val="en-US"/>
        </w:rPr>
      </w:pPr>
      <w:r>
        <w:rPr>
          <w:lang w:val="en-US"/>
        </w:rPr>
        <w:t>CD22 – B cells</w:t>
      </w:r>
      <w:r w:rsidR="005E700A">
        <w:rPr>
          <w:lang w:val="en-US"/>
        </w:rPr>
        <w:t xml:space="preserve"> </w:t>
      </w:r>
    </w:p>
    <w:p w:rsidR="00C71844" w:rsidRDefault="00C71844" w:rsidP="005E700A">
      <w:pPr>
        <w:tabs>
          <w:tab w:val="left" w:pos="3810"/>
        </w:tabs>
        <w:rPr>
          <w:lang w:val="en-US"/>
        </w:rPr>
      </w:pPr>
      <w:r>
        <w:rPr>
          <w:lang w:val="en-US"/>
        </w:rPr>
        <w:t>LINC00926 – B cells naïve</w:t>
      </w:r>
    </w:p>
    <w:p w:rsidR="00C71844" w:rsidRDefault="00C71844" w:rsidP="005E700A">
      <w:pPr>
        <w:tabs>
          <w:tab w:val="left" w:pos="3810"/>
        </w:tabs>
        <w:rPr>
          <w:lang w:val="en-US"/>
        </w:rPr>
      </w:pPr>
      <w:r>
        <w:rPr>
          <w:lang w:val="en-US"/>
        </w:rPr>
        <w:t>BANK1- B cells</w:t>
      </w:r>
    </w:p>
    <w:p w:rsidR="00C71844" w:rsidRDefault="00C71844" w:rsidP="005E700A">
      <w:pPr>
        <w:tabs>
          <w:tab w:val="left" w:pos="3810"/>
        </w:tabs>
        <w:rPr>
          <w:lang w:val="en-US"/>
        </w:rPr>
      </w:pPr>
      <w:r>
        <w:rPr>
          <w:lang w:val="en-US"/>
        </w:rPr>
        <w:t>PAX5 – B cells</w:t>
      </w:r>
    </w:p>
    <w:p w:rsidR="00C71844" w:rsidRDefault="00C71844" w:rsidP="005E700A">
      <w:pPr>
        <w:tabs>
          <w:tab w:val="left" w:pos="3810"/>
        </w:tabs>
        <w:rPr>
          <w:lang w:val="en-US"/>
        </w:rPr>
      </w:pPr>
      <w:r>
        <w:rPr>
          <w:lang w:val="en-US"/>
        </w:rPr>
        <w:t>IGHD – B cells</w:t>
      </w:r>
    </w:p>
    <w:p w:rsidR="00C71844" w:rsidRDefault="00C71844" w:rsidP="005E700A">
      <w:pPr>
        <w:tabs>
          <w:tab w:val="left" w:pos="3810"/>
        </w:tabs>
        <w:rPr>
          <w:lang w:val="en-US"/>
        </w:rPr>
      </w:pPr>
      <w:r>
        <w:rPr>
          <w:lang w:val="en-US"/>
        </w:rPr>
        <w:t>VPREB3 – B cells</w:t>
      </w:r>
    </w:p>
    <w:p w:rsidR="00C71844" w:rsidRDefault="00C71844" w:rsidP="005E700A">
      <w:pPr>
        <w:tabs>
          <w:tab w:val="left" w:pos="3810"/>
        </w:tabs>
        <w:rPr>
          <w:lang w:val="en-US"/>
        </w:rPr>
      </w:pPr>
      <w:r>
        <w:rPr>
          <w:lang w:val="en-US"/>
        </w:rPr>
        <w:t>FCER2 – B cells</w:t>
      </w:r>
    </w:p>
    <w:p w:rsidR="009A2421" w:rsidRDefault="00C71844" w:rsidP="005E700A">
      <w:pPr>
        <w:tabs>
          <w:tab w:val="left" w:pos="3810"/>
        </w:tabs>
        <w:rPr>
          <w:lang w:val="en-US"/>
        </w:rPr>
      </w:pPr>
      <w:r>
        <w:rPr>
          <w:lang w:val="en-US"/>
        </w:rPr>
        <w:t>SPIB – B cells</w:t>
      </w:r>
    </w:p>
    <w:p w:rsidR="00831946" w:rsidRDefault="00831946" w:rsidP="005E700A">
      <w:pPr>
        <w:tabs>
          <w:tab w:val="left" w:pos="3810"/>
        </w:tabs>
        <w:rPr>
          <w:lang w:val="en-US"/>
        </w:rPr>
      </w:pPr>
      <w:r>
        <w:rPr>
          <w:lang w:val="en-US"/>
        </w:rPr>
        <w:t>Type 6</w:t>
      </w:r>
    </w:p>
    <w:p w:rsidR="00C134E9" w:rsidRDefault="00831946" w:rsidP="005E700A">
      <w:pPr>
        <w:tabs>
          <w:tab w:val="left" w:pos="3810"/>
        </w:tabs>
        <w:rPr>
          <w:lang w:val="en-US"/>
        </w:rPr>
      </w:pPr>
      <w:r>
        <w:rPr>
          <w:lang w:val="en-US"/>
        </w:rPr>
        <w:t>FOXP3 – T helper cells</w:t>
      </w:r>
    </w:p>
    <w:p w:rsidR="00C134E9" w:rsidRDefault="00C134E9" w:rsidP="005E700A">
      <w:pPr>
        <w:tabs>
          <w:tab w:val="left" w:pos="3810"/>
        </w:tabs>
        <w:rPr>
          <w:rFonts w:ascii="Arial" w:hAnsi="Arial" w:cs="Arial"/>
          <w:color w:val="000000"/>
          <w:sz w:val="18"/>
          <w:szCs w:val="18"/>
          <w:shd w:val="clear" w:color="auto" w:fill="D9D9D9"/>
        </w:rPr>
      </w:pPr>
      <w:r>
        <w:rPr>
          <w:lang w:val="en-US"/>
        </w:rPr>
        <w:t xml:space="preserve">HACD1 - </w:t>
      </w:r>
      <w:r>
        <w:rPr>
          <w:rFonts w:ascii="Arial" w:hAnsi="Arial" w:cs="Arial"/>
          <w:color w:val="000000"/>
          <w:sz w:val="18"/>
          <w:szCs w:val="18"/>
          <w:shd w:val="clear" w:color="auto" w:fill="D9D9D9"/>
        </w:rPr>
        <w:t xml:space="preserve">Smooth muscle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D9D9D9"/>
        </w:rPr>
        <w:t>cells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D9D9D9"/>
        </w:rPr>
        <w:t>,Immune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D9D9D9"/>
        </w:rPr>
        <w:t xml:space="preserve"> cell enriched</w:t>
      </w:r>
    </w:p>
    <w:p w:rsidR="00C134E9" w:rsidRDefault="00C134E9" w:rsidP="005E700A">
      <w:pPr>
        <w:tabs>
          <w:tab w:val="left" w:pos="3810"/>
        </w:tabs>
        <w:rPr>
          <w:rFonts w:ascii="Arial" w:hAnsi="Arial" w:cs="Arial"/>
          <w:color w:val="000000"/>
          <w:sz w:val="18"/>
          <w:szCs w:val="18"/>
          <w:shd w:val="clear" w:color="auto" w:fill="D9D9D9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D9D9D9"/>
        </w:rPr>
        <w:t>FANK1 – Ciliated cells Immune cell</w:t>
      </w:r>
    </w:p>
    <w:p w:rsidR="00C134E9" w:rsidRDefault="00C134E9" w:rsidP="005E700A">
      <w:pPr>
        <w:tabs>
          <w:tab w:val="left" w:pos="3810"/>
        </w:tabs>
        <w:rPr>
          <w:rFonts w:ascii="Arial" w:hAnsi="Arial" w:cs="Arial"/>
          <w:color w:val="000000"/>
          <w:sz w:val="18"/>
          <w:szCs w:val="18"/>
          <w:shd w:val="clear" w:color="auto" w:fill="D9D9D9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D9D9D9"/>
        </w:rPr>
        <w:t>RTKN2 – Early spermatids - sprematogensis</w:t>
      </w:r>
      <w:bookmarkStart w:id="0" w:name="_GoBack"/>
      <w:bookmarkEnd w:id="0"/>
    </w:p>
    <w:p w:rsidR="005E700A" w:rsidRDefault="005E700A" w:rsidP="005E700A">
      <w:pPr>
        <w:tabs>
          <w:tab w:val="left" w:pos="3810"/>
        </w:tabs>
        <w:rPr>
          <w:lang w:val="en-US"/>
        </w:rPr>
      </w:pPr>
      <w:r>
        <w:rPr>
          <w:lang w:val="en-US"/>
        </w:rPr>
        <w:tab/>
      </w:r>
    </w:p>
    <w:p w:rsidR="005E700A" w:rsidRDefault="005E700A" w:rsidP="005E700A">
      <w:pPr>
        <w:rPr>
          <w:lang w:val="en-US"/>
        </w:rPr>
      </w:pPr>
    </w:p>
    <w:p w:rsidR="00155970" w:rsidRPr="005E700A" w:rsidRDefault="005E700A" w:rsidP="005E700A">
      <w:pPr>
        <w:tabs>
          <w:tab w:val="left" w:pos="6045"/>
        </w:tabs>
        <w:rPr>
          <w:lang w:val="en-US"/>
        </w:rPr>
      </w:pPr>
      <w:r>
        <w:rPr>
          <w:lang w:val="en-US"/>
        </w:rPr>
        <w:tab/>
      </w:r>
    </w:p>
    <w:sectPr w:rsidR="00155970" w:rsidRPr="005E7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C19F0"/>
    <w:multiLevelType w:val="hybridMultilevel"/>
    <w:tmpl w:val="B2CA5FAE"/>
    <w:lvl w:ilvl="0" w:tplc="E6AE5AAA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  <w:color w:val="000000"/>
        <w:sz w:val="18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7D2"/>
    <w:rsid w:val="00155970"/>
    <w:rsid w:val="002777D2"/>
    <w:rsid w:val="003D1AC5"/>
    <w:rsid w:val="005E700A"/>
    <w:rsid w:val="00831946"/>
    <w:rsid w:val="009A2421"/>
    <w:rsid w:val="00A21F82"/>
    <w:rsid w:val="00C134E9"/>
    <w:rsid w:val="00C7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10144-EE4A-4B9E-9CD6-FD25FCCA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2025-07-04T09:43:00Z</dcterms:created>
  <dcterms:modified xsi:type="dcterms:W3CDTF">2025-07-04T11:12:00Z</dcterms:modified>
</cp:coreProperties>
</file>