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E6B" w:rsidRDefault="00882E6B" w:rsidP="004332BE">
      <w:pPr>
        <w:jc w:val="both"/>
        <w:rPr>
          <w:lang w:val="en-US"/>
        </w:rPr>
      </w:pPr>
    </w:p>
    <w:p w:rsidR="00882E6B" w:rsidRDefault="00882E6B" w:rsidP="004332BE">
      <w:pPr>
        <w:pStyle w:val="NormalnyWeb"/>
        <w:jc w:val="both"/>
        <w:rPr>
          <w:lang w:val="en-US"/>
        </w:rPr>
      </w:pPr>
    </w:p>
    <w:p w:rsidR="00882E6B" w:rsidRDefault="00882E6B" w:rsidP="004332BE">
      <w:pPr>
        <w:pStyle w:val="NormalnyWeb"/>
        <w:numPr>
          <w:ilvl w:val="0"/>
          <w:numId w:val="1"/>
        </w:numPr>
        <w:jc w:val="both"/>
        <w:rPr>
          <w:lang w:val="en-US"/>
        </w:rPr>
      </w:pPr>
      <w:r w:rsidRPr="00882E6B">
        <w:rPr>
          <w:lang w:val="en-US"/>
        </w:rPr>
        <w:t>Describe “your data” from the final project. What is the data about and how is the data obtained experimentally and computationally? At the minimum, follow the steps taken in this notebook to show various attributes, dimensions, and meta data.</w:t>
      </w:r>
    </w:p>
    <w:p w:rsidR="00882E6B" w:rsidRDefault="00882E6B" w:rsidP="004332BE">
      <w:pPr>
        <w:pStyle w:val="NormalnyWeb"/>
        <w:jc w:val="both"/>
        <w:rPr>
          <w:lang w:val="en-US"/>
        </w:rPr>
      </w:pPr>
    </w:p>
    <w:p w:rsidR="004332BE" w:rsidRDefault="00882E6B" w:rsidP="004332BE">
      <w:pPr>
        <w:pStyle w:val="NormalnyWeb"/>
        <w:jc w:val="both"/>
        <w:rPr>
          <w:lang w:val="en-US"/>
        </w:rPr>
      </w:pPr>
      <w:r>
        <w:rPr>
          <w:lang w:val="en-US"/>
        </w:rPr>
        <w:t xml:space="preserve">In my project I want to build deep network to </w:t>
      </w:r>
      <w:r w:rsidRPr="00882E6B">
        <w:rPr>
          <w:rStyle w:val="Pogrubienie"/>
          <w:b w:val="0"/>
          <w:lang w:val="en-US"/>
        </w:rPr>
        <w:t>analyze breast histology images for cancer risk factors</w:t>
      </w:r>
      <w:r>
        <w:rPr>
          <w:rStyle w:val="Pogrubienie"/>
          <w:b w:val="0"/>
          <w:lang w:val="en-US"/>
        </w:rPr>
        <w:t>.</w:t>
      </w:r>
      <w:r w:rsidR="005E6700">
        <w:rPr>
          <w:rStyle w:val="Pogrubienie"/>
          <w:b w:val="0"/>
          <w:lang w:val="en-US"/>
        </w:rPr>
        <w:t xml:space="preserve"> </w:t>
      </w:r>
      <w:r>
        <w:rPr>
          <w:lang w:val="en-US"/>
        </w:rPr>
        <w:t xml:space="preserve">Dataset contains </w:t>
      </w:r>
      <w:r w:rsidRPr="00882E6B">
        <w:rPr>
          <w:lang w:val="en-US"/>
        </w:rPr>
        <w:t>histology images</w:t>
      </w:r>
      <w:r w:rsidR="002F74D5">
        <w:rPr>
          <w:lang w:val="en-US"/>
        </w:rPr>
        <w:t xml:space="preserve"> (</w:t>
      </w:r>
      <w:r w:rsidR="002F74D5" w:rsidRPr="00882E6B">
        <w:rPr>
          <w:lang w:val="en-US"/>
        </w:rPr>
        <w:t>obtained experimentally</w:t>
      </w:r>
      <w:r w:rsidR="002F74D5">
        <w:rPr>
          <w:lang w:val="en-US"/>
        </w:rPr>
        <w:t>)</w:t>
      </w:r>
      <w:r>
        <w:rPr>
          <w:lang w:val="en-US"/>
        </w:rPr>
        <w:t xml:space="preserve"> </w:t>
      </w:r>
      <w:r w:rsidRPr="00882E6B">
        <w:rPr>
          <w:lang w:val="en-US"/>
        </w:rPr>
        <w:t>for Invasive Ductal Carcinoma</w:t>
      </w:r>
      <w:r w:rsidRPr="00882E6B">
        <w:rPr>
          <w:lang w:val="en-US"/>
        </w:rPr>
        <w:t xml:space="preserve"> that is type of breast cancer. </w:t>
      </w:r>
      <w:r w:rsidRPr="00882E6B">
        <w:rPr>
          <w:lang w:val="en-US"/>
        </w:rPr>
        <w:t>The original dataset</w:t>
      </w:r>
      <w:r w:rsidRPr="00882E6B">
        <w:rPr>
          <w:lang w:val="en-US"/>
        </w:rPr>
        <w:t xml:space="preserve"> has</w:t>
      </w:r>
      <w:r w:rsidR="005E6700">
        <w:rPr>
          <w:lang w:val="en-US"/>
        </w:rPr>
        <w:t xml:space="preserve"> only</w:t>
      </w:r>
      <w:r w:rsidRPr="00882E6B">
        <w:rPr>
          <w:lang w:val="en-US"/>
        </w:rPr>
        <w:t xml:space="preserve"> 162 images. Deep network requires a lot of data </w:t>
      </w:r>
      <w:r w:rsidR="005E6700">
        <w:rPr>
          <w:lang w:val="en-US"/>
        </w:rPr>
        <w:t xml:space="preserve">and only 162 images are not enough to build well suited network. Because of that (and also because of size of the images) patch extraction is needed to build proper dataset. </w:t>
      </w:r>
      <w:r w:rsidR="005E6700" w:rsidRPr="005E6700">
        <w:rPr>
          <w:rStyle w:val="Pogrubienie"/>
          <w:lang w:val="en-US"/>
        </w:rPr>
        <w:t xml:space="preserve">277,524 </w:t>
      </w:r>
      <w:r w:rsidR="005E6700" w:rsidRPr="005E6700">
        <w:rPr>
          <w:rStyle w:val="Pogrubienie"/>
          <w:b w:val="0"/>
          <w:lang w:val="en-US"/>
        </w:rPr>
        <w:t>patches</w:t>
      </w:r>
      <w:r w:rsidR="005E6700" w:rsidRPr="005E6700">
        <w:rPr>
          <w:lang w:val="en-US"/>
        </w:rPr>
        <w:t xml:space="preserve"> of </w:t>
      </w:r>
      <w:r w:rsidR="005E6700" w:rsidRPr="002F74D5">
        <w:rPr>
          <w:rStyle w:val="Uwydatnienie"/>
          <w:lang w:val="en-US"/>
        </w:rPr>
        <w:t>50</w:t>
      </w:r>
      <w:r w:rsidR="005E6700" w:rsidRPr="002F74D5">
        <w:rPr>
          <w:rStyle w:val="Uwydatnienie"/>
          <w:lang w:val="en-US"/>
        </w:rPr>
        <w:t xml:space="preserve"> by </w:t>
      </w:r>
      <w:r w:rsidR="005E6700" w:rsidRPr="002F74D5">
        <w:rPr>
          <w:rStyle w:val="Uwydatnienie"/>
          <w:lang w:val="en-US"/>
        </w:rPr>
        <w:t>50</w:t>
      </w:r>
      <w:r w:rsidR="005E6700" w:rsidRPr="002F74D5">
        <w:rPr>
          <w:lang w:val="en-US"/>
        </w:rPr>
        <w:t xml:space="preserve"> pixels</w:t>
      </w:r>
      <w:r w:rsidR="005E6700" w:rsidRPr="005E6700">
        <w:rPr>
          <w:lang w:val="en-US"/>
        </w:rPr>
        <w:t xml:space="preserve"> were extracted</w:t>
      </w:r>
      <w:r w:rsidR="005E6700">
        <w:rPr>
          <w:lang w:val="en-US"/>
        </w:rPr>
        <w:t xml:space="preserve"> from this 162 images. New dataset now contains </w:t>
      </w:r>
      <w:r w:rsidR="005E6700" w:rsidRPr="005E6700">
        <w:rPr>
          <w:lang w:val="en-US"/>
        </w:rPr>
        <w:t>198,738 IDC n</w:t>
      </w:r>
      <w:r w:rsidR="005E6700" w:rsidRPr="005E6700">
        <w:rPr>
          <w:lang w:val="en-US"/>
        </w:rPr>
        <w:t>egative and 78,786 IDC positive. That numer is big enough to build deep network.</w:t>
      </w:r>
      <w:r w:rsidR="005E6700">
        <w:rPr>
          <w:lang w:val="en-US"/>
        </w:rPr>
        <w:t xml:space="preserve"> </w:t>
      </w:r>
    </w:p>
    <w:p w:rsidR="00882E6B" w:rsidRPr="004332BE" w:rsidRDefault="005E6700" w:rsidP="004332BE">
      <w:pPr>
        <w:pStyle w:val="NormalnyWeb"/>
        <w:jc w:val="both"/>
        <w:rPr>
          <w:lang w:val="en-US"/>
        </w:rPr>
      </w:pPr>
      <w:r w:rsidRPr="005E6700">
        <w:rPr>
          <w:lang w:val="en-US"/>
        </w:rPr>
        <w:t>The o</w:t>
      </w:r>
      <w:r>
        <w:rPr>
          <w:lang w:val="en-US"/>
        </w:rPr>
        <w:t xml:space="preserve">riginal </w:t>
      </w:r>
      <w:r w:rsidR="004F39E6">
        <w:rPr>
          <w:lang w:val="en-US"/>
        </w:rPr>
        <w:t>papers are available</w:t>
      </w:r>
      <w:r>
        <w:rPr>
          <w:lang w:val="en-US"/>
        </w:rPr>
        <w:t xml:space="preserve"> here: </w:t>
      </w:r>
      <w:hyperlink r:id="rId5" w:history="1">
        <w:r w:rsidRPr="005E6700">
          <w:rPr>
            <w:rStyle w:val="Hipercze"/>
            <w:lang w:val="en-US"/>
          </w:rPr>
          <w:t>https://www.ncbi.nlm.nih.gov/pubmed/27563488</w:t>
        </w:r>
      </w:hyperlink>
      <w:r w:rsidRPr="005E6700">
        <w:rPr>
          <w:lang w:val="en-US"/>
        </w:rPr>
        <w:t xml:space="preserve"> and </w:t>
      </w:r>
      <w:hyperlink r:id="rId6" w:history="1">
        <w:r w:rsidRPr="005E6700">
          <w:rPr>
            <w:rStyle w:val="Hipercze"/>
            <w:lang w:val="en-US"/>
          </w:rPr>
          <w:t>http://spie.org/Publications/Proceedings/Paper/10.1117/12.2043872</w:t>
        </w:r>
      </w:hyperlink>
      <w:bookmarkStart w:id="0" w:name="_GoBack"/>
      <w:bookmarkEnd w:id="0"/>
    </w:p>
    <w:p w:rsidR="005E6700" w:rsidRPr="004332BE" w:rsidRDefault="005E6700" w:rsidP="004332BE">
      <w:pPr>
        <w:pStyle w:val="NormalnyWeb"/>
        <w:jc w:val="both"/>
        <w:rPr>
          <w:lang w:val="en-US"/>
        </w:rPr>
      </w:pPr>
    </w:p>
    <w:p w:rsidR="005E6700" w:rsidRDefault="005E6700" w:rsidP="004332BE">
      <w:pPr>
        <w:pStyle w:val="NormalnyWeb"/>
        <w:jc w:val="both"/>
      </w:pPr>
      <w:proofErr w:type="spellStart"/>
      <w:r>
        <w:t>Example</w:t>
      </w:r>
      <w:proofErr w:type="spellEnd"/>
      <w:r>
        <w:t xml:space="preserve"> of </w:t>
      </w:r>
      <w:r w:rsidR="002F74D5" w:rsidRPr="005E6700">
        <w:rPr>
          <w:rStyle w:val="Pogrubienie"/>
          <w:b w:val="0"/>
          <w:lang w:val="en-US"/>
        </w:rPr>
        <w:t>patches</w:t>
      </w:r>
      <w:r>
        <w:t>:</w:t>
      </w:r>
    </w:p>
    <w:p w:rsidR="005E6700" w:rsidRPr="005E6700" w:rsidRDefault="005E6700" w:rsidP="004332BE">
      <w:pPr>
        <w:pStyle w:val="NormalnyWeb"/>
        <w:jc w:val="both"/>
        <w:rPr>
          <w:b/>
          <w:lang w:val="en-US"/>
        </w:rPr>
      </w:pPr>
      <w:r>
        <w:rPr>
          <w:noProof/>
        </w:rPr>
        <w:drawing>
          <wp:inline distT="0" distB="0" distL="0" distR="0">
            <wp:extent cx="5715000" cy="2514600"/>
            <wp:effectExtent l="0" t="0" r="0" b="0"/>
            <wp:docPr id="1" name="Obraz 1" descr="https://www.pyimagesearch.com/wp-content/uploads/2019/02/breast_cancer_classification_data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yimagesearch.com/wp-content/uploads/2019/02/breast_cancer_classification_datas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514600"/>
                    </a:xfrm>
                    <a:prstGeom prst="rect">
                      <a:avLst/>
                    </a:prstGeom>
                    <a:noFill/>
                    <a:ln>
                      <a:noFill/>
                    </a:ln>
                  </pic:spPr>
                </pic:pic>
              </a:graphicData>
            </a:graphic>
          </wp:inline>
        </w:drawing>
      </w:r>
    </w:p>
    <w:p w:rsidR="00882E6B" w:rsidRPr="00882E6B" w:rsidRDefault="00882E6B" w:rsidP="004332BE">
      <w:pPr>
        <w:pStyle w:val="NormalnyWeb"/>
        <w:jc w:val="both"/>
        <w:rPr>
          <w:lang w:val="en-US"/>
        </w:rPr>
      </w:pPr>
    </w:p>
    <w:p w:rsidR="00882E6B" w:rsidRDefault="00882E6B" w:rsidP="004332BE">
      <w:pPr>
        <w:pStyle w:val="NormalnyWeb"/>
        <w:numPr>
          <w:ilvl w:val="0"/>
          <w:numId w:val="1"/>
        </w:numPr>
        <w:jc w:val="both"/>
        <w:rPr>
          <w:lang w:val="en-US"/>
        </w:rPr>
      </w:pPr>
      <w:r w:rsidRPr="00882E6B">
        <w:rPr>
          <w:lang w:val="en-US"/>
        </w:rPr>
        <w:t xml:space="preserve">Normalize your data. Follow the prescribed normalization process in the original paper. Critically discuss (e.g., provide a comment) whether their normalization process can be improved with </w:t>
      </w:r>
      <w:proofErr w:type="spellStart"/>
      <w:r w:rsidRPr="00882E6B">
        <w:rPr>
          <w:lang w:val="en-US"/>
        </w:rPr>
        <w:t>ComBat</w:t>
      </w:r>
      <w:proofErr w:type="spellEnd"/>
      <w:r w:rsidRPr="00882E6B">
        <w:rPr>
          <w:lang w:val="en-US"/>
        </w:rPr>
        <w:t xml:space="preserve"> or SVA. Apply additional normalization steps. How do they affect your data (e.g., cleaned data from SVA)?</w:t>
      </w:r>
    </w:p>
    <w:p w:rsidR="00882E6B" w:rsidRPr="00882E6B" w:rsidRDefault="00882E6B" w:rsidP="004332BE">
      <w:pPr>
        <w:pStyle w:val="NormalnyWeb"/>
        <w:numPr>
          <w:ilvl w:val="0"/>
          <w:numId w:val="1"/>
        </w:numPr>
        <w:jc w:val="both"/>
        <w:rPr>
          <w:lang w:val="en-US"/>
        </w:rPr>
      </w:pPr>
      <w:r w:rsidRPr="00882E6B">
        <w:rPr>
          <w:lang w:val="en-US"/>
        </w:rPr>
        <w:t>Apply the jackstraw tests for PCA or related methods. Make sure how you decide to choose the number of significant PCs (</w:t>
      </w:r>
      <w:r w:rsidRPr="00882E6B">
        <w:rPr>
          <w:rStyle w:val="HTML-kod"/>
          <w:lang w:val="en-US"/>
        </w:rPr>
        <w:t>r</w:t>
      </w:r>
      <w:r w:rsidRPr="00882E6B">
        <w:rPr>
          <w:lang w:val="en-US"/>
        </w:rPr>
        <w:t xml:space="preserve"> in the algorithm). Discuss the results. Create the histograms of p-values, q-values, null statistics, and observed statistics.</w:t>
      </w:r>
    </w:p>
    <w:p w:rsidR="005E6700" w:rsidRDefault="005E6700" w:rsidP="004332BE">
      <w:pPr>
        <w:pStyle w:val="NormalnyWeb"/>
        <w:ind w:left="720"/>
        <w:jc w:val="both"/>
        <w:rPr>
          <w:lang w:val="en-US"/>
        </w:rPr>
      </w:pPr>
    </w:p>
    <w:p w:rsidR="00F33BA2" w:rsidRPr="004332BE" w:rsidRDefault="004332BE" w:rsidP="004332BE">
      <w:pPr>
        <w:pStyle w:val="NormalnyWeb"/>
        <w:ind w:left="720"/>
        <w:jc w:val="both"/>
        <w:rPr>
          <w:lang w:val="en-US"/>
        </w:rPr>
      </w:pPr>
      <w:r w:rsidRPr="004332BE">
        <w:rPr>
          <w:lang w:val="en-US"/>
        </w:rPr>
        <w:t>I think that tasks number 2 and 3 does not fit to my project. I do not work with  normal, raw, numeric data but with pictures, so specific of my project is quite different. I am going to build convolutional network that can clarify whenever histology images contain cancer cells.</w:t>
      </w:r>
    </w:p>
    <w:sectPr w:rsidR="00F33BA2" w:rsidRPr="004332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B3180"/>
    <w:multiLevelType w:val="multilevel"/>
    <w:tmpl w:val="58B0B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E6B"/>
    <w:rsid w:val="000A0BD4"/>
    <w:rsid w:val="002F74D5"/>
    <w:rsid w:val="004332BE"/>
    <w:rsid w:val="004F39E6"/>
    <w:rsid w:val="005E6700"/>
    <w:rsid w:val="00882E6B"/>
    <w:rsid w:val="00F4139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5207"/>
  <w15:chartTrackingRefBased/>
  <w15:docId w15:val="{E09958D1-7772-4DF6-AA30-0943F84D3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882E6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TML-kod">
    <w:name w:val="HTML Code"/>
    <w:basedOn w:val="Domylnaczcionkaakapitu"/>
    <w:uiPriority w:val="99"/>
    <w:semiHidden/>
    <w:unhideWhenUsed/>
    <w:rsid w:val="00882E6B"/>
    <w:rPr>
      <w:rFonts w:ascii="Courier New" w:eastAsia="Times New Roman" w:hAnsi="Courier New" w:cs="Courier New"/>
      <w:sz w:val="20"/>
      <w:szCs w:val="20"/>
    </w:rPr>
  </w:style>
  <w:style w:type="character" w:styleId="Pogrubienie">
    <w:name w:val="Strong"/>
    <w:basedOn w:val="Domylnaczcionkaakapitu"/>
    <w:uiPriority w:val="22"/>
    <w:qFormat/>
    <w:rsid w:val="00882E6B"/>
    <w:rPr>
      <w:b/>
      <w:bCs/>
    </w:rPr>
  </w:style>
  <w:style w:type="character" w:styleId="Uwydatnienie">
    <w:name w:val="Emphasis"/>
    <w:basedOn w:val="Domylnaczcionkaakapitu"/>
    <w:uiPriority w:val="20"/>
    <w:qFormat/>
    <w:rsid w:val="005E6700"/>
    <w:rPr>
      <w:i/>
      <w:iCs/>
    </w:rPr>
  </w:style>
  <w:style w:type="character" w:styleId="Hipercze">
    <w:name w:val="Hyperlink"/>
    <w:basedOn w:val="Domylnaczcionkaakapitu"/>
    <w:uiPriority w:val="99"/>
    <w:semiHidden/>
    <w:unhideWhenUsed/>
    <w:rsid w:val="005E67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47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e.org/Publications/Proceedings/Paper/10.1117/12.2043872" TargetMode="External"/><Relationship Id="rId5" Type="http://schemas.openxmlformats.org/officeDocument/2006/relationships/hyperlink" Target="https://www.ncbi.nlm.nih.gov/pubmed/2756348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295</Words>
  <Characters>1775</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Mućk</dc:creator>
  <cp:keywords/>
  <dc:description/>
  <cp:lastModifiedBy>Aleksander Mućk</cp:lastModifiedBy>
  <cp:revision>4</cp:revision>
  <cp:lastPrinted>2019-12-27T13:31:00Z</cp:lastPrinted>
  <dcterms:created xsi:type="dcterms:W3CDTF">2019-12-27T13:06:00Z</dcterms:created>
  <dcterms:modified xsi:type="dcterms:W3CDTF">2019-12-27T13:33:00Z</dcterms:modified>
</cp:coreProperties>
</file>