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33BF5" w:rsidP="00033BF5" w:rsidRDefault="00033BF5" w14:paraId="49A87783" w14:textId="77777777">
      <w:pPr>
        <w:rPr>
          <w:rFonts w:ascii="Poppins" w:hAnsi="Poppins" w:cs="Poppins"/>
          <w:b/>
          <w:bCs/>
          <w:color w:val="000000"/>
          <w:sz w:val="36"/>
          <w:szCs w:val="36"/>
        </w:rPr>
      </w:pPr>
      <w:r w:rsidRPr="005440B8">
        <w:rPr>
          <w:rFonts w:cstheme="minorHAnsi"/>
          <w:noProof/>
        </w:rPr>
        <w:drawing>
          <wp:anchor distT="0" distB="0" distL="114300" distR="114300" simplePos="0" relativeHeight="251660288" behindDoc="1" locked="0" layoutInCell="1" allowOverlap="1" wp14:anchorId="5B65D809" wp14:editId="6D1DB84B">
            <wp:simplePos x="0" y="0"/>
            <wp:positionH relativeFrom="column">
              <wp:posOffset>3767455</wp:posOffset>
            </wp:positionH>
            <wp:positionV relativeFrom="paragraph">
              <wp:posOffset>5831205</wp:posOffset>
            </wp:positionV>
            <wp:extent cx="2244725" cy="2075544"/>
            <wp:effectExtent l="0" t="0" r="0" b="0"/>
            <wp:wrapNone/>
            <wp:docPr id="3448133" name="Image 6" descr="Une image contenant texte, Graphique,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8566" name="Image 6" descr="Une image contenant texte, Graphique, Police, graphism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4725" cy="207554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mc:AlternateContent>
          <mc:Choice Requires="wps">
            <w:drawing>
              <wp:anchor distT="0" distB="0" distL="114300" distR="114300" simplePos="0" relativeHeight="251659264" behindDoc="1" locked="0" layoutInCell="1" allowOverlap="1" wp14:anchorId="28340C16" wp14:editId="6FC05EC3">
                <wp:simplePos x="0" y="0"/>
                <wp:positionH relativeFrom="page">
                  <wp:align>right</wp:align>
                </wp:positionH>
                <wp:positionV relativeFrom="paragraph">
                  <wp:posOffset>-1817370</wp:posOffset>
                </wp:positionV>
                <wp:extent cx="7515225" cy="10763250"/>
                <wp:effectExtent l="0" t="0" r="28575" b="19050"/>
                <wp:wrapNone/>
                <wp:docPr id="919404983" name="Rectangle 2"/>
                <wp:cNvGraphicFramePr/>
                <a:graphic xmlns:a="http://schemas.openxmlformats.org/drawingml/2006/main">
                  <a:graphicData uri="http://schemas.microsoft.com/office/word/2010/wordprocessingShape">
                    <wps:wsp>
                      <wps:cNvSpPr/>
                      <wps:spPr>
                        <a:xfrm>
                          <a:off x="0" y="0"/>
                          <a:ext cx="7515225" cy="10763250"/>
                        </a:xfrm>
                        <a:prstGeom prst="rect">
                          <a:avLst/>
                        </a:prstGeom>
                        <a:solidFill>
                          <a:srgbClr val="40075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540.55pt;margin-top:-143.1pt;width:591.75pt;height:847.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400759" strokecolor="#09101d [484]" strokeweight="1pt" w14:anchorId="3A5ECE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">
                <w10:wrap anchorx="page"/>
              </v:rect>
            </w:pict>
          </mc:Fallback>
        </mc:AlternateContent>
      </w:r>
      <w:r w:rsidRPr="005440B8">
        <w:rPr>
          <w:rFonts w:cstheme="minorHAnsi"/>
          <w:noProof/>
        </w:rPr>
        <mc:AlternateContent>
          <mc:Choice Requires="wps">
            <w:drawing>
              <wp:anchor distT="45720" distB="45720" distL="114300" distR="114300" simplePos="0" relativeHeight="251662336" behindDoc="0" locked="0" layoutInCell="1" allowOverlap="1" wp14:anchorId="42005693" wp14:editId="2206296F">
                <wp:simplePos x="0" y="0"/>
                <wp:positionH relativeFrom="margin">
                  <wp:align>left</wp:align>
                </wp:positionH>
                <wp:positionV relativeFrom="paragraph">
                  <wp:posOffset>1092835</wp:posOffset>
                </wp:positionV>
                <wp:extent cx="6286500" cy="1404620"/>
                <wp:effectExtent l="0" t="0" r="0" b="0"/>
                <wp:wrapSquare wrapText="bothSides"/>
                <wp:docPr id="21213298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404620"/>
                        </a:xfrm>
                        <a:prstGeom prst="rect">
                          <a:avLst/>
                        </a:prstGeom>
                        <a:noFill/>
                        <a:ln w="9525">
                          <a:noFill/>
                          <a:miter lim="800000"/>
                          <a:headEnd/>
                          <a:tailEnd/>
                        </a:ln>
                      </wps:spPr>
                      <wps:txbx>
                        <w:txbxContent>
                          <w:p w:rsidRPr="005E4D49" w:rsidR="00033BF5" w:rsidP="00033BF5" w:rsidRDefault="005E4D49" w14:paraId="63E53391" w14:textId="533ABE4F">
                            <w:pPr>
                              <w:jc w:val="center"/>
                              <w:rPr>
                                <w:rFonts w:ascii="Poppins" w:hAnsi="Poppins" w:cs="Poppins"/>
                                <w:b/>
                                <w:bCs/>
                                <w:color w:val="FFFFFF" w:themeColor="background1"/>
                                <w:sz w:val="40"/>
                                <w:szCs w:val="40"/>
                                <w:lang w:val="fr-CH"/>
                              </w:rPr>
                            </w:pPr>
                            <w:r w:rsidRPr="005E4D49">
                              <w:rPr>
                                <w:rFonts w:ascii="Poppins" w:hAnsi="Poppins" w:cs="Poppins"/>
                                <w:b/>
                                <w:bCs/>
                                <w:color w:val="FFFFFF" w:themeColor="background1"/>
                                <w:sz w:val="40"/>
                                <w:szCs w:val="40"/>
                                <w:lang w:val="fr-CH"/>
                              </w:rPr>
                              <w:t xml:space="preserve">PROJET D’ETUDE </w:t>
                            </w:r>
                            <w:r w:rsidRPr="005E4D49" w:rsidR="00033BF5">
                              <w:rPr>
                                <w:rFonts w:ascii="Poppins" w:hAnsi="Poppins" w:cs="Poppins"/>
                                <w:b/>
                                <w:bCs/>
                                <w:color w:val="FFFFFF" w:themeColor="background1"/>
                                <w:sz w:val="40"/>
                                <w:szCs w:val="40"/>
                                <w:lang w:val="fr-CH"/>
                              </w:rPr>
                              <w:t>202</w:t>
                            </w:r>
                            <w:r w:rsidRPr="005E4D49" w:rsidR="003E7DA0">
                              <w:rPr>
                                <w:rFonts w:ascii="Poppins" w:hAnsi="Poppins" w:cs="Poppins"/>
                                <w:b/>
                                <w:bCs/>
                                <w:color w:val="FFFFFF" w:themeColor="background1"/>
                                <w:sz w:val="40"/>
                                <w:szCs w:val="40"/>
                                <w:lang w:val="fr-CH"/>
                              </w:rPr>
                              <w:t>5</w:t>
                            </w:r>
                            <w:r w:rsidRPr="005E4D49" w:rsidR="00033BF5">
                              <w:rPr>
                                <w:rFonts w:ascii="Poppins" w:hAnsi="Poppins" w:cs="Poppins"/>
                                <w:b/>
                                <w:bCs/>
                                <w:color w:val="FFFFFF" w:themeColor="background1"/>
                                <w:sz w:val="40"/>
                                <w:szCs w:val="40"/>
                                <w:lang w:val="fr-CH"/>
                              </w:rPr>
                              <w:t>/202</w:t>
                            </w:r>
                            <w:r w:rsidRPr="005E4D49" w:rsidR="003E7DA0">
                              <w:rPr>
                                <w:rFonts w:ascii="Poppins" w:hAnsi="Poppins" w:cs="Poppins"/>
                                <w:b/>
                                <w:bCs/>
                                <w:color w:val="FFFFFF" w:themeColor="background1"/>
                                <w:sz w:val="40"/>
                                <w:szCs w:val="40"/>
                                <w:lang w:val="fr-CH"/>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2005693">
                <v:stroke joinstyle="miter"/>
                <v:path gradientshapeok="t" o:connecttype="rect"/>
              </v:shapetype>
              <v:shape id="Zone de texte 2" style="position:absolute;margin-left:0;margin-top:86.05pt;width:495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">
                <v:textbox style="mso-fit-shape-to-text:t">
                  <w:txbxContent>
                    <w:p w:rsidRPr="005E4D49" w:rsidR="00033BF5" w:rsidP="00033BF5" w:rsidRDefault="005E4D49" w14:paraId="63E53391" w14:textId="533ABE4F">
                      <w:pPr>
                        <w:jc w:val="center"/>
                        <w:rPr>
                          <w:rFonts w:ascii="Poppins" w:hAnsi="Poppins" w:cs="Poppins"/>
                          <w:b/>
                          <w:bCs/>
                          <w:color w:val="FFFFFF" w:themeColor="background1"/>
                          <w:sz w:val="40"/>
                          <w:szCs w:val="40"/>
                          <w:lang w:val="fr-CH"/>
                        </w:rPr>
                      </w:pPr>
                      <w:r w:rsidRPr="005E4D49">
                        <w:rPr>
                          <w:rFonts w:ascii="Poppins" w:hAnsi="Poppins" w:cs="Poppins"/>
                          <w:b/>
                          <w:bCs/>
                          <w:color w:val="FFFFFF" w:themeColor="background1"/>
                          <w:sz w:val="40"/>
                          <w:szCs w:val="40"/>
                          <w:lang w:val="fr-CH"/>
                        </w:rPr>
                        <w:t xml:space="preserve">PROJET D’ETUDE </w:t>
                      </w:r>
                      <w:r w:rsidRPr="005E4D49" w:rsidR="00033BF5">
                        <w:rPr>
                          <w:rFonts w:ascii="Poppins" w:hAnsi="Poppins" w:cs="Poppins"/>
                          <w:b/>
                          <w:bCs/>
                          <w:color w:val="FFFFFF" w:themeColor="background1"/>
                          <w:sz w:val="40"/>
                          <w:szCs w:val="40"/>
                          <w:lang w:val="fr-CH"/>
                        </w:rPr>
                        <w:t>202</w:t>
                      </w:r>
                      <w:r w:rsidRPr="005E4D49" w:rsidR="003E7DA0">
                        <w:rPr>
                          <w:rFonts w:ascii="Poppins" w:hAnsi="Poppins" w:cs="Poppins"/>
                          <w:b/>
                          <w:bCs/>
                          <w:color w:val="FFFFFF" w:themeColor="background1"/>
                          <w:sz w:val="40"/>
                          <w:szCs w:val="40"/>
                          <w:lang w:val="fr-CH"/>
                        </w:rPr>
                        <w:t>5</w:t>
                      </w:r>
                      <w:r w:rsidRPr="005E4D49" w:rsidR="00033BF5">
                        <w:rPr>
                          <w:rFonts w:ascii="Poppins" w:hAnsi="Poppins" w:cs="Poppins"/>
                          <w:b/>
                          <w:bCs/>
                          <w:color w:val="FFFFFF" w:themeColor="background1"/>
                          <w:sz w:val="40"/>
                          <w:szCs w:val="40"/>
                          <w:lang w:val="fr-CH"/>
                        </w:rPr>
                        <w:t>/202</w:t>
                      </w:r>
                      <w:r w:rsidRPr="005E4D49" w:rsidR="003E7DA0">
                        <w:rPr>
                          <w:rFonts w:ascii="Poppins" w:hAnsi="Poppins" w:cs="Poppins"/>
                          <w:b/>
                          <w:bCs/>
                          <w:color w:val="FFFFFF" w:themeColor="background1"/>
                          <w:sz w:val="40"/>
                          <w:szCs w:val="40"/>
                          <w:lang w:val="fr-CH"/>
                        </w:rPr>
                        <w:t>6</w:t>
                      </w:r>
                    </w:p>
                  </w:txbxContent>
                </v:textbox>
                <w10:wrap type="square" anchorx="margin"/>
              </v:shape>
            </w:pict>
          </mc:Fallback>
        </mc:AlternateContent>
      </w:r>
      <w:r w:rsidRPr="005440B8">
        <w:rPr>
          <w:rFonts w:cstheme="minorHAnsi"/>
          <w:noProof/>
        </w:rPr>
        <mc:AlternateContent>
          <mc:Choice Requires="wps">
            <w:drawing>
              <wp:anchor distT="45720" distB="45720" distL="114300" distR="114300" simplePos="0" relativeHeight="251661312" behindDoc="0" locked="0" layoutInCell="1" allowOverlap="1" wp14:anchorId="61704D9B" wp14:editId="2C5E1BAF">
                <wp:simplePos x="0" y="0"/>
                <wp:positionH relativeFrom="margin">
                  <wp:posOffset>0</wp:posOffset>
                </wp:positionH>
                <wp:positionV relativeFrom="paragraph">
                  <wp:posOffset>511810</wp:posOffset>
                </wp:positionV>
                <wp:extent cx="6286500" cy="6667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666750"/>
                        </a:xfrm>
                        <a:prstGeom prst="rect">
                          <a:avLst/>
                        </a:prstGeom>
                        <a:noFill/>
                        <a:ln w="9525">
                          <a:noFill/>
                          <a:miter lim="800000"/>
                          <a:headEnd/>
                          <a:tailEnd/>
                        </a:ln>
                      </wps:spPr>
                      <wps:txbx>
                        <w:txbxContent>
                          <w:p w:rsidRPr="004A7A2F" w:rsidR="00033BF5" w:rsidP="00033BF5" w:rsidRDefault="003E7DA0" w14:paraId="6AF81CF0" w14:textId="03A50405">
                            <w:pPr>
                              <w:jc w:val="center"/>
                              <w:rPr>
                                <w:rFonts w:ascii="Poppins SemiBold" w:hAnsi="Poppins SemiBold" w:cs="Poppins SemiBold"/>
                                <w:color w:val="FFFFFF" w:themeColor="background1"/>
                                <w:sz w:val="52"/>
                                <w:szCs w:val="52"/>
                                <w:lang w:val="fr-CH"/>
                              </w:rPr>
                            </w:pPr>
                            <w:r>
                              <w:rPr>
                                <w:rFonts w:ascii="Poppins SemiBold" w:hAnsi="Poppins SemiBold" w:cs="Poppins SemiBold"/>
                                <w:color w:val="FFFFFF" w:themeColor="background1"/>
                                <w:sz w:val="52"/>
                                <w:szCs w:val="52"/>
                                <w:lang w:val="fr-CH"/>
                              </w:rPr>
                              <w:t>C</w:t>
                            </w:r>
                            <w:r w:rsidR="00B10291">
                              <w:rPr>
                                <w:rFonts w:ascii="Poppins SemiBold" w:hAnsi="Poppins SemiBold" w:cs="Poppins SemiBold"/>
                                <w:color w:val="FFFFFF" w:themeColor="background1"/>
                                <w:sz w:val="52"/>
                                <w:szCs w:val="52"/>
                                <w:lang w:val="fr-CH"/>
                              </w:rPr>
                              <w:t>ahier des charges</w:t>
                            </w:r>
                            <w:r w:rsidRPr="004A7A2F" w:rsidR="00033BF5">
                              <w:rPr>
                                <w:rFonts w:ascii="Poppins SemiBold" w:hAnsi="Poppins SemiBold" w:cs="Poppins SemiBold"/>
                                <w:color w:val="FFFFFF" w:themeColor="background1"/>
                                <w:sz w:val="52"/>
                                <w:szCs w:val="52"/>
                                <w:lang w:val="fr-CH"/>
                              </w:rPr>
                              <w:t xml:space="preserve"> </w:t>
                            </w:r>
                            <w:r w:rsidRPr="004A7A2F" w:rsidR="00033BF5">
                              <w:rPr>
                                <w:rFonts w:ascii="Poppins SemiBold" w:hAnsi="Poppins SemiBold" w:cs="Poppins SemiBold"/>
                                <w:color w:val="FFFFFF" w:themeColor="background1"/>
                                <w:sz w:val="52"/>
                                <w:szCs w:val="52"/>
                                <w:lang w:val="fr-CH"/>
                              </w:rPr>
                              <w:t>Bachelor 1</w:t>
                            </w:r>
                          </w:p>
                          <w:p w:rsidRPr="004A7A2F" w:rsidR="00033BF5" w:rsidP="00033BF5" w:rsidRDefault="00033BF5" w14:paraId="4B7B062B" w14:textId="77777777">
                            <w:pPr>
                              <w:jc w:val="center"/>
                              <w:rPr>
                                <w:rFonts w:ascii="Poppins SemiBold" w:hAnsi="Poppins SemiBold" w:cs="Poppins SemiBold"/>
                                <w:color w:val="FFFFFF" w:themeColor="background1"/>
                                <w:sz w:val="52"/>
                                <w:szCs w:val="52"/>
                                <w:lang w:val="fr-CH"/>
                              </w:rPr>
                            </w:pPr>
                            <w:r w:rsidRPr="004A7A2F">
                              <w:rPr>
                                <w:rFonts w:ascii="Poppins SemiBold" w:hAnsi="Poppins SemiBold" w:cs="Poppins SemiBold"/>
                                <w:color w:val="FFFFFF" w:themeColor="background1"/>
                                <w:sz w:val="52"/>
                                <w:szCs w:val="52"/>
                                <w:lang w:val="fr-CH"/>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40.3pt;width:495pt;height:5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" w14:anchorId="61704D9B">
                <v:textbox>
                  <w:txbxContent>
                    <w:p w:rsidRPr="004A7A2F" w:rsidR="00033BF5" w:rsidP="00033BF5" w:rsidRDefault="003E7DA0" w14:paraId="6AF81CF0" w14:textId="03A50405">
                      <w:pPr>
                        <w:jc w:val="center"/>
                        <w:rPr>
                          <w:rFonts w:ascii="Poppins SemiBold" w:hAnsi="Poppins SemiBold" w:cs="Poppins SemiBold"/>
                          <w:color w:val="FFFFFF" w:themeColor="background1"/>
                          <w:sz w:val="52"/>
                          <w:szCs w:val="52"/>
                          <w:lang w:val="fr-CH"/>
                        </w:rPr>
                      </w:pPr>
                      <w:r>
                        <w:rPr>
                          <w:rFonts w:ascii="Poppins SemiBold" w:hAnsi="Poppins SemiBold" w:cs="Poppins SemiBold"/>
                          <w:color w:val="FFFFFF" w:themeColor="background1"/>
                          <w:sz w:val="52"/>
                          <w:szCs w:val="52"/>
                          <w:lang w:val="fr-CH"/>
                        </w:rPr>
                        <w:t>C</w:t>
                      </w:r>
                      <w:r w:rsidR="00B10291">
                        <w:rPr>
                          <w:rFonts w:ascii="Poppins SemiBold" w:hAnsi="Poppins SemiBold" w:cs="Poppins SemiBold"/>
                          <w:color w:val="FFFFFF" w:themeColor="background1"/>
                          <w:sz w:val="52"/>
                          <w:szCs w:val="52"/>
                          <w:lang w:val="fr-CH"/>
                        </w:rPr>
                        <w:t>ahier des charges</w:t>
                      </w:r>
                      <w:r w:rsidRPr="004A7A2F" w:rsidR="00033BF5">
                        <w:rPr>
                          <w:rFonts w:ascii="Poppins SemiBold" w:hAnsi="Poppins SemiBold" w:cs="Poppins SemiBold"/>
                          <w:color w:val="FFFFFF" w:themeColor="background1"/>
                          <w:sz w:val="52"/>
                          <w:szCs w:val="52"/>
                          <w:lang w:val="fr-CH"/>
                        </w:rPr>
                        <w:t xml:space="preserve"> </w:t>
                      </w:r>
                      <w:proofErr w:type="spellStart"/>
                      <w:r w:rsidRPr="004A7A2F" w:rsidR="00033BF5">
                        <w:rPr>
                          <w:rFonts w:ascii="Poppins SemiBold" w:hAnsi="Poppins SemiBold" w:cs="Poppins SemiBold"/>
                          <w:color w:val="FFFFFF" w:themeColor="background1"/>
                          <w:sz w:val="52"/>
                          <w:szCs w:val="52"/>
                          <w:lang w:val="fr-CH"/>
                        </w:rPr>
                        <w:t>Bachelor</w:t>
                      </w:r>
                      <w:proofErr w:type="spellEnd"/>
                      <w:r w:rsidRPr="004A7A2F" w:rsidR="00033BF5">
                        <w:rPr>
                          <w:rFonts w:ascii="Poppins SemiBold" w:hAnsi="Poppins SemiBold" w:cs="Poppins SemiBold"/>
                          <w:color w:val="FFFFFF" w:themeColor="background1"/>
                          <w:sz w:val="52"/>
                          <w:szCs w:val="52"/>
                          <w:lang w:val="fr-CH"/>
                        </w:rPr>
                        <w:t xml:space="preserve"> 1</w:t>
                      </w:r>
                    </w:p>
                    <w:p w:rsidRPr="004A7A2F" w:rsidR="00033BF5" w:rsidP="00033BF5" w:rsidRDefault="00033BF5" w14:paraId="4B7B062B" w14:textId="77777777">
                      <w:pPr>
                        <w:jc w:val="center"/>
                        <w:rPr>
                          <w:rFonts w:ascii="Poppins SemiBold" w:hAnsi="Poppins SemiBold" w:cs="Poppins SemiBold"/>
                          <w:color w:val="FFFFFF" w:themeColor="background1"/>
                          <w:sz w:val="52"/>
                          <w:szCs w:val="52"/>
                          <w:lang w:val="fr-CH"/>
                        </w:rPr>
                      </w:pPr>
                      <w:r w:rsidRPr="004A7A2F">
                        <w:rPr>
                          <w:rFonts w:ascii="Poppins SemiBold" w:hAnsi="Poppins SemiBold" w:cs="Poppins SemiBold"/>
                          <w:color w:val="FFFFFF" w:themeColor="background1"/>
                          <w:sz w:val="52"/>
                          <w:szCs w:val="52"/>
                          <w:lang w:val="fr-CH"/>
                        </w:rPr>
                        <w:t xml:space="preserve"> </w:t>
                      </w:r>
                    </w:p>
                  </w:txbxContent>
                </v:textbox>
                <w10:wrap type="square" anchorx="margin"/>
              </v:shape>
            </w:pict>
          </mc:Fallback>
        </mc:AlternateContent>
      </w:r>
      <w:sdt>
        <w:sdtPr>
          <w:rPr>
            <w:rFonts w:ascii="Poppins" w:hAnsi="Poppins" w:cs="Poppins"/>
            <w:b/>
            <w:bCs/>
            <w:color w:val="000000"/>
            <w:sz w:val="36"/>
            <w:szCs w:val="36"/>
          </w:rPr>
          <w:id w:val="1914500145"/>
          <w:docPartObj>
            <w:docPartGallery w:val="Cover Pages"/>
            <w:docPartUnique/>
          </w:docPartObj>
        </w:sdtPr>
        <w:sdtEndPr/>
        <w:sdtContent>
          <w:r>
            <w:rPr>
              <w:rFonts w:ascii="Poppins" w:hAnsi="Poppins" w:cs="Poppins"/>
              <w:b/>
              <w:bCs/>
              <w:color w:val="000000"/>
              <w:sz w:val="36"/>
              <w:szCs w:val="36"/>
            </w:rPr>
            <w:br w:type="page"/>
          </w:r>
        </w:sdtContent>
      </w:sdt>
    </w:p>
    <w:p w:rsidRPr="009070EE" w:rsidR="00033BF5" w:rsidP="00033BF5" w:rsidRDefault="00033BF5" w14:paraId="5EFDB8E6" w14:textId="77777777">
      <w:pPr>
        <w:spacing w:after="0" w:line="240" w:lineRule="auto"/>
        <w:jc w:val="center"/>
        <w:rPr>
          <w:rFonts w:ascii="Poppins" w:hAnsi="Poppins" w:cs="Poppins"/>
          <w:b/>
          <w:bCs/>
          <w:color w:val="000000"/>
          <w:sz w:val="36"/>
          <w:szCs w:val="36"/>
        </w:rPr>
      </w:pPr>
      <w:r w:rsidRPr="009070EE">
        <w:rPr>
          <w:rFonts w:ascii="Poppins" w:hAnsi="Poppins" w:cs="Poppins"/>
          <w:b/>
          <w:bCs/>
          <w:color w:val="000000"/>
          <w:sz w:val="36"/>
          <w:szCs w:val="36"/>
        </w:rPr>
        <w:lastRenderedPageBreak/>
        <w:t xml:space="preserve">Cahier des Charges projet d’étude </w:t>
      </w:r>
      <w:proofErr w:type="spellStart"/>
      <w:r w:rsidRPr="009070EE">
        <w:rPr>
          <w:rFonts w:ascii="Poppins" w:hAnsi="Poppins" w:cs="Poppins"/>
          <w:b/>
          <w:bCs/>
          <w:color w:val="000000"/>
          <w:sz w:val="36"/>
          <w:szCs w:val="36"/>
        </w:rPr>
        <w:t>Bachelor</w:t>
      </w:r>
      <w:proofErr w:type="spellEnd"/>
      <w:r w:rsidRPr="009070EE">
        <w:rPr>
          <w:rFonts w:ascii="Poppins" w:hAnsi="Poppins" w:cs="Poppins"/>
          <w:b/>
          <w:bCs/>
          <w:color w:val="000000"/>
          <w:sz w:val="36"/>
          <w:szCs w:val="36"/>
        </w:rPr>
        <w:t xml:space="preserve"> 1</w:t>
      </w:r>
    </w:p>
    <w:p w:rsidRPr="00B66DED" w:rsidR="00033BF5" w:rsidP="00033BF5" w:rsidRDefault="00033BF5" w14:paraId="46AB475D" w14:textId="77777777">
      <w:pPr>
        <w:spacing w:after="0" w:line="240" w:lineRule="auto"/>
        <w:rPr>
          <w:rFonts w:ascii="Poppins" w:hAnsi="Poppins" w:cs="Poppins"/>
          <w:b/>
          <w:bCs/>
        </w:rPr>
      </w:pPr>
    </w:p>
    <w:p w:rsidRPr="001C76AF" w:rsidR="00033BF5" w:rsidP="00033BF5" w:rsidRDefault="00033BF5" w14:paraId="33DDA5A2" w14:textId="77777777">
      <w:pPr>
        <w:spacing w:after="0" w:line="240" w:lineRule="auto"/>
        <w:rPr>
          <w:rFonts w:ascii="Poppins" w:hAnsi="Poppins" w:cs="Poppins"/>
          <w:b/>
          <w:bCs/>
          <w:sz w:val="28"/>
          <w:szCs w:val="28"/>
          <w:u w:val="single"/>
        </w:rPr>
      </w:pPr>
      <w:r w:rsidRPr="001C76AF">
        <w:rPr>
          <w:rFonts w:ascii="Poppins" w:hAnsi="Poppins" w:cs="Poppins"/>
          <w:b/>
          <w:bCs/>
          <w:sz w:val="28"/>
          <w:szCs w:val="28"/>
          <w:u w:val="single"/>
        </w:rPr>
        <w:t>Objectif du Projet</w:t>
      </w:r>
    </w:p>
    <w:p w:rsidRPr="00B66DED" w:rsidR="00033BF5" w:rsidP="00033BF5" w:rsidRDefault="00033BF5" w14:paraId="59281270" w14:textId="77777777">
      <w:pPr>
        <w:pStyle w:val="Paragraphedeliste"/>
        <w:spacing w:after="0" w:line="240" w:lineRule="auto"/>
        <w:rPr>
          <w:rFonts w:ascii="Poppins" w:hAnsi="Poppins" w:cs="Poppins"/>
          <w:b/>
          <w:bCs/>
        </w:rPr>
      </w:pPr>
    </w:p>
    <w:p w:rsidRPr="00380F52" w:rsidR="006134A4" w:rsidP="006134A4" w:rsidRDefault="006134A4" w14:paraId="511A8DAA" w14:textId="77777777">
      <w:pPr>
        <w:spacing w:after="0" w:line="240" w:lineRule="auto"/>
        <w:rPr>
          <w:rFonts w:ascii="Poppins" w:hAnsi="Poppins" w:cs="Poppins"/>
        </w:rPr>
      </w:pPr>
      <w:r w:rsidRPr="00380F52">
        <w:rPr>
          <w:rFonts w:ascii="Poppins" w:hAnsi="Poppins" w:cs="Poppins"/>
          <w:b/>
          <w:bCs/>
        </w:rPr>
        <w:t xml:space="preserve">Développer une compréhension </w:t>
      </w:r>
      <w:r w:rsidRPr="00380F52">
        <w:rPr>
          <w:rFonts w:ascii="Poppins" w:hAnsi="Poppins" w:cs="Poppins"/>
        </w:rPr>
        <w:t>approfondie d’une problématique entrepreneuriale réelle.</w:t>
      </w:r>
    </w:p>
    <w:p w:rsidRPr="00380F52" w:rsidR="006134A4" w:rsidP="006134A4" w:rsidRDefault="006134A4" w14:paraId="02B996DE" w14:textId="77777777">
      <w:pPr>
        <w:spacing w:after="0" w:line="240" w:lineRule="auto"/>
        <w:rPr>
          <w:rFonts w:ascii="Poppins" w:hAnsi="Poppins" w:cs="Poppins"/>
        </w:rPr>
      </w:pPr>
      <w:r w:rsidRPr="00380F52">
        <w:rPr>
          <w:rFonts w:ascii="Poppins" w:hAnsi="Poppins" w:cs="Poppins"/>
          <w:b/>
          <w:bCs/>
        </w:rPr>
        <w:t>Initier les étudiants</w:t>
      </w:r>
      <w:r w:rsidRPr="00380F52">
        <w:rPr>
          <w:rFonts w:ascii="Poppins" w:hAnsi="Poppins" w:cs="Poppins"/>
        </w:rPr>
        <w:t xml:space="preserve"> à la démarche de projet technique en lien avec une problématique sociétale réelle.</w:t>
      </w:r>
    </w:p>
    <w:p w:rsidRPr="00380F52" w:rsidR="006134A4" w:rsidP="006134A4" w:rsidRDefault="006134A4" w14:paraId="24DD698A" w14:textId="16ED0B2A">
      <w:pPr>
        <w:spacing w:after="0" w:line="240" w:lineRule="auto"/>
        <w:rPr>
          <w:rFonts w:ascii="Poppins" w:hAnsi="Poppins" w:cs="Poppins"/>
        </w:rPr>
      </w:pPr>
      <w:r w:rsidRPr="00380F52">
        <w:rPr>
          <w:rFonts w:ascii="Poppins" w:hAnsi="Poppins" w:cs="Poppins"/>
          <w:b/>
          <w:bCs/>
        </w:rPr>
        <w:t xml:space="preserve">Intégrer une veille technologique </w:t>
      </w:r>
      <w:r w:rsidR="005D46C9">
        <w:rPr>
          <w:rFonts w:ascii="Poppins" w:hAnsi="Poppins" w:cs="Poppins"/>
        </w:rPr>
        <w:t xml:space="preserve">afin de dégager une </w:t>
      </w:r>
      <w:r w:rsidRPr="00380F52" w:rsidR="005D46C9">
        <w:rPr>
          <w:rFonts w:ascii="Poppins" w:hAnsi="Poppins" w:cs="Poppins"/>
        </w:rPr>
        <w:t>problématique</w:t>
      </w:r>
      <w:r w:rsidRPr="00380F52">
        <w:rPr>
          <w:rFonts w:ascii="Poppins" w:hAnsi="Poppins" w:cs="Poppins"/>
        </w:rPr>
        <w:t xml:space="preserve"> avec le secteur d’activité </w:t>
      </w:r>
      <w:r w:rsidR="00DA3D58">
        <w:rPr>
          <w:rFonts w:ascii="Poppins" w:hAnsi="Poppins" w:cs="Poppins"/>
        </w:rPr>
        <w:t>et la thématique</w:t>
      </w:r>
      <w:r w:rsidRPr="00380F52">
        <w:rPr>
          <w:rFonts w:ascii="Poppins" w:hAnsi="Poppins" w:cs="Poppins"/>
        </w:rPr>
        <w:t>.</w:t>
      </w:r>
    </w:p>
    <w:p w:rsidR="006134A4" w:rsidP="006134A4" w:rsidRDefault="006134A4" w14:paraId="5D269106" w14:textId="77777777">
      <w:pPr>
        <w:spacing w:line="279" w:lineRule="auto"/>
        <w:rPr>
          <w:rFonts w:ascii="Poppins" w:hAnsi="Poppins" w:cs="Poppins"/>
          <w:b/>
          <w:bCs/>
        </w:rPr>
      </w:pPr>
      <w:r w:rsidRPr="7495D9AE">
        <w:rPr>
          <w:rFonts w:ascii="Poppins" w:hAnsi="Poppins" w:cs="Poppins"/>
          <w:b/>
          <w:bCs/>
        </w:rPr>
        <w:t xml:space="preserve">Développer une solution digitale ou un </w:t>
      </w:r>
      <w:r w:rsidRPr="7495D9AE">
        <w:rPr>
          <w:rFonts w:ascii="Poppins" w:hAnsi="Poppins" w:cs="Poppins"/>
        </w:rPr>
        <w:t>prototype répondant à un besoin identifié.</w:t>
      </w:r>
      <w:r>
        <w:br/>
      </w:r>
      <w:r w:rsidRPr="7495D9AE">
        <w:rPr>
          <w:rFonts w:ascii="Poppins" w:hAnsi="Poppins" w:cs="Poppins"/>
          <w:b/>
          <w:bCs/>
        </w:rPr>
        <w:t xml:space="preserve">Exploiter les acquis théoriques </w:t>
      </w:r>
      <w:r w:rsidRPr="7495D9AE">
        <w:rPr>
          <w:rFonts w:ascii="Poppins" w:hAnsi="Poppins" w:cs="Poppins"/>
        </w:rPr>
        <w:t>des cours techniques (No-code-Low code (B1), développement informatique (B2), IA, cloud, réseau, prototypage), de la veille technologique, de l’expression écrite et orale, et des outils bureautiques (Excel, Word, PowerPoint).</w:t>
      </w:r>
      <w:r>
        <w:br/>
      </w:r>
      <w:r w:rsidRPr="7495D9AE">
        <w:rPr>
          <w:rFonts w:ascii="Poppins" w:hAnsi="Poppins" w:cs="Poppins"/>
          <w:b/>
          <w:bCs/>
        </w:rPr>
        <w:t>Favoriser l’intelligence collective, la créativité et l’esprit d’initiative dans un cadre collaboratif.</w:t>
      </w:r>
    </w:p>
    <w:p w:rsidR="0064428B" w:rsidP="002D1DE2" w:rsidRDefault="0064428B" w14:paraId="333F7974" w14:textId="77777777">
      <w:pPr>
        <w:spacing w:after="0" w:line="240" w:lineRule="auto"/>
        <w:rPr>
          <w:rFonts w:ascii="Poppins" w:hAnsi="Poppins" w:cs="Poppins"/>
          <w:b/>
          <w:bCs/>
        </w:rPr>
      </w:pPr>
    </w:p>
    <w:p w:rsidRPr="001C76AF" w:rsidR="0064428B" w:rsidP="0064428B" w:rsidRDefault="0064428B" w14:paraId="5E2A9198" w14:textId="5E1D7CE9">
      <w:pPr>
        <w:spacing w:after="0" w:line="240" w:lineRule="auto"/>
        <w:rPr>
          <w:rFonts w:ascii="Poppins" w:hAnsi="Poppins" w:cs="Poppins"/>
          <w:b/>
          <w:bCs/>
          <w:sz w:val="28"/>
          <w:szCs w:val="28"/>
          <w:u w:val="single"/>
        </w:rPr>
      </w:pPr>
      <w:r w:rsidRPr="001C76AF">
        <w:rPr>
          <w:rFonts w:ascii="Poppins" w:hAnsi="Poppins" w:cs="Poppins"/>
          <w:b/>
          <w:bCs/>
          <w:sz w:val="28"/>
          <w:szCs w:val="28"/>
          <w:u w:val="single"/>
        </w:rPr>
        <w:t>Thématique : IA &amp; Agriculture</w:t>
      </w:r>
    </w:p>
    <w:p w:rsidRPr="0064428B" w:rsidR="0064428B" w:rsidP="0064428B" w:rsidRDefault="0064428B" w14:paraId="22206BBB" w14:textId="77777777">
      <w:pPr>
        <w:spacing w:after="0" w:line="240" w:lineRule="auto"/>
        <w:rPr>
          <w:rFonts w:ascii="Poppins" w:hAnsi="Poppins" w:cs="Poppins"/>
        </w:rPr>
      </w:pPr>
      <w:r w:rsidRPr="0064428B">
        <w:rPr>
          <w:rFonts w:ascii="Poppins" w:hAnsi="Poppins" w:cs="Poppins"/>
        </w:rPr>
        <w:t>Comment l’intelligence artificielle peut-elle répondre aux enjeux agricoles contemporains ?</w:t>
      </w:r>
    </w:p>
    <w:p w:rsidRPr="002D1DE2" w:rsidR="0064428B" w:rsidP="002D1DE2" w:rsidRDefault="0064428B" w14:paraId="4DA89211" w14:textId="77777777">
      <w:pPr>
        <w:spacing w:after="0" w:line="240" w:lineRule="auto"/>
        <w:rPr>
          <w:rFonts w:ascii="Poppins" w:hAnsi="Poppins" w:cs="Poppins"/>
        </w:rPr>
      </w:pPr>
    </w:p>
    <w:p w:rsidRPr="001C76AF" w:rsidR="009A7404" w:rsidP="009A7404" w:rsidRDefault="009A7404" w14:paraId="22846053" w14:textId="77777777">
      <w:pPr>
        <w:spacing w:after="0" w:line="240" w:lineRule="auto"/>
        <w:rPr>
          <w:rFonts w:ascii="Poppins" w:hAnsi="Poppins" w:cs="Poppins"/>
          <w:b/>
          <w:bCs/>
          <w:sz w:val="28"/>
          <w:szCs w:val="28"/>
          <w:u w:val="single"/>
        </w:rPr>
      </w:pPr>
      <w:r w:rsidRPr="001C76AF">
        <w:rPr>
          <w:rFonts w:ascii="Poppins" w:hAnsi="Poppins" w:cs="Poppins"/>
          <w:b/>
          <w:bCs/>
          <w:sz w:val="28"/>
          <w:szCs w:val="28"/>
          <w:u w:val="single"/>
        </w:rPr>
        <w:t>Description :</w:t>
      </w:r>
    </w:p>
    <w:p w:rsidRPr="009A7404" w:rsidR="009A7404" w:rsidP="009A7404" w:rsidRDefault="009A7404" w14:paraId="4B70025B" w14:textId="77777777">
      <w:pPr>
        <w:spacing w:after="0" w:line="240" w:lineRule="auto"/>
        <w:rPr>
          <w:rFonts w:ascii="Poppins" w:hAnsi="Poppins" w:cs="Poppins"/>
        </w:rPr>
      </w:pPr>
      <w:r w:rsidRPr="009A7404">
        <w:rPr>
          <w:rFonts w:ascii="Poppins" w:hAnsi="Poppins" w:cs="Poppins"/>
        </w:rPr>
        <w:t>Les étudiants sont invités à explorer les applications de l’IA dans le secteur agricole, en lien avec les problématiques de rendement, de surveillance des cultures, de gestion des ressources ou de préservation de la biodiversité. Le projet peut s’appuyer sur des cas concrets comme :</w:t>
      </w:r>
    </w:p>
    <w:p w:rsidRPr="009A7404" w:rsidR="009A7404" w:rsidP="009A7404" w:rsidRDefault="009A7404" w14:paraId="23172B5C" w14:textId="77777777">
      <w:pPr>
        <w:numPr>
          <w:ilvl w:val="0"/>
          <w:numId w:val="4"/>
        </w:numPr>
        <w:spacing w:after="0" w:line="240" w:lineRule="auto"/>
        <w:rPr>
          <w:rFonts w:ascii="Poppins" w:hAnsi="Poppins" w:cs="Poppins"/>
        </w:rPr>
      </w:pPr>
      <w:r w:rsidRPr="009A7404">
        <w:rPr>
          <w:rFonts w:ascii="Poppins" w:hAnsi="Poppins" w:cs="Poppins"/>
        </w:rPr>
        <w:t>Détection de maladies des plantes via vision par ordinateur</w:t>
      </w:r>
    </w:p>
    <w:p w:rsidRPr="009A7404" w:rsidR="009A7404" w:rsidP="009A7404" w:rsidRDefault="009A7404" w14:paraId="4AE73B24" w14:textId="77777777">
      <w:pPr>
        <w:numPr>
          <w:ilvl w:val="0"/>
          <w:numId w:val="4"/>
        </w:numPr>
        <w:spacing w:after="0" w:line="240" w:lineRule="auto"/>
        <w:rPr>
          <w:rFonts w:ascii="Poppins" w:hAnsi="Poppins" w:cs="Poppins"/>
        </w:rPr>
      </w:pPr>
      <w:r w:rsidRPr="009A7404">
        <w:rPr>
          <w:rFonts w:ascii="Poppins" w:hAnsi="Poppins" w:cs="Poppins"/>
        </w:rPr>
        <w:t>Prédiction des rendements agricoles à partir de données météo et de sol</w:t>
      </w:r>
    </w:p>
    <w:p w:rsidRPr="009A7404" w:rsidR="009A7404" w:rsidP="009A7404" w:rsidRDefault="009A7404" w14:paraId="23D4C24D" w14:textId="77777777">
      <w:pPr>
        <w:numPr>
          <w:ilvl w:val="0"/>
          <w:numId w:val="4"/>
        </w:numPr>
        <w:spacing w:after="0" w:line="240" w:lineRule="auto"/>
        <w:rPr>
          <w:rFonts w:ascii="Poppins" w:hAnsi="Poppins" w:cs="Poppins"/>
        </w:rPr>
      </w:pPr>
      <w:r w:rsidRPr="009A7404">
        <w:rPr>
          <w:rFonts w:ascii="Poppins" w:hAnsi="Poppins" w:cs="Poppins"/>
        </w:rPr>
        <w:t>Surveillance des ruches ou des élevages avec capteurs et IA</w:t>
      </w:r>
    </w:p>
    <w:p w:rsidR="002D1DE2" w:rsidP="002D1DE2" w:rsidRDefault="002D1DE2" w14:paraId="310E35D6" w14:textId="77777777">
      <w:pPr>
        <w:spacing w:after="0" w:line="240" w:lineRule="auto"/>
        <w:rPr>
          <w:rFonts w:ascii="Poppins" w:hAnsi="Poppins" w:cs="Poppins"/>
        </w:rPr>
      </w:pPr>
    </w:p>
    <w:p w:rsidR="00F3251E" w:rsidP="002D1DE2" w:rsidRDefault="00F3251E" w14:paraId="17CAFF53" w14:textId="77777777">
      <w:pPr>
        <w:spacing w:after="0" w:line="240" w:lineRule="auto"/>
        <w:rPr>
          <w:rFonts w:ascii="Poppins" w:hAnsi="Poppins" w:cs="Poppins"/>
        </w:rPr>
      </w:pPr>
    </w:p>
    <w:p w:rsidR="00F3251E" w:rsidP="002D1DE2" w:rsidRDefault="00F3251E" w14:paraId="7DDB6C1C" w14:textId="77777777">
      <w:pPr>
        <w:spacing w:after="0" w:line="240" w:lineRule="auto"/>
        <w:rPr>
          <w:rFonts w:ascii="Poppins" w:hAnsi="Poppins" w:cs="Poppins"/>
        </w:rPr>
      </w:pPr>
    </w:p>
    <w:p w:rsidRPr="00B66DED" w:rsidR="00F3251E" w:rsidP="002D1DE2" w:rsidRDefault="00F3251E" w14:paraId="63BB742C" w14:textId="77777777">
      <w:pPr>
        <w:spacing w:after="0" w:line="240" w:lineRule="auto"/>
        <w:rPr>
          <w:rFonts w:ascii="Poppins" w:hAnsi="Poppins" w:cs="Poppins"/>
        </w:rPr>
      </w:pPr>
    </w:p>
    <w:p w:rsidR="7C014A29" w:rsidP="7C014A29" w:rsidRDefault="7C014A29" w14:paraId="2E1CD783" w14:textId="09BC7065">
      <w:pPr>
        <w:spacing w:after="0" w:line="240" w:lineRule="auto"/>
        <w:rPr>
          <w:rFonts w:ascii="Poppins" w:hAnsi="Poppins" w:cs="Poppins"/>
        </w:rPr>
      </w:pPr>
    </w:p>
    <w:p w:rsidRPr="001C76AF" w:rsidR="00D03219" w:rsidP="00D03219" w:rsidRDefault="00D03219" w14:paraId="0F4ACD37" w14:textId="77777777">
      <w:pPr>
        <w:spacing w:after="0" w:line="240" w:lineRule="auto"/>
        <w:rPr>
          <w:rFonts w:ascii="Poppins" w:hAnsi="Poppins" w:cs="Poppins"/>
          <w:b/>
          <w:bCs/>
          <w:sz w:val="28"/>
          <w:szCs w:val="28"/>
          <w:u w:val="single"/>
        </w:rPr>
      </w:pPr>
      <w:r w:rsidRPr="001C76AF">
        <w:rPr>
          <w:rFonts w:ascii="Poppins" w:hAnsi="Poppins" w:cs="Poppins"/>
          <w:b/>
          <w:bCs/>
          <w:sz w:val="28"/>
          <w:szCs w:val="28"/>
          <w:u w:val="single"/>
        </w:rPr>
        <w:lastRenderedPageBreak/>
        <w:t>Objectifs :</w:t>
      </w:r>
    </w:p>
    <w:p w:rsidRPr="00D03219" w:rsidR="00D03219" w:rsidP="00D03219" w:rsidRDefault="00D03219" w14:paraId="43AF70AD" w14:textId="77777777">
      <w:pPr>
        <w:numPr>
          <w:ilvl w:val="0"/>
          <w:numId w:val="5"/>
        </w:numPr>
        <w:spacing w:after="0" w:line="240" w:lineRule="auto"/>
        <w:rPr>
          <w:rFonts w:ascii="Poppins" w:hAnsi="Poppins" w:cs="Poppins"/>
        </w:rPr>
      </w:pPr>
      <w:r w:rsidRPr="00D03219">
        <w:rPr>
          <w:rFonts w:ascii="Poppins" w:hAnsi="Poppins" w:cs="Poppins"/>
        </w:rPr>
        <w:t>Identifier un besoin réel dans le secteur agricole</w:t>
      </w:r>
    </w:p>
    <w:p w:rsidRPr="00D03219" w:rsidR="00D03219" w:rsidP="00D03219" w:rsidRDefault="00D03219" w14:paraId="3C827171" w14:textId="77777777">
      <w:pPr>
        <w:numPr>
          <w:ilvl w:val="0"/>
          <w:numId w:val="5"/>
        </w:numPr>
        <w:spacing w:after="0" w:line="240" w:lineRule="auto"/>
        <w:rPr>
          <w:rFonts w:ascii="Poppins" w:hAnsi="Poppins" w:cs="Poppins"/>
        </w:rPr>
      </w:pPr>
      <w:r w:rsidRPr="00D03219">
        <w:rPr>
          <w:rFonts w:ascii="Poppins" w:hAnsi="Poppins" w:cs="Poppins"/>
        </w:rPr>
        <w:t>Proposer une solution intégrant l’IA (modèle prédictif, automatisation, analyse de données)</w:t>
      </w:r>
    </w:p>
    <w:p w:rsidR="00D03219" w:rsidP="00D03219" w:rsidRDefault="00D03219" w14:paraId="7346D8A9" w14:textId="77777777">
      <w:pPr>
        <w:numPr>
          <w:ilvl w:val="0"/>
          <w:numId w:val="5"/>
        </w:numPr>
        <w:spacing w:after="0" w:line="240" w:lineRule="auto"/>
        <w:rPr>
          <w:rFonts w:ascii="Poppins" w:hAnsi="Poppins" w:cs="Poppins"/>
        </w:rPr>
      </w:pPr>
      <w:r w:rsidRPr="00D03219">
        <w:rPr>
          <w:rFonts w:ascii="Poppins" w:hAnsi="Poppins" w:cs="Poppins"/>
        </w:rPr>
        <w:t xml:space="preserve">Réaliser un prototype ou une simulation (via outils no-code, maquette, </w:t>
      </w:r>
      <w:proofErr w:type="spellStart"/>
      <w:r w:rsidRPr="00D03219">
        <w:rPr>
          <w:rFonts w:ascii="Poppins" w:hAnsi="Poppins" w:cs="Poppins"/>
        </w:rPr>
        <w:t>dashboard</w:t>
      </w:r>
      <w:proofErr w:type="spellEnd"/>
      <w:r w:rsidRPr="00D03219">
        <w:rPr>
          <w:rFonts w:ascii="Poppins" w:hAnsi="Poppins" w:cs="Poppins"/>
        </w:rPr>
        <w:t>)</w:t>
      </w:r>
    </w:p>
    <w:p w:rsidRPr="00D03219" w:rsidR="00AD4DF2" w:rsidP="00D03219" w:rsidRDefault="00AD4DF2" w14:paraId="5860F956" w14:textId="68D1F7B6">
      <w:pPr>
        <w:numPr>
          <w:ilvl w:val="0"/>
          <w:numId w:val="5"/>
        </w:numPr>
        <w:spacing w:after="0" w:line="240" w:lineRule="auto"/>
        <w:rPr>
          <w:rFonts w:ascii="Poppins" w:hAnsi="Poppins" w:cs="Poppins"/>
        </w:rPr>
      </w:pPr>
      <w:r>
        <w:rPr>
          <w:rFonts w:ascii="Poppins" w:hAnsi="Poppins" w:cs="Poppins"/>
        </w:rPr>
        <w:t xml:space="preserve">Développer </w:t>
      </w:r>
      <w:r w:rsidRPr="0052123F" w:rsidR="005D7729">
        <w:rPr>
          <w:rFonts w:ascii="Poppins" w:hAnsi="Poppins" w:cs="Poppins"/>
        </w:rPr>
        <w:t>une architecture cloud et réseau simplifiée</w:t>
      </w:r>
      <w:r w:rsidR="005D7729">
        <w:rPr>
          <w:rFonts w:ascii="Poppins" w:hAnsi="Poppins" w:cs="Poppins"/>
        </w:rPr>
        <w:t>.</w:t>
      </w:r>
    </w:p>
    <w:p w:rsidR="004D59D7" w:rsidP="004D59D7" w:rsidRDefault="00D03219" w14:paraId="33BD5E30" w14:textId="11EFE772">
      <w:pPr>
        <w:numPr>
          <w:ilvl w:val="0"/>
          <w:numId w:val="5"/>
        </w:numPr>
        <w:spacing w:after="0" w:line="240" w:lineRule="auto"/>
        <w:rPr>
          <w:rFonts w:ascii="Poppins" w:hAnsi="Poppins" w:cs="Poppins"/>
        </w:rPr>
      </w:pPr>
      <w:r w:rsidRPr="00D03219">
        <w:rPr>
          <w:rFonts w:ascii="Poppins" w:hAnsi="Poppins" w:cs="Poppins"/>
        </w:rPr>
        <w:t>Évaluer l’impact potentiel de la solution sur les pratiques agricoles</w:t>
      </w:r>
    </w:p>
    <w:p w:rsidR="0052123F" w:rsidP="003969B4" w:rsidRDefault="0052123F" w14:paraId="1F4696F4" w14:textId="77777777">
      <w:pPr>
        <w:spacing w:after="0" w:line="240" w:lineRule="auto"/>
        <w:rPr>
          <w:rFonts w:ascii="Poppins" w:hAnsi="Poppins" w:cs="Poppins"/>
        </w:rPr>
      </w:pPr>
    </w:p>
    <w:p w:rsidR="00062877" w:rsidP="0052123F" w:rsidRDefault="00062877" w14:paraId="7F18A6A7" w14:textId="77777777">
      <w:pPr>
        <w:spacing w:after="0" w:line="240" w:lineRule="auto"/>
        <w:rPr>
          <w:rFonts w:ascii="Poppins" w:hAnsi="Poppins" w:cs="Poppins"/>
          <w:b/>
          <w:bCs/>
        </w:rPr>
      </w:pPr>
    </w:p>
    <w:p w:rsidRPr="0052123F" w:rsidR="0052123F" w:rsidP="0052123F" w:rsidRDefault="0052123F" w14:paraId="57886616" w14:textId="54709BDF">
      <w:pPr>
        <w:spacing w:after="0" w:line="240" w:lineRule="auto"/>
        <w:rPr>
          <w:rFonts w:ascii="Poppins" w:hAnsi="Poppins" w:cs="Poppins"/>
          <w:b/>
          <w:bCs/>
        </w:rPr>
      </w:pPr>
      <w:r w:rsidRPr="0052123F">
        <w:rPr>
          <w:rFonts w:ascii="Poppins" w:hAnsi="Poppins" w:cs="Poppins"/>
          <w:b/>
          <w:bCs/>
        </w:rPr>
        <w:t>I. Introduction</w:t>
      </w:r>
    </w:p>
    <w:p w:rsidR="0052123F" w:rsidP="0052123F" w:rsidRDefault="0052123F" w14:paraId="5E5593E2" w14:textId="77777777">
      <w:pPr>
        <w:spacing w:after="0" w:line="240" w:lineRule="auto"/>
        <w:rPr>
          <w:rFonts w:ascii="Poppins" w:hAnsi="Poppins" w:cs="Poppins"/>
        </w:rPr>
      </w:pPr>
      <w:r w:rsidRPr="0052123F">
        <w:rPr>
          <w:rFonts w:ascii="Poppins" w:hAnsi="Poppins" w:cs="Poppins"/>
        </w:rPr>
        <w:t>Dans le cadre d'une demande formulée par la Chambre d'Agriculture, les étudiants doivent concevoir une application mobile fonctionnelle, développée avec un outil no-code/</w:t>
      </w:r>
      <w:proofErr w:type="spellStart"/>
      <w:r w:rsidRPr="0052123F">
        <w:rPr>
          <w:rFonts w:ascii="Poppins" w:hAnsi="Poppins" w:cs="Poppins"/>
        </w:rPr>
        <w:t>low</w:t>
      </w:r>
      <w:proofErr w:type="spellEnd"/>
      <w:r w:rsidRPr="0052123F">
        <w:rPr>
          <w:rFonts w:ascii="Poppins" w:hAnsi="Poppins" w:cs="Poppins"/>
        </w:rPr>
        <w:t xml:space="preserve">-code (ex : Bubble, Glide, </w:t>
      </w:r>
      <w:proofErr w:type="spellStart"/>
      <w:r w:rsidRPr="0052123F">
        <w:rPr>
          <w:rFonts w:ascii="Poppins" w:hAnsi="Poppins" w:cs="Poppins"/>
        </w:rPr>
        <w:t>Appgyver</w:t>
      </w:r>
      <w:proofErr w:type="spellEnd"/>
      <w:r w:rsidRPr="0052123F">
        <w:rPr>
          <w:rFonts w:ascii="Poppins" w:hAnsi="Poppins" w:cs="Poppins"/>
        </w:rPr>
        <w:t>), répondant à une problématique agricole concrète. L'application doit intégrer une logique d'intelligence artificielle simple (prédiction, automatisation, recommandation) et s'appuyer sur une architecture cloud et réseau simplifiée.</w:t>
      </w:r>
    </w:p>
    <w:p w:rsidRPr="0052123F" w:rsidR="000314AA" w:rsidP="0052123F" w:rsidRDefault="000314AA" w14:paraId="50A0F07B" w14:textId="77777777">
      <w:pPr>
        <w:spacing w:after="0" w:line="240" w:lineRule="auto"/>
        <w:rPr>
          <w:rFonts w:ascii="Poppins" w:hAnsi="Poppins" w:cs="Poppins"/>
        </w:rPr>
      </w:pPr>
    </w:p>
    <w:p w:rsidR="0052123F" w:rsidP="0052123F" w:rsidRDefault="0052123F" w14:paraId="14173473" w14:textId="77777777">
      <w:pPr>
        <w:spacing w:after="0" w:line="240" w:lineRule="auto"/>
        <w:rPr>
          <w:rFonts w:ascii="Poppins" w:hAnsi="Poppins" w:cs="Poppins"/>
          <w:b/>
          <w:bCs/>
        </w:rPr>
      </w:pPr>
      <w:r w:rsidRPr="0052123F">
        <w:rPr>
          <w:rFonts w:ascii="Poppins" w:hAnsi="Poppins" w:cs="Poppins"/>
          <w:b/>
          <w:bCs/>
        </w:rPr>
        <w:t>II. SITEMAP</w:t>
      </w:r>
    </w:p>
    <w:p w:rsidRPr="0052123F" w:rsidR="000314AA" w:rsidP="0052123F" w:rsidRDefault="000314AA" w14:paraId="4CF6591B" w14:textId="77777777">
      <w:pPr>
        <w:spacing w:after="0" w:line="240" w:lineRule="auto"/>
        <w:rPr>
          <w:rFonts w:ascii="Poppins" w:hAnsi="Poppins" w:cs="Poppins"/>
          <w:b/>
          <w:bCs/>
        </w:rPr>
      </w:pPr>
    </w:p>
    <w:p w:rsidRPr="0052123F" w:rsidR="0052123F" w:rsidP="0052123F" w:rsidRDefault="0052123F" w14:paraId="5943D01B" w14:textId="77777777">
      <w:pPr>
        <w:spacing w:after="0" w:line="240" w:lineRule="auto"/>
        <w:rPr>
          <w:rFonts w:ascii="Poppins" w:hAnsi="Poppins" w:cs="Poppins"/>
        </w:rPr>
      </w:pPr>
      <w:r w:rsidRPr="0052123F">
        <w:rPr>
          <w:rFonts w:ascii="Poppins" w:hAnsi="Poppins" w:cs="Poppins"/>
          <w:b/>
          <w:bCs/>
        </w:rPr>
        <w:t>Pages principales :</w:t>
      </w:r>
    </w:p>
    <w:p w:rsidRPr="0052123F" w:rsidR="0052123F" w:rsidP="0052123F" w:rsidRDefault="0052123F" w14:paraId="19937BB8" w14:textId="77777777">
      <w:pPr>
        <w:numPr>
          <w:ilvl w:val="0"/>
          <w:numId w:val="7"/>
        </w:numPr>
        <w:spacing w:after="0" w:line="240" w:lineRule="auto"/>
        <w:rPr>
          <w:rFonts w:ascii="Poppins" w:hAnsi="Poppins" w:cs="Poppins"/>
        </w:rPr>
      </w:pPr>
      <w:r w:rsidRPr="0052123F">
        <w:rPr>
          <w:rFonts w:ascii="Poppins" w:hAnsi="Poppins" w:cs="Poppins"/>
        </w:rPr>
        <w:t>Accueil</w:t>
      </w:r>
    </w:p>
    <w:p w:rsidRPr="0052123F" w:rsidR="0052123F" w:rsidP="0052123F" w:rsidRDefault="0052123F" w14:paraId="49FE0880" w14:textId="77777777">
      <w:pPr>
        <w:numPr>
          <w:ilvl w:val="0"/>
          <w:numId w:val="7"/>
        </w:numPr>
        <w:spacing w:after="0" w:line="240" w:lineRule="auto"/>
        <w:rPr>
          <w:rFonts w:ascii="Poppins" w:hAnsi="Poppins" w:cs="Poppins"/>
        </w:rPr>
      </w:pPr>
      <w:r w:rsidRPr="0052123F">
        <w:rPr>
          <w:rFonts w:ascii="Poppins" w:hAnsi="Poppins" w:cs="Poppins"/>
        </w:rPr>
        <w:t>Diagnostic IA</w:t>
      </w:r>
    </w:p>
    <w:p w:rsidRPr="0052123F" w:rsidR="0052123F" w:rsidP="0052123F" w:rsidRDefault="0052123F" w14:paraId="3198FB5B" w14:textId="77777777">
      <w:pPr>
        <w:numPr>
          <w:ilvl w:val="0"/>
          <w:numId w:val="7"/>
        </w:numPr>
        <w:spacing w:after="0" w:line="240" w:lineRule="auto"/>
        <w:rPr>
          <w:rFonts w:ascii="Poppins" w:hAnsi="Poppins" w:cs="Poppins"/>
        </w:rPr>
      </w:pPr>
      <w:r w:rsidRPr="0052123F">
        <w:rPr>
          <w:rFonts w:ascii="Poppins" w:hAnsi="Poppins" w:cs="Poppins"/>
        </w:rPr>
        <w:t>Carte interactive</w:t>
      </w:r>
    </w:p>
    <w:p w:rsidR="0052123F" w:rsidP="0052123F" w:rsidRDefault="0052123F" w14:paraId="54EF9844" w14:textId="77777777">
      <w:pPr>
        <w:numPr>
          <w:ilvl w:val="0"/>
          <w:numId w:val="7"/>
        </w:numPr>
        <w:spacing w:after="0" w:line="240" w:lineRule="auto"/>
        <w:rPr>
          <w:rFonts w:ascii="Poppins" w:hAnsi="Poppins" w:cs="Poppins"/>
        </w:rPr>
      </w:pPr>
      <w:r w:rsidRPr="0052123F">
        <w:rPr>
          <w:rFonts w:ascii="Poppins" w:hAnsi="Poppins" w:cs="Poppins"/>
        </w:rPr>
        <w:t>Communauté (optionnel)</w:t>
      </w:r>
    </w:p>
    <w:p w:rsidRPr="0052123F" w:rsidR="000314AA" w:rsidP="000314AA" w:rsidRDefault="000314AA" w14:paraId="26B2809E" w14:textId="77777777">
      <w:pPr>
        <w:spacing w:after="0" w:line="240" w:lineRule="auto"/>
        <w:rPr>
          <w:rFonts w:ascii="Poppins" w:hAnsi="Poppins" w:cs="Poppins"/>
        </w:rPr>
      </w:pPr>
    </w:p>
    <w:p w:rsidRPr="0052123F" w:rsidR="0052123F" w:rsidP="0052123F" w:rsidRDefault="0052123F" w14:paraId="06B14A1D" w14:textId="77777777">
      <w:pPr>
        <w:spacing w:after="0" w:line="240" w:lineRule="auto"/>
        <w:rPr>
          <w:rFonts w:ascii="Poppins" w:hAnsi="Poppins" w:cs="Poppins"/>
        </w:rPr>
      </w:pPr>
      <w:r w:rsidRPr="0052123F">
        <w:rPr>
          <w:rFonts w:ascii="Poppins" w:hAnsi="Poppins" w:cs="Poppins"/>
          <w:b/>
          <w:bCs/>
        </w:rPr>
        <w:t>Pages de gestion :</w:t>
      </w:r>
    </w:p>
    <w:p w:rsidRPr="0052123F" w:rsidR="0052123F" w:rsidP="0052123F" w:rsidRDefault="0052123F" w14:paraId="5A74F31B" w14:textId="77777777">
      <w:pPr>
        <w:numPr>
          <w:ilvl w:val="0"/>
          <w:numId w:val="8"/>
        </w:numPr>
        <w:spacing w:after="0" w:line="240" w:lineRule="auto"/>
        <w:rPr>
          <w:rFonts w:ascii="Poppins" w:hAnsi="Poppins" w:cs="Poppins"/>
        </w:rPr>
      </w:pPr>
      <w:r w:rsidRPr="0052123F">
        <w:rPr>
          <w:rFonts w:ascii="Poppins" w:hAnsi="Poppins" w:cs="Poppins"/>
        </w:rPr>
        <w:t>Tableau de bord utilisateur</w:t>
      </w:r>
    </w:p>
    <w:p w:rsidR="0052123F" w:rsidP="0052123F" w:rsidRDefault="0052123F" w14:paraId="539F31F7" w14:textId="77777777">
      <w:pPr>
        <w:numPr>
          <w:ilvl w:val="0"/>
          <w:numId w:val="8"/>
        </w:numPr>
        <w:spacing w:after="0" w:line="240" w:lineRule="auto"/>
        <w:rPr>
          <w:rFonts w:ascii="Poppins" w:hAnsi="Poppins" w:cs="Poppins"/>
        </w:rPr>
      </w:pPr>
      <w:r w:rsidRPr="0052123F">
        <w:rPr>
          <w:rFonts w:ascii="Poppins" w:hAnsi="Poppins" w:cs="Poppins"/>
        </w:rPr>
        <w:t>Administration (back-office)</w:t>
      </w:r>
    </w:p>
    <w:p w:rsidRPr="0052123F" w:rsidR="000314AA" w:rsidP="000314AA" w:rsidRDefault="000314AA" w14:paraId="096B361E" w14:textId="77777777">
      <w:pPr>
        <w:spacing w:after="0" w:line="240" w:lineRule="auto"/>
        <w:rPr>
          <w:rFonts w:ascii="Poppins" w:hAnsi="Poppins" w:cs="Poppins"/>
        </w:rPr>
      </w:pPr>
    </w:p>
    <w:p w:rsidRPr="0052123F" w:rsidR="0052123F" w:rsidP="0052123F" w:rsidRDefault="0052123F" w14:paraId="1D4CC4CC" w14:textId="77777777">
      <w:pPr>
        <w:spacing w:after="0" w:line="240" w:lineRule="auto"/>
        <w:rPr>
          <w:rFonts w:ascii="Poppins" w:hAnsi="Poppins" w:cs="Poppins"/>
        </w:rPr>
      </w:pPr>
      <w:r w:rsidRPr="0052123F">
        <w:rPr>
          <w:rFonts w:ascii="Poppins" w:hAnsi="Poppins" w:cs="Poppins"/>
          <w:b/>
          <w:bCs/>
        </w:rPr>
        <w:t>Pages liées au compte utilisateur :</w:t>
      </w:r>
    </w:p>
    <w:p w:rsidRPr="0052123F" w:rsidR="0052123F" w:rsidP="0052123F" w:rsidRDefault="0052123F" w14:paraId="25268773" w14:textId="77777777">
      <w:pPr>
        <w:numPr>
          <w:ilvl w:val="0"/>
          <w:numId w:val="9"/>
        </w:numPr>
        <w:spacing w:after="0" w:line="240" w:lineRule="auto"/>
        <w:rPr>
          <w:rFonts w:ascii="Poppins" w:hAnsi="Poppins" w:cs="Poppins"/>
        </w:rPr>
      </w:pPr>
      <w:r w:rsidRPr="0052123F">
        <w:rPr>
          <w:rFonts w:ascii="Poppins" w:hAnsi="Poppins" w:cs="Poppins"/>
        </w:rPr>
        <w:t>Mon compte</w:t>
      </w:r>
    </w:p>
    <w:p w:rsidR="0052123F" w:rsidP="0052123F" w:rsidRDefault="0052123F" w14:paraId="5227093D" w14:textId="77777777">
      <w:pPr>
        <w:numPr>
          <w:ilvl w:val="0"/>
          <w:numId w:val="9"/>
        </w:numPr>
        <w:spacing w:after="0" w:line="240" w:lineRule="auto"/>
        <w:rPr>
          <w:rFonts w:ascii="Poppins" w:hAnsi="Poppins" w:cs="Poppins"/>
        </w:rPr>
      </w:pPr>
      <w:r w:rsidRPr="0052123F">
        <w:rPr>
          <w:rFonts w:ascii="Poppins" w:hAnsi="Poppins" w:cs="Poppins"/>
        </w:rPr>
        <w:t>Connexion / Inscription</w:t>
      </w:r>
    </w:p>
    <w:p w:rsidRPr="0052123F" w:rsidR="000314AA" w:rsidP="000314AA" w:rsidRDefault="000314AA" w14:paraId="553BF440" w14:textId="77777777">
      <w:pPr>
        <w:spacing w:after="0" w:line="240" w:lineRule="auto"/>
        <w:rPr>
          <w:rFonts w:ascii="Poppins" w:hAnsi="Poppins" w:cs="Poppins"/>
        </w:rPr>
      </w:pPr>
    </w:p>
    <w:p w:rsidR="0052123F" w:rsidP="0052123F" w:rsidRDefault="0052123F" w14:paraId="3E9A476C" w14:textId="77777777">
      <w:pPr>
        <w:spacing w:after="0" w:line="240" w:lineRule="auto"/>
        <w:rPr>
          <w:rFonts w:ascii="Poppins" w:hAnsi="Poppins" w:cs="Poppins"/>
          <w:b/>
          <w:bCs/>
        </w:rPr>
      </w:pPr>
      <w:r w:rsidRPr="0052123F">
        <w:rPr>
          <w:rFonts w:ascii="Poppins" w:hAnsi="Poppins" w:cs="Poppins"/>
          <w:b/>
          <w:bCs/>
        </w:rPr>
        <w:t>III. LAYOUT</w:t>
      </w:r>
    </w:p>
    <w:p w:rsidRPr="0052123F" w:rsidR="000314AA" w:rsidP="0052123F" w:rsidRDefault="000314AA" w14:paraId="04CEC707" w14:textId="77777777">
      <w:pPr>
        <w:spacing w:after="0" w:line="240" w:lineRule="auto"/>
        <w:rPr>
          <w:rFonts w:ascii="Poppins" w:hAnsi="Poppins" w:cs="Poppins"/>
          <w:b/>
          <w:bCs/>
        </w:rPr>
      </w:pPr>
    </w:p>
    <w:p w:rsidRPr="0052123F" w:rsidR="0052123F" w:rsidP="0052123F" w:rsidRDefault="0052123F" w14:paraId="3FB2C10B" w14:textId="77777777">
      <w:pPr>
        <w:spacing w:after="0" w:line="240" w:lineRule="auto"/>
        <w:rPr>
          <w:rFonts w:ascii="Poppins" w:hAnsi="Poppins" w:cs="Poppins"/>
        </w:rPr>
      </w:pPr>
      <w:r w:rsidRPr="0052123F">
        <w:rPr>
          <w:rFonts w:ascii="Poppins" w:hAnsi="Poppins" w:cs="Poppins"/>
          <w:b/>
          <w:bCs/>
        </w:rPr>
        <w:t>En-tête :</w:t>
      </w:r>
    </w:p>
    <w:p w:rsidRPr="0052123F" w:rsidR="0052123F" w:rsidP="0052123F" w:rsidRDefault="0052123F" w14:paraId="47A48F6C" w14:textId="77777777">
      <w:pPr>
        <w:numPr>
          <w:ilvl w:val="0"/>
          <w:numId w:val="10"/>
        </w:numPr>
        <w:spacing w:after="0" w:line="240" w:lineRule="auto"/>
        <w:rPr>
          <w:rFonts w:ascii="Poppins" w:hAnsi="Poppins" w:cs="Poppins"/>
        </w:rPr>
      </w:pPr>
      <w:r w:rsidRPr="0052123F">
        <w:rPr>
          <w:rFonts w:ascii="Poppins" w:hAnsi="Poppins" w:cs="Poppins"/>
        </w:rPr>
        <w:lastRenderedPageBreak/>
        <w:t>Logo</w:t>
      </w:r>
    </w:p>
    <w:p w:rsidR="0052123F" w:rsidP="0052123F" w:rsidRDefault="0052123F" w14:paraId="0F1F0691" w14:textId="77777777">
      <w:pPr>
        <w:numPr>
          <w:ilvl w:val="0"/>
          <w:numId w:val="10"/>
        </w:numPr>
        <w:spacing w:after="0" w:line="240" w:lineRule="auto"/>
        <w:rPr>
          <w:rFonts w:ascii="Poppins" w:hAnsi="Poppins" w:cs="Poppins"/>
        </w:rPr>
      </w:pPr>
      <w:r w:rsidRPr="0052123F">
        <w:rPr>
          <w:rFonts w:ascii="Poppins" w:hAnsi="Poppins" w:cs="Poppins"/>
        </w:rPr>
        <w:t>Menu de navigation</w:t>
      </w:r>
    </w:p>
    <w:p w:rsidRPr="0052123F" w:rsidR="000314AA" w:rsidP="000314AA" w:rsidRDefault="000314AA" w14:paraId="62390BD5" w14:textId="77777777">
      <w:pPr>
        <w:spacing w:after="0" w:line="240" w:lineRule="auto"/>
        <w:rPr>
          <w:rFonts w:ascii="Poppins" w:hAnsi="Poppins" w:cs="Poppins"/>
        </w:rPr>
      </w:pPr>
    </w:p>
    <w:p w:rsidRPr="0052123F" w:rsidR="0052123F" w:rsidP="0052123F" w:rsidRDefault="0052123F" w14:paraId="344BA478" w14:textId="77777777">
      <w:pPr>
        <w:spacing w:after="0" w:line="240" w:lineRule="auto"/>
        <w:rPr>
          <w:rFonts w:ascii="Poppins" w:hAnsi="Poppins" w:cs="Poppins"/>
        </w:rPr>
      </w:pPr>
      <w:r w:rsidRPr="0052123F">
        <w:rPr>
          <w:rFonts w:ascii="Poppins" w:hAnsi="Poppins" w:cs="Poppins"/>
          <w:b/>
          <w:bCs/>
        </w:rPr>
        <w:t>Zone de contenu :</w:t>
      </w:r>
    </w:p>
    <w:p w:rsidRPr="0052123F" w:rsidR="0052123F" w:rsidP="0052123F" w:rsidRDefault="0052123F" w14:paraId="54F1677C" w14:textId="77777777">
      <w:pPr>
        <w:numPr>
          <w:ilvl w:val="0"/>
          <w:numId w:val="11"/>
        </w:numPr>
        <w:spacing w:after="0" w:line="240" w:lineRule="auto"/>
        <w:rPr>
          <w:rFonts w:ascii="Poppins" w:hAnsi="Poppins" w:cs="Poppins"/>
        </w:rPr>
      </w:pPr>
      <w:r w:rsidRPr="0052123F">
        <w:rPr>
          <w:rFonts w:ascii="Poppins" w:hAnsi="Poppins" w:cs="Poppins"/>
        </w:rPr>
        <w:t>Affichage des données agricoles</w:t>
      </w:r>
    </w:p>
    <w:p w:rsidRPr="0052123F" w:rsidR="0052123F" w:rsidP="0052123F" w:rsidRDefault="0052123F" w14:paraId="4C1BDC5C" w14:textId="77777777">
      <w:pPr>
        <w:numPr>
          <w:ilvl w:val="0"/>
          <w:numId w:val="11"/>
        </w:numPr>
        <w:spacing w:after="0" w:line="240" w:lineRule="auto"/>
        <w:rPr>
          <w:rFonts w:ascii="Poppins" w:hAnsi="Poppins" w:cs="Poppins"/>
        </w:rPr>
      </w:pPr>
      <w:r w:rsidRPr="0052123F">
        <w:rPr>
          <w:rFonts w:ascii="Poppins" w:hAnsi="Poppins" w:cs="Poppins"/>
        </w:rPr>
        <w:t>Résultats IA</w:t>
      </w:r>
    </w:p>
    <w:p w:rsidR="0052123F" w:rsidP="0052123F" w:rsidRDefault="0052123F" w14:paraId="63E186DE" w14:textId="77777777">
      <w:pPr>
        <w:numPr>
          <w:ilvl w:val="0"/>
          <w:numId w:val="11"/>
        </w:numPr>
        <w:spacing w:after="0" w:line="240" w:lineRule="auto"/>
        <w:rPr>
          <w:rFonts w:ascii="Poppins" w:hAnsi="Poppins" w:cs="Poppins"/>
        </w:rPr>
      </w:pPr>
      <w:r w:rsidRPr="0052123F">
        <w:rPr>
          <w:rFonts w:ascii="Poppins" w:hAnsi="Poppins" w:cs="Poppins"/>
        </w:rPr>
        <w:t>Carte interactive</w:t>
      </w:r>
    </w:p>
    <w:p w:rsidRPr="0052123F" w:rsidR="000314AA" w:rsidP="000314AA" w:rsidRDefault="000314AA" w14:paraId="616C6F3B" w14:textId="77777777">
      <w:pPr>
        <w:spacing w:after="0" w:line="240" w:lineRule="auto"/>
        <w:rPr>
          <w:rFonts w:ascii="Poppins" w:hAnsi="Poppins" w:cs="Poppins"/>
        </w:rPr>
      </w:pPr>
    </w:p>
    <w:p w:rsidRPr="0052123F" w:rsidR="0052123F" w:rsidP="0052123F" w:rsidRDefault="0052123F" w14:paraId="5DFFDD7F" w14:textId="77777777">
      <w:pPr>
        <w:spacing w:after="0" w:line="240" w:lineRule="auto"/>
        <w:rPr>
          <w:rFonts w:ascii="Poppins" w:hAnsi="Poppins" w:cs="Poppins"/>
        </w:rPr>
      </w:pPr>
      <w:r w:rsidRPr="0052123F">
        <w:rPr>
          <w:rFonts w:ascii="Poppins" w:hAnsi="Poppins" w:cs="Poppins"/>
          <w:b/>
          <w:bCs/>
        </w:rPr>
        <w:t>Pied de page :</w:t>
      </w:r>
    </w:p>
    <w:p w:rsidRPr="0052123F" w:rsidR="0052123F" w:rsidP="0052123F" w:rsidRDefault="0052123F" w14:paraId="3BE12BBA" w14:textId="77777777">
      <w:pPr>
        <w:numPr>
          <w:ilvl w:val="0"/>
          <w:numId w:val="12"/>
        </w:numPr>
        <w:spacing w:after="0" w:line="240" w:lineRule="auto"/>
        <w:rPr>
          <w:rFonts w:ascii="Poppins" w:hAnsi="Poppins" w:cs="Poppins"/>
        </w:rPr>
      </w:pPr>
      <w:r w:rsidRPr="0052123F">
        <w:rPr>
          <w:rFonts w:ascii="Poppins" w:hAnsi="Poppins" w:cs="Poppins"/>
        </w:rPr>
        <w:t>Mentions légales</w:t>
      </w:r>
    </w:p>
    <w:p w:rsidRPr="0052123F" w:rsidR="0052123F" w:rsidP="0052123F" w:rsidRDefault="0052123F" w14:paraId="48574933" w14:textId="77777777">
      <w:pPr>
        <w:numPr>
          <w:ilvl w:val="0"/>
          <w:numId w:val="12"/>
        </w:numPr>
        <w:spacing w:after="0" w:line="240" w:lineRule="auto"/>
        <w:rPr>
          <w:rFonts w:ascii="Poppins" w:hAnsi="Poppins" w:cs="Poppins"/>
        </w:rPr>
      </w:pPr>
      <w:r w:rsidRPr="0052123F">
        <w:rPr>
          <w:rFonts w:ascii="Poppins" w:hAnsi="Poppins" w:cs="Poppins"/>
        </w:rPr>
        <w:t>CGU</w:t>
      </w:r>
    </w:p>
    <w:p w:rsidRPr="0052123F" w:rsidR="0052123F" w:rsidP="0052123F" w:rsidRDefault="0052123F" w14:paraId="57A00012" w14:textId="77777777">
      <w:pPr>
        <w:numPr>
          <w:ilvl w:val="0"/>
          <w:numId w:val="12"/>
        </w:numPr>
        <w:spacing w:after="0" w:line="240" w:lineRule="auto"/>
        <w:rPr>
          <w:rFonts w:ascii="Poppins" w:hAnsi="Poppins" w:cs="Poppins"/>
        </w:rPr>
      </w:pPr>
      <w:r w:rsidRPr="0052123F">
        <w:rPr>
          <w:rFonts w:ascii="Poppins" w:hAnsi="Poppins" w:cs="Poppins"/>
        </w:rPr>
        <w:t>Contact</w:t>
      </w:r>
    </w:p>
    <w:p w:rsidR="0052123F" w:rsidP="0052123F" w:rsidRDefault="0052123F" w14:paraId="302F8483" w14:textId="77777777">
      <w:pPr>
        <w:numPr>
          <w:ilvl w:val="0"/>
          <w:numId w:val="12"/>
        </w:numPr>
        <w:spacing w:after="0" w:line="240" w:lineRule="auto"/>
        <w:rPr>
          <w:rFonts w:ascii="Poppins" w:hAnsi="Poppins" w:cs="Poppins"/>
        </w:rPr>
      </w:pPr>
      <w:r w:rsidRPr="0052123F">
        <w:rPr>
          <w:rFonts w:ascii="Poppins" w:hAnsi="Poppins" w:cs="Poppins"/>
        </w:rPr>
        <w:t>Liens vers réseaux sociaux</w:t>
      </w:r>
    </w:p>
    <w:p w:rsidRPr="0052123F" w:rsidR="000314AA" w:rsidP="000314AA" w:rsidRDefault="000314AA" w14:paraId="098DE980" w14:textId="77777777">
      <w:pPr>
        <w:spacing w:after="0" w:line="240" w:lineRule="auto"/>
        <w:rPr>
          <w:rFonts w:ascii="Poppins" w:hAnsi="Poppins" w:cs="Poppins"/>
        </w:rPr>
      </w:pPr>
    </w:p>
    <w:p w:rsidRPr="0052123F" w:rsidR="0052123F" w:rsidP="0052123F" w:rsidRDefault="0052123F" w14:paraId="29FB647E" w14:textId="77777777">
      <w:pPr>
        <w:spacing w:after="0" w:line="240" w:lineRule="auto"/>
        <w:rPr>
          <w:rFonts w:ascii="Poppins" w:hAnsi="Poppins" w:cs="Poppins"/>
          <w:b/>
          <w:bCs/>
        </w:rPr>
      </w:pPr>
      <w:r w:rsidRPr="0052123F">
        <w:rPr>
          <w:rFonts w:ascii="Poppins" w:hAnsi="Poppins" w:cs="Poppins"/>
          <w:b/>
          <w:bCs/>
        </w:rPr>
        <w:t>IV. Page d'accueil</w:t>
      </w:r>
    </w:p>
    <w:p w:rsidRPr="0052123F" w:rsidR="0052123F" w:rsidP="0052123F" w:rsidRDefault="0052123F" w14:paraId="2C4AF384" w14:textId="77777777">
      <w:pPr>
        <w:numPr>
          <w:ilvl w:val="0"/>
          <w:numId w:val="13"/>
        </w:numPr>
        <w:spacing w:after="0" w:line="240" w:lineRule="auto"/>
        <w:rPr>
          <w:rFonts w:ascii="Poppins" w:hAnsi="Poppins" w:cs="Poppins"/>
        </w:rPr>
      </w:pPr>
      <w:r w:rsidRPr="0052123F">
        <w:rPr>
          <w:rFonts w:ascii="Poppins" w:hAnsi="Poppins" w:cs="Poppins"/>
        </w:rPr>
        <w:t>Présentation du projet agricole</w:t>
      </w:r>
    </w:p>
    <w:p w:rsidRPr="0052123F" w:rsidR="0052123F" w:rsidP="0052123F" w:rsidRDefault="0052123F" w14:paraId="526CDC34" w14:textId="77777777">
      <w:pPr>
        <w:numPr>
          <w:ilvl w:val="0"/>
          <w:numId w:val="13"/>
        </w:numPr>
        <w:spacing w:after="0" w:line="240" w:lineRule="auto"/>
        <w:rPr>
          <w:rFonts w:ascii="Poppins" w:hAnsi="Poppins" w:cs="Poppins"/>
        </w:rPr>
      </w:pPr>
      <w:r w:rsidRPr="0052123F">
        <w:rPr>
          <w:rFonts w:ascii="Poppins" w:hAnsi="Poppins" w:cs="Poppins"/>
        </w:rPr>
        <w:t>Accès rapide aux modules IA, carte, communauté</w:t>
      </w:r>
    </w:p>
    <w:p w:rsidR="0052123F" w:rsidP="0052123F" w:rsidRDefault="0052123F" w14:paraId="35489B25" w14:textId="77777777">
      <w:pPr>
        <w:numPr>
          <w:ilvl w:val="0"/>
          <w:numId w:val="13"/>
        </w:numPr>
        <w:spacing w:after="0" w:line="240" w:lineRule="auto"/>
        <w:rPr>
          <w:rFonts w:ascii="Poppins" w:hAnsi="Poppins" w:cs="Poppins"/>
        </w:rPr>
      </w:pPr>
      <w:r w:rsidRPr="0052123F">
        <w:rPr>
          <w:rFonts w:ascii="Poppins" w:hAnsi="Poppins" w:cs="Poppins"/>
        </w:rPr>
        <w:t>Actualités ou alertes agricoles</w:t>
      </w:r>
    </w:p>
    <w:p w:rsidRPr="0052123F" w:rsidR="000314AA" w:rsidP="000314AA" w:rsidRDefault="000314AA" w14:paraId="4C00091D" w14:textId="77777777">
      <w:pPr>
        <w:spacing w:after="0" w:line="240" w:lineRule="auto"/>
        <w:rPr>
          <w:rFonts w:ascii="Poppins" w:hAnsi="Poppins" w:cs="Poppins"/>
        </w:rPr>
      </w:pPr>
    </w:p>
    <w:p w:rsidRPr="0052123F" w:rsidR="0052123F" w:rsidP="0052123F" w:rsidRDefault="0052123F" w14:paraId="3D74B5A1" w14:textId="77777777">
      <w:pPr>
        <w:spacing w:after="0" w:line="240" w:lineRule="auto"/>
        <w:rPr>
          <w:rFonts w:ascii="Poppins" w:hAnsi="Poppins" w:cs="Poppins"/>
          <w:b/>
          <w:bCs/>
        </w:rPr>
      </w:pPr>
      <w:r w:rsidRPr="0052123F">
        <w:rPr>
          <w:rFonts w:ascii="Poppins" w:hAnsi="Poppins" w:cs="Poppins"/>
          <w:b/>
          <w:bCs/>
        </w:rPr>
        <w:t>V. Module de diagnostic IA</w:t>
      </w:r>
    </w:p>
    <w:p w:rsidRPr="0052123F" w:rsidR="0052123F" w:rsidP="0052123F" w:rsidRDefault="0052123F" w14:paraId="4168BD80" w14:textId="77777777">
      <w:pPr>
        <w:numPr>
          <w:ilvl w:val="0"/>
          <w:numId w:val="14"/>
        </w:numPr>
        <w:spacing w:after="0" w:line="240" w:lineRule="auto"/>
        <w:rPr>
          <w:rFonts w:ascii="Poppins" w:hAnsi="Poppins" w:cs="Poppins"/>
        </w:rPr>
      </w:pPr>
      <w:r w:rsidRPr="0052123F">
        <w:rPr>
          <w:rFonts w:ascii="Poppins" w:hAnsi="Poppins" w:cs="Poppins"/>
        </w:rPr>
        <w:t>Formulaire de saisie ou intégration de données capteurs</w:t>
      </w:r>
    </w:p>
    <w:p w:rsidRPr="0052123F" w:rsidR="0052123F" w:rsidP="0052123F" w:rsidRDefault="0052123F" w14:paraId="6A3AB36F" w14:textId="77777777">
      <w:pPr>
        <w:numPr>
          <w:ilvl w:val="0"/>
          <w:numId w:val="14"/>
        </w:numPr>
        <w:spacing w:after="0" w:line="240" w:lineRule="auto"/>
        <w:rPr>
          <w:rFonts w:ascii="Poppins" w:hAnsi="Poppins" w:cs="Poppins"/>
        </w:rPr>
      </w:pPr>
      <w:r w:rsidRPr="0052123F">
        <w:rPr>
          <w:rFonts w:ascii="Poppins" w:hAnsi="Poppins" w:cs="Poppins"/>
        </w:rPr>
        <w:t>Traitement via modèle IA simple (ex : régression, arbre de décision)</w:t>
      </w:r>
    </w:p>
    <w:p w:rsidR="0052123F" w:rsidP="0052123F" w:rsidRDefault="0052123F" w14:paraId="6902A4A7" w14:textId="77777777">
      <w:pPr>
        <w:numPr>
          <w:ilvl w:val="0"/>
          <w:numId w:val="14"/>
        </w:numPr>
        <w:spacing w:after="0" w:line="240" w:lineRule="auto"/>
        <w:rPr>
          <w:rFonts w:ascii="Poppins" w:hAnsi="Poppins" w:cs="Poppins"/>
        </w:rPr>
      </w:pPr>
      <w:r w:rsidRPr="0052123F">
        <w:rPr>
          <w:rFonts w:ascii="Poppins" w:hAnsi="Poppins" w:cs="Poppins"/>
        </w:rPr>
        <w:t>Affichage du résultat (ex : "probabilité de maladie : 78%")</w:t>
      </w:r>
    </w:p>
    <w:p w:rsidRPr="0052123F" w:rsidR="000314AA" w:rsidP="000314AA" w:rsidRDefault="000314AA" w14:paraId="6A131148" w14:textId="77777777">
      <w:pPr>
        <w:spacing w:after="0" w:line="240" w:lineRule="auto"/>
        <w:rPr>
          <w:rFonts w:ascii="Poppins" w:hAnsi="Poppins" w:cs="Poppins"/>
        </w:rPr>
      </w:pPr>
    </w:p>
    <w:p w:rsidRPr="0052123F" w:rsidR="0052123F" w:rsidP="0052123F" w:rsidRDefault="0052123F" w14:paraId="25739A1F" w14:textId="77777777">
      <w:pPr>
        <w:spacing w:after="0" w:line="240" w:lineRule="auto"/>
        <w:rPr>
          <w:rFonts w:ascii="Poppins" w:hAnsi="Poppins" w:cs="Poppins"/>
          <w:b/>
          <w:bCs/>
        </w:rPr>
      </w:pPr>
      <w:r w:rsidRPr="0052123F">
        <w:rPr>
          <w:rFonts w:ascii="Poppins" w:hAnsi="Poppins" w:cs="Poppins"/>
          <w:b/>
          <w:bCs/>
        </w:rPr>
        <w:t>VI. Carte interactive</w:t>
      </w:r>
    </w:p>
    <w:p w:rsidRPr="0052123F" w:rsidR="0052123F" w:rsidP="0052123F" w:rsidRDefault="0052123F" w14:paraId="5EEC6FFA" w14:textId="77777777">
      <w:pPr>
        <w:numPr>
          <w:ilvl w:val="0"/>
          <w:numId w:val="15"/>
        </w:numPr>
        <w:spacing w:after="0" w:line="240" w:lineRule="auto"/>
        <w:rPr>
          <w:rFonts w:ascii="Poppins" w:hAnsi="Poppins" w:cs="Poppins"/>
        </w:rPr>
      </w:pPr>
      <w:r w:rsidRPr="0052123F">
        <w:rPr>
          <w:rFonts w:ascii="Poppins" w:hAnsi="Poppins" w:cs="Poppins"/>
        </w:rPr>
        <w:t>Localisation des parcelles</w:t>
      </w:r>
    </w:p>
    <w:p w:rsidRPr="0052123F" w:rsidR="0052123F" w:rsidP="0052123F" w:rsidRDefault="0052123F" w14:paraId="2F90A60F" w14:textId="77777777">
      <w:pPr>
        <w:numPr>
          <w:ilvl w:val="0"/>
          <w:numId w:val="15"/>
        </w:numPr>
        <w:spacing w:after="0" w:line="240" w:lineRule="auto"/>
        <w:rPr>
          <w:rFonts w:ascii="Poppins" w:hAnsi="Poppins" w:cs="Poppins"/>
        </w:rPr>
      </w:pPr>
      <w:r w:rsidRPr="0052123F">
        <w:rPr>
          <w:rFonts w:ascii="Poppins" w:hAnsi="Poppins" w:cs="Poppins"/>
        </w:rPr>
        <w:t>Visualisation des données par zone</w:t>
      </w:r>
    </w:p>
    <w:p w:rsidR="0052123F" w:rsidP="0052123F" w:rsidRDefault="0052123F" w14:paraId="5B3F57ED" w14:textId="77777777">
      <w:pPr>
        <w:numPr>
          <w:ilvl w:val="0"/>
          <w:numId w:val="15"/>
        </w:numPr>
        <w:spacing w:after="0" w:line="240" w:lineRule="auto"/>
        <w:rPr>
          <w:rFonts w:ascii="Poppins" w:hAnsi="Poppins" w:cs="Poppins"/>
        </w:rPr>
      </w:pPr>
      <w:r w:rsidRPr="0052123F">
        <w:rPr>
          <w:rFonts w:ascii="Poppins" w:hAnsi="Poppins" w:cs="Poppins"/>
        </w:rPr>
        <w:t>Couleurs ou icônes selon les alertes IA</w:t>
      </w:r>
    </w:p>
    <w:p w:rsidRPr="0052123F" w:rsidR="000314AA" w:rsidP="000314AA" w:rsidRDefault="000314AA" w14:paraId="0565DFED" w14:textId="77777777">
      <w:pPr>
        <w:spacing w:after="0" w:line="240" w:lineRule="auto"/>
        <w:rPr>
          <w:rFonts w:ascii="Poppins" w:hAnsi="Poppins" w:cs="Poppins"/>
        </w:rPr>
      </w:pPr>
    </w:p>
    <w:p w:rsidRPr="0052123F" w:rsidR="0052123F" w:rsidP="0052123F" w:rsidRDefault="0052123F" w14:paraId="281D0E11" w14:textId="77777777">
      <w:pPr>
        <w:spacing w:after="0" w:line="240" w:lineRule="auto"/>
        <w:rPr>
          <w:rFonts w:ascii="Poppins" w:hAnsi="Poppins" w:cs="Poppins"/>
          <w:b/>
          <w:bCs/>
        </w:rPr>
      </w:pPr>
      <w:r w:rsidRPr="0052123F">
        <w:rPr>
          <w:rFonts w:ascii="Poppins" w:hAnsi="Poppins" w:cs="Poppins"/>
          <w:b/>
          <w:bCs/>
        </w:rPr>
        <w:t>VII. Tableau de bord utilisateur</w:t>
      </w:r>
    </w:p>
    <w:p w:rsidRPr="0052123F" w:rsidR="0052123F" w:rsidP="0052123F" w:rsidRDefault="0052123F" w14:paraId="7DB17C63" w14:textId="77777777">
      <w:pPr>
        <w:numPr>
          <w:ilvl w:val="0"/>
          <w:numId w:val="16"/>
        </w:numPr>
        <w:spacing w:after="0" w:line="240" w:lineRule="auto"/>
        <w:rPr>
          <w:rFonts w:ascii="Poppins" w:hAnsi="Poppins" w:cs="Poppins"/>
        </w:rPr>
      </w:pPr>
      <w:r w:rsidRPr="0052123F">
        <w:rPr>
          <w:rFonts w:ascii="Poppins" w:hAnsi="Poppins" w:cs="Poppins"/>
        </w:rPr>
        <w:t>Vue synthétique des données agricoles (température, humidité, prévisions)</w:t>
      </w:r>
    </w:p>
    <w:p w:rsidRPr="0052123F" w:rsidR="0052123F" w:rsidP="0052123F" w:rsidRDefault="0052123F" w14:paraId="1CFDD67B" w14:textId="77777777">
      <w:pPr>
        <w:numPr>
          <w:ilvl w:val="0"/>
          <w:numId w:val="16"/>
        </w:numPr>
        <w:spacing w:after="0" w:line="240" w:lineRule="auto"/>
        <w:rPr>
          <w:rFonts w:ascii="Poppins" w:hAnsi="Poppins" w:cs="Poppins"/>
        </w:rPr>
      </w:pPr>
      <w:r w:rsidRPr="0052123F">
        <w:rPr>
          <w:rFonts w:ascii="Poppins" w:hAnsi="Poppins" w:cs="Poppins"/>
        </w:rPr>
        <w:t>Historique des diagnostics</w:t>
      </w:r>
    </w:p>
    <w:p w:rsidR="0052123F" w:rsidP="0052123F" w:rsidRDefault="0052123F" w14:paraId="5119F18B" w14:textId="77777777">
      <w:pPr>
        <w:numPr>
          <w:ilvl w:val="0"/>
          <w:numId w:val="16"/>
        </w:numPr>
        <w:spacing w:after="0" w:line="240" w:lineRule="auto"/>
        <w:rPr>
          <w:rFonts w:ascii="Poppins" w:hAnsi="Poppins" w:cs="Poppins"/>
        </w:rPr>
      </w:pPr>
      <w:r w:rsidRPr="0052123F">
        <w:rPr>
          <w:rFonts w:ascii="Poppins" w:hAnsi="Poppins" w:cs="Poppins"/>
        </w:rPr>
        <w:t>Alertes IA personnalisées</w:t>
      </w:r>
    </w:p>
    <w:p w:rsidRPr="0052123F" w:rsidR="000314AA" w:rsidP="000314AA" w:rsidRDefault="000314AA" w14:paraId="7855E0BA" w14:textId="77777777">
      <w:pPr>
        <w:spacing w:after="0" w:line="240" w:lineRule="auto"/>
        <w:rPr>
          <w:rFonts w:ascii="Poppins" w:hAnsi="Poppins" w:cs="Poppins"/>
        </w:rPr>
      </w:pPr>
    </w:p>
    <w:p w:rsidRPr="0052123F" w:rsidR="0052123F" w:rsidP="0052123F" w:rsidRDefault="0052123F" w14:paraId="6B54388F" w14:textId="77777777">
      <w:pPr>
        <w:spacing w:after="0" w:line="240" w:lineRule="auto"/>
        <w:rPr>
          <w:rFonts w:ascii="Poppins" w:hAnsi="Poppins" w:cs="Poppins"/>
          <w:b/>
          <w:bCs/>
        </w:rPr>
      </w:pPr>
      <w:r w:rsidRPr="0052123F">
        <w:rPr>
          <w:rFonts w:ascii="Poppins" w:hAnsi="Poppins" w:cs="Poppins"/>
          <w:b/>
          <w:bCs/>
        </w:rPr>
        <w:t>VIII. Espace communautaire (optionnel)</w:t>
      </w:r>
    </w:p>
    <w:p w:rsidRPr="0052123F" w:rsidR="0052123F" w:rsidP="0052123F" w:rsidRDefault="0052123F" w14:paraId="190AC8B4" w14:textId="77777777">
      <w:pPr>
        <w:numPr>
          <w:ilvl w:val="0"/>
          <w:numId w:val="17"/>
        </w:numPr>
        <w:spacing w:after="0" w:line="240" w:lineRule="auto"/>
        <w:rPr>
          <w:rFonts w:ascii="Poppins" w:hAnsi="Poppins" w:cs="Poppins"/>
        </w:rPr>
      </w:pPr>
      <w:r w:rsidRPr="0052123F">
        <w:rPr>
          <w:rFonts w:ascii="Poppins" w:hAnsi="Poppins" w:cs="Poppins"/>
        </w:rPr>
        <w:t>Forum ou messagerie entre agriculteurs</w:t>
      </w:r>
    </w:p>
    <w:p w:rsidR="0052123F" w:rsidP="0052123F" w:rsidRDefault="0052123F" w14:paraId="4DC25384" w14:textId="77777777">
      <w:pPr>
        <w:numPr>
          <w:ilvl w:val="0"/>
          <w:numId w:val="17"/>
        </w:numPr>
        <w:spacing w:after="0" w:line="240" w:lineRule="auto"/>
        <w:rPr>
          <w:rFonts w:ascii="Poppins" w:hAnsi="Poppins" w:cs="Poppins"/>
        </w:rPr>
      </w:pPr>
      <w:r w:rsidRPr="0052123F">
        <w:rPr>
          <w:rFonts w:ascii="Poppins" w:hAnsi="Poppins" w:cs="Poppins"/>
        </w:rPr>
        <w:t>Partage de bonnes pratiques</w:t>
      </w:r>
    </w:p>
    <w:p w:rsidRPr="0052123F" w:rsidR="000314AA" w:rsidP="000314AA" w:rsidRDefault="000314AA" w14:paraId="086F48C5" w14:textId="77777777">
      <w:pPr>
        <w:spacing w:after="0" w:line="240" w:lineRule="auto"/>
        <w:rPr>
          <w:rFonts w:ascii="Poppins" w:hAnsi="Poppins" w:cs="Poppins"/>
        </w:rPr>
      </w:pPr>
    </w:p>
    <w:p w:rsidRPr="0052123F" w:rsidR="0052123F" w:rsidP="0052123F" w:rsidRDefault="0052123F" w14:paraId="330ADCA6" w14:textId="77777777">
      <w:pPr>
        <w:spacing w:after="0" w:line="240" w:lineRule="auto"/>
        <w:rPr>
          <w:rFonts w:ascii="Poppins" w:hAnsi="Poppins" w:cs="Poppins"/>
          <w:b/>
          <w:bCs/>
        </w:rPr>
      </w:pPr>
      <w:r w:rsidRPr="0052123F">
        <w:rPr>
          <w:rFonts w:ascii="Poppins" w:hAnsi="Poppins" w:cs="Poppins"/>
          <w:b/>
          <w:bCs/>
        </w:rPr>
        <w:lastRenderedPageBreak/>
        <w:t>IX. Administration (back-office)</w:t>
      </w:r>
    </w:p>
    <w:p w:rsidRPr="0052123F" w:rsidR="0052123F" w:rsidP="0052123F" w:rsidRDefault="0052123F" w14:paraId="42BFA326" w14:textId="77777777">
      <w:pPr>
        <w:numPr>
          <w:ilvl w:val="0"/>
          <w:numId w:val="18"/>
        </w:numPr>
        <w:spacing w:after="0" w:line="240" w:lineRule="auto"/>
        <w:rPr>
          <w:rFonts w:ascii="Poppins" w:hAnsi="Poppins" w:cs="Poppins"/>
        </w:rPr>
      </w:pPr>
      <w:r w:rsidRPr="0052123F">
        <w:rPr>
          <w:rFonts w:ascii="Poppins" w:hAnsi="Poppins" w:cs="Poppins"/>
        </w:rPr>
        <w:t>Gestion des utilisateurs</w:t>
      </w:r>
    </w:p>
    <w:p w:rsidRPr="0052123F" w:rsidR="0052123F" w:rsidP="0052123F" w:rsidRDefault="0052123F" w14:paraId="4CE2B049" w14:textId="77777777">
      <w:pPr>
        <w:numPr>
          <w:ilvl w:val="0"/>
          <w:numId w:val="18"/>
        </w:numPr>
        <w:spacing w:after="0" w:line="240" w:lineRule="auto"/>
        <w:rPr>
          <w:rFonts w:ascii="Poppins" w:hAnsi="Poppins" w:cs="Poppins"/>
        </w:rPr>
      </w:pPr>
      <w:r w:rsidRPr="0052123F">
        <w:rPr>
          <w:rFonts w:ascii="Poppins" w:hAnsi="Poppins" w:cs="Poppins"/>
        </w:rPr>
        <w:t>Gestion des données et modèles IA</w:t>
      </w:r>
    </w:p>
    <w:p w:rsidR="0052123F" w:rsidP="0052123F" w:rsidRDefault="0052123F" w14:paraId="2F91C54D" w14:textId="77777777">
      <w:pPr>
        <w:numPr>
          <w:ilvl w:val="0"/>
          <w:numId w:val="18"/>
        </w:numPr>
        <w:spacing w:after="0" w:line="240" w:lineRule="auto"/>
        <w:rPr>
          <w:rFonts w:ascii="Poppins" w:hAnsi="Poppins" w:cs="Poppins"/>
        </w:rPr>
      </w:pPr>
      <w:r w:rsidRPr="0052123F">
        <w:rPr>
          <w:rFonts w:ascii="Poppins" w:hAnsi="Poppins" w:cs="Poppins"/>
        </w:rPr>
        <w:t>Statistiques d’usage</w:t>
      </w:r>
    </w:p>
    <w:p w:rsidRPr="0052123F" w:rsidR="000314AA" w:rsidP="000314AA" w:rsidRDefault="000314AA" w14:paraId="40177580" w14:textId="77777777">
      <w:pPr>
        <w:spacing w:after="0" w:line="240" w:lineRule="auto"/>
        <w:rPr>
          <w:rFonts w:ascii="Poppins" w:hAnsi="Poppins" w:cs="Poppins"/>
        </w:rPr>
      </w:pPr>
    </w:p>
    <w:p w:rsidRPr="0052123F" w:rsidR="0052123F" w:rsidP="0052123F" w:rsidRDefault="0052123F" w14:paraId="064ADA37" w14:textId="77777777">
      <w:pPr>
        <w:spacing w:after="0" w:line="240" w:lineRule="auto"/>
        <w:rPr>
          <w:rFonts w:ascii="Poppins" w:hAnsi="Poppins" w:cs="Poppins"/>
          <w:b/>
          <w:bCs/>
        </w:rPr>
      </w:pPr>
      <w:r w:rsidRPr="0052123F">
        <w:rPr>
          <w:rFonts w:ascii="Poppins" w:hAnsi="Poppins" w:cs="Poppins"/>
          <w:b/>
          <w:bCs/>
        </w:rPr>
        <w:t>X. Architecture technique simplifiée</w:t>
      </w:r>
    </w:p>
    <w:p w:rsidRPr="0052123F" w:rsidR="0052123F" w:rsidP="0052123F" w:rsidRDefault="0052123F" w14:paraId="00A22F26" w14:textId="77777777">
      <w:pPr>
        <w:numPr>
          <w:ilvl w:val="0"/>
          <w:numId w:val="19"/>
        </w:numPr>
        <w:spacing w:after="0" w:line="240" w:lineRule="auto"/>
        <w:rPr>
          <w:rFonts w:ascii="Poppins" w:hAnsi="Poppins" w:cs="Poppins"/>
        </w:rPr>
      </w:pPr>
      <w:r w:rsidRPr="0052123F">
        <w:rPr>
          <w:rFonts w:ascii="Poppins" w:hAnsi="Poppins" w:cs="Poppins"/>
          <w:b/>
          <w:bCs/>
        </w:rPr>
        <w:t>Capteurs IoT</w:t>
      </w:r>
      <w:r w:rsidRPr="0052123F">
        <w:rPr>
          <w:rFonts w:ascii="Poppins" w:hAnsi="Poppins" w:cs="Poppins"/>
        </w:rPr>
        <w:t xml:space="preserve"> (simulés ou réels) émettent des données</w:t>
      </w:r>
    </w:p>
    <w:p w:rsidRPr="0052123F" w:rsidR="0052123F" w:rsidP="0052123F" w:rsidRDefault="0052123F" w14:paraId="68F77D00" w14:textId="77777777">
      <w:pPr>
        <w:numPr>
          <w:ilvl w:val="0"/>
          <w:numId w:val="19"/>
        </w:numPr>
        <w:spacing w:after="0" w:line="240" w:lineRule="auto"/>
        <w:rPr>
          <w:rFonts w:ascii="Poppins" w:hAnsi="Poppins" w:cs="Poppins"/>
        </w:rPr>
      </w:pPr>
      <w:r w:rsidRPr="0052123F">
        <w:rPr>
          <w:rFonts w:ascii="Poppins" w:hAnsi="Poppins" w:cs="Poppins"/>
          <w:b/>
          <w:bCs/>
        </w:rPr>
        <w:t>Serveur cloud</w:t>
      </w:r>
      <w:r w:rsidRPr="0052123F">
        <w:rPr>
          <w:rFonts w:ascii="Poppins" w:hAnsi="Poppins" w:cs="Poppins"/>
        </w:rPr>
        <w:t xml:space="preserve"> (</w:t>
      </w:r>
      <w:proofErr w:type="spellStart"/>
      <w:r w:rsidRPr="0052123F">
        <w:rPr>
          <w:rFonts w:ascii="Poppins" w:hAnsi="Poppins" w:cs="Poppins"/>
        </w:rPr>
        <w:t>Firebase</w:t>
      </w:r>
      <w:proofErr w:type="spellEnd"/>
      <w:r w:rsidRPr="0052123F">
        <w:rPr>
          <w:rFonts w:ascii="Poppins" w:hAnsi="Poppins" w:cs="Poppins"/>
        </w:rPr>
        <w:t>, AWS, etc.) centralise les données</w:t>
      </w:r>
    </w:p>
    <w:p w:rsidRPr="0052123F" w:rsidR="0052123F" w:rsidP="0052123F" w:rsidRDefault="0052123F" w14:paraId="79834BAE" w14:textId="77777777">
      <w:pPr>
        <w:numPr>
          <w:ilvl w:val="0"/>
          <w:numId w:val="19"/>
        </w:numPr>
        <w:spacing w:after="0" w:line="240" w:lineRule="auto"/>
        <w:rPr>
          <w:rFonts w:ascii="Poppins" w:hAnsi="Poppins" w:cs="Poppins"/>
        </w:rPr>
      </w:pPr>
      <w:r w:rsidRPr="0052123F">
        <w:rPr>
          <w:rFonts w:ascii="Poppins" w:hAnsi="Poppins" w:cs="Poppins"/>
          <w:b/>
          <w:bCs/>
        </w:rPr>
        <w:t>Application mobile</w:t>
      </w:r>
      <w:r w:rsidRPr="0052123F">
        <w:rPr>
          <w:rFonts w:ascii="Poppins" w:hAnsi="Poppins" w:cs="Poppins"/>
        </w:rPr>
        <w:t xml:space="preserve"> interroge les données et affiche les résultats</w:t>
      </w:r>
    </w:p>
    <w:p w:rsidR="0052123F" w:rsidP="0052123F" w:rsidRDefault="0052123F" w14:paraId="3CFB3FFB" w14:textId="77777777">
      <w:pPr>
        <w:numPr>
          <w:ilvl w:val="0"/>
          <w:numId w:val="19"/>
        </w:numPr>
        <w:spacing w:after="0" w:line="240" w:lineRule="auto"/>
        <w:rPr>
          <w:rFonts w:ascii="Poppins" w:hAnsi="Poppins" w:cs="Poppins"/>
        </w:rPr>
      </w:pPr>
      <w:r w:rsidRPr="0052123F">
        <w:rPr>
          <w:rFonts w:ascii="Poppins" w:hAnsi="Poppins" w:cs="Poppins"/>
          <w:b/>
          <w:bCs/>
        </w:rPr>
        <w:t>IA embarquée</w:t>
      </w:r>
      <w:r w:rsidRPr="0052123F">
        <w:rPr>
          <w:rFonts w:ascii="Poppins" w:hAnsi="Poppins" w:cs="Poppins"/>
        </w:rPr>
        <w:t xml:space="preserve"> ou appel à une API IA (ex : </w:t>
      </w:r>
      <w:proofErr w:type="spellStart"/>
      <w:r w:rsidRPr="0052123F">
        <w:rPr>
          <w:rFonts w:ascii="Poppins" w:hAnsi="Poppins" w:cs="Poppins"/>
        </w:rPr>
        <w:t>HuggingFace</w:t>
      </w:r>
      <w:proofErr w:type="spellEnd"/>
      <w:r w:rsidRPr="0052123F">
        <w:rPr>
          <w:rFonts w:ascii="Poppins" w:hAnsi="Poppins" w:cs="Poppins"/>
        </w:rPr>
        <w:t xml:space="preserve">, </w:t>
      </w:r>
      <w:proofErr w:type="spellStart"/>
      <w:r w:rsidRPr="0052123F">
        <w:rPr>
          <w:rFonts w:ascii="Poppins" w:hAnsi="Poppins" w:cs="Poppins"/>
        </w:rPr>
        <w:t>Teachable</w:t>
      </w:r>
      <w:proofErr w:type="spellEnd"/>
      <w:r w:rsidRPr="0052123F">
        <w:rPr>
          <w:rFonts w:ascii="Poppins" w:hAnsi="Poppins" w:cs="Poppins"/>
        </w:rPr>
        <w:t xml:space="preserve"> Machine)</w:t>
      </w:r>
    </w:p>
    <w:p w:rsidRPr="0052123F" w:rsidR="000314AA" w:rsidP="000314AA" w:rsidRDefault="000314AA" w14:paraId="264B39AF" w14:textId="77777777">
      <w:pPr>
        <w:spacing w:after="0" w:line="240" w:lineRule="auto"/>
        <w:rPr>
          <w:rFonts w:ascii="Poppins" w:hAnsi="Poppins" w:cs="Poppins"/>
        </w:rPr>
      </w:pPr>
    </w:p>
    <w:p w:rsidRPr="0052123F" w:rsidR="0052123F" w:rsidP="0052123F" w:rsidRDefault="0052123F" w14:paraId="0DD25E12" w14:textId="41EE9911">
      <w:pPr>
        <w:spacing w:after="0" w:line="240" w:lineRule="auto"/>
        <w:rPr>
          <w:rFonts w:ascii="Poppins" w:hAnsi="Poppins" w:cs="Poppins"/>
          <w:b w:val="1"/>
          <w:bCs w:val="1"/>
        </w:rPr>
      </w:pPr>
      <w:r w:rsidRPr="7C014A29" w:rsidR="0052123F">
        <w:rPr>
          <w:rFonts w:ascii="Poppins" w:hAnsi="Poppins" w:cs="Poppins"/>
          <w:b w:val="1"/>
          <w:bCs w:val="1"/>
        </w:rPr>
        <w:t>XI. Déploiement cloud</w:t>
      </w:r>
      <w:r w:rsidRPr="7C014A29" w:rsidR="72CBE963">
        <w:rPr>
          <w:rFonts w:ascii="Poppins" w:hAnsi="Poppins" w:cs="Poppins"/>
          <w:b w:val="1"/>
          <w:bCs w:val="1"/>
        </w:rPr>
        <w:t xml:space="preserve"> (Optionnel) </w:t>
      </w:r>
    </w:p>
    <w:p w:rsidR="000314AA" w:rsidP="000314AA" w:rsidRDefault="0052123F" w14:paraId="6373DCA3" w14:textId="52805532">
      <w:pPr>
        <w:numPr>
          <w:ilvl w:val="0"/>
          <w:numId w:val="20"/>
        </w:numPr>
        <w:spacing w:after="0" w:line="240" w:lineRule="auto"/>
        <w:rPr>
          <w:rFonts w:ascii="Poppins" w:hAnsi="Poppins" w:cs="Poppins"/>
        </w:rPr>
      </w:pPr>
      <w:r w:rsidRPr="0052123F">
        <w:rPr>
          <w:rFonts w:ascii="Poppins" w:hAnsi="Poppins" w:cs="Poppins"/>
        </w:rPr>
        <w:t xml:space="preserve">L'application doit être déployée sur une plateforme cloud </w:t>
      </w:r>
    </w:p>
    <w:p w:rsidRPr="0052123F" w:rsidR="000314AA" w:rsidP="000314AA" w:rsidRDefault="000314AA" w14:paraId="48FF52C7" w14:textId="77777777">
      <w:pPr>
        <w:spacing w:after="0" w:line="240" w:lineRule="auto"/>
        <w:rPr>
          <w:rFonts w:ascii="Poppins" w:hAnsi="Poppins" w:cs="Poppins"/>
        </w:rPr>
      </w:pPr>
    </w:p>
    <w:p w:rsidRPr="0052123F" w:rsidR="0052123F" w:rsidP="0052123F" w:rsidRDefault="0052123F" w14:paraId="44F8EB6E" w14:textId="77777777">
      <w:pPr>
        <w:spacing w:after="0" w:line="240" w:lineRule="auto"/>
        <w:rPr>
          <w:rFonts w:ascii="Poppins" w:hAnsi="Poppins" w:cs="Poppins"/>
          <w:b/>
          <w:bCs/>
        </w:rPr>
      </w:pPr>
      <w:r w:rsidRPr="0052123F">
        <w:rPr>
          <w:rFonts w:ascii="Poppins" w:hAnsi="Poppins" w:cs="Poppins"/>
          <w:b/>
          <w:bCs/>
        </w:rPr>
        <w:t>XIII. Exemples d'applications inspirantes</w:t>
      </w:r>
    </w:p>
    <w:p w:rsidRPr="0052123F" w:rsidR="0052123F" w:rsidP="0052123F" w:rsidRDefault="0052123F" w14:paraId="1C6CBB06" w14:textId="77777777">
      <w:pPr>
        <w:numPr>
          <w:ilvl w:val="0"/>
          <w:numId w:val="22"/>
        </w:numPr>
        <w:spacing w:after="0" w:line="240" w:lineRule="auto"/>
        <w:rPr>
          <w:rFonts w:ascii="Poppins" w:hAnsi="Poppins" w:cs="Poppins"/>
        </w:rPr>
      </w:pPr>
      <w:proofErr w:type="spellStart"/>
      <w:r w:rsidRPr="0052123F">
        <w:rPr>
          <w:rFonts w:ascii="Poppins" w:hAnsi="Poppins" w:cs="Poppins"/>
          <w:b/>
          <w:bCs/>
        </w:rPr>
        <w:t>AgriApp</w:t>
      </w:r>
      <w:proofErr w:type="spellEnd"/>
      <w:r w:rsidRPr="0052123F">
        <w:rPr>
          <w:rFonts w:ascii="Poppins" w:hAnsi="Poppins" w:cs="Poppins"/>
        </w:rPr>
        <w:t xml:space="preserve"> : suivi des cultures et alertes maladies</w:t>
      </w:r>
    </w:p>
    <w:p w:rsidRPr="0052123F" w:rsidR="0052123F" w:rsidP="0052123F" w:rsidRDefault="0052123F" w14:paraId="124F836A" w14:textId="77777777">
      <w:pPr>
        <w:numPr>
          <w:ilvl w:val="0"/>
          <w:numId w:val="22"/>
        </w:numPr>
        <w:spacing w:after="0" w:line="240" w:lineRule="auto"/>
        <w:rPr>
          <w:rFonts w:ascii="Poppins" w:hAnsi="Poppins" w:cs="Poppins"/>
        </w:rPr>
      </w:pPr>
      <w:proofErr w:type="spellStart"/>
      <w:r w:rsidRPr="0052123F">
        <w:rPr>
          <w:rFonts w:ascii="Poppins" w:hAnsi="Poppins" w:cs="Poppins"/>
          <w:b/>
          <w:bCs/>
        </w:rPr>
        <w:t>Plantix</w:t>
      </w:r>
      <w:proofErr w:type="spellEnd"/>
      <w:r w:rsidRPr="0052123F">
        <w:rPr>
          <w:rFonts w:ascii="Poppins" w:hAnsi="Poppins" w:cs="Poppins"/>
        </w:rPr>
        <w:t xml:space="preserve"> : diagnostic de maladies par photo</w:t>
      </w:r>
    </w:p>
    <w:p w:rsidR="0052123F" w:rsidP="0052123F" w:rsidRDefault="0052123F" w14:paraId="0F712FC2" w14:textId="77777777">
      <w:pPr>
        <w:numPr>
          <w:ilvl w:val="0"/>
          <w:numId w:val="22"/>
        </w:numPr>
        <w:spacing w:after="0" w:line="240" w:lineRule="auto"/>
        <w:rPr>
          <w:rFonts w:ascii="Poppins" w:hAnsi="Poppins" w:cs="Poppins"/>
        </w:rPr>
      </w:pPr>
      <w:proofErr w:type="spellStart"/>
      <w:r w:rsidRPr="0052123F">
        <w:rPr>
          <w:rFonts w:ascii="Poppins" w:hAnsi="Poppins" w:cs="Poppins"/>
          <w:b/>
          <w:bCs/>
        </w:rPr>
        <w:t>FarmLogs</w:t>
      </w:r>
      <w:proofErr w:type="spellEnd"/>
      <w:r w:rsidRPr="0052123F">
        <w:rPr>
          <w:rFonts w:ascii="Poppins" w:hAnsi="Poppins" w:cs="Poppins"/>
        </w:rPr>
        <w:t xml:space="preserve"> : gestion de parcelles et prévisions météo</w:t>
      </w:r>
    </w:p>
    <w:p w:rsidRPr="0052123F" w:rsidR="00103B4F" w:rsidP="00103B4F" w:rsidRDefault="00103B4F" w14:paraId="6E0BAE5C" w14:textId="77777777">
      <w:pPr>
        <w:spacing w:after="0" w:line="240" w:lineRule="auto"/>
        <w:rPr>
          <w:rFonts w:ascii="Poppins" w:hAnsi="Poppins" w:cs="Poppins"/>
        </w:rPr>
      </w:pPr>
    </w:p>
    <w:p w:rsidRPr="0052123F" w:rsidR="0052123F" w:rsidP="0052123F" w:rsidRDefault="0052123F" w14:paraId="0441EC70" w14:textId="77777777">
      <w:pPr>
        <w:spacing w:after="0" w:line="240" w:lineRule="auto"/>
        <w:rPr>
          <w:rFonts w:ascii="Poppins" w:hAnsi="Poppins" w:cs="Poppins"/>
          <w:b/>
          <w:bCs/>
        </w:rPr>
      </w:pPr>
      <w:r w:rsidRPr="0052123F">
        <w:rPr>
          <w:rFonts w:ascii="Poppins" w:hAnsi="Poppins" w:cs="Poppins"/>
          <w:b/>
          <w:bCs/>
        </w:rPr>
        <w:t>XIV. Contraintes</w:t>
      </w:r>
    </w:p>
    <w:p w:rsidRPr="0052123F" w:rsidR="0052123F" w:rsidP="0052123F" w:rsidRDefault="0052123F" w14:paraId="701838AF" w14:textId="77777777">
      <w:pPr>
        <w:numPr>
          <w:ilvl w:val="0"/>
          <w:numId w:val="23"/>
        </w:numPr>
        <w:spacing w:after="0" w:line="240" w:lineRule="auto"/>
        <w:rPr>
          <w:rFonts w:ascii="Poppins" w:hAnsi="Poppins" w:cs="Poppins"/>
        </w:rPr>
      </w:pPr>
      <w:r w:rsidRPr="0052123F">
        <w:rPr>
          <w:rFonts w:ascii="Poppins" w:hAnsi="Poppins" w:cs="Poppins"/>
        </w:rPr>
        <w:t>Utilisation d'un outil no-code/</w:t>
      </w:r>
      <w:proofErr w:type="spellStart"/>
      <w:r w:rsidRPr="0052123F">
        <w:rPr>
          <w:rFonts w:ascii="Poppins" w:hAnsi="Poppins" w:cs="Poppins"/>
        </w:rPr>
        <w:t>low</w:t>
      </w:r>
      <w:proofErr w:type="spellEnd"/>
      <w:r w:rsidRPr="0052123F">
        <w:rPr>
          <w:rFonts w:ascii="Poppins" w:hAnsi="Poppins" w:cs="Poppins"/>
        </w:rPr>
        <w:t>-code obligatoire</w:t>
      </w:r>
    </w:p>
    <w:p w:rsidRPr="0052123F" w:rsidR="0052123F" w:rsidP="0052123F" w:rsidRDefault="0052123F" w14:paraId="6C439406" w14:textId="77777777">
      <w:pPr>
        <w:numPr>
          <w:ilvl w:val="0"/>
          <w:numId w:val="23"/>
        </w:numPr>
        <w:spacing w:after="0" w:line="240" w:lineRule="auto"/>
        <w:rPr>
          <w:rFonts w:ascii="Poppins" w:hAnsi="Poppins" w:cs="Poppins"/>
        </w:rPr>
      </w:pPr>
      <w:r w:rsidRPr="0052123F">
        <w:rPr>
          <w:rFonts w:ascii="Poppins" w:hAnsi="Poppins" w:cs="Poppins"/>
        </w:rPr>
        <w:t>L'IA peut être simulée ou appelée via une API</w:t>
      </w:r>
    </w:p>
    <w:p w:rsidR="0052123F" w:rsidP="0052123F" w:rsidRDefault="0052123F" w14:paraId="77928D28" w14:textId="4B75C9B9">
      <w:pPr>
        <w:numPr>
          <w:ilvl w:val="0"/>
          <w:numId w:val="23"/>
        </w:numPr>
        <w:spacing w:after="0" w:line="240" w:lineRule="auto"/>
        <w:rPr>
          <w:rFonts w:ascii="Poppins" w:hAnsi="Poppins" w:cs="Poppins"/>
        </w:rPr>
      </w:pPr>
      <w:r w:rsidRPr="7C014A29" w:rsidR="0052123F">
        <w:rPr>
          <w:rFonts w:ascii="Poppins" w:hAnsi="Poppins" w:cs="Poppins"/>
        </w:rPr>
        <w:t>L'application doit être testable sur mobile (responsive)</w:t>
      </w:r>
    </w:p>
    <w:p w:rsidRPr="0052123F" w:rsidR="00103B4F" w:rsidP="00103B4F" w:rsidRDefault="00103B4F" w14:paraId="466E6DD6" w14:textId="77777777">
      <w:pPr>
        <w:spacing w:after="0" w:line="240" w:lineRule="auto"/>
        <w:rPr>
          <w:rFonts w:ascii="Poppins" w:hAnsi="Poppins" w:cs="Poppins"/>
        </w:rPr>
      </w:pPr>
    </w:p>
    <w:p w:rsidRPr="0052123F" w:rsidR="0052123F" w:rsidP="0052123F" w:rsidRDefault="0052123F" w14:paraId="4C3E35C9" w14:textId="77777777">
      <w:pPr>
        <w:spacing w:after="0" w:line="240" w:lineRule="auto"/>
        <w:rPr>
          <w:rFonts w:ascii="Poppins" w:hAnsi="Poppins" w:cs="Poppins"/>
          <w:b/>
          <w:bCs/>
        </w:rPr>
      </w:pPr>
      <w:r w:rsidRPr="0052123F">
        <w:rPr>
          <w:rFonts w:ascii="Poppins" w:hAnsi="Poppins" w:cs="Poppins"/>
          <w:b/>
          <w:bCs/>
        </w:rPr>
        <w:t>XV. Critères d'évaluation</w:t>
      </w:r>
    </w:p>
    <w:p w:rsidRPr="0052123F" w:rsidR="0052123F" w:rsidP="0052123F" w:rsidRDefault="0052123F" w14:paraId="09A23C69" w14:textId="77777777">
      <w:pPr>
        <w:numPr>
          <w:ilvl w:val="0"/>
          <w:numId w:val="24"/>
        </w:numPr>
        <w:spacing w:after="0" w:line="240" w:lineRule="auto"/>
        <w:rPr>
          <w:rFonts w:ascii="Poppins" w:hAnsi="Poppins" w:cs="Poppins"/>
        </w:rPr>
      </w:pPr>
      <w:r w:rsidRPr="0052123F">
        <w:rPr>
          <w:rFonts w:ascii="Poppins" w:hAnsi="Poppins" w:cs="Poppins"/>
        </w:rPr>
        <w:t>Pertinence de la problématique et de la solution</w:t>
      </w:r>
    </w:p>
    <w:p w:rsidRPr="0052123F" w:rsidR="0052123F" w:rsidP="0052123F" w:rsidRDefault="0052123F" w14:paraId="2FF43A33" w14:textId="77777777">
      <w:pPr>
        <w:numPr>
          <w:ilvl w:val="0"/>
          <w:numId w:val="24"/>
        </w:numPr>
        <w:spacing w:after="0" w:line="240" w:lineRule="auto"/>
        <w:rPr>
          <w:rFonts w:ascii="Poppins" w:hAnsi="Poppins" w:cs="Poppins"/>
        </w:rPr>
      </w:pPr>
      <w:r w:rsidRPr="0052123F">
        <w:rPr>
          <w:rFonts w:ascii="Poppins" w:hAnsi="Poppins" w:cs="Poppins"/>
        </w:rPr>
        <w:t>Fonctionnalités réalisées</w:t>
      </w:r>
    </w:p>
    <w:p w:rsidRPr="0052123F" w:rsidR="0052123F" w:rsidP="0052123F" w:rsidRDefault="0052123F" w14:paraId="476976E4" w14:textId="77777777">
      <w:pPr>
        <w:numPr>
          <w:ilvl w:val="0"/>
          <w:numId w:val="24"/>
        </w:numPr>
        <w:spacing w:after="0" w:line="240" w:lineRule="auto"/>
        <w:rPr>
          <w:rFonts w:ascii="Poppins" w:hAnsi="Poppins" w:cs="Poppins"/>
        </w:rPr>
      </w:pPr>
      <w:r w:rsidRPr="0052123F">
        <w:rPr>
          <w:rFonts w:ascii="Poppins" w:hAnsi="Poppins" w:cs="Poppins"/>
        </w:rPr>
        <w:t>Qualité de l'interface et de l'expérience utilisateur</w:t>
      </w:r>
    </w:p>
    <w:p w:rsidRPr="0052123F" w:rsidR="0052123F" w:rsidP="0052123F" w:rsidRDefault="0052123F" w14:paraId="3402E3CB" w14:textId="77777777">
      <w:pPr>
        <w:numPr>
          <w:ilvl w:val="0"/>
          <w:numId w:val="24"/>
        </w:numPr>
        <w:spacing w:after="0" w:line="240" w:lineRule="auto"/>
        <w:rPr>
          <w:rFonts w:ascii="Poppins" w:hAnsi="Poppins" w:cs="Poppins"/>
        </w:rPr>
      </w:pPr>
      <w:r w:rsidRPr="0052123F">
        <w:rPr>
          <w:rFonts w:ascii="Poppins" w:hAnsi="Poppins" w:cs="Poppins"/>
        </w:rPr>
        <w:t>Intégration IA et architecture technique</w:t>
      </w:r>
    </w:p>
    <w:p w:rsidRPr="007F0501" w:rsidR="00E67D1F" w:rsidP="007F0501" w:rsidRDefault="0052123F" w14:paraId="103EA11E" w14:textId="721EBDFD">
      <w:pPr>
        <w:numPr>
          <w:ilvl w:val="0"/>
          <w:numId w:val="24"/>
        </w:numPr>
        <w:spacing w:after="0" w:line="240" w:lineRule="auto"/>
        <w:rPr>
          <w:rFonts w:ascii="Poppins" w:hAnsi="Poppins" w:cs="Poppins"/>
        </w:rPr>
      </w:pPr>
      <w:r w:rsidRPr="0052123F">
        <w:rPr>
          <w:rFonts w:ascii="Poppins" w:hAnsi="Poppins" w:cs="Poppins"/>
        </w:rPr>
        <w:t>Qualité du rapport et de la soutenance</w:t>
      </w:r>
    </w:p>
    <w:sectPr w:rsidRPr="007F0501" w:rsidR="00E67D1F" w:rsidSect="00322612">
      <w:headerReference w:type="default" r:id="rId11"/>
      <w:headerReference w:type="first" r:id="rId12"/>
      <w:pgSz w:w="11906" w:h="16838" w:orient="portrait"/>
      <w:pgMar w:top="1417" w:right="1417" w:bottom="1417" w:left="1417" w:header="26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2028" w:rsidP="00E67D1F" w:rsidRDefault="00F42028" w14:paraId="77BA2500" w14:textId="77777777">
      <w:pPr>
        <w:spacing w:after="0" w:line="240" w:lineRule="auto"/>
      </w:pPr>
      <w:r>
        <w:separator/>
      </w:r>
    </w:p>
  </w:endnote>
  <w:endnote w:type="continuationSeparator" w:id="0">
    <w:p w:rsidR="00F42028" w:rsidP="00E67D1F" w:rsidRDefault="00F42028" w14:paraId="67E397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2028" w:rsidP="00E67D1F" w:rsidRDefault="00F42028" w14:paraId="5C5C5148" w14:textId="77777777">
      <w:pPr>
        <w:spacing w:after="0" w:line="240" w:lineRule="auto"/>
      </w:pPr>
      <w:r>
        <w:separator/>
      </w:r>
    </w:p>
  </w:footnote>
  <w:footnote w:type="continuationSeparator" w:id="0">
    <w:p w:rsidR="00F42028" w:rsidP="00E67D1F" w:rsidRDefault="00F42028" w14:paraId="139C71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67D1F" w:rsidRDefault="00E67D1F" w14:paraId="4D74B253" w14:textId="6BB32497">
    <w:pPr>
      <w:pStyle w:val="En-tte"/>
    </w:pPr>
    <w:r>
      <w:rPr>
        <w:noProof/>
      </w:rPr>
      <w:drawing>
        <wp:anchor distT="0" distB="0" distL="114300" distR="114300" simplePos="0" relativeHeight="251682304" behindDoc="0" locked="0" layoutInCell="1" allowOverlap="1" wp14:anchorId="063A7D7B" wp14:editId="42D8879A">
          <wp:simplePos x="0" y="0"/>
          <wp:positionH relativeFrom="page">
            <wp:align>left</wp:align>
          </wp:positionH>
          <wp:positionV relativeFrom="paragraph">
            <wp:posOffset>-1653540</wp:posOffset>
          </wp:positionV>
          <wp:extent cx="7540995" cy="10666859"/>
          <wp:effectExtent l="0" t="0" r="3175" b="0"/>
          <wp:wrapNone/>
          <wp:docPr id="1397863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3822" name="Imag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0995" cy="1066685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B0108" w:rsidRDefault="003B0108" w14:paraId="72D18CD4" w14:textId="1403D6B3">
    <w:pPr>
      <w:pStyle w:val="En-tte"/>
    </w:pPr>
    <w:r>
      <w:rPr>
        <w:noProof/>
      </w:rPr>
      <w:drawing>
        <wp:anchor distT="0" distB="0" distL="114300" distR="114300" simplePos="0" relativeHeight="251659264" behindDoc="0" locked="0" layoutInCell="1" allowOverlap="1" wp14:anchorId="18E352DA" wp14:editId="731E6D0A">
          <wp:simplePos x="0" y="0"/>
          <wp:positionH relativeFrom="page">
            <wp:align>left</wp:align>
          </wp:positionH>
          <wp:positionV relativeFrom="paragraph">
            <wp:posOffset>-1656080</wp:posOffset>
          </wp:positionV>
          <wp:extent cx="7536900" cy="10661067"/>
          <wp:effectExtent l="0" t="0" r="6985" b="0"/>
          <wp:wrapNone/>
          <wp:docPr id="5999400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0035" name="Imag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6900" cy="106610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5FD"/>
    <w:multiLevelType w:val="multilevel"/>
    <w:tmpl w:val="90080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A52147"/>
    <w:multiLevelType w:val="hybridMultilevel"/>
    <w:tmpl w:val="8F8C643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736C6F"/>
    <w:multiLevelType w:val="multilevel"/>
    <w:tmpl w:val="6AB29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B71282"/>
    <w:multiLevelType w:val="multilevel"/>
    <w:tmpl w:val="5BCE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47D7783"/>
    <w:multiLevelType w:val="multilevel"/>
    <w:tmpl w:val="3FDAE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EF0E94"/>
    <w:multiLevelType w:val="hybridMultilevel"/>
    <w:tmpl w:val="7940F83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176655"/>
    <w:multiLevelType w:val="multilevel"/>
    <w:tmpl w:val="55029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104712"/>
    <w:multiLevelType w:val="multilevel"/>
    <w:tmpl w:val="75B040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C362FE"/>
    <w:multiLevelType w:val="multilevel"/>
    <w:tmpl w:val="DF566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B027E19"/>
    <w:multiLevelType w:val="multilevel"/>
    <w:tmpl w:val="9AAEA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0827FBA"/>
    <w:multiLevelType w:val="multilevel"/>
    <w:tmpl w:val="CE94B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597781"/>
    <w:multiLevelType w:val="multilevel"/>
    <w:tmpl w:val="DB32C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794398E"/>
    <w:multiLevelType w:val="multilevel"/>
    <w:tmpl w:val="69E01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1661B7"/>
    <w:multiLevelType w:val="multilevel"/>
    <w:tmpl w:val="0AD28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36B67BC"/>
    <w:multiLevelType w:val="multilevel"/>
    <w:tmpl w:val="E69C8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5B830C0"/>
    <w:multiLevelType w:val="multilevel"/>
    <w:tmpl w:val="F8BCE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0C819AE"/>
    <w:multiLevelType w:val="hybridMultilevel"/>
    <w:tmpl w:val="9C28351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3C726C3"/>
    <w:multiLevelType w:val="multilevel"/>
    <w:tmpl w:val="85E2D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7CD008D"/>
    <w:multiLevelType w:val="multilevel"/>
    <w:tmpl w:val="92A8B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C444233"/>
    <w:multiLevelType w:val="multilevel"/>
    <w:tmpl w:val="A12C7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4326910"/>
    <w:multiLevelType w:val="multilevel"/>
    <w:tmpl w:val="9606E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52A106E"/>
    <w:multiLevelType w:val="multilevel"/>
    <w:tmpl w:val="FA509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6236D0C"/>
    <w:multiLevelType w:val="hybridMultilevel"/>
    <w:tmpl w:val="7940F83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7D02E80"/>
    <w:multiLevelType w:val="multilevel"/>
    <w:tmpl w:val="671E6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5627477">
    <w:abstractNumId w:val="22"/>
  </w:num>
  <w:num w:numId="2" w16cid:durableId="1135486047">
    <w:abstractNumId w:val="1"/>
  </w:num>
  <w:num w:numId="3" w16cid:durableId="305353005">
    <w:abstractNumId w:val="16"/>
  </w:num>
  <w:num w:numId="4" w16cid:durableId="1804036856">
    <w:abstractNumId w:val="0"/>
  </w:num>
  <w:num w:numId="5" w16cid:durableId="769593099">
    <w:abstractNumId w:val="17"/>
  </w:num>
  <w:num w:numId="6" w16cid:durableId="21593422">
    <w:abstractNumId w:val="5"/>
  </w:num>
  <w:num w:numId="7" w16cid:durableId="1194655903">
    <w:abstractNumId w:val="3"/>
  </w:num>
  <w:num w:numId="8" w16cid:durableId="1915311760">
    <w:abstractNumId w:val="20"/>
  </w:num>
  <w:num w:numId="9" w16cid:durableId="1103183830">
    <w:abstractNumId w:val="6"/>
  </w:num>
  <w:num w:numId="10" w16cid:durableId="1821533802">
    <w:abstractNumId w:val="8"/>
  </w:num>
  <w:num w:numId="11" w16cid:durableId="1948124545">
    <w:abstractNumId w:val="9"/>
  </w:num>
  <w:num w:numId="12" w16cid:durableId="135228140">
    <w:abstractNumId w:val="11"/>
  </w:num>
  <w:num w:numId="13" w16cid:durableId="1025787884">
    <w:abstractNumId w:val="2"/>
  </w:num>
  <w:num w:numId="14" w16cid:durableId="1114401036">
    <w:abstractNumId w:val="18"/>
  </w:num>
  <w:num w:numId="15" w16cid:durableId="1824276978">
    <w:abstractNumId w:val="12"/>
  </w:num>
  <w:num w:numId="16" w16cid:durableId="1406300926">
    <w:abstractNumId w:val="4"/>
  </w:num>
  <w:num w:numId="17" w16cid:durableId="2087413541">
    <w:abstractNumId w:val="13"/>
  </w:num>
  <w:num w:numId="18" w16cid:durableId="1107116861">
    <w:abstractNumId w:val="14"/>
  </w:num>
  <w:num w:numId="19" w16cid:durableId="960914501">
    <w:abstractNumId w:val="10"/>
  </w:num>
  <w:num w:numId="20" w16cid:durableId="275404049">
    <w:abstractNumId w:val="23"/>
  </w:num>
  <w:num w:numId="21" w16cid:durableId="1697121195">
    <w:abstractNumId w:val="7"/>
  </w:num>
  <w:num w:numId="22" w16cid:durableId="795031608">
    <w:abstractNumId w:val="15"/>
  </w:num>
  <w:num w:numId="23" w16cid:durableId="925303099">
    <w:abstractNumId w:val="21"/>
  </w:num>
  <w:num w:numId="24" w16cid:durableId="1980578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1F"/>
    <w:rsid w:val="00015386"/>
    <w:rsid w:val="00020B2B"/>
    <w:rsid w:val="000314AA"/>
    <w:rsid w:val="00033BF5"/>
    <w:rsid w:val="000432D1"/>
    <w:rsid w:val="00046B72"/>
    <w:rsid w:val="00062877"/>
    <w:rsid w:val="000939C6"/>
    <w:rsid w:val="000B5893"/>
    <w:rsid w:val="000F77E3"/>
    <w:rsid w:val="00103B4F"/>
    <w:rsid w:val="001968CA"/>
    <w:rsid w:val="001A6DE8"/>
    <w:rsid w:val="001C76AF"/>
    <w:rsid w:val="001E47AE"/>
    <w:rsid w:val="001F128B"/>
    <w:rsid w:val="00222494"/>
    <w:rsid w:val="002266CA"/>
    <w:rsid w:val="00297B94"/>
    <w:rsid w:val="002A799F"/>
    <w:rsid w:val="002B7CA3"/>
    <w:rsid w:val="002D1DE2"/>
    <w:rsid w:val="002E14B6"/>
    <w:rsid w:val="002F0B1A"/>
    <w:rsid w:val="003107ED"/>
    <w:rsid w:val="00322612"/>
    <w:rsid w:val="003312B6"/>
    <w:rsid w:val="00364598"/>
    <w:rsid w:val="003969B4"/>
    <w:rsid w:val="003B0108"/>
    <w:rsid w:val="003C04DD"/>
    <w:rsid w:val="003D481D"/>
    <w:rsid w:val="003E7DA0"/>
    <w:rsid w:val="004A7A2F"/>
    <w:rsid w:val="004C0BAD"/>
    <w:rsid w:val="004D59D7"/>
    <w:rsid w:val="004F1768"/>
    <w:rsid w:val="0052123F"/>
    <w:rsid w:val="00573B9D"/>
    <w:rsid w:val="005B4BA7"/>
    <w:rsid w:val="005D46C9"/>
    <w:rsid w:val="005D7729"/>
    <w:rsid w:val="005E4D49"/>
    <w:rsid w:val="006104AE"/>
    <w:rsid w:val="006134A4"/>
    <w:rsid w:val="00615821"/>
    <w:rsid w:val="0064428B"/>
    <w:rsid w:val="0067671F"/>
    <w:rsid w:val="006E1589"/>
    <w:rsid w:val="0071109F"/>
    <w:rsid w:val="00733EA6"/>
    <w:rsid w:val="00762F8D"/>
    <w:rsid w:val="007A054C"/>
    <w:rsid w:val="007C25BF"/>
    <w:rsid w:val="007C3FAA"/>
    <w:rsid w:val="007D1CC7"/>
    <w:rsid w:val="007D3368"/>
    <w:rsid w:val="007E7552"/>
    <w:rsid w:val="007F0501"/>
    <w:rsid w:val="007F1D35"/>
    <w:rsid w:val="00801126"/>
    <w:rsid w:val="00803B2D"/>
    <w:rsid w:val="0085508F"/>
    <w:rsid w:val="0089545E"/>
    <w:rsid w:val="008A3E8A"/>
    <w:rsid w:val="008D654D"/>
    <w:rsid w:val="00900B6B"/>
    <w:rsid w:val="009A6CB0"/>
    <w:rsid w:val="009A7404"/>
    <w:rsid w:val="009B230F"/>
    <w:rsid w:val="00A2447A"/>
    <w:rsid w:val="00A814CB"/>
    <w:rsid w:val="00AB3E67"/>
    <w:rsid w:val="00AB6744"/>
    <w:rsid w:val="00AC3F48"/>
    <w:rsid w:val="00AD4DF2"/>
    <w:rsid w:val="00AE3C62"/>
    <w:rsid w:val="00AF57CC"/>
    <w:rsid w:val="00AF6B34"/>
    <w:rsid w:val="00B073A2"/>
    <w:rsid w:val="00B10291"/>
    <w:rsid w:val="00B171D3"/>
    <w:rsid w:val="00B64087"/>
    <w:rsid w:val="00B734FD"/>
    <w:rsid w:val="00B81B10"/>
    <w:rsid w:val="00B85E61"/>
    <w:rsid w:val="00BB22C6"/>
    <w:rsid w:val="00BB48B7"/>
    <w:rsid w:val="00BB7774"/>
    <w:rsid w:val="00BC1A82"/>
    <w:rsid w:val="00C46C67"/>
    <w:rsid w:val="00C53AF0"/>
    <w:rsid w:val="00C62527"/>
    <w:rsid w:val="00C90237"/>
    <w:rsid w:val="00C92846"/>
    <w:rsid w:val="00D03219"/>
    <w:rsid w:val="00D07328"/>
    <w:rsid w:val="00D8112C"/>
    <w:rsid w:val="00DA3D58"/>
    <w:rsid w:val="00DE72D2"/>
    <w:rsid w:val="00E46A2F"/>
    <w:rsid w:val="00E560D3"/>
    <w:rsid w:val="00E655FA"/>
    <w:rsid w:val="00E67D1F"/>
    <w:rsid w:val="00F2660A"/>
    <w:rsid w:val="00F3251E"/>
    <w:rsid w:val="00F41A05"/>
    <w:rsid w:val="00F42028"/>
    <w:rsid w:val="00F5421D"/>
    <w:rsid w:val="00F645FF"/>
    <w:rsid w:val="00FD430E"/>
    <w:rsid w:val="00FD7F04"/>
    <w:rsid w:val="08C2E8FE"/>
    <w:rsid w:val="1FC1DF56"/>
    <w:rsid w:val="5FBEFE72"/>
    <w:rsid w:val="72CBE963"/>
    <w:rsid w:val="7C014A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1254E"/>
  <w15:chartTrackingRefBased/>
  <w15:docId w15:val="{CE69669C-6934-4734-B5C0-61D7C4C8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7D1F"/>
    <w:pPr>
      <w:tabs>
        <w:tab w:val="center" w:pos="4536"/>
        <w:tab w:val="right" w:pos="9072"/>
      </w:tabs>
      <w:spacing w:after="0" w:line="240" w:lineRule="auto"/>
    </w:pPr>
  </w:style>
  <w:style w:type="character" w:styleId="En-tteCar" w:customStyle="1">
    <w:name w:val="En-tête Car"/>
    <w:basedOn w:val="Policepardfaut"/>
    <w:link w:val="En-tte"/>
    <w:uiPriority w:val="99"/>
    <w:rsid w:val="00E67D1F"/>
  </w:style>
  <w:style w:type="paragraph" w:styleId="Pieddepage">
    <w:name w:val="footer"/>
    <w:basedOn w:val="Normal"/>
    <w:link w:val="PieddepageCar"/>
    <w:uiPriority w:val="99"/>
    <w:unhideWhenUsed/>
    <w:rsid w:val="00E67D1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67D1F"/>
  </w:style>
  <w:style w:type="paragraph" w:styleId="Paragraphedeliste">
    <w:name w:val="List Paragraph"/>
    <w:basedOn w:val="Normal"/>
    <w:uiPriority w:val="34"/>
    <w:qFormat/>
    <w:rsid w:val="00033BF5"/>
    <w:pPr>
      <w:spacing w:line="278"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CEF711806F834C88A2266E5B45593A" ma:contentTypeVersion="10" ma:contentTypeDescription="Crée un document." ma:contentTypeScope="" ma:versionID="9c6f878c1b12731720cb3d0b31ddc470">
  <xsd:schema xmlns:xsd="http://www.w3.org/2001/XMLSchema" xmlns:xs="http://www.w3.org/2001/XMLSchema" xmlns:p="http://schemas.microsoft.com/office/2006/metadata/properties" xmlns:ns2="747a320c-6b4e-4183-88dd-923490d0c259" targetNamespace="http://schemas.microsoft.com/office/2006/metadata/properties" ma:root="true" ma:fieldsID="541c95fdd8e4a9ae0addec61a8bb9e2d" ns2:_="">
    <xsd:import namespace="747a320c-6b4e-4183-88dd-923490d0c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a320c-6b4e-4183-88dd-923490d0c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0A42D8-6C01-4701-BDFC-CFE9CCD4BA4B}">
  <ds:schemaRefs>
    <ds:schemaRef ds:uri="http://schemas.microsoft.com/sharepoint/v3/contenttype/forms"/>
  </ds:schemaRefs>
</ds:datastoreItem>
</file>

<file path=customXml/itemProps2.xml><?xml version="1.0" encoding="utf-8"?>
<ds:datastoreItem xmlns:ds="http://schemas.openxmlformats.org/officeDocument/2006/customXml" ds:itemID="{F0843BFE-D2BB-4560-8602-69EC433C97CC}">
  <ds:schemaRefs>
    <ds:schemaRef ds:uri="http://purl.org/dc/elements/1.1/"/>
    <ds:schemaRef ds:uri="http://www.w3.org/XML/1998/namespace"/>
    <ds:schemaRef ds:uri="http://schemas.microsoft.com/office/2006/documentManagement/types"/>
    <ds:schemaRef ds:uri="http://purl.org/dc/terms/"/>
    <ds:schemaRef ds:uri="747a320c-6b4e-4183-88dd-923490d0c259"/>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E5AA3A26-F011-46E0-813F-29F60BDE9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a320c-6b4e-4183-88dd-923490d0c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Eïla MEUROU</dc:creator>
  <keywords/>
  <dc:description/>
  <lastModifiedBy>HERROU Christophe</lastModifiedBy>
  <revision>40</revision>
  <dcterms:created xsi:type="dcterms:W3CDTF">2025-10-14T15:48:00.0000000Z</dcterms:created>
  <dcterms:modified xsi:type="dcterms:W3CDTF">2026-01-07T15:22:28.9149992Z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0x010100ADCEF711806F834C88A2266E5B45593A</vt:lpwstr>
  </property>
  <property fmtid="{D5CDD505-2E9C-101B-9397-08002B2CF9AE}" pid="3" name="MediaServiceImageTags">
    <vt:lpwstr/>
  </property>
  <property fmtid="{D5CDD505-2E9C-101B-9397-08002B2CF9AE}" pid="4" name="_ExtendedDescription">
    <vt:lpwstr/>
  </property>
  <property fmtid="{D5CDD505-2E9C-101B-9397-08002B2CF9AE}" pid="5" name="Order">
    <vt:r8>6052200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