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771" w:rsidRDefault="00F73771" w:rsidP="00C363D8">
      <w:pPr>
        <w:ind w:left="360" w:hanging="360"/>
        <w:jc w:val="center"/>
        <w:rPr>
          <w:rFonts w:ascii="Times New Roman" w:hAnsi="Times New Roman" w:cs="Times New Roman"/>
          <w:b/>
          <w:bCs/>
          <w:sz w:val="44"/>
          <w:szCs w:val="72"/>
          <w:u w:val="single"/>
        </w:rPr>
      </w:pPr>
    </w:p>
    <w:p w:rsidR="00F73771" w:rsidRPr="00F73771" w:rsidRDefault="00F73771" w:rsidP="00F73771">
      <w:pPr>
        <w:spacing w:line="360" w:lineRule="auto"/>
        <w:ind w:left="360" w:hanging="360"/>
        <w:jc w:val="center"/>
        <w:rPr>
          <w:rFonts w:ascii="Times New Roman" w:hAnsi="Times New Roman" w:cs="Times New Roman"/>
          <w:b/>
          <w:bCs/>
          <w:color w:val="C45911" w:themeColor="accent2" w:themeShade="BF"/>
          <w:sz w:val="44"/>
          <w:szCs w:val="72"/>
          <w:u w:val="single"/>
        </w:rPr>
      </w:pPr>
      <w:r w:rsidRPr="00F73771">
        <w:rPr>
          <w:rFonts w:ascii="Times New Roman" w:hAnsi="Times New Roman" w:cs="Times New Roman"/>
          <w:b/>
          <w:bCs/>
          <w:color w:val="C45911" w:themeColor="accent2" w:themeShade="BF"/>
          <w:sz w:val="44"/>
          <w:szCs w:val="72"/>
          <w:u w:val="single"/>
        </w:rPr>
        <w:t>Institute of Technology of Cambodia</w:t>
      </w:r>
    </w:p>
    <w:p w:rsidR="00C363D8" w:rsidRPr="00F73771" w:rsidRDefault="00C363D8" w:rsidP="00F73771">
      <w:pPr>
        <w:spacing w:line="360" w:lineRule="auto"/>
        <w:ind w:left="360" w:hanging="360"/>
        <w:jc w:val="center"/>
        <w:rPr>
          <w:rFonts w:ascii="Times New Roman" w:hAnsi="Times New Roman" w:cs="Times New Roman"/>
          <w:b/>
          <w:bCs/>
          <w:color w:val="C45911" w:themeColor="accent2" w:themeShade="BF"/>
          <w:sz w:val="44"/>
          <w:szCs w:val="72"/>
          <w:u w:val="single"/>
        </w:rPr>
      </w:pPr>
      <w:r w:rsidRPr="00F73771">
        <w:rPr>
          <w:rFonts w:ascii="Times New Roman" w:hAnsi="Times New Roman" w:cs="Times New Roman"/>
          <w:b/>
          <w:bCs/>
          <w:color w:val="C45911" w:themeColor="accent2" w:themeShade="BF"/>
          <w:sz w:val="44"/>
          <w:szCs w:val="72"/>
          <w:u w:val="single"/>
        </w:rPr>
        <w:t>Department Applied Mathematics and Statistics</w:t>
      </w:r>
    </w:p>
    <w:p w:rsidR="001A130C" w:rsidRPr="00F73771" w:rsidRDefault="001A130C" w:rsidP="001A130C">
      <w:pPr>
        <w:spacing w:line="360" w:lineRule="auto"/>
        <w:ind w:left="360" w:hanging="360"/>
        <w:jc w:val="center"/>
        <w:rPr>
          <w:rFonts w:ascii="Times New Roman" w:hAnsi="Times New Roman" w:cs="Times New Roman"/>
          <w:b/>
          <w:bCs/>
          <w:color w:val="C45911" w:themeColor="accent2" w:themeShade="BF"/>
          <w:sz w:val="44"/>
          <w:szCs w:val="72"/>
          <w:u w:val="single"/>
        </w:rPr>
      </w:pPr>
      <w:r w:rsidRPr="00F73771">
        <w:rPr>
          <w:rFonts w:ascii="Times New Roman" w:hAnsi="Times New Roman" w:cs="Times New Roman"/>
          <w:b/>
          <w:bCs/>
          <w:color w:val="C45911" w:themeColor="accent2" w:themeShade="BF"/>
          <w:sz w:val="44"/>
          <w:szCs w:val="72"/>
          <w:u w:val="single"/>
        </w:rPr>
        <w:t>Assignment 02</w:t>
      </w:r>
    </w:p>
    <w:p w:rsidR="001A130C" w:rsidRDefault="001A130C" w:rsidP="00F73771">
      <w:pPr>
        <w:spacing w:line="360" w:lineRule="auto"/>
        <w:ind w:left="360" w:hanging="360"/>
        <w:jc w:val="center"/>
        <w:rPr>
          <w:rFonts w:ascii="Times New Roman" w:hAnsi="Times New Roman" w:cs="Times New Roman"/>
          <w:b/>
          <w:bCs/>
          <w:color w:val="C45911" w:themeColor="accent2" w:themeShade="BF"/>
          <w:sz w:val="44"/>
          <w:szCs w:val="72"/>
          <w:u w:val="single"/>
        </w:rPr>
      </w:pPr>
      <w:r>
        <w:rPr>
          <w:rFonts w:ascii="Times New Roman" w:hAnsi="Times New Roman" w:cs="Times New Roman"/>
          <w:b/>
          <w:bCs/>
          <w:color w:val="C45911" w:themeColor="accent2" w:themeShade="BF"/>
          <w:sz w:val="44"/>
          <w:szCs w:val="72"/>
          <w:u w:val="single"/>
        </w:rPr>
        <w:t>Subject: Mathematical Modeling</w:t>
      </w:r>
    </w:p>
    <w:p w:rsidR="00F73771" w:rsidRPr="00F73771" w:rsidRDefault="00C363D8" w:rsidP="00F73771">
      <w:pPr>
        <w:spacing w:line="360" w:lineRule="auto"/>
        <w:ind w:left="360" w:hanging="360"/>
        <w:jc w:val="center"/>
        <w:rPr>
          <w:rFonts w:ascii="Times New Roman" w:hAnsi="Times New Roman" w:cs="Times New Roman"/>
          <w:b/>
          <w:bCs/>
          <w:color w:val="C45911" w:themeColor="accent2" w:themeShade="BF"/>
          <w:sz w:val="44"/>
          <w:szCs w:val="72"/>
          <w:u w:val="single"/>
        </w:rPr>
      </w:pPr>
      <w:r w:rsidRPr="00F73771">
        <w:rPr>
          <w:rFonts w:ascii="Times New Roman" w:hAnsi="Times New Roman" w:cs="Times New Roman"/>
          <w:b/>
          <w:bCs/>
          <w:color w:val="C45911" w:themeColor="accent2" w:themeShade="BF"/>
          <w:sz w:val="44"/>
          <w:szCs w:val="72"/>
          <w:u w:val="single"/>
        </w:rPr>
        <w:t>Group: AMS-A</w:t>
      </w:r>
      <w:r w:rsidR="00F73771" w:rsidRPr="00F73771">
        <w:rPr>
          <w:rFonts w:ascii="Times New Roman" w:hAnsi="Times New Roman" w:cs="Times New Roman"/>
          <w:b/>
          <w:bCs/>
          <w:color w:val="C45911" w:themeColor="accent2" w:themeShade="BF"/>
          <w:sz w:val="44"/>
          <w:szCs w:val="72"/>
          <w:u w:val="single"/>
        </w:rPr>
        <w:t>-10(</w:t>
      </w:r>
      <w:proofErr w:type="spellStart"/>
      <w:r w:rsidR="00F73771" w:rsidRPr="00F73771">
        <w:rPr>
          <w:rFonts w:ascii="Times New Roman" w:hAnsi="Times New Roman" w:cs="Times New Roman"/>
          <w:b/>
          <w:bCs/>
          <w:color w:val="C45911" w:themeColor="accent2" w:themeShade="BF"/>
          <w:sz w:val="44"/>
          <w:szCs w:val="72"/>
          <w:u w:val="single"/>
        </w:rPr>
        <w:t>th</w:t>
      </w:r>
      <w:proofErr w:type="spellEnd"/>
      <w:r w:rsidR="00F73771" w:rsidRPr="00F73771">
        <w:rPr>
          <w:rFonts w:ascii="Times New Roman" w:hAnsi="Times New Roman" w:cs="Times New Roman"/>
          <w:b/>
          <w:bCs/>
          <w:color w:val="C45911" w:themeColor="accent2" w:themeShade="BF"/>
          <w:sz w:val="44"/>
          <w:szCs w:val="72"/>
          <w:u w:val="single"/>
        </w:rPr>
        <w:t>) Team</w:t>
      </w:r>
    </w:p>
    <w:p w:rsidR="00F73771" w:rsidRPr="00F73771" w:rsidRDefault="00C363D8" w:rsidP="00F73771">
      <w:pPr>
        <w:spacing w:line="360" w:lineRule="auto"/>
        <w:ind w:left="360" w:hanging="360"/>
        <w:jc w:val="center"/>
        <w:rPr>
          <w:rFonts w:ascii="Times New Roman" w:hAnsi="Times New Roman" w:cs="Times New Roman"/>
          <w:b/>
          <w:bCs/>
          <w:color w:val="0070C0"/>
          <w:sz w:val="44"/>
          <w:szCs w:val="72"/>
          <w:u w:val="single"/>
        </w:rPr>
      </w:pPr>
      <w:r w:rsidRPr="00F73771">
        <w:rPr>
          <w:rFonts w:ascii="Times New Roman" w:hAnsi="Times New Roman" w:cs="Times New Roman"/>
          <w:b/>
          <w:bCs/>
          <w:color w:val="0070C0"/>
          <w:sz w:val="44"/>
          <w:szCs w:val="72"/>
          <w:u w:val="single"/>
        </w:rPr>
        <w:t xml:space="preserve">Members: </w:t>
      </w:r>
    </w:p>
    <w:p w:rsidR="00F73771" w:rsidRPr="00F73771" w:rsidRDefault="00F73771" w:rsidP="00F73771">
      <w:pPr>
        <w:spacing w:line="360" w:lineRule="auto"/>
        <w:ind w:left="360" w:hanging="360"/>
        <w:jc w:val="center"/>
        <w:rPr>
          <w:rFonts w:ascii="Times New Roman" w:hAnsi="Times New Roman" w:cs="Times New Roman"/>
          <w:b/>
          <w:bCs/>
          <w:color w:val="0070C0"/>
          <w:sz w:val="40"/>
          <w:szCs w:val="56"/>
        </w:rPr>
      </w:pPr>
      <w:r w:rsidRPr="00F73771">
        <w:rPr>
          <w:rFonts w:ascii="Times New Roman" w:hAnsi="Times New Roman" w:cs="Times New Roman"/>
          <w:b/>
          <w:bCs/>
          <w:color w:val="0070C0"/>
          <w:sz w:val="40"/>
          <w:szCs w:val="56"/>
        </w:rPr>
        <w:t xml:space="preserve">KRY SENGHORT e20200706 </w:t>
      </w:r>
    </w:p>
    <w:p w:rsidR="00F73771" w:rsidRPr="00F73771" w:rsidRDefault="00F73771" w:rsidP="00F73771">
      <w:pPr>
        <w:spacing w:line="360" w:lineRule="auto"/>
        <w:ind w:left="360" w:hanging="360"/>
        <w:jc w:val="center"/>
        <w:rPr>
          <w:rFonts w:ascii="Times New Roman" w:hAnsi="Times New Roman" w:cs="Times New Roman"/>
          <w:b/>
          <w:bCs/>
          <w:color w:val="0070C0"/>
          <w:sz w:val="40"/>
          <w:szCs w:val="56"/>
        </w:rPr>
      </w:pPr>
      <w:r w:rsidRPr="00F73771">
        <w:rPr>
          <w:rFonts w:ascii="Times New Roman" w:hAnsi="Times New Roman" w:cs="Times New Roman"/>
          <w:b/>
          <w:bCs/>
          <w:color w:val="0070C0"/>
          <w:sz w:val="40"/>
          <w:szCs w:val="56"/>
        </w:rPr>
        <w:t xml:space="preserve">LENG MOURYHONG e20200413 </w:t>
      </w:r>
    </w:p>
    <w:p w:rsidR="00F73771" w:rsidRPr="00F73771" w:rsidRDefault="00F73771" w:rsidP="00F73771">
      <w:pPr>
        <w:spacing w:line="360" w:lineRule="auto"/>
        <w:ind w:left="360" w:hanging="360"/>
        <w:jc w:val="center"/>
        <w:rPr>
          <w:rFonts w:ascii="Times New Roman" w:hAnsi="Times New Roman" w:cs="Times New Roman"/>
          <w:b/>
          <w:bCs/>
          <w:color w:val="0070C0"/>
          <w:sz w:val="40"/>
          <w:szCs w:val="56"/>
        </w:rPr>
      </w:pPr>
      <w:r w:rsidRPr="00F73771">
        <w:rPr>
          <w:rFonts w:ascii="Times New Roman" w:hAnsi="Times New Roman" w:cs="Times New Roman"/>
          <w:b/>
          <w:bCs/>
          <w:color w:val="0070C0"/>
          <w:sz w:val="40"/>
          <w:szCs w:val="56"/>
        </w:rPr>
        <w:t xml:space="preserve">LEAT SEANGLONG e20200971 </w:t>
      </w:r>
    </w:p>
    <w:p w:rsidR="00F73771" w:rsidRPr="00F73771" w:rsidRDefault="00F73771" w:rsidP="00F73771">
      <w:pPr>
        <w:spacing w:line="360" w:lineRule="auto"/>
        <w:ind w:left="360" w:hanging="360"/>
        <w:jc w:val="center"/>
        <w:rPr>
          <w:rFonts w:ascii="Times New Roman" w:hAnsi="Times New Roman" w:cs="Times New Roman"/>
          <w:b/>
          <w:bCs/>
          <w:color w:val="0070C0"/>
          <w:sz w:val="40"/>
          <w:szCs w:val="56"/>
        </w:rPr>
      </w:pPr>
      <w:r w:rsidRPr="00F73771">
        <w:rPr>
          <w:rFonts w:ascii="Times New Roman" w:hAnsi="Times New Roman" w:cs="Times New Roman"/>
          <w:b/>
          <w:bCs/>
          <w:color w:val="0070C0"/>
          <w:sz w:val="40"/>
          <w:szCs w:val="56"/>
        </w:rPr>
        <w:t xml:space="preserve">LIM SUNHENG e20200807 </w:t>
      </w:r>
    </w:p>
    <w:p w:rsidR="00C363D8" w:rsidRPr="00F73771" w:rsidRDefault="00F73771" w:rsidP="00F73771">
      <w:pPr>
        <w:spacing w:line="360" w:lineRule="auto"/>
        <w:ind w:left="360" w:hanging="360"/>
        <w:jc w:val="center"/>
        <w:rPr>
          <w:rFonts w:ascii="Times New Roman" w:hAnsi="Times New Roman" w:cs="Times New Roman"/>
          <w:b/>
          <w:bCs/>
          <w:color w:val="7030A0"/>
          <w:sz w:val="72"/>
          <w:szCs w:val="180"/>
          <w:u w:val="single"/>
        </w:rPr>
      </w:pPr>
      <w:r w:rsidRPr="00F73771">
        <w:rPr>
          <w:rFonts w:ascii="Times New Roman" w:hAnsi="Times New Roman" w:cs="Times New Roman"/>
          <w:b/>
          <w:bCs/>
          <w:color w:val="7030A0"/>
          <w:sz w:val="40"/>
          <w:szCs w:val="56"/>
        </w:rPr>
        <w:t>Academic Year: 2022-2023</w:t>
      </w:r>
    </w:p>
    <w:p w:rsidR="00C363D8" w:rsidRPr="00C363D8" w:rsidRDefault="00C363D8" w:rsidP="00C363D8">
      <w:pPr>
        <w:rPr>
          <w:rFonts w:ascii="Times New Roman" w:hAnsi="Times New Roman" w:cs="Times New Roman"/>
          <w:b/>
          <w:bCs/>
          <w:i/>
          <w:iCs/>
          <w:color w:val="1F4E79" w:themeColor="accent5" w:themeShade="80"/>
          <w:sz w:val="24"/>
          <w:szCs w:val="40"/>
          <w:u w:val="single"/>
        </w:rPr>
      </w:pPr>
      <w:r w:rsidRPr="00C363D8">
        <w:rPr>
          <w:rFonts w:ascii="Times New Roman" w:hAnsi="Times New Roman" w:cs="Times New Roman"/>
          <w:b/>
          <w:bCs/>
          <w:i/>
          <w:iCs/>
          <w:color w:val="1F4E79" w:themeColor="accent5" w:themeShade="80"/>
          <w:sz w:val="24"/>
          <w:szCs w:val="40"/>
          <w:u w:val="single"/>
        </w:rPr>
        <w:t xml:space="preserve">Exercise 01: </w:t>
      </w:r>
    </w:p>
    <w:p w:rsidR="001A130C" w:rsidRDefault="00C363D8" w:rsidP="001A130C">
      <w:pPr>
        <w:jc w:val="both"/>
        <w:rPr>
          <w:rFonts w:ascii="Times New Roman" w:hAnsi="Times New Roman" w:cs="Times New Roman"/>
          <w:sz w:val="24"/>
          <w:szCs w:val="24"/>
        </w:rPr>
      </w:pPr>
      <w:r w:rsidRPr="00C363D8">
        <w:rPr>
          <w:rFonts w:ascii="Times New Roman" w:hAnsi="Times New Roman" w:cs="Times New Roman"/>
          <w:sz w:val="24"/>
          <w:szCs w:val="24"/>
        </w:rPr>
        <w:t xml:space="preserve">You plan to invest part of your paycheck to finance your children’s education. You want to have enough in the account to draw $1000 a month every month for 8 years beginning 20 years from now. The account pays 0.5% interest each month. </w:t>
      </w:r>
    </w:p>
    <w:p w:rsidR="00B04EB2" w:rsidRPr="00B04EB2" w:rsidRDefault="00C363D8" w:rsidP="00B04EB2">
      <w:pPr>
        <w:pStyle w:val="ListParagraph"/>
        <w:numPr>
          <w:ilvl w:val="0"/>
          <w:numId w:val="2"/>
        </w:numPr>
        <w:jc w:val="both"/>
        <w:rPr>
          <w:rFonts w:ascii="Times New Roman" w:hAnsi="Times New Roman" w:cs="Times New Roman"/>
          <w:sz w:val="24"/>
          <w:szCs w:val="24"/>
        </w:rPr>
      </w:pPr>
      <w:r w:rsidRPr="00B04EB2">
        <w:rPr>
          <w:rFonts w:ascii="Times New Roman" w:hAnsi="Times New Roman" w:cs="Times New Roman"/>
          <w:sz w:val="24"/>
          <w:szCs w:val="24"/>
        </w:rPr>
        <w:t xml:space="preserve">How much money will you need </w:t>
      </w:r>
      <w:r w:rsidR="00BB02AC">
        <w:rPr>
          <w:rFonts w:ascii="Times New Roman" w:hAnsi="Times New Roman" w:cs="Times New Roman"/>
          <w:sz w:val="24"/>
          <w:szCs w:val="24"/>
        </w:rPr>
        <w:t>8</w:t>
      </w:r>
      <w:r w:rsidRPr="00B04EB2">
        <w:rPr>
          <w:rFonts w:ascii="Times New Roman" w:hAnsi="Times New Roman" w:cs="Times New Roman"/>
          <w:sz w:val="24"/>
          <w:szCs w:val="24"/>
        </w:rPr>
        <w:t xml:space="preserve"> years from now to accomplish the financial objective? </w:t>
      </w:r>
    </w:p>
    <w:p w:rsidR="00B04EB2" w:rsidRDefault="00C363D8" w:rsidP="00B04EB2">
      <w:pPr>
        <w:pStyle w:val="ListParagraph"/>
        <w:jc w:val="both"/>
        <w:rPr>
          <w:rFonts w:ascii="Times New Roman" w:hAnsi="Times New Roman" w:cs="Times New Roman"/>
          <w:sz w:val="24"/>
          <w:szCs w:val="24"/>
        </w:rPr>
      </w:pPr>
      <w:r w:rsidRPr="00B04EB2">
        <w:rPr>
          <w:rFonts w:ascii="Times New Roman" w:hAnsi="Times New Roman" w:cs="Times New Roman"/>
          <w:sz w:val="24"/>
          <w:szCs w:val="24"/>
        </w:rPr>
        <w:t xml:space="preserve">Assume you stop investing when your first child begins college—a safe assumption. </w:t>
      </w:r>
    </w:p>
    <w:p w:rsidR="00B04EB2" w:rsidRDefault="00C363D8" w:rsidP="00B04EB2">
      <w:pPr>
        <w:pStyle w:val="ListParagraph"/>
        <w:numPr>
          <w:ilvl w:val="0"/>
          <w:numId w:val="2"/>
        </w:numPr>
        <w:jc w:val="both"/>
        <w:rPr>
          <w:rFonts w:ascii="Times New Roman" w:hAnsi="Times New Roman" w:cs="Times New Roman"/>
          <w:sz w:val="24"/>
          <w:szCs w:val="24"/>
        </w:rPr>
      </w:pPr>
      <w:r w:rsidRPr="00C363D8">
        <w:rPr>
          <w:rFonts w:ascii="Times New Roman" w:hAnsi="Times New Roman" w:cs="Times New Roman"/>
          <w:sz w:val="24"/>
          <w:szCs w:val="24"/>
        </w:rPr>
        <w:t xml:space="preserve">How much must you deposit each month during the next 20 years? </w:t>
      </w:r>
    </w:p>
    <w:p w:rsidR="00B04EB2" w:rsidRDefault="00B04EB2" w:rsidP="00B04EB2">
      <w:pPr>
        <w:rPr>
          <w:rFonts w:ascii="Times New Roman" w:hAnsi="Times New Roman" w:cs="Times New Roman"/>
          <w:b/>
          <w:bCs/>
          <w:i/>
          <w:iCs/>
          <w:color w:val="1F4E79" w:themeColor="accent5" w:themeShade="80"/>
          <w:sz w:val="24"/>
          <w:szCs w:val="40"/>
          <w:u w:val="single"/>
        </w:rPr>
      </w:pPr>
      <w:r>
        <w:rPr>
          <w:rFonts w:ascii="Times New Roman" w:hAnsi="Times New Roman" w:cs="Times New Roman"/>
          <w:b/>
          <w:bCs/>
          <w:i/>
          <w:iCs/>
          <w:color w:val="1F4E79" w:themeColor="accent5" w:themeShade="80"/>
          <w:sz w:val="24"/>
          <w:szCs w:val="40"/>
          <w:u w:val="single"/>
        </w:rPr>
        <w:t>Solution</w:t>
      </w:r>
      <w:r w:rsidRPr="00C363D8">
        <w:rPr>
          <w:rFonts w:ascii="Times New Roman" w:hAnsi="Times New Roman" w:cs="Times New Roman"/>
          <w:b/>
          <w:bCs/>
          <w:i/>
          <w:iCs/>
          <w:color w:val="1F4E79" w:themeColor="accent5" w:themeShade="80"/>
          <w:sz w:val="24"/>
          <w:szCs w:val="40"/>
          <w:u w:val="single"/>
        </w:rPr>
        <w:t xml:space="preserve">: </w:t>
      </w:r>
    </w:p>
    <w:p w:rsidR="00B04EB2" w:rsidRPr="00E222F9" w:rsidRDefault="00B04EB2" w:rsidP="00B04EB2">
      <w:pPr>
        <w:pStyle w:val="ListParagraph"/>
        <w:numPr>
          <w:ilvl w:val="0"/>
          <w:numId w:val="3"/>
        </w:numPr>
        <w:rPr>
          <w:rFonts w:ascii="Times New Roman" w:hAnsi="Times New Roman" w:cs="Times New Roman"/>
          <w:b/>
          <w:bCs/>
          <w:sz w:val="24"/>
          <w:szCs w:val="40"/>
        </w:rPr>
      </w:pPr>
      <w:r w:rsidRPr="00E222F9">
        <w:rPr>
          <w:rFonts w:ascii="Times New Roman" w:hAnsi="Times New Roman" w:cs="Times New Roman"/>
          <w:b/>
          <w:bCs/>
          <w:sz w:val="24"/>
          <w:szCs w:val="40"/>
        </w:rPr>
        <w:t xml:space="preserve">Find the money that will need </w:t>
      </w:r>
      <w:r w:rsidR="00BB02AC">
        <w:rPr>
          <w:rFonts w:ascii="Times New Roman" w:hAnsi="Times New Roman" w:cs="Times New Roman"/>
          <w:b/>
          <w:bCs/>
          <w:sz w:val="24"/>
          <w:szCs w:val="40"/>
        </w:rPr>
        <w:t>8</w:t>
      </w:r>
      <w:r w:rsidRPr="00E222F9">
        <w:rPr>
          <w:rFonts w:ascii="Times New Roman" w:hAnsi="Times New Roman" w:cs="Times New Roman"/>
          <w:b/>
          <w:bCs/>
          <w:sz w:val="24"/>
          <w:szCs w:val="40"/>
        </w:rPr>
        <w:t xml:space="preserve"> years from now to accomplish the finance objective</w:t>
      </w:r>
    </w:p>
    <w:p w:rsidR="00B04EB2" w:rsidRPr="00B04EB2" w:rsidRDefault="00B04EB2" w:rsidP="00B04EB2">
      <w:pPr>
        <w:ind w:left="360"/>
        <w:rPr>
          <w:rFonts w:ascii="Times New Roman" w:hAnsi="Times New Roman" w:cs="Times New Roman"/>
          <w:sz w:val="24"/>
          <w:szCs w:val="40"/>
        </w:rPr>
      </w:pPr>
      <w:r w:rsidRPr="00B04EB2">
        <w:rPr>
          <w:rFonts w:ascii="Times New Roman" w:hAnsi="Times New Roman" w:cs="Times New Roman"/>
          <w:sz w:val="24"/>
          <w:szCs w:val="40"/>
        </w:rPr>
        <w:t xml:space="preserve">Let </w:t>
      </w:r>
      <w:r w:rsidRPr="001A130C">
        <w:rPr>
          <w:position w:val="-1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7.85pt" o:ole="">
            <v:imagedata r:id="rId8" o:title=""/>
          </v:shape>
          <o:OLEObject Type="Embed" ProgID="Equation.DSMT4" ShapeID="_x0000_i1025" DrawAspect="Content" ObjectID="_1735119388" r:id="rId9"/>
        </w:object>
      </w:r>
      <w:r w:rsidRPr="00B04EB2">
        <w:rPr>
          <w:rFonts w:ascii="Times New Roman" w:hAnsi="Times New Roman" w:cs="Times New Roman"/>
          <w:sz w:val="24"/>
          <w:szCs w:val="40"/>
        </w:rPr>
        <w:t xml:space="preserve"> be the change </w:t>
      </w:r>
      <w:r w:rsidR="00F11BFD">
        <w:rPr>
          <w:rFonts w:ascii="Times New Roman" w:hAnsi="Times New Roman" w:cs="Times New Roman"/>
          <w:sz w:val="24"/>
          <w:szCs w:val="40"/>
        </w:rPr>
        <w:t>amount</w:t>
      </w:r>
      <w:r w:rsidRPr="00B04EB2">
        <w:rPr>
          <w:rFonts w:ascii="Times New Roman" w:hAnsi="Times New Roman" w:cs="Times New Roman"/>
          <w:sz w:val="24"/>
          <w:szCs w:val="40"/>
        </w:rPr>
        <w:t xml:space="preserve"> of money in account</w:t>
      </w:r>
      <w:r w:rsidR="00F11BFD">
        <w:rPr>
          <w:rFonts w:ascii="Times New Roman" w:hAnsi="Times New Roman" w:cs="Times New Roman"/>
          <w:sz w:val="24"/>
          <w:szCs w:val="40"/>
        </w:rPr>
        <w:t xml:space="preserve"> each month</w:t>
      </w:r>
    </w:p>
    <w:p w:rsidR="00B80D00" w:rsidRDefault="00B04EB2" w:rsidP="00B04EB2">
      <w:pPr>
        <w:rPr>
          <w:rFonts w:ascii="Times New Roman" w:hAnsi="Times New Roman" w:cs="Times New Roman"/>
          <w:sz w:val="24"/>
          <w:szCs w:val="40"/>
        </w:rPr>
      </w:pPr>
      <w:r>
        <w:rPr>
          <w:rFonts w:ascii="Times New Roman" w:hAnsi="Times New Roman" w:cs="Times New Roman"/>
          <w:sz w:val="24"/>
          <w:szCs w:val="40"/>
        </w:rPr>
        <w:t xml:space="preserve">       </w:t>
      </w:r>
      <w:r w:rsidR="00F11BFD">
        <w:rPr>
          <w:rFonts w:ascii="Times New Roman" w:hAnsi="Times New Roman" w:cs="Times New Roman"/>
          <w:sz w:val="24"/>
          <w:szCs w:val="40"/>
        </w:rPr>
        <w:tab/>
      </w:r>
      <w:r w:rsidRPr="0044200A">
        <w:rPr>
          <w:rFonts w:ascii="Times New Roman" w:hAnsi="Times New Roman" w:cs="Times New Roman"/>
          <w:position w:val="-12"/>
          <w:sz w:val="24"/>
          <w:szCs w:val="40"/>
        </w:rPr>
        <w:object w:dxaOrig="279" w:dyaOrig="360">
          <v:shape id="_x0000_i1026" type="#_x0000_t75" style="width:14.4pt;height:17.85pt" o:ole="">
            <v:imagedata r:id="rId10" o:title=""/>
          </v:shape>
          <o:OLEObject Type="Embed" ProgID="Equation.DSMT4" ShapeID="_x0000_i1026" DrawAspect="Content" ObjectID="_1735119389" r:id="rId11"/>
        </w:object>
      </w:r>
      <w:r>
        <w:rPr>
          <w:rFonts w:ascii="Times New Roman" w:hAnsi="Times New Roman" w:cs="Times New Roman"/>
          <w:sz w:val="24"/>
          <w:szCs w:val="40"/>
        </w:rPr>
        <w:t xml:space="preserve">   </w:t>
      </w:r>
      <w:r w:rsidR="00F11BFD">
        <w:rPr>
          <w:rFonts w:ascii="Times New Roman" w:hAnsi="Times New Roman" w:cs="Times New Roman"/>
          <w:sz w:val="24"/>
          <w:szCs w:val="40"/>
        </w:rPr>
        <w:t>denote th</w:t>
      </w:r>
      <w:r w:rsidR="00B85527">
        <w:rPr>
          <w:rFonts w:ascii="Times New Roman" w:hAnsi="Times New Roman" w:cs="Times New Roman"/>
          <w:sz w:val="24"/>
          <w:szCs w:val="40"/>
        </w:rPr>
        <w:t xml:space="preserve">e </w:t>
      </w:r>
      <w:r w:rsidR="00F11BFD">
        <w:rPr>
          <w:rFonts w:ascii="Times New Roman" w:hAnsi="Times New Roman" w:cs="Times New Roman"/>
          <w:sz w:val="24"/>
          <w:szCs w:val="40"/>
        </w:rPr>
        <w:t>amount at the end of n-</w:t>
      </w:r>
      <w:proofErr w:type="spellStart"/>
      <w:r w:rsidR="00F11BFD">
        <w:rPr>
          <w:rFonts w:ascii="Times New Roman" w:hAnsi="Times New Roman" w:cs="Times New Roman"/>
          <w:sz w:val="24"/>
          <w:szCs w:val="40"/>
        </w:rPr>
        <w:t>th</w:t>
      </w:r>
      <w:proofErr w:type="spellEnd"/>
      <w:r w:rsidR="00F11BFD">
        <w:rPr>
          <w:rFonts w:ascii="Times New Roman" w:hAnsi="Times New Roman" w:cs="Times New Roman"/>
          <w:sz w:val="24"/>
          <w:szCs w:val="40"/>
        </w:rPr>
        <w:t xml:space="preserve"> month</w:t>
      </w:r>
    </w:p>
    <w:p w:rsidR="00F11BFD" w:rsidRDefault="00F11BFD" w:rsidP="00B04EB2">
      <w:pPr>
        <w:rPr>
          <w:rFonts w:ascii="Times New Roman" w:hAnsi="Times New Roman" w:cs="Times New Roman"/>
          <w:sz w:val="24"/>
          <w:szCs w:val="40"/>
        </w:rPr>
      </w:pPr>
      <w:r>
        <w:rPr>
          <w:rFonts w:ascii="Times New Roman" w:hAnsi="Times New Roman" w:cs="Times New Roman"/>
          <w:sz w:val="24"/>
          <w:szCs w:val="40"/>
        </w:rPr>
        <w:lastRenderedPageBreak/>
        <w:tab/>
      </w:r>
      <w:r w:rsidRPr="00B85527">
        <w:rPr>
          <w:rFonts w:ascii="Times New Roman" w:hAnsi="Times New Roman" w:cs="Times New Roman"/>
          <w:i/>
          <w:iCs/>
          <w:sz w:val="24"/>
          <w:szCs w:val="40"/>
        </w:rPr>
        <w:t>r</w:t>
      </w:r>
      <w:r>
        <w:rPr>
          <w:rFonts w:ascii="Times New Roman" w:hAnsi="Times New Roman" w:cs="Times New Roman"/>
          <w:sz w:val="24"/>
          <w:szCs w:val="40"/>
        </w:rPr>
        <w:t xml:space="preserve"> denote</w:t>
      </w:r>
      <w:r w:rsidR="00B85527">
        <w:rPr>
          <w:rFonts w:ascii="Times New Roman" w:hAnsi="Times New Roman" w:cs="Times New Roman"/>
          <w:sz w:val="24"/>
          <w:szCs w:val="40"/>
        </w:rPr>
        <w:t>s</w:t>
      </w:r>
      <w:r>
        <w:rPr>
          <w:rFonts w:ascii="Times New Roman" w:hAnsi="Times New Roman" w:cs="Times New Roman"/>
          <w:sz w:val="24"/>
          <w:szCs w:val="40"/>
        </w:rPr>
        <w:t xml:space="preserve"> the </w:t>
      </w:r>
      <w:r w:rsidR="00B85527">
        <w:rPr>
          <w:rFonts w:ascii="Times New Roman" w:hAnsi="Times New Roman" w:cs="Times New Roman"/>
          <w:sz w:val="24"/>
          <w:szCs w:val="40"/>
        </w:rPr>
        <w:t>monthly interest rate</w:t>
      </w:r>
    </w:p>
    <w:p w:rsidR="00B85527" w:rsidRDefault="00B85527" w:rsidP="00B04EB2">
      <w:pPr>
        <w:rPr>
          <w:rFonts w:ascii="Times New Roman" w:hAnsi="Times New Roman" w:cs="Times New Roman"/>
          <w:sz w:val="24"/>
          <w:szCs w:val="40"/>
        </w:rPr>
      </w:pPr>
      <w:r>
        <w:rPr>
          <w:rFonts w:ascii="Times New Roman" w:hAnsi="Times New Roman" w:cs="Times New Roman"/>
          <w:sz w:val="24"/>
          <w:szCs w:val="40"/>
        </w:rPr>
        <w:tab/>
      </w:r>
      <w:r w:rsidRPr="00B85527">
        <w:rPr>
          <w:rFonts w:ascii="Times New Roman" w:hAnsi="Times New Roman" w:cs="Times New Roman"/>
          <w:i/>
          <w:iCs/>
          <w:sz w:val="24"/>
          <w:szCs w:val="40"/>
        </w:rPr>
        <w:t>w</w:t>
      </w:r>
      <w:r>
        <w:rPr>
          <w:rFonts w:ascii="Times New Roman" w:hAnsi="Times New Roman" w:cs="Times New Roman"/>
          <w:sz w:val="24"/>
          <w:szCs w:val="40"/>
        </w:rPr>
        <w:t xml:space="preserve"> denotes the monthly withdrawal made of $ 1000</w:t>
      </w:r>
    </w:p>
    <w:p w:rsidR="00B85527" w:rsidRDefault="00B85527" w:rsidP="00B04EB2">
      <w:pPr>
        <w:rPr>
          <w:rFonts w:ascii="Times New Roman" w:hAnsi="Times New Roman" w:cs="Times New Roman"/>
          <w:sz w:val="24"/>
          <w:szCs w:val="40"/>
        </w:rPr>
      </w:pPr>
      <w:r>
        <w:rPr>
          <w:rFonts w:ascii="Times New Roman" w:hAnsi="Times New Roman" w:cs="Times New Roman"/>
          <w:sz w:val="24"/>
          <w:szCs w:val="40"/>
        </w:rPr>
        <w:tab/>
      </w:r>
      <w:r w:rsidRPr="00B85527">
        <w:rPr>
          <w:rFonts w:ascii="Times New Roman" w:hAnsi="Times New Roman" w:cs="Times New Roman"/>
          <w:i/>
          <w:iCs/>
          <w:sz w:val="24"/>
          <w:szCs w:val="40"/>
        </w:rPr>
        <w:t>n</w:t>
      </w:r>
      <w:r>
        <w:rPr>
          <w:rFonts w:ascii="Times New Roman" w:hAnsi="Times New Roman" w:cs="Times New Roman"/>
          <w:sz w:val="24"/>
          <w:szCs w:val="40"/>
        </w:rPr>
        <w:t xml:space="preserve"> denotes the number of months for calculation</w:t>
      </w:r>
      <w:r>
        <w:rPr>
          <w:rFonts w:ascii="Times New Roman" w:hAnsi="Times New Roman" w:cs="Times New Roman"/>
          <w:sz w:val="24"/>
          <w:szCs w:val="40"/>
        </w:rPr>
        <w:tab/>
      </w:r>
    </w:p>
    <w:p w:rsidR="00F11BFD" w:rsidRDefault="00F11BFD" w:rsidP="00B04EB2">
      <w:pPr>
        <w:rPr>
          <w:rFonts w:ascii="Times New Roman" w:hAnsi="Times New Roman" w:cs="Times New Roman"/>
          <w:sz w:val="24"/>
          <w:szCs w:val="40"/>
        </w:rPr>
      </w:pPr>
      <w:r>
        <w:rPr>
          <w:rFonts w:ascii="Times New Roman" w:hAnsi="Times New Roman" w:cs="Times New Roman"/>
          <w:sz w:val="24"/>
          <w:szCs w:val="40"/>
        </w:rPr>
        <w:t>Then we have:</w:t>
      </w:r>
    </w:p>
    <w:p w:rsidR="00B85527" w:rsidRDefault="00F11BFD" w:rsidP="00B04EB2">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sidR="00166C34" w:rsidRPr="00F11BFD">
        <w:rPr>
          <w:rFonts w:ascii="Times New Roman" w:hAnsi="Times New Roman" w:cs="Times New Roman"/>
          <w:position w:val="-12"/>
          <w:sz w:val="24"/>
          <w:szCs w:val="40"/>
        </w:rPr>
        <w:object w:dxaOrig="2380" w:dyaOrig="360">
          <v:shape id="_x0000_i1027" type="#_x0000_t75" style="width:142.25pt;height:21.9pt" o:ole="">
            <v:imagedata r:id="rId12" o:title=""/>
          </v:shape>
          <o:OLEObject Type="Embed" ProgID="Equation.DSMT4" ShapeID="_x0000_i1027" DrawAspect="Content" ObjectID="_1735119390" r:id="rId13"/>
        </w:object>
      </w:r>
    </w:p>
    <w:p w:rsidR="00B85527" w:rsidRDefault="00B85527" w:rsidP="00B04EB2">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sidR="00166C34" w:rsidRPr="00B85527">
        <w:rPr>
          <w:rFonts w:ascii="Times New Roman" w:hAnsi="Times New Roman" w:cs="Times New Roman"/>
          <w:position w:val="-12"/>
          <w:sz w:val="24"/>
          <w:szCs w:val="40"/>
        </w:rPr>
        <w:object w:dxaOrig="2360" w:dyaOrig="360">
          <v:shape id="_x0000_i1028" type="#_x0000_t75" style="width:159pt;height:24.2pt" o:ole="">
            <v:imagedata r:id="rId14" o:title=""/>
          </v:shape>
          <o:OLEObject Type="Embed" ProgID="Equation.DSMT4" ShapeID="_x0000_i1028" DrawAspect="Content" ObjectID="_1735119391" r:id="rId15"/>
        </w:object>
      </w:r>
    </w:p>
    <w:p w:rsidR="00C551E6" w:rsidRDefault="00C551E6" w:rsidP="00B04EB2">
      <w:pPr>
        <w:rPr>
          <w:rFonts w:ascii="Times New Roman" w:hAnsi="Times New Roman" w:cs="Times New Roman"/>
          <w:sz w:val="24"/>
          <w:szCs w:val="40"/>
        </w:rPr>
      </w:pPr>
      <w:r>
        <w:rPr>
          <w:rFonts w:ascii="Times New Roman" w:hAnsi="Times New Roman" w:cs="Times New Roman"/>
          <w:sz w:val="24"/>
          <w:szCs w:val="40"/>
        </w:rPr>
        <w:t>The initial capital is to last 96 months.</w:t>
      </w:r>
    </w:p>
    <w:p w:rsidR="00C551E6" w:rsidRDefault="00C551E6" w:rsidP="00B04EB2">
      <w:pPr>
        <w:rPr>
          <w:rFonts w:ascii="Times New Roman" w:hAnsi="Times New Roman" w:cs="Times New Roman"/>
          <w:sz w:val="24"/>
          <w:szCs w:val="40"/>
        </w:rPr>
      </w:pPr>
      <w:r>
        <w:rPr>
          <w:rFonts w:ascii="Times New Roman" w:hAnsi="Times New Roman" w:cs="Times New Roman"/>
          <w:sz w:val="24"/>
          <w:szCs w:val="40"/>
        </w:rPr>
        <w:t>So, the amount at the end of 96</w:t>
      </w:r>
      <w:r>
        <w:rPr>
          <w:rFonts w:ascii="Times New Roman" w:hAnsi="Times New Roman" w:cs="Times New Roman"/>
          <w:sz w:val="24"/>
          <w:szCs w:val="40"/>
          <w:vertAlign w:val="superscript"/>
        </w:rPr>
        <w:t>th</w:t>
      </w:r>
      <w:r>
        <w:rPr>
          <w:rFonts w:ascii="Times New Roman" w:hAnsi="Times New Roman" w:cs="Times New Roman"/>
          <w:sz w:val="24"/>
          <w:szCs w:val="40"/>
        </w:rPr>
        <w:t xml:space="preserve"> month should be 0 or </w:t>
      </w:r>
      <w:r w:rsidR="006A1A3D" w:rsidRPr="00C551E6">
        <w:rPr>
          <w:rFonts w:ascii="Times New Roman" w:hAnsi="Times New Roman" w:cs="Times New Roman"/>
          <w:position w:val="-12"/>
          <w:sz w:val="24"/>
          <w:szCs w:val="40"/>
        </w:rPr>
        <w:object w:dxaOrig="740" w:dyaOrig="360">
          <v:shape id="_x0000_i1029" type="#_x0000_t75" style="width:36.85pt;height:17.85pt" o:ole="">
            <v:imagedata r:id="rId16" o:title=""/>
          </v:shape>
          <o:OLEObject Type="Embed" ProgID="Equation.DSMT4" ShapeID="_x0000_i1029" DrawAspect="Content" ObjectID="_1735119392" r:id="rId17"/>
        </w:object>
      </w:r>
    </w:p>
    <w:p w:rsidR="006A1A3D" w:rsidRPr="002221F2" w:rsidRDefault="006A1A3D" w:rsidP="00B04EB2">
      <w:pPr>
        <w:rPr>
          <w:rFonts w:ascii="Times New Roman" w:hAnsi="Times New Roman" w:cs="Times New Roman"/>
          <w:sz w:val="24"/>
          <w:szCs w:val="24"/>
        </w:rPr>
      </w:pPr>
      <w:r>
        <w:rPr>
          <w:rFonts w:ascii="Times New Roman" w:hAnsi="Times New Roman" w:cs="Times New Roman"/>
          <w:sz w:val="24"/>
          <w:szCs w:val="40"/>
        </w:rPr>
        <w:t>Consider equation:</w:t>
      </w:r>
      <w:r w:rsidRPr="002221F2">
        <w:rPr>
          <w:rFonts w:ascii="Times New Roman" w:hAnsi="Times New Roman" w:cs="Times New Roman"/>
          <w:sz w:val="24"/>
          <w:szCs w:val="24"/>
        </w:rPr>
        <w:tab/>
      </w:r>
      <w:r w:rsidR="00C16187" w:rsidRPr="002221F2">
        <w:rPr>
          <w:rFonts w:ascii="Times New Roman" w:hAnsi="Times New Roman" w:cs="Times New Roman"/>
          <w:position w:val="-226"/>
          <w:sz w:val="24"/>
          <w:szCs w:val="24"/>
        </w:rPr>
        <w:object w:dxaOrig="10380" w:dyaOrig="4640">
          <v:shape id="_x0000_i1030" type="#_x0000_t75" style="width:539.15pt;height:247.7pt" o:ole="">
            <v:imagedata r:id="rId18" o:title=""/>
          </v:shape>
          <o:OLEObject Type="Embed" ProgID="Equation.DSMT4" ShapeID="_x0000_i1030" DrawAspect="Content" ObjectID="_1735119393" r:id="rId19"/>
        </w:object>
      </w:r>
    </w:p>
    <w:p w:rsidR="00F14D57" w:rsidRDefault="00F14D57" w:rsidP="00B04EB2">
      <w:pPr>
        <w:rPr>
          <w:rFonts w:ascii="Times New Roman" w:hAnsi="Times New Roman" w:cs="Times New Roman"/>
          <w:sz w:val="24"/>
          <w:szCs w:val="40"/>
        </w:rPr>
      </w:pPr>
      <w:proofErr w:type="gramStart"/>
      <w:r>
        <w:rPr>
          <w:rFonts w:ascii="Times New Roman" w:hAnsi="Times New Roman" w:cs="Times New Roman"/>
          <w:sz w:val="24"/>
          <w:szCs w:val="40"/>
        </w:rPr>
        <w:t xml:space="preserve">Since  </w:t>
      </w:r>
      <w:r>
        <w:rPr>
          <w:rFonts w:ascii="Times New Roman" w:hAnsi="Times New Roman" w:cs="Times New Roman"/>
          <w:i/>
          <w:iCs/>
          <w:sz w:val="24"/>
          <w:szCs w:val="40"/>
        </w:rPr>
        <w:t>r</w:t>
      </w:r>
      <w:proofErr w:type="gramEnd"/>
      <w:r>
        <w:rPr>
          <w:rFonts w:ascii="Times New Roman" w:hAnsi="Times New Roman" w:cs="Times New Roman"/>
          <w:i/>
          <w:iCs/>
          <w:sz w:val="24"/>
          <w:szCs w:val="40"/>
        </w:rPr>
        <w:t xml:space="preserve"> </w:t>
      </w:r>
      <w:r>
        <w:rPr>
          <w:rFonts w:ascii="Times New Roman" w:hAnsi="Times New Roman" w:cs="Times New Roman"/>
          <w:sz w:val="24"/>
          <w:szCs w:val="40"/>
        </w:rPr>
        <w:t xml:space="preserve">= 0.5% = 0.005 ,  </w:t>
      </w:r>
      <w:r>
        <w:rPr>
          <w:rFonts w:ascii="Times New Roman" w:hAnsi="Times New Roman" w:cs="Times New Roman"/>
          <w:i/>
          <w:iCs/>
          <w:sz w:val="24"/>
          <w:szCs w:val="40"/>
        </w:rPr>
        <w:t xml:space="preserve">w </w:t>
      </w:r>
      <w:r>
        <w:rPr>
          <w:rFonts w:ascii="Times New Roman" w:hAnsi="Times New Roman" w:cs="Times New Roman"/>
          <w:sz w:val="24"/>
          <w:szCs w:val="40"/>
        </w:rPr>
        <w:t xml:space="preserve">= $1000 </w:t>
      </w:r>
    </w:p>
    <w:p w:rsidR="00F14D57" w:rsidRPr="00F14D57" w:rsidRDefault="00E222F9" w:rsidP="00B04EB2">
      <w:pPr>
        <w:rPr>
          <w:rFonts w:ascii="Times New Roman" w:hAnsi="Times New Roman" w:cs="Times New Roman"/>
          <w:sz w:val="24"/>
          <w:szCs w:val="40"/>
        </w:rPr>
      </w:pPr>
      <w:r>
        <w:rPr>
          <w:rFonts w:ascii="Times New Roman" w:hAnsi="Times New Roman" w:cs="Times New Roman"/>
          <w:noProof/>
          <w:sz w:val="24"/>
          <w:szCs w:val="40"/>
        </w:rPr>
        <mc:AlternateContent>
          <mc:Choice Requires="wps">
            <w:drawing>
              <wp:anchor distT="0" distB="0" distL="114300" distR="114300" simplePos="0" relativeHeight="251659264" behindDoc="0" locked="0" layoutInCell="1" allowOverlap="1">
                <wp:simplePos x="0" y="0"/>
                <wp:positionH relativeFrom="margin">
                  <wp:posOffset>-115570</wp:posOffset>
                </wp:positionH>
                <wp:positionV relativeFrom="paragraph">
                  <wp:posOffset>603154</wp:posOffset>
                </wp:positionV>
                <wp:extent cx="6866626" cy="586596"/>
                <wp:effectExtent l="0" t="0" r="10795" b="23495"/>
                <wp:wrapNone/>
                <wp:docPr id="1" name="Rectangle 1"/>
                <wp:cNvGraphicFramePr/>
                <a:graphic xmlns:a="http://schemas.openxmlformats.org/drawingml/2006/main">
                  <a:graphicData uri="http://schemas.microsoft.com/office/word/2010/wordprocessingShape">
                    <wps:wsp>
                      <wps:cNvSpPr/>
                      <wps:spPr>
                        <a:xfrm>
                          <a:off x="0" y="0"/>
                          <a:ext cx="6866626" cy="58659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33D3B" id="Rectangle 1" o:spid="_x0000_s1026" style="position:absolute;margin-left:-9.1pt;margin-top:47.5pt;width:540.7pt;height:46.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" filled="f" strokecolor="black [3213]" strokeweight="1pt">
                <w10:wrap anchorx="margin"/>
              </v:rect>
            </w:pict>
          </mc:Fallback>
        </mc:AlternateContent>
      </w:r>
      <w:r w:rsidR="00F14D57">
        <w:rPr>
          <w:rFonts w:ascii="Times New Roman" w:hAnsi="Times New Roman" w:cs="Times New Roman"/>
          <w:sz w:val="24"/>
          <w:szCs w:val="40"/>
        </w:rPr>
        <w:t xml:space="preserve"> We </w:t>
      </w:r>
      <w:proofErr w:type="gramStart"/>
      <w:r w:rsidR="00F14D57">
        <w:rPr>
          <w:rFonts w:ascii="Times New Roman" w:hAnsi="Times New Roman" w:cs="Times New Roman"/>
          <w:sz w:val="24"/>
          <w:szCs w:val="40"/>
        </w:rPr>
        <w:t>have :</w:t>
      </w:r>
      <w:proofErr w:type="gramEnd"/>
      <w:r w:rsidR="00F14D57">
        <w:rPr>
          <w:rFonts w:ascii="Times New Roman" w:hAnsi="Times New Roman" w:cs="Times New Roman"/>
          <w:sz w:val="24"/>
          <w:szCs w:val="40"/>
        </w:rPr>
        <w:tab/>
      </w:r>
      <w:r w:rsidR="00C16187" w:rsidRPr="00F14D57">
        <w:rPr>
          <w:rFonts w:ascii="Times New Roman" w:hAnsi="Times New Roman" w:cs="Times New Roman"/>
          <w:position w:val="-32"/>
          <w:sz w:val="24"/>
          <w:szCs w:val="40"/>
        </w:rPr>
        <w:object w:dxaOrig="4959" w:dyaOrig="760">
          <v:shape id="_x0000_i1031" type="#_x0000_t75" style="width:278.8pt;height:42.6pt" o:ole="">
            <v:imagedata r:id="rId20" o:title=""/>
          </v:shape>
          <o:OLEObject Type="Embed" ProgID="Equation.DSMT4" ShapeID="_x0000_i1031" DrawAspect="Content" ObjectID="_1735119394" r:id="rId21"/>
        </w:object>
      </w:r>
    </w:p>
    <w:p w:rsidR="00B04EB2" w:rsidRDefault="00E222F9" w:rsidP="00E222F9">
      <w:pPr>
        <w:jc w:val="both"/>
        <w:rPr>
          <w:rFonts w:ascii="Times New Roman" w:hAnsi="Times New Roman" w:cs="Times New Roman"/>
          <w:b/>
          <w:bCs/>
          <w:sz w:val="24"/>
          <w:szCs w:val="40"/>
        </w:rPr>
      </w:pPr>
      <w:r w:rsidRPr="00E222F9">
        <w:rPr>
          <w:rFonts w:ascii="Times New Roman" w:hAnsi="Times New Roman" w:cs="Times New Roman"/>
          <w:b/>
          <w:bCs/>
          <w:sz w:val="24"/>
          <w:szCs w:val="40"/>
        </w:rPr>
        <w:t xml:space="preserve">Therefore, the initial amount of money that </w:t>
      </w:r>
      <w:r w:rsidRPr="00E222F9">
        <w:rPr>
          <w:rFonts w:ascii="Times New Roman" w:hAnsi="Times New Roman" w:cs="Times New Roman"/>
          <w:b/>
          <w:bCs/>
          <w:sz w:val="24"/>
          <w:szCs w:val="24"/>
        </w:rPr>
        <w:t>you will need 20 years from now to accomplish the financial objective is $ 76,095</w:t>
      </w:r>
    </w:p>
    <w:p w:rsidR="00E222F9" w:rsidRDefault="00E222F9" w:rsidP="00E222F9">
      <w:pPr>
        <w:jc w:val="both"/>
        <w:rPr>
          <w:rFonts w:ascii="Times New Roman" w:hAnsi="Times New Roman" w:cs="Times New Roman"/>
          <w:b/>
          <w:bCs/>
          <w:sz w:val="24"/>
          <w:szCs w:val="40"/>
        </w:rPr>
      </w:pPr>
    </w:p>
    <w:p w:rsidR="00E222F9" w:rsidRPr="00BB02AC" w:rsidRDefault="00E222F9" w:rsidP="00E222F9">
      <w:pPr>
        <w:pStyle w:val="ListParagraph"/>
        <w:numPr>
          <w:ilvl w:val="0"/>
          <w:numId w:val="3"/>
        </w:numPr>
        <w:jc w:val="both"/>
        <w:rPr>
          <w:rFonts w:ascii="Times New Roman" w:hAnsi="Times New Roman" w:cs="Times New Roman"/>
          <w:b/>
          <w:bCs/>
          <w:sz w:val="24"/>
          <w:szCs w:val="40"/>
        </w:rPr>
      </w:pPr>
      <w:r w:rsidRPr="00BB02AC">
        <w:rPr>
          <w:rFonts w:ascii="Times New Roman" w:hAnsi="Times New Roman" w:cs="Times New Roman"/>
          <w:b/>
          <w:bCs/>
          <w:sz w:val="24"/>
          <w:szCs w:val="24"/>
        </w:rPr>
        <w:t xml:space="preserve">Find </w:t>
      </w:r>
      <w:r w:rsidR="00BB02AC" w:rsidRPr="00BB02AC">
        <w:rPr>
          <w:rFonts w:ascii="Times New Roman" w:hAnsi="Times New Roman" w:cs="Times New Roman"/>
          <w:b/>
          <w:bCs/>
          <w:sz w:val="24"/>
          <w:szCs w:val="24"/>
        </w:rPr>
        <w:t xml:space="preserve">the amount of money that </w:t>
      </w:r>
      <w:r w:rsidRPr="00BB02AC">
        <w:rPr>
          <w:rFonts w:ascii="Times New Roman" w:hAnsi="Times New Roman" w:cs="Times New Roman"/>
          <w:b/>
          <w:bCs/>
          <w:sz w:val="24"/>
          <w:szCs w:val="24"/>
        </w:rPr>
        <w:t>you</w:t>
      </w:r>
      <w:r w:rsidR="00BB02AC" w:rsidRPr="00BB02AC">
        <w:rPr>
          <w:rFonts w:ascii="Times New Roman" w:hAnsi="Times New Roman" w:cs="Times New Roman"/>
          <w:b/>
          <w:bCs/>
          <w:sz w:val="24"/>
          <w:szCs w:val="24"/>
        </w:rPr>
        <w:t xml:space="preserve"> must</w:t>
      </w:r>
      <w:r w:rsidRPr="00BB02AC">
        <w:rPr>
          <w:rFonts w:ascii="Times New Roman" w:hAnsi="Times New Roman" w:cs="Times New Roman"/>
          <w:b/>
          <w:bCs/>
          <w:sz w:val="24"/>
          <w:szCs w:val="24"/>
        </w:rPr>
        <w:t xml:space="preserve"> deposit each month during the next 20 years:</w:t>
      </w:r>
    </w:p>
    <w:p w:rsidR="00BB02AC" w:rsidRDefault="00BB02AC" w:rsidP="00BB02AC">
      <w:pPr>
        <w:jc w:val="both"/>
        <w:rPr>
          <w:rFonts w:ascii="Times New Roman" w:hAnsi="Times New Roman" w:cs="Times New Roman"/>
          <w:b/>
          <w:bCs/>
          <w:sz w:val="24"/>
          <w:szCs w:val="40"/>
        </w:rPr>
      </w:pPr>
      <w:r w:rsidRPr="00BB02AC">
        <w:rPr>
          <w:rFonts w:ascii="Times New Roman" w:hAnsi="Times New Roman" w:cs="Times New Roman"/>
          <w:b/>
          <w:bCs/>
          <w:sz w:val="24"/>
          <w:szCs w:val="40"/>
        </w:rPr>
        <w:t>Proof:</w:t>
      </w:r>
      <w:r>
        <w:rPr>
          <w:rFonts w:ascii="Times New Roman" w:hAnsi="Times New Roman" w:cs="Times New Roman"/>
          <w:b/>
          <w:bCs/>
          <w:sz w:val="24"/>
          <w:szCs w:val="40"/>
        </w:rPr>
        <w:t xml:space="preserve">    </w:t>
      </w:r>
    </w:p>
    <w:p w:rsidR="00BB02AC" w:rsidRDefault="00BB02AC" w:rsidP="00BB02AC">
      <w:pPr>
        <w:jc w:val="both"/>
        <w:rPr>
          <w:rFonts w:ascii="Times New Roman" w:hAnsi="Times New Roman" w:cs="Times New Roman"/>
          <w:sz w:val="24"/>
          <w:szCs w:val="40"/>
        </w:rPr>
      </w:pPr>
      <w:r>
        <w:rPr>
          <w:rFonts w:ascii="Times New Roman" w:hAnsi="Times New Roman" w:cs="Times New Roman"/>
          <w:b/>
          <w:bCs/>
          <w:sz w:val="24"/>
          <w:szCs w:val="40"/>
        </w:rPr>
        <w:tab/>
      </w:r>
      <w:r>
        <w:rPr>
          <w:rFonts w:ascii="Times New Roman" w:hAnsi="Times New Roman" w:cs="Times New Roman"/>
          <w:sz w:val="24"/>
          <w:szCs w:val="40"/>
        </w:rPr>
        <w:t xml:space="preserve">We have:  </w:t>
      </w:r>
      <w:r w:rsidR="00C16187" w:rsidRPr="00BB02AC">
        <w:rPr>
          <w:rFonts w:ascii="Times New Roman" w:hAnsi="Times New Roman" w:cs="Times New Roman"/>
          <w:position w:val="-32"/>
          <w:sz w:val="24"/>
          <w:szCs w:val="40"/>
        </w:rPr>
        <w:object w:dxaOrig="3080" w:dyaOrig="760">
          <v:shape id="_x0000_i1032" type="#_x0000_t75" style="width:173.4pt;height:42.6pt" o:ole="">
            <v:imagedata r:id="rId22" o:title=""/>
          </v:shape>
          <o:OLEObject Type="Embed" ProgID="Equation.DSMT4" ShapeID="_x0000_i1032" DrawAspect="Content" ObjectID="_1735119395" r:id="rId23"/>
        </w:object>
      </w:r>
      <w:r>
        <w:rPr>
          <w:rFonts w:ascii="Times New Roman" w:hAnsi="Times New Roman" w:cs="Times New Roman"/>
          <w:sz w:val="24"/>
          <w:szCs w:val="40"/>
        </w:rPr>
        <w:t xml:space="preserve">  , Since 20 years = 20 x 12 = 240 months</w:t>
      </w:r>
    </w:p>
    <w:p w:rsidR="00BB02AC" w:rsidRDefault="00BB02AC" w:rsidP="00BB02AC">
      <w:pPr>
        <w:jc w:val="both"/>
        <w:rPr>
          <w:rFonts w:ascii="Times New Roman" w:hAnsi="Times New Roman" w:cs="Times New Roman"/>
          <w:sz w:val="24"/>
          <w:szCs w:val="40"/>
        </w:rPr>
      </w:pPr>
      <w:r>
        <w:rPr>
          <w:rFonts w:ascii="Times New Roman" w:hAnsi="Times New Roman" w:cs="Times New Roman"/>
          <w:sz w:val="24"/>
          <w:szCs w:val="40"/>
        </w:rPr>
        <w:t xml:space="preserve">Then we obtain: </w:t>
      </w:r>
    </w:p>
    <w:p w:rsidR="00BB02AC" w:rsidRPr="00BB02AC" w:rsidRDefault="002757C8" w:rsidP="00BB02AC">
      <w:pPr>
        <w:jc w:val="both"/>
        <w:rPr>
          <w:rFonts w:ascii="Times New Roman" w:hAnsi="Times New Roman" w:cs="Times New Roman"/>
          <w:sz w:val="24"/>
          <w:szCs w:val="40"/>
        </w:rPr>
      </w:pPr>
      <w:r>
        <w:rPr>
          <w:rFonts w:ascii="Times New Roman" w:hAnsi="Times New Roman" w:cs="Times New Roman"/>
          <w:noProof/>
          <w:sz w:val="24"/>
          <w:szCs w:val="40"/>
        </w:rPr>
        <w:lastRenderedPageBreak/>
        <mc:AlternateContent>
          <mc:Choice Requires="wps">
            <w:drawing>
              <wp:anchor distT="0" distB="0" distL="114300" distR="114300" simplePos="0" relativeHeight="251661312" behindDoc="0" locked="0" layoutInCell="1" allowOverlap="1" wp14:anchorId="60C8E716" wp14:editId="16562211">
                <wp:simplePos x="0" y="0"/>
                <wp:positionH relativeFrom="margin">
                  <wp:posOffset>-51435</wp:posOffset>
                </wp:positionH>
                <wp:positionV relativeFrom="paragraph">
                  <wp:posOffset>582031</wp:posOffset>
                </wp:positionV>
                <wp:extent cx="6694098" cy="396815"/>
                <wp:effectExtent l="0" t="0" r="12065" b="22860"/>
                <wp:wrapNone/>
                <wp:docPr id="2" name="Rectangle 2"/>
                <wp:cNvGraphicFramePr/>
                <a:graphic xmlns:a="http://schemas.openxmlformats.org/drawingml/2006/main">
                  <a:graphicData uri="http://schemas.microsoft.com/office/word/2010/wordprocessingShape">
                    <wps:wsp>
                      <wps:cNvSpPr/>
                      <wps:spPr>
                        <a:xfrm>
                          <a:off x="0" y="0"/>
                          <a:ext cx="6694098" cy="39681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0FF4" id="Rectangle 2" o:spid="_x0000_s1026" style="position:absolute;margin-left:-4.05pt;margin-top:45.85pt;width:527.1pt;height:3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" filled="f" strokecolor="black [3213]" strokeweight="1.5pt">
                <w10:wrap anchorx="margin"/>
              </v:rect>
            </w:pict>
          </mc:Fallback>
        </mc:AlternateContent>
      </w:r>
      <w:r w:rsidR="00BB02AC">
        <w:rPr>
          <w:rFonts w:ascii="Times New Roman" w:hAnsi="Times New Roman" w:cs="Times New Roman"/>
          <w:sz w:val="24"/>
          <w:szCs w:val="40"/>
        </w:rPr>
        <w:tab/>
      </w:r>
      <w:r w:rsidR="00BB02AC">
        <w:rPr>
          <w:rFonts w:ascii="Times New Roman" w:hAnsi="Times New Roman" w:cs="Times New Roman"/>
          <w:sz w:val="24"/>
          <w:szCs w:val="40"/>
        </w:rPr>
        <w:tab/>
      </w:r>
      <w:r w:rsidR="00C16187" w:rsidRPr="00BB02AC">
        <w:rPr>
          <w:rFonts w:ascii="Times New Roman" w:hAnsi="Times New Roman" w:cs="Times New Roman"/>
          <w:position w:val="-32"/>
          <w:sz w:val="24"/>
          <w:szCs w:val="40"/>
        </w:rPr>
        <w:object w:dxaOrig="6880" w:dyaOrig="760">
          <v:shape id="_x0000_i1033" type="#_x0000_t75" style="width:374.4pt;height:41.45pt" o:ole="">
            <v:imagedata r:id="rId24" o:title=""/>
          </v:shape>
          <o:OLEObject Type="Embed" ProgID="Equation.DSMT4" ShapeID="_x0000_i1033" DrawAspect="Content" ObjectID="_1735119396" r:id="rId25"/>
        </w:object>
      </w:r>
    </w:p>
    <w:p w:rsidR="00BB02AC" w:rsidRPr="00126FBD" w:rsidRDefault="002757C8" w:rsidP="00BB02AC">
      <w:pPr>
        <w:jc w:val="both"/>
        <w:rPr>
          <w:rFonts w:ascii="Times New Roman" w:hAnsi="Times New Roman" w:cs="Times New Roman"/>
          <w:b/>
          <w:bCs/>
        </w:rPr>
      </w:pPr>
      <w:r w:rsidRPr="002757C8">
        <w:rPr>
          <w:rFonts w:ascii="Times New Roman" w:hAnsi="Times New Roman" w:cs="Times New Roman"/>
          <w:b/>
          <w:bCs/>
        </w:rPr>
        <w:t xml:space="preserve">Therefore, the amount </w:t>
      </w:r>
      <w:r w:rsidRPr="002757C8">
        <w:rPr>
          <w:rFonts w:ascii="Times New Roman" w:hAnsi="Times New Roman" w:cs="Times New Roman"/>
          <w:b/>
          <w:bCs/>
          <w:szCs w:val="22"/>
        </w:rPr>
        <w:t>money that you must deposit each month during the next 20 years is $ 210,150.885</w:t>
      </w:r>
    </w:p>
    <w:p w:rsidR="00126FBD" w:rsidRDefault="00126FBD" w:rsidP="00B04EB2">
      <w:pPr>
        <w:rPr>
          <w:rFonts w:ascii="Times New Roman" w:hAnsi="Times New Roman" w:cs="Times New Roman"/>
          <w:b/>
          <w:bCs/>
          <w:color w:val="1F4E79" w:themeColor="accent5" w:themeShade="80"/>
          <w:sz w:val="24"/>
          <w:szCs w:val="40"/>
          <w:u w:val="single"/>
        </w:rPr>
      </w:pPr>
    </w:p>
    <w:p w:rsidR="00126FBD" w:rsidRDefault="00126FBD" w:rsidP="00B04EB2">
      <w:pPr>
        <w:rPr>
          <w:rFonts w:ascii="Times New Roman" w:hAnsi="Times New Roman" w:cs="Times New Roman"/>
          <w:b/>
          <w:bCs/>
          <w:sz w:val="24"/>
          <w:szCs w:val="40"/>
          <w:u w:val="single"/>
        </w:rPr>
      </w:pPr>
      <w:r w:rsidRPr="00126FBD">
        <w:rPr>
          <w:rFonts w:ascii="Times New Roman" w:hAnsi="Times New Roman" w:cs="Times New Roman"/>
          <w:b/>
          <w:bCs/>
          <w:sz w:val="24"/>
          <w:szCs w:val="40"/>
          <w:u w:val="single"/>
        </w:rPr>
        <w:t>Graph Representation:</w:t>
      </w:r>
    </w:p>
    <w:p w:rsidR="00126FBD" w:rsidRPr="00126FBD" w:rsidRDefault="00DB6C8B" w:rsidP="00B04EB2">
      <w:pPr>
        <w:rPr>
          <w:rFonts w:ascii="Times New Roman" w:hAnsi="Times New Roman" w:cs="Times New Roman"/>
          <w:sz w:val="24"/>
          <w:szCs w:val="40"/>
        </w:rPr>
      </w:pPr>
      <w:r w:rsidRPr="00DB6C8B">
        <w:rPr>
          <w:rFonts w:ascii="Times New Roman" w:hAnsi="Times New Roman" w:cs="Times New Roman"/>
          <w:noProof/>
          <w:sz w:val="24"/>
          <w:szCs w:val="40"/>
        </w:rPr>
        <w:drawing>
          <wp:inline distT="0" distB="0" distL="0" distR="0" wp14:anchorId="47E33CBB" wp14:editId="58399A27">
            <wp:extent cx="6645910" cy="413083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22"/>
                    <a:stretch/>
                  </pic:blipFill>
                  <pic:spPr bwMode="auto">
                    <a:xfrm>
                      <a:off x="0" y="0"/>
                      <a:ext cx="6645910" cy="4130831"/>
                    </a:xfrm>
                    <a:prstGeom prst="rect">
                      <a:avLst/>
                    </a:prstGeom>
                    <a:ln>
                      <a:noFill/>
                    </a:ln>
                    <a:extLst>
                      <a:ext uri="{53640926-AAD7-44D8-BBD7-CCE9431645EC}">
                        <a14:shadowObscured xmlns:a14="http://schemas.microsoft.com/office/drawing/2010/main"/>
                      </a:ext>
                    </a:extLst>
                  </pic:spPr>
                </pic:pic>
              </a:graphicData>
            </a:graphic>
          </wp:inline>
        </w:drawing>
      </w:r>
    </w:p>
    <w:p w:rsidR="00126FBD" w:rsidRDefault="00126FBD" w:rsidP="00B04EB2">
      <w:pPr>
        <w:rPr>
          <w:rFonts w:ascii="Times New Roman" w:hAnsi="Times New Roman" w:cs="Times New Roman"/>
          <w:b/>
          <w:bCs/>
          <w:i/>
          <w:iCs/>
          <w:color w:val="1F4E79" w:themeColor="accent5" w:themeShade="80"/>
          <w:sz w:val="24"/>
          <w:szCs w:val="40"/>
          <w:u w:val="single"/>
        </w:rPr>
      </w:pPr>
    </w:p>
    <w:p w:rsidR="00B04EB2" w:rsidRPr="00B04EB2" w:rsidRDefault="00B04EB2" w:rsidP="00B04EB2">
      <w:pPr>
        <w:rPr>
          <w:rFonts w:ascii="Times New Roman" w:hAnsi="Times New Roman" w:cs="Times New Roman"/>
          <w:b/>
          <w:bCs/>
          <w:i/>
          <w:iCs/>
          <w:color w:val="1F4E79" w:themeColor="accent5" w:themeShade="80"/>
          <w:sz w:val="24"/>
          <w:szCs w:val="40"/>
          <w:u w:val="single"/>
        </w:rPr>
      </w:pPr>
      <w:r w:rsidRPr="00C363D8">
        <w:rPr>
          <w:rFonts w:ascii="Times New Roman" w:hAnsi="Times New Roman" w:cs="Times New Roman"/>
          <w:b/>
          <w:bCs/>
          <w:i/>
          <w:iCs/>
          <w:color w:val="1F4E79" w:themeColor="accent5" w:themeShade="80"/>
          <w:sz w:val="24"/>
          <w:szCs w:val="40"/>
          <w:u w:val="single"/>
        </w:rPr>
        <w:t>Exercise 0</w:t>
      </w:r>
      <w:r>
        <w:rPr>
          <w:rFonts w:ascii="Times New Roman" w:hAnsi="Times New Roman" w:cs="Times New Roman"/>
          <w:b/>
          <w:bCs/>
          <w:i/>
          <w:iCs/>
          <w:color w:val="1F4E79" w:themeColor="accent5" w:themeShade="80"/>
          <w:sz w:val="24"/>
          <w:szCs w:val="40"/>
          <w:u w:val="single"/>
        </w:rPr>
        <w:t>2</w:t>
      </w:r>
      <w:r w:rsidRPr="00C363D8">
        <w:rPr>
          <w:rFonts w:ascii="Times New Roman" w:hAnsi="Times New Roman" w:cs="Times New Roman"/>
          <w:b/>
          <w:bCs/>
          <w:i/>
          <w:iCs/>
          <w:color w:val="1F4E79" w:themeColor="accent5" w:themeShade="80"/>
          <w:sz w:val="24"/>
          <w:szCs w:val="40"/>
          <w:u w:val="single"/>
        </w:rPr>
        <w:t xml:space="preserve">: </w:t>
      </w:r>
    </w:p>
    <w:p w:rsidR="00832786" w:rsidRDefault="00C363D8" w:rsidP="001A130C">
      <w:pPr>
        <w:jc w:val="both"/>
        <w:rPr>
          <w:rFonts w:ascii="Times New Roman" w:hAnsi="Times New Roman" w:cs="Times New Roman"/>
          <w:sz w:val="24"/>
          <w:szCs w:val="24"/>
        </w:rPr>
      </w:pPr>
      <w:r w:rsidRPr="00C363D8">
        <w:rPr>
          <w:rFonts w:ascii="Times New Roman" w:hAnsi="Times New Roman" w:cs="Times New Roman"/>
          <w:sz w:val="24"/>
          <w:szCs w:val="24"/>
        </w:rPr>
        <w:t xml:space="preserve">Assume we are considering the survival of whales and that if the number of whales falls below a minimum survival level m, the species will become extinct. Assume also that the population is limited by the carrying capacity M of the environment. That is, if the whale population is above M, then it will experience a decline because the environment cannot sustain that large a population level. In the following model, an represents the whale population after n years. Build a numerical solution for </w:t>
      </w:r>
      <w:r w:rsidRPr="00C363D8">
        <w:rPr>
          <w:rFonts w:ascii="Times New Roman" w:hAnsi="Times New Roman" w:cs="Times New Roman"/>
          <w:i/>
          <w:iCs/>
          <w:sz w:val="24"/>
          <w:szCs w:val="24"/>
        </w:rPr>
        <w:t>M</w:t>
      </w:r>
      <w:r w:rsidRPr="00C363D8">
        <w:rPr>
          <w:rFonts w:ascii="Times New Roman" w:hAnsi="Times New Roman" w:cs="Times New Roman"/>
          <w:sz w:val="24"/>
          <w:szCs w:val="24"/>
        </w:rPr>
        <w:t xml:space="preserve"> = 5000, </w:t>
      </w:r>
      <w:r w:rsidRPr="00C363D8">
        <w:rPr>
          <w:rFonts w:ascii="Times New Roman" w:hAnsi="Times New Roman" w:cs="Times New Roman"/>
          <w:i/>
          <w:iCs/>
          <w:sz w:val="24"/>
          <w:szCs w:val="24"/>
        </w:rPr>
        <w:t>m</w:t>
      </w:r>
      <w:r w:rsidRPr="00C363D8">
        <w:rPr>
          <w:rFonts w:ascii="Times New Roman" w:hAnsi="Times New Roman" w:cs="Times New Roman"/>
          <w:sz w:val="24"/>
          <w:szCs w:val="24"/>
        </w:rPr>
        <w:t xml:space="preserve"> = 100, </w:t>
      </w:r>
      <w:r w:rsidRPr="00C363D8">
        <w:rPr>
          <w:rFonts w:ascii="Times New Roman" w:hAnsi="Times New Roman" w:cs="Times New Roman"/>
          <w:i/>
          <w:iCs/>
          <w:sz w:val="24"/>
          <w:szCs w:val="24"/>
        </w:rPr>
        <w:t>k</w:t>
      </w:r>
      <w:r w:rsidRPr="00C363D8">
        <w:rPr>
          <w:rFonts w:ascii="Times New Roman" w:hAnsi="Times New Roman" w:cs="Times New Roman"/>
          <w:sz w:val="24"/>
          <w:szCs w:val="24"/>
        </w:rPr>
        <w:t xml:space="preserve"> = 0.0001, and </w:t>
      </w:r>
      <w:r w:rsidRPr="00C363D8">
        <w:rPr>
          <w:position w:val="-12"/>
          <w:sz w:val="24"/>
          <w:szCs w:val="24"/>
        </w:rPr>
        <w:object w:dxaOrig="260" w:dyaOrig="360">
          <v:shape id="_x0000_i1034" type="#_x0000_t75" style="width:12.65pt;height:17.85pt" o:ole="">
            <v:imagedata r:id="rId27" o:title=""/>
          </v:shape>
          <o:OLEObject Type="Embed" ProgID="Equation.DSMT4" ShapeID="_x0000_i1034" DrawAspect="Content" ObjectID="_1735119397" r:id="rId28"/>
        </w:object>
      </w:r>
      <w:r w:rsidRPr="00C363D8">
        <w:rPr>
          <w:rFonts w:ascii="Times New Roman" w:hAnsi="Times New Roman" w:cs="Times New Roman"/>
          <w:sz w:val="24"/>
          <w:szCs w:val="24"/>
        </w:rPr>
        <w:t xml:space="preserve"> = 4000. </w:t>
      </w:r>
      <w:r w:rsidRPr="00C363D8">
        <w:rPr>
          <w:position w:val="-12"/>
          <w:sz w:val="24"/>
          <w:szCs w:val="24"/>
        </w:rPr>
        <w:object w:dxaOrig="2840" w:dyaOrig="360">
          <v:shape id="_x0000_i1035" type="#_x0000_t75" style="width:141.7pt;height:17.85pt" o:ole="">
            <v:imagedata r:id="rId29" o:title=""/>
          </v:shape>
          <o:OLEObject Type="Embed" ProgID="Equation.DSMT4" ShapeID="_x0000_i1035" DrawAspect="Content" ObjectID="_1735119398" r:id="rId30"/>
        </w:object>
      </w:r>
      <w:r w:rsidRPr="00C363D8">
        <w:rPr>
          <w:rFonts w:ascii="Times New Roman" w:hAnsi="Times New Roman" w:cs="Times New Roman"/>
          <w:sz w:val="24"/>
          <w:szCs w:val="24"/>
        </w:rPr>
        <w:t xml:space="preserve">. Now experiment with different values for </w:t>
      </w:r>
      <w:r w:rsidRPr="00F73771">
        <w:rPr>
          <w:rFonts w:ascii="Times New Roman" w:hAnsi="Times New Roman" w:cs="Times New Roman"/>
          <w:i/>
          <w:iCs/>
          <w:sz w:val="24"/>
          <w:szCs w:val="24"/>
        </w:rPr>
        <w:t>M, m</w:t>
      </w:r>
      <w:r w:rsidRPr="00C363D8">
        <w:rPr>
          <w:rFonts w:ascii="Times New Roman" w:hAnsi="Times New Roman" w:cs="Times New Roman"/>
          <w:sz w:val="24"/>
          <w:szCs w:val="24"/>
        </w:rPr>
        <w:t xml:space="preserve">, and </w:t>
      </w:r>
      <w:r w:rsidRPr="00F73771">
        <w:rPr>
          <w:rFonts w:ascii="Times New Roman" w:hAnsi="Times New Roman" w:cs="Times New Roman"/>
          <w:i/>
          <w:iCs/>
          <w:sz w:val="24"/>
          <w:szCs w:val="24"/>
        </w:rPr>
        <w:t>k</w:t>
      </w:r>
      <w:r w:rsidRPr="00C363D8">
        <w:rPr>
          <w:rFonts w:ascii="Times New Roman" w:hAnsi="Times New Roman" w:cs="Times New Roman"/>
          <w:sz w:val="24"/>
          <w:szCs w:val="24"/>
        </w:rPr>
        <w:t xml:space="preserve">. Try several starting values for </w:t>
      </w:r>
      <w:r w:rsidR="00B80D00" w:rsidRPr="00B80D00">
        <w:rPr>
          <w:rFonts w:ascii="Times New Roman" w:hAnsi="Times New Roman" w:cs="Times New Roman"/>
          <w:position w:val="-12"/>
          <w:sz w:val="24"/>
          <w:szCs w:val="24"/>
        </w:rPr>
        <w:object w:dxaOrig="260" w:dyaOrig="360">
          <v:shape id="_x0000_i1036" type="#_x0000_t75" style="width:12.65pt;height:17.85pt" o:ole="">
            <v:imagedata r:id="rId31" o:title=""/>
          </v:shape>
          <o:OLEObject Type="Embed" ProgID="Equation.DSMT4" ShapeID="_x0000_i1036" DrawAspect="Content" ObjectID="_1735119399" r:id="rId32"/>
        </w:object>
      </w:r>
      <w:r w:rsidRPr="00C363D8">
        <w:rPr>
          <w:rFonts w:ascii="Times New Roman" w:hAnsi="Times New Roman" w:cs="Times New Roman"/>
          <w:sz w:val="24"/>
          <w:szCs w:val="24"/>
        </w:rPr>
        <w:t>. What does your model predict?</w:t>
      </w:r>
    </w:p>
    <w:p w:rsidR="00C363D8" w:rsidRDefault="00F73771" w:rsidP="00C363D8">
      <w:pPr>
        <w:rPr>
          <w:rFonts w:ascii="Times New Roman" w:hAnsi="Times New Roman" w:cs="Times New Roman"/>
          <w:b/>
          <w:bCs/>
          <w:i/>
          <w:iCs/>
          <w:color w:val="1F4E79" w:themeColor="accent5" w:themeShade="80"/>
          <w:sz w:val="24"/>
          <w:szCs w:val="40"/>
          <w:u w:val="single"/>
        </w:rPr>
      </w:pPr>
      <w:r w:rsidRPr="00F73771">
        <w:rPr>
          <w:rFonts w:ascii="Times New Roman" w:hAnsi="Times New Roman" w:cs="Times New Roman"/>
          <w:b/>
          <w:bCs/>
          <w:i/>
          <w:iCs/>
          <w:color w:val="1F4E79" w:themeColor="accent5" w:themeShade="80"/>
          <w:sz w:val="24"/>
          <w:szCs w:val="40"/>
          <w:u w:val="single"/>
        </w:rPr>
        <w:t>Solution:</w:t>
      </w:r>
    </w:p>
    <w:p w:rsidR="001A130C" w:rsidRDefault="001A130C" w:rsidP="00C363D8">
      <w:pPr>
        <w:rPr>
          <w:rFonts w:ascii="Times New Roman" w:hAnsi="Times New Roman" w:cs="Times New Roman"/>
          <w:sz w:val="24"/>
          <w:szCs w:val="40"/>
        </w:rPr>
      </w:pPr>
      <w:r>
        <w:rPr>
          <w:rFonts w:ascii="Times New Roman" w:hAnsi="Times New Roman" w:cs="Times New Roman"/>
          <w:sz w:val="24"/>
          <w:szCs w:val="40"/>
        </w:rPr>
        <w:t xml:space="preserve">Let </w:t>
      </w:r>
      <w:r w:rsidR="0044200A" w:rsidRPr="001A130C">
        <w:rPr>
          <w:rFonts w:ascii="Times New Roman" w:hAnsi="Times New Roman" w:cs="Times New Roman"/>
          <w:position w:val="-12"/>
          <w:sz w:val="24"/>
          <w:szCs w:val="40"/>
        </w:rPr>
        <w:object w:dxaOrig="420" w:dyaOrig="360">
          <v:shape id="_x0000_i1037" type="#_x0000_t75" style="width:20.75pt;height:17.85pt" o:ole="">
            <v:imagedata r:id="rId8" o:title=""/>
          </v:shape>
          <o:OLEObject Type="Embed" ProgID="Equation.DSMT4" ShapeID="_x0000_i1037" DrawAspect="Content" ObjectID="_1735119400" r:id="rId33"/>
        </w:object>
      </w:r>
      <w:r w:rsidR="0044200A">
        <w:rPr>
          <w:rFonts w:ascii="Times New Roman" w:hAnsi="Times New Roman" w:cs="Times New Roman"/>
          <w:sz w:val="24"/>
          <w:szCs w:val="40"/>
        </w:rPr>
        <w:t xml:space="preserve"> be the chang</w:t>
      </w:r>
      <w:r w:rsidR="00BE2E81">
        <w:rPr>
          <w:rFonts w:ascii="Times New Roman" w:hAnsi="Times New Roman" w:cs="Times New Roman"/>
          <w:sz w:val="24"/>
          <w:szCs w:val="40"/>
        </w:rPr>
        <w:t>e number of whales</w:t>
      </w:r>
    </w:p>
    <w:p w:rsidR="00BE2E81" w:rsidRDefault="0044200A" w:rsidP="00C363D8">
      <w:pPr>
        <w:rPr>
          <w:rFonts w:ascii="Times New Roman" w:hAnsi="Times New Roman" w:cs="Times New Roman"/>
          <w:sz w:val="24"/>
          <w:szCs w:val="40"/>
        </w:rPr>
      </w:pPr>
      <w:r>
        <w:rPr>
          <w:rFonts w:ascii="Times New Roman" w:hAnsi="Times New Roman" w:cs="Times New Roman"/>
          <w:sz w:val="24"/>
          <w:szCs w:val="40"/>
        </w:rPr>
        <w:t xml:space="preserve">       </w:t>
      </w:r>
      <w:r w:rsidRPr="0044200A">
        <w:rPr>
          <w:rFonts w:ascii="Times New Roman" w:hAnsi="Times New Roman" w:cs="Times New Roman"/>
          <w:position w:val="-12"/>
          <w:sz w:val="24"/>
          <w:szCs w:val="40"/>
        </w:rPr>
        <w:object w:dxaOrig="279" w:dyaOrig="360">
          <v:shape id="_x0000_i1038" type="#_x0000_t75" style="width:14.4pt;height:17.85pt" o:ole="">
            <v:imagedata r:id="rId10" o:title=""/>
          </v:shape>
          <o:OLEObject Type="Embed" ProgID="Equation.DSMT4" ShapeID="_x0000_i1038" DrawAspect="Content" ObjectID="_1735119401" r:id="rId34"/>
        </w:object>
      </w:r>
      <w:r>
        <w:rPr>
          <w:rFonts w:ascii="Times New Roman" w:hAnsi="Times New Roman" w:cs="Times New Roman"/>
          <w:sz w:val="24"/>
          <w:szCs w:val="40"/>
        </w:rPr>
        <w:t xml:space="preserve">   be the </w:t>
      </w:r>
      <w:r w:rsidR="00BE2E81">
        <w:rPr>
          <w:rFonts w:ascii="Times New Roman" w:hAnsi="Times New Roman" w:cs="Times New Roman"/>
          <w:sz w:val="24"/>
          <w:szCs w:val="40"/>
        </w:rPr>
        <w:t>number of whales at the n-</w:t>
      </w:r>
      <w:proofErr w:type="spellStart"/>
      <w:r w:rsidR="00BE2E81">
        <w:rPr>
          <w:rFonts w:ascii="Times New Roman" w:hAnsi="Times New Roman" w:cs="Times New Roman"/>
          <w:sz w:val="24"/>
          <w:szCs w:val="40"/>
        </w:rPr>
        <w:t>th</w:t>
      </w:r>
      <w:proofErr w:type="spellEnd"/>
      <w:r w:rsidR="00BE2E81">
        <w:rPr>
          <w:rFonts w:ascii="Times New Roman" w:hAnsi="Times New Roman" w:cs="Times New Roman"/>
          <w:sz w:val="24"/>
          <w:szCs w:val="40"/>
        </w:rPr>
        <w:t xml:space="preserve"> case</w:t>
      </w:r>
    </w:p>
    <w:p w:rsidR="00BE2E81" w:rsidRDefault="00BE2E81" w:rsidP="00C363D8">
      <w:pPr>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i/>
          <w:iCs/>
          <w:sz w:val="24"/>
          <w:szCs w:val="40"/>
        </w:rPr>
        <w:t xml:space="preserve">M  </w:t>
      </w:r>
      <w:r>
        <w:rPr>
          <w:rFonts w:ascii="Times New Roman" w:hAnsi="Times New Roman" w:cs="Times New Roman"/>
          <w:sz w:val="24"/>
          <w:szCs w:val="40"/>
        </w:rPr>
        <w:t xml:space="preserve">  be the </w:t>
      </w:r>
      <w:r w:rsidR="00136BF0">
        <w:rPr>
          <w:rFonts w:ascii="Times New Roman" w:hAnsi="Times New Roman" w:cs="Times New Roman"/>
          <w:sz w:val="24"/>
          <w:szCs w:val="40"/>
        </w:rPr>
        <w:t>maximum level survival of whale</w:t>
      </w:r>
    </w:p>
    <w:p w:rsidR="00136BF0" w:rsidRDefault="00136BF0" w:rsidP="00C363D8">
      <w:pPr>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i/>
          <w:iCs/>
          <w:sz w:val="24"/>
          <w:szCs w:val="40"/>
        </w:rPr>
        <w:t>m</w:t>
      </w:r>
      <w:r>
        <w:rPr>
          <w:rFonts w:ascii="Times New Roman" w:hAnsi="Times New Roman" w:cs="Times New Roman"/>
          <w:sz w:val="24"/>
          <w:szCs w:val="40"/>
        </w:rPr>
        <w:t xml:space="preserve">     be the minimum level survival of whale</w:t>
      </w:r>
    </w:p>
    <w:p w:rsidR="00136BF0" w:rsidRDefault="00136BF0" w:rsidP="00C363D8">
      <w:pPr>
        <w:rPr>
          <w:rFonts w:ascii="Times New Roman" w:hAnsi="Times New Roman" w:cs="Times New Roman"/>
          <w:sz w:val="24"/>
          <w:szCs w:val="40"/>
        </w:rPr>
      </w:pPr>
      <w:r>
        <w:rPr>
          <w:rFonts w:ascii="Times New Roman" w:hAnsi="Times New Roman" w:cs="Times New Roman"/>
          <w:sz w:val="24"/>
          <w:szCs w:val="40"/>
        </w:rPr>
        <w:lastRenderedPageBreak/>
        <w:t>Consider on the below formula:</w:t>
      </w:r>
    </w:p>
    <w:p w:rsidR="00136BF0" w:rsidRDefault="00136BF0" w:rsidP="00C363D8">
      <w:pPr>
        <w:rPr>
          <w:rFonts w:ascii="Times New Roman" w:hAnsi="Times New Roman" w:cs="Times New Roman"/>
          <w:sz w:val="24"/>
          <w:szCs w:val="40"/>
        </w:rPr>
      </w:pPr>
      <w:r>
        <w:rPr>
          <w:rFonts w:ascii="Times New Roman" w:hAnsi="Times New Roman" w:cs="Times New Roman"/>
          <w:sz w:val="24"/>
          <w:szCs w:val="40"/>
        </w:rPr>
        <w:tab/>
      </w:r>
      <w:r w:rsidR="00C16187" w:rsidRPr="00C363D8">
        <w:rPr>
          <w:position w:val="-12"/>
          <w:sz w:val="24"/>
          <w:szCs w:val="24"/>
        </w:rPr>
        <w:object w:dxaOrig="2840" w:dyaOrig="360">
          <v:shape id="_x0000_i1039" type="#_x0000_t75" style="width:168.75pt;height:21.9pt" o:ole="">
            <v:imagedata r:id="rId29" o:title=""/>
          </v:shape>
          <o:OLEObject Type="Embed" ProgID="Equation.DSMT4" ShapeID="_x0000_i1039" DrawAspect="Content" ObjectID="_1735119402" r:id="rId35"/>
        </w:object>
      </w:r>
      <w:r>
        <w:rPr>
          <w:rFonts w:ascii="Times New Roman" w:hAnsi="Times New Roman" w:cs="Times New Roman"/>
          <w:sz w:val="24"/>
          <w:szCs w:val="40"/>
        </w:rPr>
        <w:t xml:space="preserve"> </w:t>
      </w:r>
    </w:p>
    <w:p w:rsidR="00136BF0" w:rsidRDefault="00C16187" w:rsidP="00136BF0">
      <w:pPr>
        <w:ind w:firstLine="720"/>
        <w:rPr>
          <w:sz w:val="24"/>
          <w:szCs w:val="24"/>
        </w:rPr>
      </w:pPr>
      <w:r w:rsidRPr="00C363D8">
        <w:rPr>
          <w:position w:val="-12"/>
          <w:sz w:val="24"/>
          <w:szCs w:val="24"/>
        </w:rPr>
        <w:object w:dxaOrig="2860" w:dyaOrig="360">
          <v:shape id="_x0000_i1040" type="#_x0000_t75" style="width:169.35pt;height:21.9pt" o:ole="">
            <v:imagedata r:id="rId36" o:title=""/>
          </v:shape>
          <o:OLEObject Type="Embed" ProgID="Equation.DSMT4" ShapeID="_x0000_i1040" DrawAspect="Content" ObjectID="_1735119403" r:id="rId37"/>
        </w:object>
      </w:r>
    </w:p>
    <w:p w:rsidR="00E526AA" w:rsidRPr="00F20E45" w:rsidRDefault="00136BF0" w:rsidP="00F20E45">
      <w:pPr>
        <w:ind w:firstLine="720"/>
        <w:rPr>
          <w:rFonts w:ascii="Times New Roman" w:hAnsi="Times New Roman" w:cs="Times New Roman"/>
          <w:sz w:val="24"/>
          <w:szCs w:val="24"/>
        </w:rPr>
      </w:pPr>
      <w:r>
        <w:rPr>
          <w:rFonts w:ascii="Times New Roman" w:hAnsi="Times New Roman" w:cs="Times New Roman"/>
          <w:sz w:val="24"/>
          <w:szCs w:val="24"/>
        </w:rPr>
        <w:t xml:space="preserve">Since:   </w:t>
      </w:r>
      <w:r w:rsidRPr="00C363D8">
        <w:rPr>
          <w:rFonts w:ascii="Times New Roman" w:hAnsi="Times New Roman" w:cs="Times New Roman"/>
          <w:i/>
          <w:iCs/>
          <w:sz w:val="24"/>
          <w:szCs w:val="24"/>
        </w:rPr>
        <w:t>M</w:t>
      </w:r>
      <w:r w:rsidRPr="00C363D8">
        <w:rPr>
          <w:rFonts w:ascii="Times New Roman" w:hAnsi="Times New Roman" w:cs="Times New Roman"/>
          <w:sz w:val="24"/>
          <w:szCs w:val="24"/>
        </w:rPr>
        <w:t xml:space="preserve"> = </w:t>
      </w:r>
      <w:proofErr w:type="gramStart"/>
      <w:r w:rsidRPr="00C363D8">
        <w:rPr>
          <w:rFonts w:ascii="Times New Roman" w:hAnsi="Times New Roman" w:cs="Times New Roman"/>
          <w:sz w:val="24"/>
          <w:szCs w:val="24"/>
        </w:rPr>
        <w:t>5000,</w:t>
      </w:r>
      <w:r>
        <w:rPr>
          <w:rFonts w:ascii="Times New Roman" w:hAnsi="Times New Roman" w:cs="Times New Roman"/>
          <w:sz w:val="24"/>
          <w:szCs w:val="24"/>
        </w:rPr>
        <w:t xml:space="preserve"> </w:t>
      </w:r>
      <w:r w:rsidRPr="00C363D8">
        <w:rPr>
          <w:rFonts w:ascii="Times New Roman" w:hAnsi="Times New Roman" w:cs="Times New Roman"/>
          <w:sz w:val="24"/>
          <w:szCs w:val="24"/>
        </w:rPr>
        <w:t xml:space="preserve"> </w:t>
      </w:r>
      <w:r w:rsidRPr="00C363D8">
        <w:rPr>
          <w:rFonts w:ascii="Times New Roman" w:hAnsi="Times New Roman" w:cs="Times New Roman"/>
          <w:i/>
          <w:iCs/>
          <w:sz w:val="24"/>
          <w:szCs w:val="24"/>
        </w:rPr>
        <w:t>m</w:t>
      </w:r>
      <w:proofErr w:type="gramEnd"/>
      <w:r w:rsidRPr="00C363D8">
        <w:rPr>
          <w:rFonts w:ascii="Times New Roman" w:hAnsi="Times New Roman" w:cs="Times New Roman"/>
          <w:sz w:val="24"/>
          <w:szCs w:val="24"/>
        </w:rPr>
        <w:t xml:space="preserve"> = 100, </w:t>
      </w:r>
      <w:r>
        <w:rPr>
          <w:rFonts w:ascii="Times New Roman" w:hAnsi="Times New Roman" w:cs="Times New Roman"/>
          <w:sz w:val="24"/>
          <w:szCs w:val="24"/>
        </w:rPr>
        <w:t xml:space="preserve"> </w:t>
      </w:r>
      <w:r w:rsidRPr="00C363D8">
        <w:rPr>
          <w:rFonts w:ascii="Times New Roman" w:hAnsi="Times New Roman" w:cs="Times New Roman"/>
          <w:i/>
          <w:iCs/>
          <w:sz w:val="24"/>
          <w:szCs w:val="24"/>
        </w:rPr>
        <w:t>k</w:t>
      </w:r>
      <w:r w:rsidRPr="00C363D8">
        <w:rPr>
          <w:rFonts w:ascii="Times New Roman" w:hAnsi="Times New Roman" w:cs="Times New Roman"/>
          <w:sz w:val="24"/>
          <w:szCs w:val="24"/>
        </w:rPr>
        <w:t xml:space="preserve"> = 0.0001, </w:t>
      </w:r>
      <w:r>
        <w:rPr>
          <w:rFonts w:ascii="Times New Roman" w:hAnsi="Times New Roman" w:cs="Times New Roman"/>
          <w:sz w:val="24"/>
          <w:szCs w:val="24"/>
        </w:rPr>
        <w:t xml:space="preserve"> </w:t>
      </w:r>
      <w:r w:rsidRPr="00C363D8">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C363D8">
        <w:rPr>
          <w:position w:val="-12"/>
          <w:sz w:val="24"/>
          <w:szCs w:val="24"/>
        </w:rPr>
        <w:object w:dxaOrig="260" w:dyaOrig="360">
          <v:shape id="_x0000_i1041" type="#_x0000_t75" style="width:12.65pt;height:17.85pt" o:ole="">
            <v:imagedata r:id="rId27" o:title=""/>
          </v:shape>
          <o:OLEObject Type="Embed" ProgID="Equation.DSMT4" ShapeID="_x0000_i1041" DrawAspect="Content" ObjectID="_1735119404" r:id="rId38"/>
        </w:object>
      </w:r>
      <w:r w:rsidRPr="00C363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363D8">
        <w:rPr>
          <w:rFonts w:ascii="Times New Roman" w:hAnsi="Times New Roman" w:cs="Times New Roman"/>
          <w:sz w:val="24"/>
          <w:szCs w:val="24"/>
        </w:rPr>
        <w:t>4000</w:t>
      </w:r>
    </w:p>
    <w:p w:rsidR="00136BF0" w:rsidRDefault="00E526AA" w:rsidP="00136BF0">
      <w:pPr>
        <w:ind w:firstLine="720"/>
        <w:rPr>
          <w:rFonts w:ascii="Times New Roman" w:eastAsiaTheme="minorEastAsia" w:hAnsi="Times New Roman" w:cs="Times New Roman"/>
          <w:sz w:val="24"/>
          <w:szCs w:val="40"/>
        </w:rPr>
      </w:pPr>
      <w:r>
        <w:rPr>
          <w:rFonts w:ascii="Times New Roman" w:hAnsi="Times New Roman" w:cs="Times New Roman"/>
          <w:sz w:val="24"/>
          <w:szCs w:val="40"/>
        </w:rPr>
        <w:t xml:space="preserve">Then, the dynamical system is written by:  </w:t>
      </w:r>
      <m:oMath>
        <m:d>
          <m:dPr>
            <m:begChr m:val="{"/>
            <m:endChr m:val=""/>
            <m:ctrlPr>
              <w:rPr>
                <w:rFonts w:ascii="Cambria Math" w:hAnsi="Cambria Math" w:cs="Times New Roman"/>
                <w:i/>
                <w:sz w:val="24"/>
                <w:szCs w:val="40"/>
              </w:rPr>
            </m:ctrlPr>
          </m:dPr>
          <m:e>
            <m:eqArr>
              <m:eqArrPr>
                <m:ctrlPr>
                  <w:rPr>
                    <w:rFonts w:ascii="Cambria Math" w:hAnsi="Cambria Math" w:cs="Times New Roman"/>
                    <w:i/>
                    <w:sz w:val="24"/>
                    <w:szCs w:val="40"/>
                  </w:rPr>
                </m:ctrlPr>
              </m:eqArrPr>
              <m:e>
                <m:sSub>
                  <m:sSubPr>
                    <m:ctrlPr>
                      <w:rPr>
                        <w:rFonts w:ascii="Cambria Math" w:hAnsi="Cambria Math" w:cs="Times New Roman"/>
                        <w:i/>
                        <w:sz w:val="24"/>
                        <w:szCs w:val="40"/>
                      </w:rPr>
                    </m:ctrlPr>
                  </m:sSubPr>
                  <m:e>
                    <m:r>
                      <w:rPr>
                        <w:rFonts w:ascii="Cambria Math" w:hAnsi="Cambria Math" w:cs="Times New Roman"/>
                        <w:sz w:val="24"/>
                        <w:szCs w:val="40"/>
                      </w:rPr>
                      <m:t>a</m:t>
                    </m:r>
                  </m:e>
                  <m:sub>
                    <m:r>
                      <w:rPr>
                        <w:rFonts w:ascii="Cambria Math" w:hAnsi="Cambria Math" w:cs="Times New Roman"/>
                        <w:sz w:val="24"/>
                        <w:szCs w:val="40"/>
                      </w:rPr>
                      <m:t>n+1</m:t>
                    </m:r>
                  </m:sub>
                </m:sSub>
                <m:r>
                  <w:rPr>
                    <w:rFonts w:ascii="Cambria Math" w:hAnsi="Cambria Math" w:cs="Times New Roman"/>
                    <w:sz w:val="24"/>
                    <w:szCs w:val="40"/>
                  </w:rPr>
                  <m:t>-</m:t>
                </m:r>
                <m:sSub>
                  <m:sSubPr>
                    <m:ctrlPr>
                      <w:rPr>
                        <w:rFonts w:ascii="Cambria Math" w:hAnsi="Cambria Math" w:cs="Times New Roman"/>
                        <w:i/>
                        <w:sz w:val="24"/>
                        <w:szCs w:val="40"/>
                      </w:rPr>
                    </m:ctrlPr>
                  </m:sSubPr>
                  <m:e>
                    <m:r>
                      <w:rPr>
                        <w:rFonts w:ascii="Cambria Math" w:hAnsi="Cambria Math" w:cs="Times New Roman"/>
                        <w:sz w:val="24"/>
                        <w:szCs w:val="40"/>
                      </w:rPr>
                      <m:t>a</m:t>
                    </m:r>
                  </m:e>
                  <m:sub>
                    <m:r>
                      <w:rPr>
                        <w:rFonts w:ascii="Cambria Math" w:hAnsi="Cambria Math" w:cs="Times New Roman"/>
                        <w:sz w:val="24"/>
                        <w:szCs w:val="40"/>
                      </w:rPr>
                      <m:t>n</m:t>
                    </m:r>
                  </m:sub>
                </m:sSub>
                <m:r>
                  <w:rPr>
                    <w:rFonts w:ascii="Cambria Math" w:hAnsi="Cambria Math" w:cs="Times New Roman"/>
                    <w:sz w:val="24"/>
                    <w:szCs w:val="40"/>
                  </w:rPr>
                  <m:t>=</m:t>
                </m:r>
                <m:sSup>
                  <m:sSupPr>
                    <m:ctrlPr>
                      <w:rPr>
                        <w:rFonts w:ascii="Cambria Math" w:hAnsi="Cambria Math" w:cs="Times New Roman"/>
                        <w:i/>
                        <w:sz w:val="24"/>
                        <w:szCs w:val="40"/>
                      </w:rPr>
                    </m:ctrlPr>
                  </m:sSupPr>
                  <m:e>
                    <m:r>
                      <w:rPr>
                        <w:rFonts w:ascii="Cambria Math" w:hAnsi="Cambria Math" w:cs="Times New Roman"/>
                        <w:sz w:val="24"/>
                        <w:szCs w:val="40"/>
                      </w:rPr>
                      <m:t>10</m:t>
                    </m:r>
                  </m:e>
                  <m:sup>
                    <m:r>
                      <w:rPr>
                        <w:rFonts w:ascii="Cambria Math" w:hAnsi="Cambria Math" w:cs="Times New Roman"/>
                        <w:sz w:val="24"/>
                        <w:szCs w:val="40"/>
                      </w:rPr>
                      <m:t>-4</m:t>
                    </m:r>
                  </m:sup>
                </m:sSup>
                <m:d>
                  <m:dPr>
                    <m:ctrlPr>
                      <w:rPr>
                        <w:rFonts w:ascii="Cambria Math" w:hAnsi="Cambria Math" w:cs="Times New Roman"/>
                        <w:i/>
                        <w:sz w:val="24"/>
                        <w:szCs w:val="40"/>
                      </w:rPr>
                    </m:ctrlPr>
                  </m:dPr>
                  <m:e>
                    <m:r>
                      <w:rPr>
                        <w:rFonts w:ascii="Cambria Math" w:hAnsi="Cambria Math" w:cs="Times New Roman"/>
                        <w:sz w:val="24"/>
                        <w:szCs w:val="40"/>
                      </w:rPr>
                      <m:t>5000-</m:t>
                    </m:r>
                    <m:sSub>
                      <m:sSubPr>
                        <m:ctrlPr>
                          <w:rPr>
                            <w:rFonts w:ascii="Cambria Math" w:hAnsi="Cambria Math" w:cs="Times New Roman"/>
                            <w:i/>
                            <w:sz w:val="24"/>
                            <w:szCs w:val="40"/>
                          </w:rPr>
                        </m:ctrlPr>
                      </m:sSubPr>
                      <m:e>
                        <m:r>
                          <w:rPr>
                            <w:rFonts w:ascii="Cambria Math" w:hAnsi="Cambria Math" w:cs="Times New Roman"/>
                            <w:sz w:val="24"/>
                            <w:szCs w:val="40"/>
                          </w:rPr>
                          <m:t>a</m:t>
                        </m:r>
                      </m:e>
                      <m:sub>
                        <m:r>
                          <w:rPr>
                            <w:rFonts w:ascii="Cambria Math" w:hAnsi="Cambria Math" w:cs="Times New Roman"/>
                            <w:sz w:val="24"/>
                            <w:szCs w:val="40"/>
                          </w:rPr>
                          <m:t>n</m:t>
                        </m:r>
                      </m:sub>
                    </m:sSub>
                  </m:e>
                </m:d>
                <m:d>
                  <m:dPr>
                    <m:ctrlPr>
                      <w:rPr>
                        <w:rFonts w:ascii="Cambria Math" w:hAnsi="Cambria Math" w:cs="Times New Roman"/>
                        <w:i/>
                        <w:sz w:val="24"/>
                        <w:szCs w:val="40"/>
                      </w:rPr>
                    </m:ctrlPr>
                  </m:dPr>
                  <m:e>
                    <m:sSub>
                      <m:sSubPr>
                        <m:ctrlPr>
                          <w:rPr>
                            <w:rFonts w:ascii="Cambria Math" w:hAnsi="Cambria Math" w:cs="Times New Roman"/>
                            <w:i/>
                            <w:sz w:val="24"/>
                            <w:szCs w:val="40"/>
                          </w:rPr>
                        </m:ctrlPr>
                      </m:sSubPr>
                      <m:e>
                        <m:r>
                          <w:rPr>
                            <w:rFonts w:ascii="Cambria Math" w:hAnsi="Cambria Math" w:cs="Times New Roman"/>
                            <w:sz w:val="24"/>
                            <w:szCs w:val="40"/>
                          </w:rPr>
                          <m:t>a</m:t>
                        </m:r>
                      </m:e>
                      <m:sub>
                        <m:r>
                          <w:rPr>
                            <w:rFonts w:ascii="Cambria Math" w:hAnsi="Cambria Math" w:cs="Times New Roman"/>
                            <w:sz w:val="24"/>
                            <w:szCs w:val="40"/>
                          </w:rPr>
                          <m:t>n</m:t>
                        </m:r>
                      </m:sub>
                    </m:sSub>
                    <m:r>
                      <w:rPr>
                        <w:rFonts w:ascii="Cambria Math" w:hAnsi="Cambria Math" w:cs="Times New Roman"/>
                        <w:sz w:val="24"/>
                        <w:szCs w:val="40"/>
                      </w:rPr>
                      <m:t>-100</m:t>
                    </m:r>
                  </m:e>
                </m:d>
                <m:r>
                  <w:rPr>
                    <w:rFonts w:ascii="Cambria Math" w:hAnsi="Cambria Math" w:cs="Times New Roman"/>
                    <w:sz w:val="24"/>
                    <w:szCs w:val="40"/>
                  </w:rPr>
                  <m:t xml:space="preserve"> </m:t>
                </m:r>
              </m:e>
              <m:e>
                <m:sSub>
                  <m:sSubPr>
                    <m:ctrlPr>
                      <w:rPr>
                        <w:rFonts w:ascii="Cambria Math" w:hAnsi="Cambria Math" w:cs="Times New Roman"/>
                        <w:i/>
                        <w:sz w:val="24"/>
                        <w:szCs w:val="40"/>
                      </w:rPr>
                    </m:ctrlPr>
                  </m:sSubPr>
                  <m:e>
                    <m:r>
                      <w:rPr>
                        <w:rFonts w:ascii="Cambria Math" w:hAnsi="Cambria Math" w:cs="Times New Roman"/>
                        <w:sz w:val="24"/>
                        <w:szCs w:val="40"/>
                      </w:rPr>
                      <m:t>a</m:t>
                    </m:r>
                  </m:e>
                  <m:sub>
                    <m:r>
                      <w:rPr>
                        <w:rFonts w:ascii="Cambria Math" w:hAnsi="Cambria Math" w:cs="Times New Roman"/>
                        <w:sz w:val="24"/>
                        <w:szCs w:val="40"/>
                      </w:rPr>
                      <m:t>0</m:t>
                    </m:r>
                  </m:sub>
                </m:sSub>
                <m:r>
                  <w:rPr>
                    <w:rFonts w:ascii="Cambria Math" w:hAnsi="Cambria Math" w:cs="Times New Roman"/>
                    <w:sz w:val="24"/>
                    <w:szCs w:val="40"/>
                  </w:rPr>
                  <m:t>=4000</m:t>
                </m:r>
              </m:e>
            </m:eqArr>
          </m:e>
        </m:d>
      </m:oMath>
    </w:p>
    <w:p w:rsidR="00F20E45" w:rsidRDefault="00F20E45" w:rsidP="00F20E45">
      <w:pPr>
        <w:rPr>
          <w:rFonts w:ascii="Times New Roman" w:hAnsi="Times New Roman" w:cs="Times New Roman"/>
          <w:sz w:val="24"/>
          <w:szCs w:val="40"/>
        </w:rPr>
      </w:pPr>
      <w:r>
        <w:rPr>
          <w:rFonts w:ascii="Times New Roman" w:hAnsi="Times New Roman" w:cs="Times New Roman"/>
          <w:sz w:val="24"/>
          <w:szCs w:val="40"/>
        </w:rPr>
        <w:t>Checking several values of experiment:</w:t>
      </w:r>
    </w:p>
    <w:p w:rsidR="00166C34" w:rsidRDefault="00F20E45" w:rsidP="00166C34">
      <w:pPr>
        <w:rPr>
          <w:rFonts w:ascii="Times New Roman" w:hAnsi="Times New Roman" w:cs="Times New Roman"/>
          <w:sz w:val="24"/>
          <w:szCs w:val="40"/>
        </w:rPr>
      </w:pPr>
      <w:r>
        <w:rPr>
          <w:rFonts w:ascii="Times New Roman" w:hAnsi="Times New Roman" w:cs="Times New Roman"/>
          <w:sz w:val="24"/>
          <w:szCs w:val="40"/>
        </w:rPr>
        <w:tab/>
      </w:r>
      <w:r w:rsidR="00DD2EDA" w:rsidRPr="00166C34">
        <w:rPr>
          <w:rFonts w:ascii="Times New Roman" w:hAnsi="Times New Roman" w:cs="Times New Roman"/>
          <w:position w:val="-64"/>
          <w:sz w:val="24"/>
          <w:szCs w:val="40"/>
        </w:rPr>
        <w:object w:dxaOrig="8160" w:dyaOrig="1400">
          <v:shape id="_x0000_i1042" type="#_x0000_t75" style="width:471.75pt;height:81.2pt" o:ole="">
            <v:imagedata r:id="rId39" o:title=""/>
          </v:shape>
          <o:OLEObject Type="Embed" ProgID="Equation.DSMT4" ShapeID="_x0000_i1042" DrawAspect="Content" ObjectID="_1735119405" r:id="rId40"/>
        </w:object>
      </w:r>
    </w:p>
    <w:p w:rsidR="00166C34" w:rsidRDefault="00166C34" w:rsidP="00166C34">
      <w:pPr>
        <w:rPr>
          <w:rFonts w:ascii="Times New Roman" w:hAnsi="Times New Roman" w:cs="Times New Roman"/>
          <w:sz w:val="24"/>
          <w:szCs w:val="40"/>
        </w:rPr>
      </w:pPr>
      <w:r>
        <w:rPr>
          <w:rFonts w:ascii="Times New Roman" w:hAnsi="Times New Roman" w:cs="Times New Roman"/>
          <w:sz w:val="24"/>
          <w:szCs w:val="40"/>
        </w:rPr>
        <w:tab/>
        <w:t xml:space="preserve">Based on this model we obtain: </w:t>
      </w:r>
    </w:p>
    <w:p w:rsidR="00166C34" w:rsidRDefault="00126FBD" w:rsidP="00166C34">
      <w:pPr>
        <w:rPr>
          <w:rFonts w:ascii="Times New Roman" w:hAnsi="Times New Roman" w:cs="Times New Roman"/>
          <w:sz w:val="24"/>
          <w:szCs w:val="40"/>
        </w:rPr>
      </w:pPr>
      <w:r>
        <w:rPr>
          <w:rFonts w:ascii="Times New Roman" w:hAnsi="Times New Roman" w:cs="Times New Roman"/>
          <w:noProof/>
          <w:sz w:val="24"/>
          <w:szCs w:val="40"/>
        </w:rPr>
        <mc:AlternateContent>
          <mc:Choice Requires="wps">
            <w:drawing>
              <wp:anchor distT="0" distB="0" distL="114300" distR="114300" simplePos="0" relativeHeight="251663360" behindDoc="0" locked="0" layoutInCell="1" allowOverlap="1" wp14:anchorId="70FC907D" wp14:editId="244009F7">
                <wp:simplePos x="0" y="0"/>
                <wp:positionH relativeFrom="margin">
                  <wp:posOffset>267395</wp:posOffset>
                </wp:positionH>
                <wp:positionV relativeFrom="paragraph">
                  <wp:posOffset>312899</wp:posOffset>
                </wp:positionV>
                <wp:extent cx="4727275" cy="396815"/>
                <wp:effectExtent l="0" t="0" r="16510" b="22860"/>
                <wp:wrapNone/>
                <wp:docPr id="5" name="Rectangle 5"/>
                <wp:cNvGraphicFramePr/>
                <a:graphic xmlns:a="http://schemas.openxmlformats.org/drawingml/2006/main">
                  <a:graphicData uri="http://schemas.microsoft.com/office/word/2010/wordprocessingShape">
                    <wps:wsp>
                      <wps:cNvSpPr/>
                      <wps:spPr>
                        <a:xfrm>
                          <a:off x="0" y="0"/>
                          <a:ext cx="4727275" cy="39681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38D6B" id="Rectangle 5" o:spid="_x0000_s1026" style="position:absolute;margin-left:21.05pt;margin-top:24.65pt;width:372.25pt;height:3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" filled="f" strokecolor="black [3213]" strokeweight="1.5pt">
                <w10:wrap anchorx="margin"/>
              </v:rect>
            </w:pict>
          </mc:Fallback>
        </mc:AlternateContent>
      </w:r>
      <w:r w:rsidR="00166C34">
        <w:rPr>
          <w:rFonts w:ascii="Times New Roman" w:hAnsi="Times New Roman" w:cs="Times New Roman"/>
          <w:sz w:val="24"/>
          <w:szCs w:val="40"/>
        </w:rPr>
        <w:tab/>
      </w:r>
      <w:r w:rsidR="00DD2EDA" w:rsidRPr="00166C34">
        <w:rPr>
          <w:rFonts w:ascii="Times New Roman" w:hAnsi="Times New Roman" w:cs="Times New Roman"/>
          <w:position w:val="-12"/>
          <w:sz w:val="24"/>
          <w:szCs w:val="40"/>
        </w:rPr>
        <w:object w:dxaOrig="3840" w:dyaOrig="380">
          <v:shape id="_x0000_i1043" type="#_x0000_t75" style="width:226.35pt;height:22.45pt" o:ole="">
            <v:imagedata r:id="rId41" o:title=""/>
          </v:shape>
          <o:OLEObject Type="Embed" ProgID="Equation.DSMT4" ShapeID="_x0000_i1043" DrawAspect="Content" ObjectID="_1735119406" r:id="rId42"/>
        </w:object>
      </w:r>
    </w:p>
    <w:p w:rsidR="00166C34" w:rsidRPr="00126FBD" w:rsidRDefault="00166C34" w:rsidP="00166C34">
      <w:pPr>
        <w:rPr>
          <w:rFonts w:ascii="Times New Roman" w:hAnsi="Times New Roman" w:cs="Times New Roman"/>
          <w:b/>
          <w:bCs/>
          <w:sz w:val="24"/>
          <w:szCs w:val="40"/>
        </w:rPr>
      </w:pPr>
      <w:r>
        <w:rPr>
          <w:rFonts w:ascii="Times New Roman" w:hAnsi="Times New Roman" w:cs="Times New Roman"/>
          <w:sz w:val="24"/>
          <w:szCs w:val="40"/>
        </w:rPr>
        <w:tab/>
      </w:r>
      <w:r w:rsidRPr="00126FBD">
        <w:rPr>
          <w:rFonts w:ascii="Times New Roman" w:hAnsi="Times New Roman" w:cs="Times New Roman"/>
          <w:b/>
          <w:bCs/>
          <w:sz w:val="24"/>
          <w:szCs w:val="40"/>
        </w:rPr>
        <w:t xml:space="preserve">Therefore, the change number of survival of whale is </w:t>
      </w:r>
      <w:r w:rsidR="00FE01AD" w:rsidRPr="00126FBD">
        <w:rPr>
          <w:rFonts w:ascii="Times New Roman" w:hAnsi="Times New Roman" w:cs="Times New Roman"/>
          <w:b/>
          <w:bCs/>
          <w:sz w:val="24"/>
          <w:szCs w:val="40"/>
        </w:rPr>
        <w:t>de</w:t>
      </w:r>
      <w:r w:rsidRPr="00126FBD">
        <w:rPr>
          <w:rFonts w:ascii="Times New Roman" w:hAnsi="Times New Roman" w:cs="Times New Roman"/>
          <w:b/>
          <w:bCs/>
          <w:sz w:val="24"/>
          <w:szCs w:val="40"/>
        </w:rPr>
        <w:t>crement.</w:t>
      </w:r>
    </w:p>
    <w:p w:rsidR="00166C34" w:rsidRPr="00126FBD" w:rsidRDefault="00166C34" w:rsidP="00166C34">
      <w:pPr>
        <w:rPr>
          <w:rFonts w:ascii="Times New Roman" w:hAnsi="Times New Roman" w:cs="Times New Roman"/>
          <w:b/>
          <w:bCs/>
          <w:sz w:val="24"/>
          <w:szCs w:val="40"/>
          <w:u w:val="single"/>
        </w:rPr>
      </w:pPr>
      <w:r w:rsidRPr="00126FBD">
        <w:rPr>
          <w:rFonts w:ascii="Times New Roman" w:hAnsi="Times New Roman" w:cs="Times New Roman"/>
          <w:b/>
          <w:bCs/>
          <w:sz w:val="24"/>
          <w:szCs w:val="40"/>
          <w:u w:val="single"/>
        </w:rPr>
        <w:t>The Graph representation:</w:t>
      </w:r>
      <w:r w:rsidR="00126FBD" w:rsidRPr="00126FBD">
        <w:rPr>
          <w:rFonts w:ascii="Times New Roman" w:hAnsi="Times New Roman" w:cs="Times New Roman"/>
          <w:noProof/>
          <w:sz w:val="24"/>
          <w:szCs w:val="40"/>
        </w:rPr>
        <w:t xml:space="preserve"> </w:t>
      </w:r>
    </w:p>
    <w:p w:rsidR="00166C34" w:rsidRPr="00166C34" w:rsidRDefault="00817EB5" w:rsidP="00166C34">
      <w:pPr>
        <w:rPr>
          <w:rFonts w:ascii="Times New Roman" w:hAnsi="Times New Roman" w:cs="Times New Roman"/>
          <w:sz w:val="24"/>
          <w:szCs w:val="40"/>
        </w:rPr>
      </w:pPr>
      <w:r w:rsidRPr="00817EB5">
        <w:rPr>
          <w:rFonts w:ascii="Times New Roman" w:hAnsi="Times New Roman" w:cs="Times New Roman"/>
          <w:noProof/>
          <w:sz w:val="24"/>
          <w:szCs w:val="40"/>
        </w:rPr>
        <w:drawing>
          <wp:inline distT="0" distB="0" distL="0" distR="0" wp14:anchorId="2AECA581" wp14:editId="184A7EF3">
            <wp:extent cx="6645910" cy="432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4323715"/>
                    </a:xfrm>
                    <a:prstGeom prst="rect">
                      <a:avLst/>
                    </a:prstGeom>
                  </pic:spPr>
                </pic:pic>
              </a:graphicData>
            </a:graphic>
          </wp:inline>
        </w:drawing>
      </w:r>
    </w:p>
    <w:p w:rsidR="00817EB5" w:rsidRDefault="00817EB5" w:rsidP="00C363D8">
      <w:pPr>
        <w:rPr>
          <w:rFonts w:ascii="Times New Roman" w:hAnsi="Times New Roman" w:cs="Times New Roman"/>
          <w:b/>
          <w:bCs/>
          <w:i/>
          <w:iCs/>
          <w:color w:val="1F4E79" w:themeColor="accent5" w:themeShade="80"/>
          <w:sz w:val="24"/>
          <w:szCs w:val="40"/>
          <w:u w:val="single"/>
        </w:rPr>
      </w:pPr>
    </w:p>
    <w:p w:rsidR="00B80D00" w:rsidRPr="00B80D00" w:rsidRDefault="00B80D00" w:rsidP="00C363D8">
      <w:pPr>
        <w:rPr>
          <w:rFonts w:ascii="Times New Roman" w:hAnsi="Times New Roman" w:cs="Times New Roman"/>
          <w:b/>
          <w:bCs/>
          <w:i/>
          <w:iCs/>
          <w:color w:val="1F4E79" w:themeColor="accent5" w:themeShade="80"/>
          <w:sz w:val="24"/>
          <w:szCs w:val="40"/>
          <w:u w:val="single"/>
        </w:rPr>
      </w:pPr>
      <w:r w:rsidRPr="00C363D8">
        <w:rPr>
          <w:rFonts w:ascii="Times New Roman" w:hAnsi="Times New Roman" w:cs="Times New Roman"/>
          <w:b/>
          <w:bCs/>
          <w:i/>
          <w:iCs/>
          <w:color w:val="1F4E79" w:themeColor="accent5" w:themeShade="80"/>
          <w:sz w:val="24"/>
          <w:szCs w:val="40"/>
          <w:u w:val="single"/>
        </w:rPr>
        <w:lastRenderedPageBreak/>
        <w:t>Exercise 0</w:t>
      </w:r>
      <w:r>
        <w:rPr>
          <w:rFonts w:ascii="Times New Roman" w:hAnsi="Times New Roman" w:cs="Times New Roman"/>
          <w:b/>
          <w:bCs/>
          <w:i/>
          <w:iCs/>
          <w:color w:val="1F4E79" w:themeColor="accent5" w:themeShade="80"/>
          <w:sz w:val="24"/>
          <w:szCs w:val="40"/>
          <w:u w:val="single"/>
        </w:rPr>
        <w:t>3</w:t>
      </w:r>
      <w:r w:rsidRPr="00C363D8">
        <w:rPr>
          <w:rFonts w:ascii="Times New Roman" w:hAnsi="Times New Roman" w:cs="Times New Roman"/>
          <w:b/>
          <w:bCs/>
          <w:i/>
          <w:iCs/>
          <w:color w:val="1F4E79" w:themeColor="accent5" w:themeShade="80"/>
          <w:sz w:val="24"/>
          <w:szCs w:val="40"/>
          <w:u w:val="single"/>
        </w:rPr>
        <w:t xml:space="preserve">: </w:t>
      </w:r>
    </w:p>
    <w:p w:rsidR="00AB4929" w:rsidRDefault="00B80D00" w:rsidP="00AE08C3">
      <w:pPr>
        <w:jc w:val="both"/>
        <w:rPr>
          <w:rFonts w:ascii="Times New Roman" w:hAnsi="Times New Roman" w:cs="Times New Roman"/>
          <w:sz w:val="24"/>
          <w:szCs w:val="40"/>
        </w:rPr>
      </w:pPr>
      <w:r w:rsidRPr="00B80D00">
        <w:rPr>
          <w:rFonts w:ascii="Times New Roman" w:hAnsi="Times New Roman" w:cs="Times New Roman"/>
          <w:sz w:val="24"/>
          <w:szCs w:val="40"/>
        </w:rPr>
        <w:t xml:space="preserve">Mercury in Fish—Public officials are worried about the elevated levels of toxic mercury pollution in the reservoirs that provide the drinking water to your city. They have asked for your assistance in analyzing the severity of the problem. Scientists have known about the adverse effects of mercury on the health of humans for more than a century. The term mad as a hatter stem from the nineteenth-century use of mercuric nitrate in the making of felt hats. Human activities are responsible for most mercury emitted into the environment. For example, mercury, a by-product of coal, comes from the smokestack emissions of old, coal-fired power plants in the Midwest and South and is disseminated by acid rain. Its particles rise on the Dr. SIM </w:t>
      </w:r>
      <w:proofErr w:type="spellStart"/>
      <w:r w:rsidRPr="00B80D00">
        <w:rPr>
          <w:rFonts w:ascii="Times New Roman" w:hAnsi="Times New Roman" w:cs="Times New Roman"/>
          <w:sz w:val="24"/>
          <w:szCs w:val="40"/>
        </w:rPr>
        <w:t>Tepmony</w:t>
      </w:r>
      <w:proofErr w:type="spellEnd"/>
      <w:r w:rsidRPr="00B80D00">
        <w:rPr>
          <w:rFonts w:ascii="Times New Roman" w:hAnsi="Times New Roman" w:cs="Times New Roman"/>
          <w:sz w:val="24"/>
          <w:szCs w:val="40"/>
        </w:rPr>
        <w:t xml:space="preserve"> &amp; Dr. LUEY </w:t>
      </w:r>
      <w:proofErr w:type="spellStart"/>
      <w:r w:rsidRPr="00B80D00">
        <w:rPr>
          <w:rFonts w:ascii="Times New Roman" w:hAnsi="Times New Roman" w:cs="Times New Roman"/>
          <w:sz w:val="24"/>
          <w:szCs w:val="40"/>
        </w:rPr>
        <w:t>Sokea</w:t>
      </w:r>
      <w:proofErr w:type="spellEnd"/>
      <w:r w:rsidRPr="00B80D00">
        <w:rPr>
          <w:rFonts w:ascii="Times New Roman" w:hAnsi="Times New Roman" w:cs="Times New Roman"/>
          <w:sz w:val="24"/>
          <w:szCs w:val="40"/>
        </w:rPr>
        <w:t xml:space="preserve"> Mathematical Modeling 5 Institute of Technology of Cambodia Semester I, 2022-2023 Department of Applied Mathematics and Statistics Date: 13-October, 2022 smokestack plumes and hitch a ride on prevailing winds, which often blow northeast. After colliding with mountains, the particles drop to earth. Once in the ecosystem, microorganisms in the soil and reservoir sediment break down the mercury and produce a very toxic chemical known as methyl mercury. Mercury undergoes a process known as bioaccumulation. This occurs when organisms take in contaminants more rapidly than their bodies can eliminate them. Therefore, the amount of mercury in their bodies accumulates over time. Humans can eliminate mercury from their system at a rate proportional to the amount remaining. Methyl mercury decays 50% every 65 to 75 days (known as the half-life of mercury) if no further mercury is ingested during that time. Officials in your city have collected and tested 2425 samples of largemouth bass from the reservoirs and provided the following data. All fish were contaminated. The mean value of the methyl mercury in the fish samples was 0.43µg (microgram) per gram. The average weight of the fish was 0.817 kg. </w:t>
      </w:r>
    </w:p>
    <w:p w:rsidR="00AB4929" w:rsidRDefault="00B80D00" w:rsidP="00AB4929">
      <w:pPr>
        <w:pStyle w:val="ListParagraph"/>
        <w:numPr>
          <w:ilvl w:val="0"/>
          <w:numId w:val="6"/>
        </w:numPr>
        <w:jc w:val="both"/>
        <w:rPr>
          <w:rFonts w:ascii="Times New Roman" w:hAnsi="Times New Roman" w:cs="Times New Roman"/>
          <w:sz w:val="24"/>
          <w:szCs w:val="40"/>
        </w:rPr>
      </w:pPr>
      <w:r w:rsidRPr="00AB4929">
        <w:rPr>
          <w:rFonts w:ascii="Times New Roman" w:hAnsi="Times New Roman" w:cs="Times New Roman"/>
          <w:sz w:val="24"/>
          <w:szCs w:val="40"/>
        </w:rPr>
        <w:t xml:space="preserve"> Assume the average adult person (70 kg) eats one fish (0.817 kg) per day. Construct a difference equation to model the accumulation of methyl mercury in the average adult. Assume the half-life is approximately 70 days. Use your model to determine the maximum amount of methyl mercury that the average adult human will accumulate in her or his lifetime. </w:t>
      </w:r>
    </w:p>
    <w:p w:rsidR="00B80D00" w:rsidRPr="00AB4929" w:rsidRDefault="00B80D00" w:rsidP="00AB4929">
      <w:pPr>
        <w:pStyle w:val="ListParagraph"/>
        <w:numPr>
          <w:ilvl w:val="0"/>
          <w:numId w:val="6"/>
        </w:numPr>
        <w:jc w:val="both"/>
        <w:rPr>
          <w:rFonts w:ascii="Times New Roman" w:hAnsi="Times New Roman" w:cs="Times New Roman"/>
          <w:sz w:val="24"/>
          <w:szCs w:val="40"/>
        </w:rPr>
      </w:pPr>
      <w:r w:rsidRPr="00AB4929">
        <w:rPr>
          <w:rFonts w:ascii="Times New Roman" w:hAnsi="Times New Roman" w:cs="Times New Roman"/>
          <w:sz w:val="24"/>
          <w:szCs w:val="40"/>
        </w:rPr>
        <w:t>You find out that there is a lethal limit to the amount of mercury in the body; it is 50 mg/kg. What is the maximum number of fish per month that can be eaten without exceeding this lethal limit?</w:t>
      </w:r>
    </w:p>
    <w:p w:rsidR="00B80D00" w:rsidRPr="00AE08C3" w:rsidRDefault="00AE08C3" w:rsidP="00AE08C3">
      <w:pPr>
        <w:jc w:val="both"/>
        <w:rPr>
          <w:rFonts w:ascii="Times New Roman" w:hAnsi="Times New Roman" w:cs="Times New Roman"/>
          <w:b/>
          <w:bCs/>
          <w:i/>
          <w:iCs/>
          <w:color w:val="0070C0"/>
          <w:sz w:val="28"/>
          <w:szCs w:val="28"/>
          <w:u w:val="single"/>
        </w:rPr>
      </w:pPr>
      <w:r w:rsidRPr="00AE08C3">
        <w:rPr>
          <w:rFonts w:ascii="Times New Roman" w:hAnsi="Times New Roman" w:cs="Times New Roman"/>
          <w:b/>
          <w:bCs/>
          <w:i/>
          <w:iCs/>
          <w:color w:val="0070C0"/>
          <w:sz w:val="28"/>
          <w:szCs w:val="28"/>
          <w:u w:val="single"/>
        </w:rPr>
        <w:t>Solution:</w:t>
      </w:r>
    </w:p>
    <w:p w:rsidR="00AE08C3" w:rsidRPr="007845FF" w:rsidRDefault="00AE08C3" w:rsidP="00AE08C3">
      <w:pPr>
        <w:jc w:val="both"/>
        <w:rPr>
          <w:rFonts w:ascii="Times New Roman" w:eastAsiaTheme="minorEastAsia" w:hAnsi="Times New Roman" w:cs="Times New Roman"/>
          <w:sz w:val="24"/>
          <w:szCs w:val="24"/>
        </w:rPr>
      </w:pPr>
      <w:r w:rsidRPr="007845FF">
        <w:rPr>
          <w:rFonts w:ascii="Times New Roman" w:hAnsi="Times New Roman" w:cs="Times New Roman"/>
          <w:sz w:val="24"/>
          <w:szCs w:val="24"/>
        </w:rPr>
        <w:t>Methyl mercury in fish samples has been found up to the concentration of 0.43</w:t>
      </w:r>
      <m:oMath>
        <m:r>
          <w:rPr>
            <w:rFonts w:ascii="Cambria Math" w:hAnsi="Cambria Math" w:cs="Times New Roman"/>
            <w:sz w:val="24"/>
            <w:szCs w:val="24"/>
          </w:rPr>
          <m:t>μg</m:t>
        </m:r>
      </m:oMath>
      <w:r w:rsidRPr="007845FF">
        <w:rPr>
          <w:rFonts w:ascii="Times New Roman" w:eastAsiaTheme="minorEastAsia" w:hAnsi="Times New Roman" w:cs="Times New Roman"/>
          <w:sz w:val="24"/>
          <w:szCs w:val="24"/>
        </w:rPr>
        <w:t xml:space="preserve"> per gram and the average weight of the fish is 0.817kg</w:t>
      </w:r>
    </w:p>
    <w:p w:rsidR="00AE08C3" w:rsidRPr="007845FF" w:rsidRDefault="00AE08C3" w:rsidP="00AE08C3">
      <w:pPr>
        <w:jc w:val="both"/>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Hence the total weight of methyl mercury in a fish is:</w:t>
      </w:r>
    </w:p>
    <w:p w:rsidR="006C79D1" w:rsidRPr="007845FF" w:rsidRDefault="00AE08C3" w:rsidP="00AE08C3">
      <w:pPr>
        <w:jc w:val="both"/>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ab/>
      </w:r>
      <w:r w:rsidR="00F96CF1" w:rsidRPr="007845FF">
        <w:rPr>
          <w:rFonts w:ascii="Times New Roman" w:eastAsiaTheme="minorEastAsia" w:hAnsi="Times New Roman" w:cs="Times New Roman"/>
          <w:position w:val="-28"/>
          <w:sz w:val="24"/>
          <w:szCs w:val="24"/>
        </w:rPr>
        <w:object w:dxaOrig="3159" w:dyaOrig="680">
          <v:shape id="_x0000_i1044" type="#_x0000_t75" style="width:180.3pt;height:40.3pt" o:ole="">
            <v:imagedata r:id="rId44" o:title=""/>
          </v:shape>
          <o:OLEObject Type="Embed" ProgID="Equation.DSMT4" ShapeID="_x0000_i1044" DrawAspect="Content" ObjectID="_1735119407" r:id="rId45"/>
        </w:object>
      </w:r>
    </w:p>
    <w:p w:rsidR="00F96CF1" w:rsidRPr="007845FF" w:rsidRDefault="00F96CF1" w:rsidP="007845FF">
      <w:pPr>
        <w:ind w:firstLine="720"/>
        <w:jc w:val="both"/>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In order to construct a different equation to model the mercury accumulation, note that the half of lifetime of Methyl Mercury is approximately 70 days (which is a period in which mercury is reduced to ½ initial amount) and an average adult consume one fish per day.</w:t>
      </w:r>
    </w:p>
    <w:p w:rsidR="00F96CF1" w:rsidRPr="007845FF" w:rsidRDefault="00F96CF1" w:rsidP="007845FF">
      <w:pPr>
        <w:ind w:firstLine="720"/>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 xml:space="preserve">Let </w:t>
      </w:r>
      <w:r w:rsidRPr="007845FF">
        <w:rPr>
          <w:rFonts w:ascii="Times New Roman" w:eastAsiaTheme="minorEastAsia" w:hAnsi="Times New Roman" w:cs="Times New Roman"/>
          <w:position w:val="-12"/>
          <w:sz w:val="24"/>
          <w:szCs w:val="24"/>
        </w:rPr>
        <w:object w:dxaOrig="420" w:dyaOrig="360">
          <v:shape id="_x0000_i1045" type="#_x0000_t75" style="width:20.75pt;height:17.85pt" o:ole="">
            <v:imagedata r:id="rId46" o:title=""/>
          </v:shape>
          <o:OLEObject Type="Embed" ProgID="Equation.DSMT4" ShapeID="_x0000_i1045" DrawAspect="Content" ObjectID="_1735119408" r:id="rId47"/>
        </w:object>
      </w:r>
      <w:r w:rsidRPr="007845FF">
        <w:rPr>
          <w:rFonts w:ascii="Times New Roman" w:eastAsiaTheme="minorEastAsia" w:hAnsi="Times New Roman" w:cs="Times New Roman"/>
          <w:sz w:val="24"/>
          <w:szCs w:val="24"/>
        </w:rPr>
        <w:t xml:space="preserve"> be the change in the mercury concentration at end of n-</w:t>
      </w:r>
      <w:proofErr w:type="spellStart"/>
      <w:r w:rsidRPr="007845FF">
        <w:rPr>
          <w:rFonts w:ascii="Times New Roman" w:eastAsiaTheme="minorEastAsia" w:hAnsi="Times New Roman" w:cs="Times New Roman"/>
          <w:sz w:val="24"/>
          <w:szCs w:val="24"/>
        </w:rPr>
        <w:t>th</w:t>
      </w:r>
      <w:proofErr w:type="spellEnd"/>
      <w:r w:rsidRPr="007845FF">
        <w:rPr>
          <w:rFonts w:ascii="Times New Roman" w:eastAsiaTheme="minorEastAsia" w:hAnsi="Times New Roman" w:cs="Times New Roman"/>
          <w:sz w:val="24"/>
          <w:szCs w:val="24"/>
        </w:rPr>
        <w:t xml:space="preserve"> month.</w:t>
      </w:r>
    </w:p>
    <w:p w:rsidR="00F96CF1" w:rsidRPr="007845FF" w:rsidRDefault="00F96CF1" w:rsidP="00AE08C3">
      <w:pPr>
        <w:jc w:val="both"/>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Consider:</w:t>
      </w:r>
    </w:p>
    <w:p w:rsidR="00F96CF1" w:rsidRPr="007845FF" w:rsidRDefault="00F96CF1" w:rsidP="00AE08C3">
      <w:pPr>
        <w:jc w:val="both"/>
        <w:rPr>
          <w:rFonts w:ascii="Times New Roman" w:eastAsiaTheme="minorEastAsia" w:hAnsi="Times New Roman" w:cs="Times New Roman"/>
          <w:sz w:val="24"/>
          <w:szCs w:val="24"/>
        </w:rPr>
      </w:pPr>
      <w:r w:rsidRPr="007845FF">
        <w:rPr>
          <w:rFonts w:ascii="Times New Roman" w:eastAsiaTheme="minorEastAsia" w:hAnsi="Times New Roman" w:cs="Times New Roman"/>
          <w:sz w:val="24"/>
          <w:szCs w:val="24"/>
        </w:rPr>
        <w:tab/>
      </w:r>
      <w:r w:rsidRPr="007845FF">
        <w:rPr>
          <w:rFonts w:ascii="Times New Roman" w:eastAsiaTheme="minorEastAsia" w:hAnsi="Times New Roman" w:cs="Times New Roman"/>
          <w:sz w:val="24"/>
          <w:szCs w:val="24"/>
        </w:rPr>
        <w:tab/>
      </w:r>
      <w:r w:rsidR="000205CE" w:rsidRPr="007845FF">
        <w:rPr>
          <w:rFonts w:ascii="Times New Roman" w:eastAsiaTheme="minorEastAsia" w:hAnsi="Times New Roman" w:cs="Times New Roman"/>
          <w:position w:val="-64"/>
          <w:sz w:val="24"/>
          <w:szCs w:val="24"/>
        </w:rPr>
        <w:object w:dxaOrig="4020" w:dyaOrig="1680">
          <v:shape id="_x0000_i1046" type="#_x0000_t75" style="width:217.75pt;height:91pt" o:ole="">
            <v:imagedata r:id="rId48" o:title=""/>
          </v:shape>
          <o:OLEObject Type="Embed" ProgID="Equation.DSMT4" ShapeID="_x0000_i1046" DrawAspect="Content" ObjectID="_1735119409" r:id="rId49"/>
        </w:object>
      </w:r>
    </w:p>
    <w:p w:rsidR="000205CE" w:rsidRPr="007845FF" w:rsidRDefault="000205CE" w:rsidP="00AE08C3">
      <w:pPr>
        <w:jc w:val="both"/>
        <w:rPr>
          <w:rFonts w:ascii="Times New Roman" w:hAnsi="Times New Roman" w:cs="Times New Roman"/>
          <w:color w:val="222222"/>
          <w:sz w:val="24"/>
          <w:szCs w:val="24"/>
          <w:shd w:val="clear" w:color="auto" w:fill="FFFFFF"/>
        </w:rPr>
      </w:pPr>
      <w:r w:rsidRPr="007845FF">
        <w:rPr>
          <w:rFonts w:ascii="Times New Roman" w:hAnsi="Times New Roman" w:cs="Times New Roman"/>
          <w:color w:val="222222"/>
          <w:sz w:val="24"/>
          <w:szCs w:val="24"/>
          <w:shd w:val="clear" w:color="auto" w:fill="FFFFFF"/>
        </w:rPr>
        <w:lastRenderedPageBreak/>
        <w:t>Here </w:t>
      </w:r>
      <w:r w:rsidR="00817EB5" w:rsidRPr="007845FF">
        <w:rPr>
          <w:rFonts w:ascii="Times New Roman" w:hAnsi="Times New Roman" w:cs="Times New Roman"/>
          <w:color w:val="222222"/>
          <w:sz w:val="24"/>
          <w:szCs w:val="24"/>
          <w:shd w:val="clear" w:color="auto" w:fill="FFFFFF"/>
        </w:rPr>
        <w:t xml:space="preserve">-0.5/70 </w:t>
      </w:r>
      <w:r w:rsidRPr="007845FF">
        <w:rPr>
          <w:rFonts w:ascii="Times New Roman" w:hAnsi="Times New Roman" w:cs="Times New Roman"/>
          <w:color w:val="222222"/>
          <w:sz w:val="24"/>
          <w:szCs w:val="24"/>
          <w:shd w:val="clear" w:color="auto" w:fill="FFFFFF"/>
        </w:rPr>
        <w:t xml:space="preserve">is the factor by which remaining Methyl Mercury decomposes at the end of each day where </w:t>
      </w:r>
      <w:r w:rsidR="00817EB5" w:rsidRPr="007845FF">
        <w:rPr>
          <w:rFonts w:ascii="Times New Roman" w:hAnsi="Times New Roman" w:cs="Times New Roman"/>
          <w:color w:val="222222"/>
          <w:sz w:val="24"/>
          <w:szCs w:val="24"/>
          <w:shd w:val="clear" w:color="auto" w:fill="FFFFFF"/>
        </w:rPr>
        <w:t>half-life</w:t>
      </w:r>
      <w:r w:rsidRPr="007845FF">
        <w:rPr>
          <w:rFonts w:ascii="Times New Roman" w:hAnsi="Times New Roman" w:cs="Times New Roman"/>
          <w:color w:val="222222"/>
          <w:sz w:val="24"/>
          <w:szCs w:val="24"/>
          <w:shd w:val="clear" w:color="auto" w:fill="FFFFFF"/>
        </w:rPr>
        <w:t xml:space="preserve"> is</w:t>
      </w:r>
      <w:r w:rsidR="00817EB5" w:rsidRPr="007845FF">
        <w:rPr>
          <w:rFonts w:ascii="Times New Roman" w:hAnsi="Times New Roman" w:cs="Times New Roman"/>
          <w:color w:val="222222"/>
          <w:sz w:val="24"/>
          <w:szCs w:val="24"/>
          <w:shd w:val="clear" w:color="auto" w:fill="FFFFFF"/>
        </w:rPr>
        <w:t xml:space="preserve"> 70 </w:t>
      </w:r>
      <w:r w:rsidRPr="007845FF">
        <w:rPr>
          <w:rFonts w:ascii="Times New Roman" w:hAnsi="Times New Roman" w:cs="Times New Roman"/>
          <w:color w:val="222222"/>
          <w:sz w:val="24"/>
          <w:szCs w:val="24"/>
          <w:shd w:val="clear" w:color="auto" w:fill="FFFFFF"/>
        </w:rPr>
        <w:t>days and</w:t>
      </w:r>
      <w:r w:rsidR="00817EB5" w:rsidRPr="007845FF">
        <w:rPr>
          <w:rFonts w:ascii="Times New Roman" w:hAnsi="Times New Roman" w:cs="Times New Roman"/>
          <w:color w:val="222222"/>
          <w:sz w:val="24"/>
          <w:szCs w:val="24"/>
          <w:shd w:val="clear" w:color="auto" w:fill="FFFFFF"/>
        </w:rPr>
        <w:t xml:space="preserve"> 351</w:t>
      </w:r>
      <w:r w:rsidR="00817EB5" w:rsidRPr="007845FF">
        <w:rPr>
          <w:rFonts w:ascii="Times New Roman" w:hAnsi="Times New Roman" w:cs="Times New Roman"/>
          <w:color w:val="222222"/>
          <w:position w:val="-4"/>
          <w:sz w:val="24"/>
          <w:szCs w:val="24"/>
          <w:shd w:val="clear" w:color="auto" w:fill="FFFFFF"/>
        </w:rPr>
        <w:object w:dxaOrig="180" w:dyaOrig="200">
          <v:shape id="_x0000_i1047" type="#_x0000_t75" style="width:9.2pt;height:9.8pt" o:ole="">
            <v:imagedata r:id="rId50" o:title=""/>
          </v:shape>
          <o:OLEObject Type="Embed" ProgID="Equation.DSMT4" ShapeID="_x0000_i1047" DrawAspect="Content" ObjectID="_1735119410" r:id="rId51"/>
        </w:object>
      </w:r>
      <w:r w:rsidR="00817EB5" w:rsidRPr="007845FF">
        <w:rPr>
          <w:rFonts w:ascii="Times New Roman" w:hAnsi="Times New Roman" w:cs="Times New Roman"/>
          <w:color w:val="222222"/>
          <w:position w:val="-6"/>
          <w:sz w:val="24"/>
          <w:szCs w:val="24"/>
          <w:shd w:val="clear" w:color="auto" w:fill="FFFFFF"/>
        </w:rPr>
        <w:object w:dxaOrig="440" w:dyaOrig="320">
          <v:shape id="_x0000_i1048" type="#_x0000_t75" style="width:21.9pt;height:15.55pt" o:ole="">
            <v:imagedata r:id="rId52" o:title=""/>
          </v:shape>
          <o:OLEObject Type="Embed" ProgID="Equation.DSMT4" ShapeID="_x0000_i1048" DrawAspect="Content" ObjectID="_1735119411" r:id="rId53"/>
        </w:object>
      </w:r>
      <w:r w:rsidR="00817EB5" w:rsidRPr="007845FF">
        <w:rPr>
          <w:rFonts w:ascii="Times New Roman" w:hAnsi="Times New Roman" w:cs="Times New Roman"/>
          <w:color w:val="222222"/>
          <w:sz w:val="24"/>
          <w:szCs w:val="24"/>
          <w:shd w:val="clear" w:color="auto" w:fill="FFFFFF"/>
        </w:rPr>
        <w:t>gm is</w:t>
      </w:r>
      <w:r w:rsidRPr="007845FF">
        <w:rPr>
          <w:rFonts w:ascii="Times New Roman" w:hAnsi="Times New Roman" w:cs="Times New Roman"/>
          <w:color w:val="222222"/>
          <w:sz w:val="24"/>
          <w:szCs w:val="24"/>
          <w:shd w:val="clear" w:color="auto" w:fill="FFFFFF"/>
        </w:rPr>
        <w:t xml:space="preserve"> the amount of daily mercury intake from fish.</w:t>
      </w:r>
    </w:p>
    <w:p w:rsidR="00B80D00" w:rsidRPr="00B80D00" w:rsidRDefault="00B80D00" w:rsidP="00AE08C3">
      <w:pPr>
        <w:jc w:val="both"/>
        <w:rPr>
          <w:rFonts w:ascii="Times New Roman" w:hAnsi="Times New Roman" w:cs="Times New Roman"/>
          <w:b/>
          <w:bCs/>
          <w:i/>
          <w:iCs/>
          <w:color w:val="1F4E79" w:themeColor="accent5" w:themeShade="80"/>
          <w:sz w:val="28"/>
          <w:szCs w:val="44"/>
          <w:u w:val="single"/>
        </w:rPr>
      </w:pPr>
      <w:r w:rsidRPr="00C363D8">
        <w:rPr>
          <w:rFonts w:ascii="Times New Roman" w:hAnsi="Times New Roman" w:cs="Times New Roman"/>
          <w:b/>
          <w:bCs/>
          <w:i/>
          <w:iCs/>
          <w:color w:val="1F4E79" w:themeColor="accent5" w:themeShade="80"/>
          <w:sz w:val="24"/>
          <w:szCs w:val="40"/>
          <w:u w:val="single"/>
        </w:rPr>
        <w:t>Exercise 0</w:t>
      </w:r>
      <w:r>
        <w:rPr>
          <w:rFonts w:ascii="Times New Roman" w:hAnsi="Times New Roman" w:cs="Times New Roman"/>
          <w:b/>
          <w:bCs/>
          <w:i/>
          <w:iCs/>
          <w:color w:val="1F4E79" w:themeColor="accent5" w:themeShade="80"/>
          <w:sz w:val="24"/>
          <w:szCs w:val="40"/>
          <w:u w:val="single"/>
        </w:rPr>
        <w:t>4</w:t>
      </w:r>
      <w:r w:rsidRPr="00C363D8">
        <w:rPr>
          <w:rFonts w:ascii="Times New Roman" w:hAnsi="Times New Roman" w:cs="Times New Roman"/>
          <w:b/>
          <w:bCs/>
          <w:i/>
          <w:iCs/>
          <w:color w:val="1F4E79" w:themeColor="accent5" w:themeShade="80"/>
          <w:sz w:val="24"/>
          <w:szCs w:val="40"/>
          <w:u w:val="single"/>
        </w:rPr>
        <w:t>:</w:t>
      </w:r>
    </w:p>
    <w:p w:rsidR="00B80D00" w:rsidRDefault="00B80D00" w:rsidP="00AE08C3">
      <w:pPr>
        <w:jc w:val="both"/>
        <w:rPr>
          <w:rFonts w:ascii="Times New Roman" w:hAnsi="Times New Roman" w:cs="Times New Roman"/>
          <w:b/>
          <w:bCs/>
          <w:i/>
          <w:iCs/>
          <w:color w:val="1F4E79" w:themeColor="accent5" w:themeShade="80"/>
          <w:sz w:val="28"/>
          <w:szCs w:val="44"/>
          <w:u w:val="single"/>
        </w:rPr>
      </w:pPr>
      <w:r w:rsidRPr="00B80D00">
        <w:rPr>
          <w:rFonts w:ascii="Times New Roman" w:hAnsi="Times New Roman" w:cs="Times New Roman"/>
          <w:sz w:val="24"/>
          <w:szCs w:val="40"/>
        </w:rPr>
        <w:t xml:space="preserve">4. Complete the modules ‘‘The Growth of Partisan Support I: Model and Estimation’’ (UMAP 304) and ‘‘The Growth of Partisan Support II: Model Analytics’’ (UMAP 305), by Carol Weitzel </w:t>
      </w:r>
      <w:proofErr w:type="spellStart"/>
      <w:r w:rsidRPr="00B80D00">
        <w:rPr>
          <w:rFonts w:ascii="Times New Roman" w:hAnsi="Times New Roman" w:cs="Times New Roman"/>
          <w:sz w:val="24"/>
          <w:szCs w:val="40"/>
        </w:rPr>
        <w:t>Kohfeld</w:t>
      </w:r>
      <w:proofErr w:type="spellEnd"/>
      <w:r w:rsidRPr="00B80D00">
        <w:rPr>
          <w:rFonts w:ascii="Times New Roman" w:hAnsi="Times New Roman" w:cs="Times New Roman"/>
          <w:sz w:val="24"/>
          <w:szCs w:val="40"/>
        </w:rPr>
        <w:t>. UMAP 304 presents a simple model of political mobilization, refined to include the interaction between supporters of a particular party and recruitable non</w:t>
      </w:r>
      <w:r w:rsidR="00BB02AC">
        <w:rPr>
          <w:rFonts w:ascii="Times New Roman" w:hAnsi="Times New Roman" w:cs="Times New Roman"/>
          <w:sz w:val="24"/>
          <w:szCs w:val="40"/>
        </w:rPr>
        <w:t>-</w:t>
      </w:r>
      <w:r w:rsidRPr="00B80D00">
        <w:rPr>
          <w:rFonts w:ascii="Times New Roman" w:hAnsi="Times New Roman" w:cs="Times New Roman"/>
          <w:sz w:val="24"/>
          <w:szCs w:val="40"/>
        </w:rPr>
        <w:t>supporters. UMAP 305 investigates the mathematical properties of the first-order quadratic-difference equation model. The model is tested using data from three U.S. counties.</w:t>
      </w:r>
      <w:r w:rsidRPr="00B80D00">
        <w:rPr>
          <w:rFonts w:ascii="Times New Roman" w:hAnsi="Times New Roman" w:cs="Times New Roman"/>
          <w:b/>
          <w:bCs/>
          <w:i/>
          <w:iCs/>
          <w:color w:val="1F4E79" w:themeColor="accent5" w:themeShade="80"/>
          <w:sz w:val="28"/>
          <w:szCs w:val="44"/>
          <w:u w:val="single"/>
        </w:rPr>
        <w:t xml:space="preserve"> </w:t>
      </w:r>
    </w:p>
    <w:p w:rsidR="007845FF" w:rsidRPr="007845FF" w:rsidRDefault="007845FF" w:rsidP="00AE08C3">
      <w:pPr>
        <w:jc w:val="both"/>
        <w:rPr>
          <w:rFonts w:ascii="Times New Roman" w:hAnsi="Times New Roman" w:cs="Times New Roman"/>
          <w:color w:val="1F4E79" w:themeColor="accent5" w:themeShade="80"/>
          <w:sz w:val="28"/>
          <w:szCs w:val="44"/>
        </w:rPr>
      </w:pPr>
    </w:p>
    <w:p w:rsidR="00B80D00" w:rsidRPr="00B80D00" w:rsidRDefault="00B80D00" w:rsidP="00AE08C3">
      <w:pPr>
        <w:jc w:val="both"/>
        <w:rPr>
          <w:rFonts w:ascii="Times New Roman" w:hAnsi="Times New Roman" w:cs="Times New Roman"/>
          <w:sz w:val="28"/>
          <w:szCs w:val="28"/>
        </w:rPr>
      </w:pPr>
    </w:p>
    <w:sectPr w:rsidR="00B80D00" w:rsidRPr="00B80D00" w:rsidSect="00C363D8">
      <w:headerReference w:type="default" r:id="rId54"/>
      <w:footerReference w:type="default" r:id="rId55"/>
      <w:pgSz w:w="11906" w:h="16838" w:code="9"/>
      <w:pgMar w:top="720" w:right="720" w:bottom="720" w:left="720" w:header="46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A25" w:rsidRDefault="002B6A25" w:rsidP="00860204">
      <w:pPr>
        <w:spacing w:after="0" w:line="240" w:lineRule="auto"/>
      </w:pPr>
      <w:r>
        <w:separator/>
      </w:r>
    </w:p>
  </w:endnote>
  <w:endnote w:type="continuationSeparator" w:id="0">
    <w:p w:rsidR="002B6A25" w:rsidRDefault="002B6A25" w:rsidP="0086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204" w:rsidRPr="00860204" w:rsidRDefault="00860204" w:rsidP="00860204">
    <w:pPr>
      <w:pStyle w:val="Footer"/>
      <w:pBdr>
        <w:top w:val="thinThickSmallGap" w:sz="24" w:space="1" w:color="auto"/>
      </w:pBdr>
      <w:tabs>
        <w:tab w:val="clear" w:pos="9360"/>
        <w:tab w:val="right" w:pos="10440"/>
      </w:tabs>
      <w:rPr>
        <w:rFonts w:ascii="Times New Roman" w:hAnsi="Times New Roman" w:cs="Times New Roman"/>
        <w:sz w:val="24"/>
        <w:szCs w:val="40"/>
      </w:rPr>
    </w:pPr>
    <w:r w:rsidRPr="00860204">
      <w:rPr>
        <w:rFonts w:ascii="Times New Roman" w:hAnsi="Times New Roman" w:cs="Times New Roman"/>
        <w:sz w:val="24"/>
        <w:szCs w:val="40"/>
      </w:rPr>
      <w:t>Assignment Mathematical Modeling</w:t>
    </w:r>
    <w:r w:rsidRPr="00860204">
      <w:rPr>
        <w:rFonts w:ascii="Times New Roman" w:hAnsi="Times New Roman" w:cs="Times New Roman"/>
        <w:sz w:val="24"/>
        <w:szCs w:val="40"/>
      </w:rPr>
      <w:tab/>
    </w:r>
    <w:r w:rsidRPr="00860204">
      <w:rPr>
        <w:rFonts w:ascii="Times New Roman" w:hAnsi="Times New Roman" w:cs="Times New Roman"/>
        <w:sz w:val="24"/>
        <w:szCs w:val="40"/>
      </w:rPr>
      <w:tab/>
      <w:t>Group AMS-A-Team-10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A25" w:rsidRDefault="002B6A25" w:rsidP="00860204">
      <w:pPr>
        <w:spacing w:after="0" w:line="240" w:lineRule="auto"/>
      </w:pPr>
      <w:r>
        <w:separator/>
      </w:r>
    </w:p>
  </w:footnote>
  <w:footnote w:type="continuationSeparator" w:id="0">
    <w:p w:rsidR="002B6A25" w:rsidRDefault="002B6A25" w:rsidP="0086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204" w:rsidRPr="00860204" w:rsidRDefault="00860204" w:rsidP="00860204">
    <w:pPr>
      <w:pStyle w:val="Header"/>
      <w:pBdr>
        <w:bottom w:val="thickThinSmallGap" w:sz="24" w:space="1" w:color="auto"/>
      </w:pBdr>
      <w:rPr>
        <w:rFonts w:ascii="Times New Roman" w:hAnsi="Times New Roman" w:cs="Times New Roman"/>
        <w:sz w:val="24"/>
        <w:szCs w:val="40"/>
      </w:rPr>
    </w:pPr>
    <w:r w:rsidRPr="00860204">
      <w:rPr>
        <w:rFonts w:ascii="Times New Roman" w:hAnsi="Times New Roman" w:cs="Times New Roman"/>
        <w:sz w:val="24"/>
        <w:szCs w:val="40"/>
      </w:rPr>
      <w:t>Institute of Technology of Cambodia</w:t>
    </w:r>
    <w:r>
      <w:rPr>
        <w:rFonts w:ascii="Times New Roman" w:hAnsi="Times New Roman" w:cs="Times New Roman"/>
        <w:sz w:val="24"/>
        <w:szCs w:val="40"/>
      </w:rPr>
      <w:t xml:space="preserve">                                                                            Mathematical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F12"/>
    <w:multiLevelType w:val="hybridMultilevel"/>
    <w:tmpl w:val="0F1638E0"/>
    <w:lvl w:ilvl="0" w:tplc="2970F4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32382"/>
    <w:multiLevelType w:val="hybridMultilevel"/>
    <w:tmpl w:val="75B40BC6"/>
    <w:lvl w:ilvl="0" w:tplc="3F481C9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E1F3B"/>
    <w:multiLevelType w:val="hybridMultilevel"/>
    <w:tmpl w:val="B13E3542"/>
    <w:lvl w:ilvl="0" w:tplc="782A6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2056C"/>
    <w:multiLevelType w:val="hybridMultilevel"/>
    <w:tmpl w:val="535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84045"/>
    <w:multiLevelType w:val="hybridMultilevel"/>
    <w:tmpl w:val="8634E6F4"/>
    <w:lvl w:ilvl="0" w:tplc="EC923A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4574E"/>
    <w:multiLevelType w:val="hybridMultilevel"/>
    <w:tmpl w:val="D6809374"/>
    <w:lvl w:ilvl="0" w:tplc="C7907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127523">
    <w:abstractNumId w:val="1"/>
  </w:num>
  <w:num w:numId="2" w16cid:durableId="2050646497">
    <w:abstractNumId w:val="2"/>
  </w:num>
  <w:num w:numId="3" w16cid:durableId="547645657">
    <w:abstractNumId w:val="0"/>
  </w:num>
  <w:num w:numId="4" w16cid:durableId="950665678">
    <w:abstractNumId w:val="4"/>
  </w:num>
  <w:num w:numId="5" w16cid:durableId="1183975096">
    <w:abstractNumId w:val="3"/>
  </w:num>
  <w:num w:numId="6" w16cid:durableId="1371567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D8"/>
    <w:rsid w:val="000205CE"/>
    <w:rsid w:val="00080CAB"/>
    <w:rsid w:val="00126FBD"/>
    <w:rsid w:val="00136BF0"/>
    <w:rsid w:val="00166C34"/>
    <w:rsid w:val="001A130C"/>
    <w:rsid w:val="002221F2"/>
    <w:rsid w:val="002478A1"/>
    <w:rsid w:val="002757C8"/>
    <w:rsid w:val="002B6A25"/>
    <w:rsid w:val="00365917"/>
    <w:rsid w:val="0040589C"/>
    <w:rsid w:val="0044200A"/>
    <w:rsid w:val="004D58B1"/>
    <w:rsid w:val="004F4628"/>
    <w:rsid w:val="00662EB8"/>
    <w:rsid w:val="006A1A3D"/>
    <w:rsid w:val="006B60E0"/>
    <w:rsid w:val="006C79D1"/>
    <w:rsid w:val="007845FF"/>
    <w:rsid w:val="00817EB5"/>
    <w:rsid w:val="00832786"/>
    <w:rsid w:val="00852350"/>
    <w:rsid w:val="00860204"/>
    <w:rsid w:val="009F2C42"/>
    <w:rsid w:val="00AB4929"/>
    <w:rsid w:val="00AD0D8F"/>
    <w:rsid w:val="00AE08C3"/>
    <w:rsid w:val="00B04EB2"/>
    <w:rsid w:val="00B32BE4"/>
    <w:rsid w:val="00B80D00"/>
    <w:rsid w:val="00B85527"/>
    <w:rsid w:val="00BB02AC"/>
    <w:rsid w:val="00BE2E81"/>
    <w:rsid w:val="00C16187"/>
    <w:rsid w:val="00C363D8"/>
    <w:rsid w:val="00C551E6"/>
    <w:rsid w:val="00DB6C8B"/>
    <w:rsid w:val="00DD2EDA"/>
    <w:rsid w:val="00E222F9"/>
    <w:rsid w:val="00E526AA"/>
    <w:rsid w:val="00EE50F8"/>
    <w:rsid w:val="00F11BFD"/>
    <w:rsid w:val="00F14D57"/>
    <w:rsid w:val="00F20E45"/>
    <w:rsid w:val="00F3364C"/>
    <w:rsid w:val="00F73771"/>
    <w:rsid w:val="00F96CF1"/>
    <w:rsid w:val="00FE01A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9F80"/>
  <w15:chartTrackingRefBased/>
  <w15:docId w15:val="{F872353B-0E9B-4504-B2A5-1F9BC51A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D8"/>
    <w:pPr>
      <w:ind w:left="720"/>
      <w:contextualSpacing/>
    </w:pPr>
  </w:style>
  <w:style w:type="paragraph" w:styleId="Header">
    <w:name w:val="header"/>
    <w:basedOn w:val="Normal"/>
    <w:link w:val="HeaderChar"/>
    <w:uiPriority w:val="99"/>
    <w:unhideWhenUsed/>
    <w:rsid w:val="0086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04"/>
  </w:style>
  <w:style w:type="paragraph" w:styleId="Footer">
    <w:name w:val="footer"/>
    <w:basedOn w:val="Normal"/>
    <w:link w:val="FooterChar"/>
    <w:uiPriority w:val="99"/>
    <w:unhideWhenUsed/>
    <w:rsid w:val="0086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04"/>
  </w:style>
  <w:style w:type="character" w:styleId="PlaceholderText">
    <w:name w:val="Placeholder Text"/>
    <w:basedOn w:val="DefaultParagraphFont"/>
    <w:uiPriority w:val="99"/>
    <w:semiHidden/>
    <w:rsid w:val="00F14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7.png"/><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image" Target="media/image19.wmf"/><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C1B3-053D-4843-A31B-4ADD98EE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 SengHort</dc:creator>
  <cp:keywords/>
  <dc:description/>
  <cp:lastModifiedBy>Kry SengHort</cp:lastModifiedBy>
  <cp:revision>11</cp:revision>
  <dcterms:created xsi:type="dcterms:W3CDTF">2022-10-29T15:03:00Z</dcterms:created>
  <dcterms:modified xsi:type="dcterms:W3CDTF">2023-01-13T05:49:00Z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