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US"/>
        </w:rPr>
      </w:pPr>
      <w:r>
        <w:rPr>
          <w:rFonts w:hint="default"/>
          <w:b/>
          <w:bCs/>
          <w:sz w:val="28"/>
          <w:szCs w:val="28"/>
          <w:u w:val="single"/>
          <w:lang w:val="en-US"/>
        </w:rPr>
        <w:t>ES6 JavaScript</w:t>
      </w:r>
      <w:bookmarkStart w:id="0" w:name="_GoBack"/>
      <w:bookmarkEnd w:id="0"/>
    </w:p>
    <w:p>
      <w:pPr>
        <w:rPr>
          <w:rFonts w:hint="default"/>
        </w:rPr>
      </w:pPr>
    </w:p>
    <w:p>
      <w:pPr>
        <w:rPr>
          <w:rFonts w:hint="default"/>
          <w:b/>
          <w:bCs/>
        </w:rPr>
      </w:pPr>
      <w:r>
        <w:rPr>
          <w:rFonts w:hint="default"/>
          <w:b/>
          <w:bCs/>
          <w:sz w:val="24"/>
          <w:szCs w:val="24"/>
        </w:rPr>
        <w:t>Introduction:</w:t>
      </w:r>
      <w:r>
        <w:rPr>
          <w:rFonts w:hint="default"/>
          <w:b/>
          <w:bCs/>
        </w:rPr>
        <w:t xml:space="preserve"> </w:t>
      </w:r>
    </w:p>
    <w:p>
      <w:pPr>
        <w:rPr>
          <w:rFonts w:hint="default"/>
        </w:rPr>
      </w:pPr>
      <w:r>
        <w:rPr>
          <w:rFonts w:hint="default"/>
        </w:rPr>
        <w:t>In the dynamic realm of web development, staying ahead of the curve is not just an advantage but a necessity. Enter ES6, or ECMAScript 2015, a significant update to the JavaScript language that has revolutionized the way developers write and structure their code. ES6 introduces several features that enhance readability, encourage modularity, and bring a new level of expressiveness to the world's most popular scripting language.</w:t>
      </w:r>
    </w:p>
    <w:p>
      <w:pPr>
        <w:rPr>
          <w:rFonts w:hint="default"/>
        </w:rPr>
      </w:pPr>
    </w:p>
    <w:p>
      <w:pPr>
        <w:numPr>
          <w:ilvl w:val="0"/>
          <w:numId w:val="1"/>
        </w:numPr>
        <w:rPr>
          <w:rFonts w:hint="default"/>
        </w:rPr>
      </w:pPr>
      <w:r>
        <w:rPr>
          <w:rFonts w:hint="default"/>
          <w:b/>
          <w:bCs/>
          <w:sz w:val="22"/>
          <w:szCs w:val="22"/>
        </w:rPr>
        <w:t>Arrow Functions:</w:t>
      </w:r>
    </w:p>
    <w:p>
      <w:pPr>
        <w:numPr>
          <w:ilvl w:val="0"/>
          <w:numId w:val="0"/>
        </w:numPr>
        <w:rPr>
          <w:rFonts w:hint="default"/>
        </w:rPr>
      </w:pPr>
      <w:r>
        <w:rPr>
          <w:rFonts w:hint="default"/>
        </w:rPr>
        <w:t>ES6 introduces a concise syntax for writing functions with arrow functions. This feature not only shortens the code but also provides a more predictable behavior for the this keyword, making it a favorite among developers for handling callbacks and anonymous functions.</w:t>
      </w:r>
    </w:p>
    <w:p>
      <w:pPr>
        <w:numPr>
          <w:ilvl w:val="0"/>
          <w:numId w:val="1"/>
        </w:numPr>
        <w:ind w:left="0" w:leftChars="0" w:firstLine="0" w:firstLineChars="0"/>
        <w:rPr>
          <w:rFonts w:hint="default"/>
          <w:b/>
          <w:bCs/>
        </w:rPr>
      </w:pPr>
      <w:r>
        <w:rPr>
          <w:rFonts w:hint="default"/>
          <w:b/>
          <w:bCs/>
        </w:rPr>
        <w:t>Let and Const:</w:t>
      </w:r>
    </w:p>
    <w:p>
      <w:pPr>
        <w:numPr>
          <w:ilvl w:val="0"/>
          <w:numId w:val="0"/>
        </w:numPr>
        <w:ind w:leftChars="0"/>
        <w:rPr>
          <w:rFonts w:hint="default"/>
        </w:rPr>
      </w:pPr>
      <w:r>
        <w:rPr>
          <w:rFonts w:hint="default"/>
        </w:rPr>
        <w:t>The introduction of let and const brings long-awaited block-scoped variables to JavaScript. Unlike the traditional var, these declarations allow developers to create variables that are confined to a specific block, promoting better code organization and reducing the likelihood of unintended variable hoisting.</w:t>
      </w:r>
    </w:p>
    <w:p>
      <w:pPr>
        <w:numPr>
          <w:ilvl w:val="0"/>
          <w:numId w:val="1"/>
        </w:numPr>
        <w:ind w:left="0" w:leftChars="0" w:firstLine="0" w:firstLineChars="0"/>
        <w:rPr>
          <w:rFonts w:hint="default"/>
        </w:rPr>
      </w:pPr>
      <w:r>
        <w:rPr>
          <w:rFonts w:hint="default"/>
          <w:b/>
          <w:bCs/>
        </w:rPr>
        <w:t>Template Literals:</w:t>
      </w:r>
      <w:r>
        <w:rPr>
          <w:rFonts w:hint="default"/>
        </w:rPr>
        <w:t xml:space="preserve"> </w:t>
      </w:r>
    </w:p>
    <w:p>
      <w:pPr>
        <w:numPr>
          <w:ilvl w:val="0"/>
          <w:numId w:val="0"/>
        </w:numPr>
        <w:ind w:leftChars="0"/>
        <w:rPr>
          <w:rFonts w:hint="default"/>
        </w:rPr>
      </w:pPr>
      <w:r>
        <w:rPr>
          <w:rFonts w:hint="default"/>
        </w:rPr>
        <w:t>Say goodbye to cumbersome string concatenation. ES6 introduces template literals, enabling developers to embed expressions within string literals. This not only enhances readability but also allows for multiline strings, simplifying the creation of complex text structures.</w:t>
      </w:r>
    </w:p>
    <w:p>
      <w:pPr>
        <w:numPr>
          <w:ilvl w:val="0"/>
          <w:numId w:val="1"/>
        </w:numPr>
        <w:ind w:left="0" w:leftChars="0" w:firstLine="0" w:firstLineChars="0"/>
        <w:rPr>
          <w:rFonts w:hint="default"/>
        </w:rPr>
      </w:pPr>
      <w:r>
        <w:rPr>
          <w:rFonts w:hint="default"/>
          <w:b/>
          <w:bCs/>
        </w:rPr>
        <w:t>Destructuring Assignment:</w:t>
      </w:r>
      <w:r>
        <w:rPr>
          <w:rFonts w:hint="default"/>
        </w:rPr>
        <w:t xml:space="preserve"> </w:t>
      </w:r>
    </w:p>
    <w:p>
      <w:pPr>
        <w:numPr>
          <w:ilvl w:val="0"/>
          <w:numId w:val="0"/>
        </w:numPr>
        <w:ind w:leftChars="0"/>
        <w:rPr>
          <w:rFonts w:hint="default"/>
        </w:rPr>
      </w:pPr>
      <w:r>
        <w:rPr>
          <w:rFonts w:hint="default"/>
        </w:rPr>
        <w:t>Destructuring assignment in ES6 provides an elegant way to extract values from arrays or properties from objects. This feature reduces boilerplate code and allows for a more straightforward, declarative syntax.</w:t>
      </w:r>
    </w:p>
    <w:p>
      <w:pPr>
        <w:numPr>
          <w:ilvl w:val="0"/>
          <w:numId w:val="1"/>
        </w:numPr>
        <w:ind w:left="0" w:leftChars="0" w:firstLine="0" w:firstLineChars="0"/>
        <w:rPr>
          <w:rFonts w:hint="default"/>
        </w:rPr>
      </w:pPr>
      <w:r>
        <w:rPr>
          <w:rFonts w:hint="default"/>
          <w:b/>
          <w:bCs/>
        </w:rPr>
        <w:t>Classes:</w:t>
      </w:r>
      <w:r>
        <w:rPr>
          <w:rFonts w:hint="default"/>
        </w:rPr>
        <w:t xml:space="preserve"> </w:t>
      </w:r>
    </w:p>
    <w:p>
      <w:pPr>
        <w:numPr>
          <w:ilvl w:val="0"/>
          <w:numId w:val="0"/>
        </w:numPr>
        <w:ind w:leftChars="0"/>
        <w:rPr>
          <w:rFonts w:hint="default"/>
        </w:rPr>
      </w:pPr>
      <w:r>
        <w:rPr>
          <w:rFonts w:hint="default"/>
        </w:rPr>
        <w:t>ES6 brings native class support to JavaScript, aligning it with traditional object-oriented programming principles. With the introduction of classes, developers can create and extend objects more intuitively, fostering a cleaner and more maintainable codebase.</w:t>
      </w:r>
    </w:p>
    <w:p>
      <w:pPr>
        <w:rPr>
          <w:rFonts w:hint="default"/>
        </w:rPr>
      </w:pPr>
      <w:r>
        <w:rPr>
          <w:rFonts w:hint="default"/>
          <w:b/>
          <w:bCs/>
        </w:rPr>
        <w:t>6. Promises:</w:t>
      </w:r>
      <w:r>
        <w:rPr>
          <w:rFonts w:hint="default"/>
        </w:rPr>
        <w:t xml:space="preserve"> </w:t>
      </w:r>
    </w:p>
    <w:p>
      <w:pPr>
        <w:rPr>
          <w:rFonts w:hint="default"/>
        </w:rPr>
      </w:pPr>
      <w:r>
        <w:rPr>
          <w:rFonts w:hint="default"/>
        </w:rPr>
        <w:t>Asynchronous programming takes a giant leap forward with Promises in ES6. This feature simplifies the handling of asynchronous operations, mitigating callback hell and providing a more readable and structured approach to managing asynchronous tasks.</w:t>
      </w:r>
    </w:p>
    <w:p>
      <w:pPr>
        <w:rPr>
          <w:rFonts w:hint="default"/>
          <w:b/>
          <w:bCs/>
        </w:rPr>
      </w:pPr>
      <w:r>
        <w:rPr>
          <w:rFonts w:hint="default"/>
          <w:b/>
          <w:bCs/>
        </w:rPr>
        <w:t xml:space="preserve">7. Modules: </w:t>
      </w:r>
    </w:p>
    <w:p>
      <w:pPr>
        <w:rPr>
          <w:rFonts w:hint="default"/>
        </w:rPr>
      </w:pPr>
      <w:r>
        <w:rPr>
          <w:rFonts w:hint="default"/>
        </w:rPr>
        <w:t>ES6 introduces a standardized module system, allowing developers to organize their code into separate files with a clear and efficient dependency management system. This promotes encapsulation, reusability, and maintainability of code, especially in larger projects.</w:t>
      </w:r>
    </w:p>
    <w:p>
      <w:pPr>
        <w:rPr>
          <w:rFonts w:hint="default"/>
        </w:rPr>
      </w:pPr>
    </w:p>
    <w:p>
      <w:pPr>
        <w:rPr>
          <w:rFonts w:hint="default"/>
        </w:rPr>
      </w:pPr>
      <w:r>
        <w:rPr>
          <w:rFonts w:hint="default"/>
          <w:b/>
          <w:bCs/>
        </w:rPr>
        <w:t>Conclusion:</w:t>
      </w:r>
      <w:r>
        <w:rPr>
          <w:rFonts w:hint="default"/>
        </w:rPr>
        <w:t xml:space="preserve"> </w:t>
      </w:r>
    </w:p>
    <w:p>
      <w:pPr>
        <w:rPr>
          <w:rFonts w:hint="default"/>
        </w:rPr>
      </w:pPr>
      <w:r>
        <w:rPr>
          <w:rFonts w:hint="default"/>
        </w:rPr>
        <w:t>ES6 has fundamentally transformed JavaScript, turning it into a more robust and expressive language. Embracing these features not only future-proofs your code but also significantly improves your productivity as a developer. As the industry continues to evolve, a solid grasp of ES6 becomes essential for anyone looking to build scalable, maintainable, and efficient web applications.</w:t>
      </w:r>
    </w:p>
    <w:p>
      <w:pPr>
        <w:rPr>
          <w:rFonts w:hint="default"/>
        </w:rPr>
      </w:pPr>
      <w:r>
        <w:rPr>
          <w:rFonts w:hint="default"/>
        </w:rPr>
        <w:t>In this ongoing journey of exploration, we'll delve deeper into each of these ES6 features, providing practical examples and insights to help you harness the full potential of modern JavaScript development. Stay tuned for a series that unlocks the secrets of ES6, empowering you to write cleaner, more efficient, and more enjoyable code. The future of JavaScript is here, and it's written in ES6.</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CAD21"/>
    <w:multiLevelType w:val="singleLevel"/>
    <w:tmpl w:val="CA8CAD21"/>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D4266"/>
    <w:rsid w:val="0DDD4266"/>
    <w:rsid w:val="69AD2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2023-10-18T16:18:00Z</dcterms:created>
  <dc:creator>kunal</dc:creator>
  <cp:lastModifiedBy>Kunal Poojary</cp:lastModifiedBy>
  <dcterms:modified xsi:type="dcterms:W3CDTF">2023-11-20T06:18:19Z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D0A1FEF74A674890921585120B747769</vt:lpwstr>
  </property>
</Properties>
</file>