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9A0B" w14:textId="77777777" w:rsidR="00F77EE2" w:rsidRPr="00F77EE2" w:rsidRDefault="00F77EE2" w:rsidP="00F77EE2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Министерство науки и высшего образования РФ</w:t>
      </w:r>
    </w:p>
    <w:p w14:paraId="5654828B" w14:textId="77777777" w:rsidR="00F77EE2" w:rsidRPr="00F77EE2" w:rsidRDefault="00F77EE2" w:rsidP="00F77EE2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федеральное государственное автономное</w:t>
      </w:r>
      <w:r w:rsidRPr="00F77EE2">
        <w:rPr>
          <w:rFonts w:cs="Times New Roman"/>
          <w:szCs w:val="24"/>
          <w:lang w:val="ru-RU"/>
        </w:rPr>
        <w:br/>
        <w:t>образовательное учреждение высшего образования</w:t>
      </w:r>
    </w:p>
    <w:p w14:paraId="0320F394" w14:textId="77777777" w:rsidR="00F77EE2" w:rsidRPr="00F77EE2" w:rsidRDefault="00F77EE2" w:rsidP="00F77EE2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«Омский государственный технический университет»</w:t>
      </w:r>
    </w:p>
    <w:p w14:paraId="222D2984" w14:textId="77777777" w:rsidR="00F77EE2" w:rsidRPr="00F77EE2" w:rsidRDefault="00F77EE2" w:rsidP="00F77EE2">
      <w:pPr>
        <w:rPr>
          <w:rFonts w:cs="Times New Roman"/>
          <w:szCs w:val="24"/>
          <w:lang w:val="ru-RU"/>
        </w:rPr>
      </w:pPr>
    </w:p>
    <w:p w14:paraId="399E8200" w14:textId="77777777" w:rsidR="00F77EE2" w:rsidRPr="00F77EE2" w:rsidRDefault="00F77EE2" w:rsidP="00F77EE2">
      <w:pPr>
        <w:rPr>
          <w:rFonts w:cs="Times New Roman"/>
          <w:szCs w:val="24"/>
          <w:lang w:val="ru-RU"/>
        </w:rPr>
      </w:pPr>
    </w:p>
    <w:p w14:paraId="10EE0AB3" w14:textId="7777777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Факультет информационных технологий и компьютерных систем</w:t>
      </w:r>
    </w:p>
    <w:p w14:paraId="58426505" w14:textId="04F1D5A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Кафедра «Прикладная математика и фундаментальная информатика»</w:t>
      </w:r>
    </w:p>
    <w:p w14:paraId="062A5E11" w14:textId="7777777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</w:p>
    <w:tbl>
      <w:tblPr>
        <w:tblW w:w="9450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F77EE2" w14:paraId="72BC5476" w14:textId="77777777" w:rsidTr="00236652">
        <w:tc>
          <w:tcPr>
            <w:tcW w:w="9445" w:type="dxa"/>
            <w:hideMark/>
          </w:tcPr>
          <w:p w14:paraId="22675F36" w14:textId="668A42DF" w:rsidR="00F77EE2" w:rsidRPr="00F77EE2" w:rsidRDefault="00F77EE2" w:rsidP="00236652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b/>
                <w:sz w:val="28"/>
                <w:szCs w:val="28"/>
              </w:rPr>
              <w:t>Лабораторная работа №</w:t>
            </w:r>
            <w:r>
              <w:rPr>
                <w:rFonts w:cs="Times New Roman"/>
                <w:b/>
                <w:sz w:val="28"/>
                <w:szCs w:val="28"/>
                <w:lang w:val="ru-RU"/>
              </w:rPr>
              <w:t>2</w:t>
            </w:r>
          </w:p>
        </w:tc>
      </w:tr>
      <w:tr w:rsidR="00F77EE2" w:rsidRPr="00F06F84" w14:paraId="46FF032D" w14:textId="77777777" w:rsidTr="00236652">
        <w:tc>
          <w:tcPr>
            <w:tcW w:w="9445" w:type="dxa"/>
            <w:hideMark/>
          </w:tcPr>
          <w:p w14:paraId="3E011566" w14:textId="77777777" w:rsidR="00F77EE2" w:rsidRPr="00F77EE2" w:rsidRDefault="00F77EE2" w:rsidP="00236652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lang w:val="ru-RU"/>
              </w:rPr>
              <w:t xml:space="preserve">по дисциплине </w:t>
            </w:r>
            <w:r w:rsidRPr="00F77EE2">
              <w:rPr>
                <w:rFonts w:cs="Times New Roman"/>
                <w:b/>
                <w:bCs/>
                <w:sz w:val="28"/>
                <w:szCs w:val="28"/>
                <w:lang w:val="ru-RU"/>
              </w:rPr>
              <w:t>С</w:t>
            </w: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>истемы управления базами данных</w:t>
            </w:r>
          </w:p>
          <w:p w14:paraId="4A9EBE80" w14:textId="2CDC0C2B" w:rsidR="00F77EE2" w:rsidRPr="00D67FD6" w:rsidRDefault="00F77EE2" w:rsidP="00236652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 xml:space="preserve">Тема: </w:t>
            </w:r>
            <w:r w:rsidR="00CD1AFC" w:rsidRPr="00CD1AFC">
              <w:rPr>
                <w:rFonts w:cs="Times New Roman"/>
                <w:b/>
                <w:sz w:val="28"/>
                <w:szCs w:val="28"/>
                <w:lang w:val="ru-RU"/>
              </w:rPr>
              <w:t xml:space="preserve">СОЗДАНИЕ НОВОЙ БАЗЫ ДАННЫХ В СРЕДЕ </w:t>
            </w:r>
            <w:r w:rsidR="00CD1AFC" w:rsidRPr="00CD1AFC">
              <w:rPr>
                <w:rFonts w:cs="Times New Roman"/>
                <w:b/>
                <w:sz w:val="28"/>
                <w:szCs w:val="28"/>
              </w:rPr>
              <w:t>POSTGRESQL</w:t>
            </w:r>
            <w:r w:rsidR="00D67FD6">
              <w:rPr>
                <w:rFonts w:cs="Times New Roman"/>
                <w:b/>
                <w:sz w:val="28"/>
                <w:szCs w:val="28"/>
                <w:lang w:val="ru-RU"/>
              </w:rPr>
              <w:t xml:space="preserve">, </w:t>
            </w:r>
            <w:r w:rsidR="00D67FD6" w:rsidRPr="00D67FD6">
              <w:rPr>
                <w:rFonts w:cs="Times New Roman"/>
                <w:b/>
                <w:sz w:val="28"/>
                <w:szCs w:val="28"/>
                <w:lang w:val="ru-RU"/>
              </w:rPr>
              <w:t xml:space="preserve">СОЗДАНИЕ И СВЯЗЫВАНИЕ ТАБЛИЦ БАЗЫ ДАННЫХ В СРЕДЕ </w:t>
            </w:r>
            <w:r w:rsidR="00D67FD6" w:rsidRPr="00D67FD6">
              <w:rPr>
                <w:rFonts w:cs="Times New Roman"/>
                <w:b/>
                <w:sz w:val="28"/>
                <w:szCs w:val="28"/>
              </w:rPr>
              <w:t>POSTGRESQL</w:t>
            </w:r>
          </w:p>
        </w:tc>
      </w:tr>
    </w:tbl>
    <w:p w14:paraId="189A687A" w14:textId="7777777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</w:p>
    <w:p w14:paraId="76A6CD16" w14:textId="77777777" w:rsidR="00F77EE2" w:rsidRPr="00F77EE2" w:rsidRDefault="00F77EE2" w:rsidP="00F77EE2">
      <w:pPr>
        <w:rPr>
          <w:rFonts w:cs="Times New Roman"/>
          <w:sz w:val="28"/>
          <w:szCs w:val="28"/>
          <w:lang w:val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F77EE2" w14:paraId="7A87078A" w14:textId="77777777" w:rsidTr="00236652">
        <w:trPr>
          <w:trHeight w:val="280"/>
        </w:trPr>
        <w:tc>
          <w:tcPr>
            <w:tcW w:w="2127" w:type="dxa"/>
            <w:hideMark/>
          </w:tcPr>
          <w:p w14:paraId="7816AABE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Студента</w:t>
            </w:r>
          </w:p>
        </w:tc>
        <w:tc>
          <w:tcPr>
            <w:tcW w:w="7233" w:type="dxa"/>
            <w:gridSpan w:val="3"/>
            <w:hideMark/>
          </w:tcPr>
          <w:p w14:paraId="18A12EA4" w14:textId="77777777" w:rsidR="00F77EE2" w:rsidRPr="005D6809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Кузиной Варвары Михайловны</w:t>
            </w:r>
          </w:p>
        </w:tc>
      </w:tr>
      <w:tr w:rsidR="00F77EE2" w14:paraId="1A33BA47" w14:textId="77777777" w:rsidTr="00236652">
        <w:trPr>
          <w:trHeight w:val="420"/>
        </w:trPr>
        <w:tc>
          <w:tcPr>
            <w:tcW w:w="2127" w:type="dxa"/>
            <w:vAlign w:val="bottom"/>
            <w:hideMark/>
          </w:tcPr>
          <w:p w14:paraId="293941A7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Курс</w:t>
            </w:r>
          </w:p>
        </w:tc>
        <w:tc>
          <w:tcPr>
            <w:tcW w:w="2268" w:type="dxa"/>
            <w:vAlign w:val="bottom"/>
            <w:hideMark/>
          </w:tcPr>
          <w:p w14:paraId="14987BB6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1125" w:type="dxa"/>
            <w:vAlign w:val="bottom"/>
            <w:hideMark/>
          </w:tcPr>
          <w:p w14:paraId="38CEB901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Группа</w:t>
            </w:r>
          </w:p>
        </w:tc>
        <w:tc>
          <w:tcPr>
            <w:tcW w:w="3840" w:type="dxa"/>
            <w:vAlign w:val="bottom"/>
            <w:hideMark/>
          </w:tcPr>
          <w:p w14:paraId="6D9C2491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МО-231</w:t>
            </w:r>
          </w:p>
        </w:tc>
      </w:tr>
      <w:tr w:rsidR="00F77EE2" w:rsidRPr="00F06F84" w14:paraId="5748E63C" w14:textId="77777777" w:rsidTr="00236652">
        <w:trPr>
          <w:trHeight w:val="580"/>
        </w:trPr>
        <w:tc>
          <w:tcPr>
            <w:tcW w:w="2127" w:type="dxa"/>
            <w:hideMark/>
          </w:tcPr>
          <w:p w14:paraId="4D7DE2F9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Направление  </w:t>
            </w:r>
          </w:p>
        </w:tc>
        <w:tc>
          <w:tcPr>
            <w:tcW w:w="7233" w:type="dxa"/>
            <w:gridSpan w:val="3"/>
            <w:hideMark/>
          </w:tcPr>
          <w:p w14:paraId="71795899" w14:textId="77777777" w:rsidR="00F77EE2" w:rsidRPr="00F77EE2" w:rsidRDefault="00F77EE2" w:rsidP="00236652">
            <w:pPr>
              <w:rPr>
                <w:rFonts w:cs="Times New Roman"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u w:val="single"/>
                <w:lang w:val="ru-RU" w:bidi="ru-RU"/>
              </w:rPr>
              <w:t xml:space="preserve">02.03.03 Математическое обеспечение и администрирование информационных систем </w:t>
            </w:r>
          </w:p>
        </w:tc>
      </w:tr>
      <w:tr w:rsidR="00F77EE2" w14:paraId="50DA0BA2" w14:textId="77777777" w:rsidTr="00236652">
        <w:trPr>
          <w:trHeight w:val="340"/>
        </w:trPr>
        <w:tc>
          <w:tcPr>
            <w:tcW w:w="2127" w:type="dxa"/>
            <w:hideMark/>
          </w:tcPr>
          <w:p w14:paraId="22B560FE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7233" w:type="dxa"/>
            <w:gridSpan w:val="3"/>
            <w:hideMark/>
          </w:tcPr>
          <w:p w14:paraId="2356B7E8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доц., к.н.</w:t>
            </w:r>
          </w:p>
        </w:tc>
      </w:tr>
      <w:tr w:rsidR="00F77EE2" w14:paraId="24F48CB6" w14:textId="77777777" w:rsidTr="00236652">
        <w:trPr>
          <w:trHeight w:val="180"/>
        </w:trPr>
        <w:tc>
          <w:tcPr>
            <w:tcW w:w="2127" w:type="dxa"/>
          </w:tcPr>
          <w:p w14:paraId="57FD2336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253CB4E5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 xml:space="preserve">Моисеева Н.А. </w:t>
            </w:r>
          </w:p>
        </w:tc>
      </w:tr>
      <w:tr w:rsidR="00F77EE2" w14:paraId="7C0C9078" w14:textId="77777777" w:rsidTr="00236652">
        <w:trPr>
          <w:trHeight w:val="340"/>
        </w:trPr>
        <w:tc>
          <w:tcPr>
            <w:tcW w:w="2127" w:type="dxa"/>
            <w:hideMark/>
          </w:tcPr>
          <w:p w14:paraId="54C6DB96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Выполнил</w:t>
            </w:r>
          </w:p>
        </w:tc>
        <w:tc>
          <w:tcPr>
            <w:tcW w:w="7233" w:type="dxa"/>
            <w:gridSpan w:val="3"/>
            <w:hideMark/>
          </w:tcPr>
          <w:p w14:paraId="6BE2EF8B" w14:textId="38AD1E3B" w:rsidR="00F77EE2" w:rsidRPr="00F77EE2" w:rsidRDefault="00F77EE2" w:rsidP="00236652">
            <w:pPr>
              <w:rPr>
                <w:rFonts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06.10</w:t>
            </w:r>
          </w:p>
        </w:tc>
      </w:tr>
      <w:tr w:rsidR="00F77EE2" w14:paraId="31D98500" w14:textId="77777777" w:rsidTr="00236652">
        <w:trPr>
          <w:trHeight w:val="240"/>
        </w:trPr>
        <w:tc>
          <w:tcPr>
            <w:tcW w:w="2127" w:type="dxa"/>
            <w:hideMark/>
          </w:tcPr>
          <w:p w14:paraId="090F37DE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Проверил</w:t>
            </w:r>
          </w:p>
        </w:tc>
        <w:tc>
          <w:tcPr>
            <w:tcW w:w="7233" w:type="dxa"/>
            <w:gridSpan w:val="3"/>
            <w:hideMark/>
          </w:tcPr>
          <w:p w14:paraId="27DF0542" w14:textId="77777777" w:rsidR="00F77EE2" w:rsidRDefault="00F77EE2" w:rsidP="00236652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611837F6" w14:textId="77777777" w:rsidR="00F77EE2" w:rsidRDefault="00F77EE2" w:rsidP="00F77EE2">
      <w:pPr>
        <w:rPr>
          <w:rFonts w:cs="Times New Roman"/>
          <w:sz w:val="28"/>
          <w:szCs w:val="28"/>
        </w:rPr>
      </w:pPr>
    </w:p>
    <w:p w14:paraId="7927BFB1" w14:textId="77777777" w:rsidR="00F77EE2" w:rsidRPr="00F77EE2" w:rsidRDefault="00F77EE2" w:rsidP="00F77EE2">
      <w:pPr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Омск 2025</w:t>
      </w:r>
    </w:p>
    <w:p w14:paraId="21FD23CB" w14:textId="104FF61D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t>Цель работы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0752D8B3" w14:textId="66A17B05" w:rsidR="00D50550" w:rsidRDefault="00D50550" w:rsidP="00D50550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Спроектировать и реализовать новую базу данных в PostgreSQL по индивидуальному варианту: создать БД, задать таблицы и типы полей, реализовать связи и ограничения целостности, получить схему БД и подготовить отчёт с результатами.</w:t>
      </w:r>
    </w:p>
    <w:p w14:paraId="6D01730D" w14:textId="72591B0B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Описание предметной области (кратко)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6BA7B25B" w14:textId="77777777" w:rsidR="00D50550" w:rsidRPr="00532BA2" w:rsidRDefault="00D50550" w:rsidP="00D50550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Учёт заявок, чеков и накладных на товары. Сущности: сотрудники, поставщики, каталог товаров, заявки, состав заявок, чеки, состав чеков, накладные, состав накладных. Между сущностями реализованы связи 1:M.</w:t>
      </w:r>
    </w:p>
    <w:p w14:paraId="1B7237FC" w14:textId="5F6F61B7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Описание целостности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07DA79D2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• По сущностям (первичные ключи):</w:t>
      </w:r>
    </w:p>
    <w:p w14:paraId="4A076EDD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 employees(employee_id), </w:t>
      </w:r>
    </w:p>
    <w:p w14:paraId="7D18A25A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suppliers(supplier_code), </w:t>
      </w:r>
    </w:p>
    <w:p w14:paraId="27ABECCA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product_catalog(product_code), </w:t>
      </w:r>
    </w:p>
    <w:p w14:paraId="05502561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orders(order_number), </w:t>
      </w:r>
    </w:p>
    <w:p w14:paraId="6EC912F4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receipts(receipt_number), </w:t>
      </w:r>
    </w:p>
    <w:p w14:paraId="34361C87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invoices(invoice_number), </w:t>
      </w:r>
    </w:p>
    <w:p w14:paraId="311FB4A2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order_composition(order_number, product_code), </w:t>
      </w:r>
    </w:p>
    <w:p w14:paraId="3DE4C63A" w14:textId="77777777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check_composition(receipt_number, product_code), </w:t>
      </w:r>
    </w:p>
    <w:p w14:paraId="63801466" w14:textId="2861757B" w:rsidR="00D50550" w:rsidRPr="00532BA2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invoice_composition(invoice_number, product_code).</w:t>
      </w:r>
    </w:p>
    <w:p w14:paraId="439B8637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• Семантическая целостность:</w:t>
      </w:r>
    </w:p>
    <w:p w14:paraId="4078BACE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  — даты и моменты времени хранятся в типах date/timestamp;   — наименования и адреса — text;   — цены — numeric(10,2);   — идентификаторы — integer;   — для составных таблиц первичный ключ составной, исключающий дубликаты позиций.</w:t>
      </w:r>
    </w:p>
    <w:p w14:paraId="72A34DF8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t>• Ссылочная целостность:</w:t>
      </w:r>
    </w:p>
    <w:p w14:paraId="7DF31AD3" w14:textId="0C95710C" w:rsid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 xml:space="preserve">  Все связи реализованы внешними ключами с каскадными действиями ON DELETE/UPDATE CASCADE для поддержания согласованности данных при изменениях.</w:t>
      </w:r>
    </w:p>
    <w:p w14:paraId="157D7145" w14:textId="3A22D6E3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Шаг 1. Создание базы данных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(рисунок 5):</w:t>
      </w:r>
    </w:p>
    <w:p w14:paraId="1CC71D34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-- выполнить в подключении к postgres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DATABASE IF EXISTS rgr_store;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D50550">
        <w:rPr>
          <w:rFonts w:eastAsia="Times New Roman" w:cs="Times New Roman"/>
          <w:sz w:val="28"/>
          <w:szCs w:val="28"/>
          <w:lang w:val="ru-KZ" w:eastAsia="ru-KZ"/>
        </w:rPr>
        <w:t>CREATE DATABASE rgr_store</w:t>
      </w:r>
    </w:p>
    <w:p w14:paraId="1DB82737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>WITH</w:t>
      </w:r>
    </w:p>
    <w:p w14:paraId="3CC51BDB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OWNER = postgres</w:t>
      </w:r>
    </w:p>
    <w:p w14:paraId="70CA8735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ENCODING = 'UTF8'</w:t>
      </w:r>
    </w:p>
    <w:p w14:paraId="24B1F69D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TEMPLATE = template0</w:t>
      </w:r>
    </w:p>
    <w:p w14:paraId="5A4EB056" w14:textId="77777777" w:rsidR="00D50550" w:rsidRP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LC_COLLATE = 'Russian_Russia.1251'</w:t>
      </w:r>
    </w:p>
    <w:p w14:paraId="086F33A5" w14:textId="659AA571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sz w:val="28"/>
          <w:szCs w:val="28"/>
          <w:lang w:val="ru-KZ" w:eastAsia="ru-KZ"/>
        </w:rPr>
        <w:t xml:space="preserve">  LC_CTYPE   = 'Russian_Russia.1251';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COMMENT ON DATABASE rgr_store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IS 'RGR: база данных для оформления заказов/чеков/накладных';</w:t>
      </w:r>
    </w:p>
    <w:p w14:paraId="78C9DE3A" w14:textId="52930FDB" w:rsidR="00D50550" w:rsidRDefault="00D50550" w:rsidP="00D5055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noProof/>
        </w:rPr>
        <w:drawing>
          <wp:inline distT="0" distB="0" distL="0" distR="0" wp14:anchorId="60E64798" wp14:editId="1DD013C4">
            <wp:extent cx="5486400" cy="959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339A" w14:textId="7407E295" w:rsidR="00D50550" w:rsidRPr="00D50550" w:rsidRDefault="00D50550" w:rsidP="00D50550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5 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создания</w:t>
      </w:r>
      <w:r w:rsidR="00952C6D">
        <w:rPr>
          <w:rFonts w:eastAsia="Times New Roman" w:cs="Times New Roman"/>
          <w:sz w:val="28"/>
          <w:szCs w:val="28"/>
          <w:lang w:val="ru-RU" w:eastAsia="ru-KZ"/>
        </w:rPr>
        <w:t xml:space="preserve"> бд</w:t>
      </w:r>
    </w:p>
    <w:p w14:paraId="2D1CF0AC" w14:textId="4D36C164" w:rsidR="00D50550" w:rsidRPr="00952C6D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Шаг 2. Таблицы (PK/NOT NULL внутри CREATE TABLE)</w:t>
      </w:r>
      <w:r w:rsidR="00952C6D" w:rsidRPr="00952C6D">
        <w:rPr>
          <w:rFonts w:eastAsia="Times New Roman" w:cs="Times New Roman"/>
          <w:b/>
          <w:bCs/>
          <w:sz w:val="28"/>
          <w:szCs w:val="28"/>
          <w:lang w:eastAsia="ru-KZ"/>
        </w:rPr>
        <w:t xml:space="preserve"> (</w:t>
      </w:r>
      <w:r w:rsidR="00952C6D">
        <w:rPr>
          <w:rFonts w:eastAsia="Times New Roman" w:cs="Times New Roman"/>
          <w:b/>
          <w:bCs/>
          <w:sz w:val="28"/>
          <w:szCs w:val="28"/>
          <w:lang w:val="ru-RU" w:eastAsia="ru-KZ"/>
        </w:rPr>
        <w:t>рисунок</w:t>
      </w:r>
      <w:r w:rsidR="00952C6D" w:rsidRPr="00952C6D">
        <w:rPr>
          <w:rFonts w:eastAsia="Times New Roman" w:cs="Times New Roman"/>
          <w:b/>
          <w:bCs/>
          <w:sz w:val="28"/>
          <w:szCs w:val="28"/>
          <w:lang w:eastAsia="ru-KZ"/>
        </w:rPr>
        <w:t xml:space="preserve"> 6):</w:t>
      </w:r>
    </w:p>
    <w:p w14:paraId="4A49C502" w14:textId="21489E79" w:rsidR="00D50550" w:rsidRDefault="00D50550" w:rsidP="00D50550">
      <w:pPr>
        <w:spacing w:before="100" w:beforeAutospacing="1" w:after="100" w:afterAutospacing="1" w:line="240" w:lineRule="auto"/>
        <w:ind w:hanging="142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-- выполнять уже в базе rgr_store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-- </w:t>
      </w:r>
      <w:r>
        <w:rPr>
          <w:rFonts w:eastAsia="Times New Roman" w:cs="Times New Roman"/>
          <w:sz w:val="28"/>
          <w:szCs w:val="28"/>
          <w:lang w:val="ru-RU" w:eastAsia="ru-KZ"/>
        </w:rPr>
        <w:t>При</w:t>
      </w:r>
      <w:r w:rsidRPr="00D50550">
        <w:rPr>
          <w:rFonts w:eastAsia="Times New Roman" w:cs="Times New Roman"/>
          <w:sz w:val="28"/>
          <w:szCs w:val="28"/>
          <w:lang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RU" w:eastAsia="ru-KZ"/>
        </w:rPr>
        <w:t>пересоздании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t>DROP TABLE IF EXISTS invoice_composition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invoices 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check_composition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receipts 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order_composition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orders   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product_catalog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employees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DROP TABLE IF EXISTS suppliers          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Сотрудники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public.employees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employee_id   integer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emp_name      text 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emp_position  text   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Поставщики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public.suppliers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supplier_code integer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supplier_name text   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Каталог товаров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public.product_catalog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product_code     integer      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product_name     text       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product_category text       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product_price    numeric(10,2)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Заявки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public.orders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order_number integer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order_date   date   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Состав заявки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public.order_composition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order_number 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  product_code 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product_quantity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order_composition_pk PRIMARY KEY (order_number, 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Чеки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public.receipts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receipt_number       integer  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receipt_date         timestamp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cash_register_number integer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employee_id          integer  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Состав чека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public.check_composition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receipt_number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product_code  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quantity_in_check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check_composition_pk PRIMARY KEY (receipt_number, 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Накладные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public.invoices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invoice_number integer PRIMARY KEY,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invoice_date   date   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supplier_code  integer NOT NULL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Состав накладной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CREATE TABLE public.invoice_composition (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invoice_number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product_code    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product_quantity integer NOT NULL,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CONSTRAINT invoice_composition_pk PRIMARY KEY (invoice_number, 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);</w:t>
      </w:r>
    </w:p>
    <w:p w14:paraId="79F43F53" w14:textId="3501AC36" w:rsidR="00952C6D" w:rsidRDefault="00952C6D" w:rsidP="00952C6D">
      <w:pPr>
        <w:spacing w:before="100" w:beforeAutospacing="1" w:after="100" w:afterAutospacing="1" w:line="240" w:lineRule="auto"/>
        <w:ind w:hanging="142"/>
        <w:jc w:val="center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noProof/>
        </w:rPr>
        <w:lastRenderedPageBreak/>
        <w:drawing>
          <wp:inline distT="0" distB="0" distL="0" distR="0" wp14:anchorId="62B98E55" wp14:editId="0396387C">
            <wp:extent cx="3333333" cy="46380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722E" w14:textId="602C12B3" w:rsidR="00952C6D" w:rsidRPr="00952C6D" w:rsidRDefault="00952C6D" w:rsidP="00952C6D">
      <w:pPr>
        <w:spacing w:before="100" w:beforeAutospacing="1" w:after="100" w:afterAutospacing="1" w:line="240" w:lineRule="auto"/>
        <w:ind w:hanging="142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6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Созданные таблицы</w:t>
      </w:r>
    </w:p>
    <w:p w14:paraId="0A689778" w14:textId="77777777" w:rsidR="00D50550" w:rsidRPr="00532BA2" w:rsidRDefault="00D50550" w:rsidP="00D50550">
      <w:pPr>
        <w:spacing w:before="100" w:beforeAutospacing="1" w:after="100" w:afterAutospacing="1" w:line="240" w:lineRule="auto"/>
        <w:ind w:hanging="142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0B17C55B" w14:textId="0D509C85" w:rsidR="00D50550" w:rsidRPr="00952C6D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Шаг 3. Связи и ограничения целостности (FK)</w:t>
      </w:r>
      <w:r w:rsidR="00952C6D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(рисунок 7):</w:t>
      </w:r>
    </w:p>
    <w:p w14:paraId="29FAEF8E" w14:textId="5A39845C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-- order_composition → orders / product_catalog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public.order_composition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oc_fk_order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(order_number)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public.orders (order_number)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public.order_composition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oc_fk_product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public.product_catalog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receipts → employees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public.receipts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receipts_fk_employee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(employee_id)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public.employees (employee_id)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check_composition → receipts / product_catalog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public.check_composition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cc_fk_receipt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(receipt_number)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public.receipts (receipt_number)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public.check_composition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cc_fk_product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public.product_catalog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invoices → suppliers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public.invoices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invoices_fk_supplier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(supplier_code)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public.suppliers (supplier_code)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invoice_composition → invoices / product_catalog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public.invoice_composition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ic_fk_invoice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(invoice_number)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REFERENCES public.invoices (invoice_number)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ALTER TABLE public.invoice_composition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ADD CONSTRAINT ic_fk_product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FOREIGN KEY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  REFERENCES public.product_catalog (product_code)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ON DELETE CASCADE ON UPDATE CASCADE;</w:t>
      </w:r>
    </w:p>
    <w:p w14:paraId="493CC3C9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employees</w:t>
      </w:r>
    </w:p>
    <w:p w14:paraId="3B2FDFF8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CHECK: положительный ID, не пустые ФИО/должность</w:t>
      </w:r>
    </w:p>
    <w:p w14:paraId="36B000CA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ALTER TABLE public.employees</w:t>
      </w:r>
    </w:p>
    <w:p w14:paraId="191B1B1A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employees_id_pos_chk    CHECK (employee_id &gt; 0),</w:t>
      </w:r>
    </w:p>
    <w:p w14:paraId="3FEB867E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employees_name_notblank CHECK (btrim(emp_name) &lt;&gt; ''),</w:t>
      </w:r>
    </w:p>
    <w:p w14:paraId="499365A4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employees_pos_notblank  CHECK (btrim(emp_position) &lt;&gt; '');</w:t>
      </w:r>
    </w:p>
    <w:p w14:paraId="36AF2490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781A75EF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suppliers</w:t>
      </w:r>
    </w:p>
    <w:p w14:paraId="2A2B58EC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CHECK: положительный код, имя не пустое</w:t>
      </w:r>
    </w:p>
    <w:p w14:paraId="5BFF1C64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ALTER TABLE public.suppliers</w:t>
      </w:r>
    </w:p>
    <w:p w14:paraId="64F10D2E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suppliers_code_pos_chk  CHECK (supplier_code &gt; 0),</w:t>
      </w:r>
    </w:p>
    <w:p w14:paraId="0E938A49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suppliers_name_notblank CHECK (btrim(supplier_name) &lt;&gt; '');</w:t>
      </w:r>
    </w:p>
    <w:p w14:paraId="4D2CCD90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4AD6EC3F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product_catalog</w:t>
      </w:r>
    </w:p>
    <w:p w14:paraId="32320C0C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CHECK: положительный код; имя/категория не пустые; цена &gt;= 0 (можно заменить на &gt; 0)</w:t>
      </w:r>
    </w:p>
    <w:p w14:paraId="4504F60F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ALTER TABLE public.product_catalog</w:t>
      </w:r>
    </w:p>
    <w:p w14:paraId="6A608526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  ADD CONSTRAINT products_code_pos_chk     CHECK (product_code &gt; 0),</w:t>
      </w:r>
    </w:p>
    <w:p w14:paraId="13E0EBA2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products_name_notblank    CHECK (btrim(product_name) &lt;&gt; ''),</w:t>
      </w:r>
    </w:p>
    <w:p w14:paraId="36BC5DC0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products_cat_notblank     CHECK (btrim(product_category) &lt;&gt; ''),</w:t>
      </w:r>
    </w:p>
    <w:p w14:paraId="7365558E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products_price_nonneg_chk CHECK (product_price &gt;= 0);</w:t>
      </w:r>
    </w:p>
    <w:p w14:paraId="11901B61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60771634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orders</w:t>
      </w:r>
    </w:p>
    <w:p w14:paraId="539BAB0C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CHECK: положительный номер; дата не из будущего</w:t>
      </w:r>
    </w:p>
    <w:p w14:paraId="15FDC341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ALTER TABLE public.orders</w:t>
      </w:r>
    </w:p>
    <w:p w14:paraId="43384A90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orders_num_pos_chk   CHECK (order_number &gt; 0),</w:t>
      </w:r>
    </w:p>
    <w:p w14:paraId="619147C2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orders_date_past_chk CHECK (order_date &lt;= CURRENT_DATE);</w:t>
      </w:r>
    </w:p>
    <w:p w14:paraId="1D7AC854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0A63F2BF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order_composition</w:t>
      </w:r>
    </w:p>
    <w:p w14:paraId="37642DA7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CHECK: положительное количество</w:t>
      </w:r>
    </w:p>
    <w:p w14:paraId="19383636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ALTER TABLE public.order_composition</w:t>
      </w:r>
    </w:p>
    <w:p w14:paraId="1C848797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oc_qty_pos_chk CHECK (product_quantity &gt; 0);</w:t>
      </w:r>
    </w:p>
    <w:p w14:paraId="23527AC2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2E3C2238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receipts</w:t>
      </w:r>
    </w:p>
    <w:p w14:paraId="53F98B98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-- CHECK: положительный номер чека, номер кассы, дата не из будущего</w:t>
      </w:r>
    </w:p>
    <w:p w14:paraId="276D2A7A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lastRenderedPageBreak/>
        <w:t>ALTER TABLE public.receipts</w:t>
      </w:r>
    </w:p>
    <w:p w14:paraId="22033F26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receipts_num_pos_chk      CHECK (receipt_number &gt; 0),</w:t>
      </w:r>
    </w:p>
    <w:p w14:paraId="719A4A73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receipts_date_past_chk    CHECK (receipt_date &lt;= CURRENT_TIMESTAMP),</w:t>
      </w:r>
    </w:p>
    <w:p w14:paraId="47272014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receipts_register_pos_chk CHECK (cash_register_number &gt; 0);</w:t>
      </w:r>
    </w:p>
    <w:p w14:paraId="4306744F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69A8DAC1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check_composition</w:t>
      </w:r>
    </w:p>
    <w:p w14:paraId="0DDD1913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CHECK: положительное количество</w:t>
      </w:r>
    </w:p>
    <w:p w14:paraId="7617A426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ALTER TABLE public.check_composition</w:t>
      </w:r>
    </w:p>
    <w:p w14:paraId="04013321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cc_qty_pos_chk CHECK (quantity_in_check &gt; 0);</w:t>
      </w:r>
    </w:p>
    <w:p w14:paraId="3D132D10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23B4A1DF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invoices</w:t>
      </w:r>
    </w:p>
    <w:p w14:paraId="63B2A06E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CHECK: положительный номер; дата не из будущего</w:t>
      </w:r>
    </w:p>
    <w:p w14:paraId="56C1938C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ALTER TABLE public.invoices</w:t>
      </w:r>
    </w:p>
    <w:p w14:paraId="5B4637CD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invoices_num_pos_chk   CHECK (invoice_number &gt; 0),</w:t>
      </w:r>
    </w:p>
    <w:p w14:paraId="2FD79A6D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 xml:space="preserve">  ADD CONSTRAINT invoices_date_past_chk CHECK (invoice_date &lt;= CURRENT_DATE);</w:t>
      </w:r>
    </w:p>
    <w:p w14:paraId="7D4C1119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6A38F38D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invoice_composition</w:t>
      </w:r>
    </w:p>
    <w:p w14:paraId="25E451A6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-- CHECK: положительное количество</w:t>
      </w:r>
    </w:p>
    <w:p w14:paraId="431D1696" w14:textId="77777777" w:rsidR="00F06F84" w:rsidRPr="00F06F84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t>ALTER TABLE public.invoice_composition</w:t>
      </w:r>
    </w:p>
    <w:p w14:paraId="6B979F0D" w14:textId="4DF844B2" w:rsidR="00F06F84" w:rsidRPr="00532BA2" w:rsidRDefault="00F06F84" w:rsidP="00F06F8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F06F84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  ADD CONSTRAINT ic_qty_pos_chk CHECK (product_quantity &gt; 0);</w:t>
      </w:r>
    </w:p>
    <w:p w14:paraId="1AC4D69B" w14:textId="77777777" w:rsidR="00D50550" w:rsidRPr="00532BA2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Проверка результата (вставить скриншоты вывода)</w:t>
      </w:r>
    </w:p>
    <w:p w14:paraId="0C69BEBF" w14:textId="48A5F424" w:rsidR="00D50550" w:rsidRDefault="00D50550" w:rsidP="00D5055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-- Таблицы в public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SELECT tablename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FROM pg_catalog.pg_tables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WHERE schemaname='public'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ORDER BY tablename;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-- Все внешние ключи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SELECT conname,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     conrelid::regclass  AS table_name,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 xml:space="preserve">       confrelid::regclass AS ref_table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FROM pg_constraint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WHERE contype='f'</w:t>
      </w:r>
      <w:r w:rsidRPr="00532BA2">
        <w:rPr>
          <w:rFonts w:eastAsia="Times New Roman" w:cs="Times New Roman"/>
          <w:sz w:val="28"/>
          <w:szCs w:val="28"/>
          <w:lang w:val="ru-KZ" w:eastAsia="ru-KZ"/>
        </w:rPr>
        <w:br/>
        <w:t>ORDER BY conname;</w:t>
      </w:r>
    </w:p>
    <w:p w14:paraId="2193E89D" w14:textId="48706E2E" w:rsidR="00952C6D" w:rsidRDefault="00952C6D" w:rsidP="00952C6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noProof/>
        </w:rPr>
        <w:drawing>
          <wp:inline distT="0" distB="0" distL="0" distR="0" wp14:anchorId="311916F8" wp14:editId="5C5F208B">
            <wp:extent cx="4170570" cy="3039110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777" cy="30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B3F4" w14:textId="5EFFBFCB" w:rsidR="00952C6D" w:rsidRPr="00952C6D" w:rsidRDefault="00952C6D" w:rsidP="00952C6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7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Созданные связи</w:t>
      </w:r>
    </w:p>
    <w:p w14:paraId="4FC74EF9" w14:textId="797D82CA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Схема БД (ERD)</w:t>
      </w:r>
      <w:r w:rsidR="00952C6D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(рисунок 8)</w:t>
      </w: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:</w:t>
      </w:r>
    </w:p>
    <w:p w14:paraId="2C2D7908" w14:textId="02FA7070" w:rsidR="00D50550" w:rsidRDefault="00D50550" w:rsidP="00D14868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Сформировать в pgAdmin: Tools → ERD Tool → ПКМ по rgr_store → ERD for Database</w:t>
      </w:r>
      <w:r w:rsidRPr="00D50550">
        <w:rPr>
          <w:rFonts w:eastAsia="Times New Roman" w:cs="Times New Roman"/>
          <w:sz w:val="28"/>
          <w:szCs w:val="28"/>
          <w:lang w:val="ru-KZ" w:eastAsia="ru-KZ"/>
        </w:rPr>
        <w:t>.</w:t>
      </w:r>
    </w:p>
    <w:p w14:paraId="5CB83767" w14:textId="3499E1B7" w:rsidR="00D14868" w:rsidRDefault="00D14868" w:rsidP="00D1486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D14868">
        <w:rPr>
          <w:rFonts w:eastAsia="Times New Roman" w:cs="Times New Roman"/>
          <w:noProof/>
          <w:sz w:val="28"/>
          <w:szCs w:val="28"/>
          <w:lang w:val="ru-KZ" w:eastAsia="ru-KZ"/>
        </w:rPr>
        <w:lastRenderedPageBreak/>
        <w:drawing>
          <wp:inline distT="0" distB="0" distL="0" distR="0" wp14:anchorId="5E0CBD94" wp14:editId="5BF08136">
            <wp:extent cx="5486400" cy="39795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EEF1" w14:textId="14C91DBA" w:rsidR="00D14868" w:rsidRPr="00D14868" w:rsidRDefault="00D14868" w:rsidP="00D1486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8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Схема БД</w:t>
      </w:r>
    </w:p>
    <w:p w14:paraId="6788E1D3" w14:textId="3463554F" w:rsidR="00D50550" w:rsidRPr="00D50550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D50550">
        <w:rPr>
          <w:rFonts w:eastAsia="Times New Roman" w:cs="Times New Roman"/>
          <w:b/>
          <w:bCs/>
          <w:sz w:val="28"/>
          <w:szCs w:val="28"/>
          <w:lang w:val="ru-KZ" w:eastAsia="ru-KZ"/>
        </w:rPr>
        <w:t>Заключение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094C4528" w14:textId="77777777" w:rsidR="00D50550" w:rsidRPr="00532BA2" w:rsidRDefault="00D50550" w:rsidP="00D14868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  <w:r w:rsidRPr="00532BA2">
        <w:rPr>
          <w:rFonts w:eastAsia="Times New Roman" w:cs="Times New Roman"/>
          <w:sz w:val="28"/>
          <w:szCs w:val="28"/>
          <w:lang w:val="ru-KZ" w:eastAsia="ru-KZ"/>
        </w:rPr>
        <w:t>Создана новая БД rgr_store. Реализованы таблицы и связи предметной области, заданы первичные ключи, внешние ключи с каскадными действиями, обеспечены семантическая и ссылочная целостность. Результаты подтверждены выполнимыми скриптами и проверочными выборками.</w:t>
      </w:r>
    </w:p>
    <w:p w14:paraId="5C1E81E5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634AC3AF" w14:textId="77777777" w:rsidR="00D50550" w:rsidRPr="00532BA2" w:rsidRDefault="00D50550" w:rsidP="00D5055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p w14:paraId="5CA4311E" w14:textId="77777777" w:rsidR="00D50550" w:rsidRDefault="00D50550">
      <w:pPr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br w:type="page"/>
      </w:r>
    </w:p>
    <w:p w14:paraId="4E0411E2" w14:textId="77777777" w:rsidR="00780D8B" w:rsidRDefault="00780D8B" w:rsidP="00780D8B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eastAsia="Times New Roman" w:cs="Times New Roman"/>
          <w:sz w:val="28"/>
          <w:szCs w:val="28"/>
          <w:lang w:val="ru-RU" w:eastAsia="ru-KZ"/>
        </w:rPr>
      </w:pPr>
    </w:p>
    <w:p w14:paraId="43D96BD4" w14:textId="77777777" w:rsidR="00780D8B" w:rsidRPr="00780D8B" w:rsidRDefault="00780D8B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RU" w:eastAsia="ru-KZ"/>
        </w:rPr>
      </w:pPr>
    </w:p>
    <w:p w14:paraId="1EF90D53" w14:textId="77777777" w:rsidR="00B17786" w:rsidRPr="00CD1AFC" w:rsidRDefault="00B17786" w:rsidP="00780D8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sz w:val="28"/>
          <w:szCs w:val="28"/>
          <w:lang w:val="ru-KZ" w:eastAsia="ru-KZ"/>
        </w:rPr>
      </w:pPr>
    </w:p>
    <w:sectPr w:rsidR="00B17786" w:rsidRPr="00CD1A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1D7"/>
    <w:rsid w:val="0029639D"/>
    <w:rsid w:val="002D67D2"/>
    <w:rsid w:val="00326F90"/>
    <w:rsid w:val="00447647"/>
    <w:rsid w:val="00780D8B"/>
    <w:rsid w:val="009327D0"/>
    <w:rsid w:val="00952C6D"/>
    <w:rsid w:val="00A74E81"/>
    <w:rsid w:val="00A75CF4"/>
    <w:rsid w:val="00AA1D8D"/>
    <w:rsid w:val="00B17786"/>
    <w:rsid w:val="00B47730"/>
    <w:rsid w:val="00B67DD2"/>
    <w:rsid w:val="00C602DF"/>
    <w:rsid w:val="00CB0664"/>
    <w:rsid w:val="00CD1AFC"/>
    <w:rsid w:val="00D14868"/>
    <w:rsid w:val="00D50550"/>
    <w:rsid w:val="00D67FD6"/>
    <w:rsid w:val="00EF3C57"/>
    <w:rsid w:val="00F06F84"/>
    <w:rsid w:val="00F77E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DE00B5"/>
  <w14:defaultImageDpi w14:val="300"/>
  <w15:docId w15:val="{E18BD373-749E-4F21-B39A-89F7A3F2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D67D2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13</Pages>
  <Words>1422</Words>
  <Characters>8108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Legs Frog's</cp:lastModifiedBy>
  <cp:revision>44</cp:revision>
  <dcterms:created xsi:type="dcterms:W3CDTF">2013-12-23T23:15:00Z</dcterms:created>
  <dcterms:modified xsi:type="dcterms:W3CDTF">2025-10-15T08:04:00Z</dcterms:modified>
  <cp:category/>
</cp:coreProperties>
</file>