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2008" w14:textId="77777777" w:rsidR="00AA3EA7" w:rsidRDefault="00AA3EA7" w:rsidP="00AA3EA7">
      <w:pPr>
        <w:jc w:val="center"/>
      </w:pPr>
      <w:r>
        <w:rPr>
          <w:b/>
          <w:sz w:val="28"/>
        </w:rPr>
        <w:t>UNIVERSIDAD MAYOR, REAL Y PONTIFICIA DE</w:t>
      </w:r>
      <w:r>
        <w:rPr>
          <w:b/>
          <w:sz w:val="28"/>
        </w:rPr>
        <w:br/>
        <w:t>SAN FRANCISCO XAVIER DE CHUQUISACA</w:t>
      </w:r>
      <w:r>
        <w:rPr>
          <w:b/>
          <w:sz w:val="28"/>
        </w:rPr>
        <w:br/>
      </w:r>
    </w:p>
    <w:p w14:paraId="7461A4BA" w14:textId="77777777" w:rsidR="00AA3EA7" w:rsidRDefault="00AA3EA7" w:rsidP="00AA3EA7">
      <w:pPr>
        <w:jc w:val="center"/>
      </w:pPr>
      <w:r>
        <w:rPr>
          <w:b/>
        </w:rPr>
        <w:t>Facultad de Ciencias y Tecnologías</w:t>
      </w:r>
    </w:p>
    <w:p w14:paraId="60F95AE5" w14:textId="77777777" w:rsidR="00AA3EA7" w:rsidRDefault="00AA3EA7" w:rsidP="00AA3EA7">
      <w:r>
        <w:br/>
      </w:r>
    </w:p>
    <w:p w14:paraId="5920EF9D" w14:textId="5581BD58" w:rsidR="00AA3EA7" w:rsidRPr="002E0E7F" w:rsidRDefault="00AA3EA7" w:rsidP="00AA3EA7">
      <w:pPr>
        <w:rPr>
          <w:b/>
          <w:sz w:val="32"/>
        </w:rPr>
      </w:pPr>
      <w:r>
        <w:rPr>
          <w:b/>
          <w:sz w:val="32"/>
        </w:rPr>
        <w:t xml:space="preserve">                 </w:t>
      </w:r>
      <w:r w:rsidRPr="002E0E7F">
        <w:rPr>
          <w:b/>
          <w:sz w:val="32"/>
        </w:rPr>
        <w:t xml:space="preserve">Fase </w:t>
      </w:r>
      <w:r>
        <w:rPr>
          <w:b/>
          <w:sz w:val="32"/>
        </w:rPr>
        <w:t>2</w:t>
      </w:r>
      <w:r w:rsidRPr="002E0E7F">
        <w:rPr>
          <w:b/>
          <w:sz w:val="32"/>
        </w:rPr>
        <w:t xml:space="preserve">: </w:t>
      </w:r>
      <w:r>
        <w:rPr>
          <w:b/>
          <w:sz w:val="32"/>
        </w:rPr>
        <w:t>Desarrollo de la aplicación</w:t>
      </w:r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Laboratorio</w:t>
      </w:r>
      <w:proofErr w:type="gramEnd"/>
      <w:r>
        <w:rPr>
          <w:b/>
          <w:sz w:val="32"/>
        </w:rPr>
        <w:t xml:space="preserve"> )</w:t>
      </w:r>
    </w:p>
    <w:p w14:paraId="5F952D81" w14:textId="77777777" w:rsidR="00AA3EA7" w:rsidRDefault="00AA3EA7" w:rsidP="00AA3EA7">
      <w:r>
        <w:br/>
      </w:r>
    </w:p>
    <w:p w14:paraId="78FF9509" w14:textId="77777777" w:rsidR="00AA3EA7" w:rsidRDefault="00AA3EA7" w:rsidP="00AA3EA7">
      <w:r>
        <w:rPr>
          <w:b/>
        </w:rPr>
        <w:t xml:space="preserve">Materia: </w:t>
      </w:r>
      <w:r>
        <w:t>Métodos Numéricos (MAT205)</w:t>
      </w:r>
      <w:r>
        <w:br/>
      </w:r>
      <w:r>
        <w:rPr>
          <w:b/>
        </w:rPr>
        <w:t xml:space="preserve">Universitario: </w:t>
      </w:r>
      <w:r>
        <w:t>Kevin Miranda - Ingeniería de Sistemas</w:t>
      </w:r>
      <w:r>
        <w:br/>
      </w:r>
      <w:r>
        <w:rPr>
          <w:b/>
        </w:rPr>
        <w:t xml:space="preserve">Docente: </w:t>
      </w:r>
      <w:r>
        <w:t xml:space="preserve">Bellido Santa </w:t>
      </w:r>
      <w:proofErr w:type="spellStart"/>
      <w:r>
        <w:t>Maria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Boris</w:t>
      </w:r>
      <w:r>
        <w:br/>
      </w:r>
      <w:r>
        <w:rPr>
          <w:b/>
        </w:rPr>
        <w:t xml:space="preserve">Gestión: </w:t>
      </w:r>
      <w:r>
        <w:t>2026</w:t>
      </w:r>
    </w:p>
    <w:p w14:paraId="00057F0C" w14:textId="77777777" w:rsidR="00AA3EA7" w:rsidRDefault="00AA3EA7" w:rsidP="00AA3EA7">
      <w:r>
        <w:br/>
      </w:r>
    </w:p>
    <w:p w14:paraId="6DE79DBD" w14:textId="77777777" w:rsidR="00AA3EA7" w:rsidRDefault="00AA3EA7" w:rsidP="00AA3EA7">
      <w:pPr>
        <w:jc w:val="center"/>
      </w:pPr>
      <w:r>
        <w:rPr>
          <w:b/>
        </w:rPr>
        <w:t>Sucre - Bolivia</w:t>
      </w:r>
      <w:r>
        <w:rPr>
          <w:b/>
        </w:rPr>
        <w:br/>
        <w:t>2026</w:t>
      </w:r>
    </w:p>
    <w:p w14:paraId="218E2DE6" w14:textId="77777777" w:rsidR="00AA3EA7" w:rsidRDefault="00AA3EA7" w:rsidP="00AA3EA7">
      <w:pPr>
        <w:rPr>
          <w:b/>
          <w:bCs/>
        </w:rPr>
      </w:pPr>
    </w:p>
    <w:p w14:paraId="045162A5" w14:textId="77777777" w:rsidR="00AA3EA7" w:rsidRDefault="00AA3EA7" w:rsidP="00AA3EA7">
      <w:pPr>
        <w:rPr>
          <w:b/>
          <w:bCs/>
        </w:rPr>
      </w:pPr>
    </w:p>
    <w:p w14:paraId="1B82984C" w14:textId="77777777" w:rsidR="00AA3EA7" w:rsidRDefault="00AA3EA7" w:rsidP="00AA3EA7">
      <w:pPr>
        <w:rPr>
          <w:b/>
          <w:bCs/>
        </w:rPr>
      </w:pPr>
    </w:p>
    <w:p w14:paraId="753A8B49" w14:textId="77777777" w:rsidR="00AA3EA7" w:rsidRDefault="00AA3EA7" w:rsidP="00AA3EA7">
      <w:pPr>
        <w:rPr>
          <w:b/>
          <w:bCs/>
        </w:rPr>
      </w:pPr>
    </w:p>
    <w:p w14:paraId="78C06192" w14:textId="77777777" w:rsidR="00AA3EA7" w:rsidRDefault="00AA3EA7" w:rsidP="00AA3EA7">
      <w:pPr>
        <w:rPr>
          <w:b/>
          <w:bCs/>
        </w:rPr>
      </w:pPr>
    </w:p>
    <w:p w14:paraId="5AD69693" w14:textId="77777777" w:rsidR="00AA3EA7" w:rsidRDefault="00AA3EA7" w:rsidP="00AA3EA7">
      <w:pPr>
        <w:rPr>
          <w:b/>
          <w:bCs/>
        </w:rPr>
      </w:pPr>
    </w:p>
    <w:p w14:paraId="50B1990B" w14:textId="77777777" w:rsidR="00AA3EA7" w:rsidRDefault="00AA3EA7" w:rsidP="00AA3EA7">
      <w:pPr>
        <w:rPr>
          <w:b/>
          <w:bCs/>
        </w:rPr>
      </w:pPr>
    </w:p>
    <w:p w14:paraId="386BD380" w14:textId="77777777" w:rsidR="00AA3EA7" w:rsidRDefault="00AA3EA7" w:rsidP="00AA3EA7">
      <w:pPr>
        <w:rPr>
          <w:b/>
          <w:bCs/>
        </w:rPr>
      </w:pPr>
    </w:p>
    <w:p w14:paraId="0149A6B8" w14:textId="77777777" w:rsidR="00AA3EA7" w:rsidRDefault="00AA3EA7" w:rsidP="00AA3EA7">
      <w:pPr>
        <w:rPr>
          <w:b/>
          <w:bCs/>
        </w:rPr>
      </w:pPr>
    </w:p>
    <w:p w14:paraId="5F1690F2" w14:textId="77777777" w:rsidR="00AA3EA7" w:rsidRDefault="00AA3EA7" w:rsidP="00AA3EA7">
      <w:pPr>
        <w:rPr>
          <w:b/>
          <w:bCs/>
        </w:rPr>
      </w:pPr>
    </w:p>
    <w:p w14:paraId="0B138BB9" w14:textId="77777777" w:rsidR="00AA3EA7" w:rsidRDefault="00AA3EA7" w:rsidP="00AA3EA7">
      <w:pPr>
        <w:rPr>
          <w:b/>
          <w:bCs/>
        </w:rPr>
      </w:pPr>
    </w:p>
    <w:p w14:paraId="4F175BC3" w14:textId="77777777" w:rsidR="00AA3EA7" w:rsidRDefault="00AA3EA7" w:rsidP="00AA3EA7">
      <w:pPr>
        <w:rPr>
          <w:b/>
          <w:bCs/>
        </w:rPr>
      </w:pPr>
    </w:p>
    <w:p w14:paraId="42F5577D" w14:textId="77777777" w:rsidR="00AA3EA7" w:rsidRDefault="00AA3EA7" w:rsidP="00AA3EA7">
      <w:pPr>
        <w:rPr>
          <w:b/>
          <w:bCs/>
        </w:rPr>
      </w:pPr>
    </w:p>
    <w:p w14:paraId="5EFCC161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lastRenderedPageBreak/>
        <w:t>Método Seleccionado</w:t>
      </w:r>
    </w:p>
    <w:p w14:paraId="21937EBB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Regresión Logística</w:t>
      </w:r>
    </w:p>
    <w:p w14:paraId="32719344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Justificación de la elección</w:t>
      </w:r>
    </w:p>
    <w:p w14:paraId="4A2B6E8B" w14:textId="77777777" w:rsidR="00AA3EA7" w:rsidRPr="00AA3EA7" w:rsidRDefault="00AA3EA7" w:rsidP="00AA3EA7">
      <w:r w:rsidRPr="00AA3EA7">
        <w:t xml:space="preserve">La Regresión Logística es uno de los algoritmos de clasificación más utilizados en Ciencia de Datos y Machine </w:t>
      </w:r>
      <w:proofErr w:type="spellStart"/>
      <w:r w:rsidRPr="00AA3EA7">
        <w:t>Learning</w:t>
      </w:r>
      <w:proofErr w:type="spellEnd"/>
      <w:r w:rsidRPr="00AA3EA7">
        <w:t xml:space="preserve"> debido a su simplicidad, interpretabilidad y eficiencia computacional.</w:t>
      </w:r>
    </w:p>
    <w:p w14:paraId="7F3CB856" w14:textId="77777777" w:rsidR="00AA3EA7" w:rsidRPr="00AA3EA7" w:rsidRDefault="00AA3EA7" w:rsidP="00AA3EA7">
      <w:r w:rsidRPr="00AA3EA7">
        <w:t>Permite predecir la probabilidad de ocurrencia de un evento binario utilizando variables numéricas continuas.</w:t>
      </w:r>
    </w:p>
    <w:p w14:paraId="5778C662" w14:textId="77777777" w:rsidR="00AA3EA7" w:rsidRPr="00AA3EA7" w:rsidRDefault="00AA3EA7" w:rsidP="00AA3EA7">
      <w:r w:rsidRPr="00AA3EA7">
        <w:t>En Ingeniería de Sistemas se emplea ampliamente en:</w:t>
      </w:r>
    </w:p>
    <w:p w14:paraId="4F5F8347" w14:textId="77777777" w:rsidR="00AA3EA7" w:rsidRPr="00AA3EA7" w:rsidRDefault="00AA3EA7" w:rsidP="00AA3EA7">
      <w:pPr>
        <w:numPr>
          <w:ilvl w:val="0"/>
          <w:numId w:val="4"/>
        </w:numPr>
      </w:pPr>
      <w:r w:rsidRPr="00AA3EA7">
        <w:t xml:space="preserve">Detección de fraude. </w:t>
      </w:r>
    </w:p>
    <w:p w14:paraId="1E3C274B" w14:textId="77777777" w:rsidR="00AA3EA7" w:rsidRPr="00AA3EA7" w:rsidRDefault="00AA3EA7" w:rsidP="00AA3EA7">
      <w:pPr>
        <w:numPr>
          <w:ilvl w:val="0"/>
          <w:numId w:val="4"/>
        </w:numPr>
      </w:pPr>
      <w:r w:rsidRPr="00AA3EA7">
        <w:t xml:space="preserve">Predicción de abandono de usuarios. </w:t>
      </w:r>
    </w:p>
    <w:p w14:paraId="04BC1C53" w14:textId="77777777" w:rsidR="00AA3EA7" w:rsidRPr="00AA3EA7" w:rsidRDefault="00AA3EA7" w:rsidP="00AA3EA7">
      <w:pPr>
        <w:numPr>
          <w:ilvl w:val="0"/>
          <w:numId w:val="4"/>
        </w:numPr>
      </w:pPr>
      <w:r w:rsidRPr="00AA3EA7">
        <w:t xml:space="preserve">Clasificación de incidencias. </w:t>
      </w:r>
    </w:p>
    <w:p w14:paraId="3F9758D8" w14:textId="77777777" w:rsidR="00AA3EA7" w:rsidRPr="00AA3EA7" w:rsidRDefault="00AA3EA7" w:rsidP="00AA3EA7">
      <w:pPr>
        <w:numPr>
          <w:ilvl w:val="0"/>
          <w:numId w:val="4"/>
        </w:numPr>
      </w:pPr>
      <w:r w:rsidRPr="00AA3EA7">
        <w:t xml:space="preserve">Diagnóstico de fallos en sistemas. </w:t>
      </w:r>
    </w:p>
    <w:p w14:paraId="2C383541" w14:textId="77777777" w:rsidR="00AA3EA7" w:rsidRPr="00AA3EA7" w:rsidRDefault="00AA3EA7" w:rsidP="00AA3EA7">
      <w:pPr>
        <w:numPr>
          <w:ilvl w:val="0"/>
          <w:numId w:val="4"/>
        </w:numPr>
      </w:pPr>
      <w:r w:rsidRPr="00AA3EA7">
        <w:t xml:space="preserve">Predicción de abandono estudiantil. </w:t>
      </w:r>
    </w:p>
    <w:p w14:paraId="035FCFD7" w14:textId="77777777" w:rsidR="00AA3EA7" w:rsidRPr="00AA3EA7" w:rsidRDefault="00AA3EA7" w:rsidP="00AA3EA7">
      <w:r w:rsidRPr="00AA3EA7">
        <w:t>Por estas razones se selecciona este método para el presente trabajo.</w:t>
      </w:r>
    </w:p>
    <w:p w14:paraId="0DB51AB0" w14:textId="77777777" w:rsidR="00AA3EA7" w:rsidRPr="00AA3EA7" w:rsidRDefault="00AA3EA7" w:rsidP="00AA3EA7">
      <w:r w:rsidRPr="00AA3EA7">
        <w:pict w14:anchorId="5E59543A">
          <v:rect id="_x0000_i1151" style="width:0;height:1.5pt" o:hralign="center" o:hrstd="t" o:hr="t" fillcolor="#a0a0a0" stroked="f"/>
        </w:pict>
      </w:r>
    </w:p>
    <w:p w14:paraId="77CD9286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1. Planteamiento del Problema</w:t>
      </w:r>
    </w:p>
    <w:p w14:paraId="247B0E8D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Caso de Uso</w:t>
      </w:r>
    </w:p>
    <w:p w14:paraId="1FE9F20B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Predicción de abandono estudiantil universitario</w:t>
      </w:r>
    </w:p>
    <w:p w14:paraId="6CF75A06" w14:textId="77777777" w:rsidR="00AA3EA7" w:rsidRPr="00AA3EA7" w:rsidRDefault="00AA3EA7" w:rsidP="00AA3EA7">
      <w:r w:rsidRPr="00AA3EA7">
        <w:t>Las universidades enfrentan constantemente problemas relacionados con la deserción estudiantil.</w:t>
      </w:r>
    </w:p>
    <w:p w14:paraId="684583B3" w14:textId="77777777" w:rsidR="00AA3EA7" w:rsidRPr="00AA3EA7" w:rsidRDefault="00AA3EA7" w:rsidP="00AA3EA7">
      <w:r w:rsidRPr="00AA3EA7">
        <w:t>Identificar tempranamente a los estudiantes con riesgo de abandonar sus estudios permite implementar estrategias de apoyo académico y psicológico.</w:t>
      </w:r>
    </w:p>
    <w:p w14:paraId="4DDA5D0B" w14:textId="77777777" w:rsidR="00AA3EA7" w:rsidRPr="00AA3EA7" w:rsidRDefault="00AA3EA7" w:rsidP="00AA3EA7">
      <w:r w:rsidRPr="00AA3EA7">
        <w:t>Se propone desarrollar un modelo predictivo capaz de determinar si un estudiante tiene riesgo de abandonar la carrera utilizando información académica y de desempeño.</w:t>
      </w:r>
    </w:p>
    <w:p w14:paraId="4D3041DE" w14:textId="77777777" w:rsidR="00AA3EA7" w:rsidRPr="00AA3EA7" w:rsidRDefault="00AA3EA7" w:rsidP="00AA3EA7">
      <w:r w:rsidRPr="00AA3EA7">
        <w:pict w14:anchorId="240110A2">
          <v:rect id="_x0000_i1152" style="width:0;height:1.5pt" o:hralign="center" o:hrstd="t" o:hr="t" fillcolor="#a0a0a0" stroked="f"/>
        </w:pict>
      </w:r>
    </w:p>
    <w:p w14:paraId="4F5BB771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Variables Predictoras</w:t>
      </w:r>
    </w:p>
    <w:p w14:paraId="0C994312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Promedio Académico</w:t>
      </w:r>
    </w:p>
    <w:p w14:paraId="6EAEB4EC" w14:textId="77777777" w:rsidR="00AA3EA7" w:rsidRPr="00AA3EA7" w:rsidRDefault="00AA3EA7" w:rsidP="00AA3EA7">
      <w:r w:rsidRPr="00AA3EA7">
        <w:t>Valor numérico entre 0 y 100.</w:t>
      </w:r>
    </w:p>
    <w:p w14:paraId="3F5FA218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lastRenderedPageBreak/>
        <w:t>Asistencia</w:t>
      </w:r>
    </w:p>
    <w:p w14:paraId="52DA3CF9" w14:textId="77777777" w:rsidR="00AA3EA7" w:rsidRPr="00AA3EA7" w:rsidRDefault="00AA3EA7" w:rsidP="00AA3EA7">
      <w:r w:rsidRPr="00AA3EA7">
        <w:t>Porcentaje de asistencia entre 0 y 100.</w:t>
      </w:r>
    </w:p>
    <w:p w14:paraId="1961F686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Horas de Estudio Semanales</w:t>
      </w:r>
    </w:p>
    <w:p w14:paraId="5E3B32E4" w14:textId="77777777" w:rsidR="00AA3EA7" w:rsidRPr="00AA3EA7" w:rsidRDefault="00AA3EA7" w:rsidP="00AA3EA7">
      <w:r w:rsidRPr="00AA3EA7">
        <w:t>Cantidad de horas dedicadas al estudio.</w:t>
      </w:r>
    </w:p>
    <w:p w14:paraId="201C4838" w14:textId="77777777" w:rsidR="00AA3EA7" w:rsidRPr="00AA3EA7" w:rsidRDefault="00AA3EA7" w:rsidP="00AA3EA7">
      <w:r w:rsidRPr="00AA3EA7">
        <w:pict w14:anchorId="57E7EF57">
          <v:rect id="_x0000_i1153" style="width:0;height:1.5pt" o:hralign="center" o:hrstd="t" o:hr="t" fillcolor="#a0a0a0" stroked="f"/>
        </w:pict>
      </w:r>
    </w:p>
    <w:p w14:paraId="780B5BB1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Variable Objetivo</w:t>
      </w:r>
    </w:p>
    <w:p w14:paraId="66C97CDA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Abandona</w:t>
      </w:r>
    </w:p>
    <w:p w14:paraId="5AC7923B" w14:textId="77777777" w:rsidR="00AA3EA7" w:rsidRPr="00AA3EA7" w:rsidRDefault="00AA3EA7" w:rsidP="00AA3EA7">
      <w:r w:rsidRPr="00AA3EA7">
        <w:t>Valores posibles:</w:t>
      </w:r>
    </w:p>
    <w:p w14:paraId="3541D5E0" w14:textId="77777777" w:rsidR="00AA3EA7" w:rsidRPr="00AA3EA7" w:rsidRDefault="00AA3EA7" w:rsidP="00AA3EA7">
      <w:pPr>
        <w:numPr>
          <w:ilvl w:val="0"/>
          <w:numId w:val="5"/>
        </w:numPr>
      </w:pPr>
      <w:r w:rsidRPr="00AA3EA7">
        <w:t xml:space="preserve">Sí (1) </w:t>
      </w:r>
    </w:p>
    <w:p w14:paraId="39B6B031" w14:textId="77777777" w:rsidR="00AA3EA7" w:rsidRPr="00AA3EA7" w:rsidRDefault="00AA3EA7" w:rsidP="00AA3EA7">
      <w:pPr>
        <w:numPr>
          <w:ilvl w:val="0"/>
          <w:numId w:val="5"/>
        </w:numPr>
      </w:pPr>
      <w:r w:rsidRPr="00AA3EA7">
        <w:t xml:space="preserve">No (0) </w:t>
      </w:r>
    </w:p>
    <w:p w14:paraId="30921C05" w14:textId="77777777" w:rsidR="00AA3EA7" w:rsidRPr="00AA3EA7" w:rsidRDefault="00AA3EA7" w:rsidP="00AA3EA7">
      <w:r w:rsidRPr="00AA3EA7">
        <w:pict w14:anchorId="77D5CA4C">
          <v:rect id="_x0000_i1154" style="width:0;height:1.5pt" o:hralign="center" o:hrstd="t" o:hr="t" fillcolor="#a0a0a0" stroked="f"/>
        </w:pict>
      </w:r>
    </w:p>
    <w:p w14:paraId="7049CBF2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Formulación del Problema</w:t>
      </w:r>
    </w:p>
    <w:p w14:paraId="5A2204D7" w14:textId="77777777" w:rsidR="00AA3EA7" w:rsidRPr="00AA3EA7" w:rsidRDefault="00AA3EA7" w:rsidP="00AA3EA7">
      <w:r w:rsidRPr="00AA3EA7">
        <w:t>Dado un estudiante con:</w:t>
      </w:r>
    </w:p>
    <w:p w14:paraId="662084BE" w14:textId="77777777" w:rsidR="00AA3EA7" w:rsidRPr="00AA3EA7" w:rsidRDefault="00AA3EA7" w:rsidP="00AA3EA7">
      <w:pPr>
        <w:numPr>
          <w:ilvl w:val="0"/>
          <w:numId w:val="6"/>
        </w:numPr>
      </w:pPr>
      <w:r w:rsidRPr="00AA3EA7">
        <w:t xml:space="preserve">Promedio = 55 </w:t>
      </w:r>
    </w:p>
    <w:p w14:paraId="089168A9" w14:textId="77777777" w:rsidR="00AA3EA7" w:rsidRPr="00AA3EA7" w:rsidRDefault="00AA3EA7" w:rsidP="00AA3EA7">
      <w:pPr>
        <w:numPr>
          <w:ilvl w:val="0"/>
          <w:numId w:val="6"/>
        </w:numPr>
      </w:pPr>
      <w:r w:rsidRPr="00AA3EA7">
        <w:t xml:space="preserve">Asistencia = 40% </w:t>
      </w:r>
    </w:p>
    <w:p w14:paraId="4D68C3A1" w14:textId="77777777" w:rsidR="00AA3EA7" w:rsidRPr="00AA3EA7" w:rsidRDefault="00AA3EA7" w:rsidP="00AA3EA7">
      <w:pPr>
        <w:numPr>
          <w:ilvl w:val="0"/>
          <w:numId w:val="6"/>
        </w:numPr>
      </w:pPr>
      <w:r w:rsidRPr="00AA3EA7">
        <w:t xml:space="preserve">Horas de estudio = 3 </w:t>
      </w:r>
    </w:p>
    <w:p w14:paraId="4725E615" w14:textId="77777777" w:rsidR="00AA3EA7" w:rsidRPr="00AA3EA7" w:rsidRDefault="00AA3EA7" w:rsidP="00AA3EA7">
      <w:r w:rsidRPr="00AA3EA7">
        <w:t>Determinar la probabilidad de que abandone sus estudios.</w:t>
      </w:r>
    </w:p>
    <w:p w14:paraId="13F8915E" w14:textId="77777777" w:rsidR="00AA3EA7" w:rsidRPr="00AA3EA7" w:rsidRDefault="00AA3EA7" w:rsidP="00AA3EA7">
      <w:r w:rsidRPr="00AA3EA7">
        <w:pict w14:anchorId="5FBEC2D0">
          <v:rect id="_x0000_i1155" style="width:0;height:1.5pt" o:hralign="center" o:hrstd="t" o:hr="t" fillcolor="#a0a0a0" stroked="f"/>
        </w:pict>
      </w:r>
    </w:p>
    <w:p w14:paraId="41ED7F8A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2. Sustento Matemático</w:t>
      </w:r>
    </w:p>
    <w:p w14:paraId="4F42BA68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Clasificación Binaria</w:t>
      </w:r>
    </w:p>
    <w:p w14:paraId="4DF6097D" w14:textId="77777777" w:rsidR="00AA3EA7" w:rsidRPr="00AA3EA7" w:rsidRDefault="00AA3EA7" w:rsidP="00AA3EA7">
      <w:r w:rsidRPr="00AA3EA7">
        <w:t>La regresión logística pertenece a la categoría de algoritmos de clasificación supervisada.</w:t>
      </w:r>
    </w:p>
    <w:p w14:paraId="72D6D4DA" w14:textId="77777777" w:rsidR="00AA3EA7" w:rsidRPr="00AA3EA7" w:rsidRDefault="00AA3EA7" w:rsidP="00AA3EA7">
      <w:r w:rsidRPr="00AA3EA7">
        <w:t>Su objetivo es estimar una probabilidad:</w:t>
      </w:r>
    </w:p>
    <w:p w14:paraId="77A21078" w14:textId="32EED8B3" w:rsidR="00275D28" w:rsidRDefault="00275D28" w:rsidP="00AA3EA7">
      <w:r>
        <w:t xml:space="preserve">                                                                       </w:t>
      </w:r>
      <w:r w:rsidRPr="00275D28">
        <w:t>P(Y=1</w:t>
      </w:r>
      <w:r w:rsidRPr="00275D28">
        <w:rPr>
          <w:rFonts w:ascii="Cambria Math" w:hAnsi="Cambria Math" w:cs="Cambria Math"/>
        </w:rPr>
        <w:t>∣</w:t>
      </w:r>
      <w:r w:rsidRPr="00275D28">
        <w:t>X)</w:t>
      </w:r>
    </w:p>
    <w:p w14:paraId="31996126" w14:textId="7F04D666" w:rsidR="00AA3EA7" w:rsidRPr="00AA3EA7" w:rsidRDefault="00AA3EA7" w:rsidP="00AA3EA7">
      <w:r w:rsidRPr="00AA3EA7">
        <w:t>donde:</w:t>
      </w:r>
    </w:p>
    <w:p w14:paraId="6430AFFE" w14:textId="77777777" w:rsidR="00AA3EA7" w:rsidRPr="00AA3EA7" w:rsidRDefault="00AA3EA7" w:rsidP="00AA3EA7">
      <w:pPr>
        <w:numPr>
          <w:ilvl w:val="0"/>
          <w:numId w:val="7"/>
        </w:numPr>
      </w:pPr>
      <w:r w:rsidRPr="00AA3EA7">
        <w:t xml:space="preserve">Y = variable objetivo </w:t>
      </w:r>
    </w:p>
    <w:p w14:paraId="3ADC7E29" w14:textId="77777777" w:rsidR="00AA3EA7" w:rsidRPr="00AA3EA7" w:rsidRDefault="00AA3EA7" w:rsidP="00AA3EA7">
      <w:pPr>
        <w:numPr>
          <w:ilvl w:val="0"/>
          <w:numId w:val="7"/>
        </w:numPr>
      </w:pPr>
      <w:r w:rsidRPr="00AA3EA7">
        <w:t xml:space="preserve">X = conjunto de variables predictoras </w:t>
      </w:r>
    </w:p>
    <w:p w14:paraId="37E0D166" w14:textId="77777777" w:rsidR="00AA3EA7" w:rsidRPr="00AA3EA7" w:rsidRDefault="00AA3EA7" w:rsidP="00AA3EA7">
      <w:r w:rsidRPr="00AA3EA7">
        <w:pict w14:anchorId="3444937C">
          <v:rect id="_x0000_i1156" style="width:0;height:1.5pt" o:hralign="center" o:hrstd="t" o:hr="t" fillcolor="#a0a0a0" stroked="f"/>
        </w:pict>
      </w:r>
    </w:p>
    <w:p w14:paraId="46CDFC1D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lastRenderedPageBreak/>
        <w:t>Modelo Lineal</w:t>
      </w:r>
    </w:p>
    <w:p w14:paraId="674DB801" w14:textId="25C8A3E0" w:rsidR="00AA3EA7" w:rsidRPr="00AA3EA7" w:rsidRDefault="00AA3EA7" w:rsidP="00AA3EA7">
      <w:r w:rsidRPr="00AA3EA7">
        <w:t>Primero se calcula una combinación lineal:</w:t>
      </w:r>
    </w:p>
    <w:p w14:paraId="5A347E2D" w14:textId="1D4391CF" w:rsidR="00275D28" w:rsidRDefault="00275D28" w:rsidP="00AA3EA7">
      <w:r w:rsidRPr="00275D28">
        <w:drawing>
          <wp:anchor distT="0" distB="0" distL="114300" distR="114300" simplePos="0" relativeHeight="251658240" behindDoc="1" locked="0" layoutInCell="1" allowOverlap="1" wp14:anchorId="332DB3CB" wp14:editId="4D12A730">
            <wp:simplePos x="0" y="0"/>
            <wp:positionH relativeFrom="margin">
              <wp:align>center</wp:align>
            </wp:positionH>
            <wp:positionV relativeFrom="paragraph">
              <wp:posOffset>96520</wp:posOffset>
            </wp:positionV>
            <wp:extent cx="2689327" cy="327660"/>
            <wp:effectExtent l="0" t="0" r="0" b="0"/>
            <wp:wrapTight wrapText="bothSides">
              <wp:wrapPolygon edited="0">
                <wp:start x="0" y="0"/>
                <wp:lineTo x="0" y="20093"/>
                <wp:lineTo x="21421" y="20093"/>
                <wp:lineTo x="2142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327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4990F" w14:textId="77777777" w:rsidR="00275D28" w:rsidRDefault="00275D28" w:rsidP="00AA3EA7"/>
    <w:p w14:paraId="23AABD8B" w14:textId="5C84754B" w:rsidR="00AA3EA7" w:rsidRPr="00AA3EA7" w:rsidRDefault="00AA3EA7" w:rsidP="00AA3EA7">
      <w:r w:rsidRPr="00AA3EA7">
        <w:t>Donde:</w:t>
      </w:r>
    </w:p>
    <w:p w14:paraId="6836523D" w14:textId="274D345A" w:rsidR="00AA3EA7" w:rsidRPr="00AA3EA7" w:rsidRDefault="00275D28" w:rsidP="00AA3EA7">
      <w:pPr>
        <w:numPr>
          <w:ilvl w:val="0"/>
          <w:numId w:val="8"/>
        </w:numPr>
      </w:pPr>
      <w:r w:rsidRPr="00275D28">
        <w:t>β</w:t>
      </w:r>
      <w:r>
        <w:t>0</w:t>
      </w:r>
      <w:r w:rsidR="00AA3EA7" w:rsidRPr="00AA3EA7">
        <w:rPr>
          <w:rFonts w:ascii="Arial" w:hAnsi="Arial" w:cs="Arial"/>
        </w:rPr>
        <w:t>​</w:t>
      </w:r>
      <w:r w:rsidR="00AA3EA7" w:rsidRPr="00AA3EA7">
        <w:t xml:space="preserve"> = intercepto </w:t>
      </w:r>
    </w:p>
    <w:p w14:paraId="06FDD8B6" w14:textId="0E4B9B94" w:rsidR="00AA3EA7" w:rsidRPr="00AA3EA7" w:rsidRDefault="00AA3EA7" w:rsidP="00AA3EA7">
      <w:pPr>
        <w:numPr>
          <w:ilvl w:val="0"/>
          <w:numId w:val="8"/>
        </w:numPr>
      </w:pPr>
      <w:r w:rsidRPr="00AA3EA7">
        <w:t>β1</w:t>
      </w:r>
      <w:r w:rsidRPr="00AA3EA7">
        <w:rPr>
          <w:rFonts w:ascii="Arial" w:hAnsi="Arial" w:cs="Arial"/>
        </w:rPr>
        <w:t>​</w:t>
      </w:r>
      <w:r w:rsidRPr="00AA3EA7">
        <w:t xml:space="preserve"> = coeficiente del promedio </w:t>
      </w:r>
    </w:p>
    <w:p w14:paraId="536F7CD5" w14:textId="5C237583" w:rsidR="00AA3EA7" w:rsidRPr="00AA3EA7" w:rsidRDefault="00AA3EA7" w:rsidP="00AA3EA7">
      <w:pPr>
        <w:numPr>
          <w:ilvl w:val="0"/>
          <w:numId w:val="8"/>
        </w:numPr>
      </w:pPr>
      <w:r w:rsidRPr="00AA3EA7">
        <w:t>β2</w:t>
      </w:r>
      <w:r w:rsidRPr="00AA3EA7">
        <w:rPr>
          <w:rFonts w:ascii="Arial" w:hAnsi="Arial" w:cs="Arial"/>
        </w:rPr>
        <w:t>​</w:t>
      </w:r>
      <w:r w:rsidRPr="00AA3EA7">
        <w:t xml:space="preserve"> = coeficiente de asistencia </w:t>
      </w:r>
    </w:p>
    <w:p w14:paraId="7714D27D" w14:textId="2A0AE98A" w:rsidR="00AA3EA7" w:rsidRPr="00AA3EA7" w:rsidRDefault="00AA3EA7" w:rsidP="00AA3EA7">
      <w:pPr>
        <w:numPr>
          <w:ilvl w:val="0"/>
          <w:numId w:val="8"/>
        </w:numPr>
      </w:pPr>
      <w:r w:rsidRPr="00AA3EA7">
        <w:t>β3</w:t>
      </w:r>
      <w:r w:rsidRPr="00AA3EA7">
        <w:rPr>
          <w:rFonts w:ascii="Arial" w:hAnsi="Arial" w:cs="Arial"/>
        </w:rPr>
        <w:t>​</w:t>
      </w:r>
      <w:r w:rsidRPr="00AA3EA7">
        <w:t xml:space="preserve"> = coeficiente de horas de estudio </w:t>
      </w:r>
    </w:p>
    <w:p w14:paraId="74DC00D0" w14:textId="77777777" w:rsidR="00AA3EA7" w:rsidRPr="00AA3EA7" w:rsidRDefault="00AA3EA7" w:rsidP="00AA3EA7">
      <w:r w:rsidRPr="00AA3EA7">
        <w:pict w14:anchorId="45DAC16E">
          <v:rect id="_x0000_i1157" style="width:0;height:1.5pt" o:hralign="center" o:hrstd="t" o:hr="t" fillcolor="#a0a0a0" stroked="f"/>
        </w:pict>
      </w:r>
    </w:p>
    <w:p w14:paraId="3718320F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Función Sigmoide</w:t>
      </w:r>
    </w:p>
    <w:p w14:paraId="36454516" w14:textId="1EF6AD84" w:rsidR="00AA3EA7" w:rsidRPr="00AA3EA7" w:rsidRDefault="00AA3EA7" w:rsidP="00AA3EA7">
      <w:r w:rsidRPr="00AA3EA7">
        <w:t>La salida lineal se transforma mediante una función logística:</w:t>
      </w:r>
    </w:p>
    <w:p w14:paraId="34B671F8" w14:textId="786B674F" w:rsidR="00275D28" w:rsidRDefault="00275D28" w:rsidP="00AA3EA7">
      <w:r w:rsidRPr="00275D28">
        <w:drawing>
          <wp:anchor distT="0" distB="0" distL="114300" distR="114300" simplePos="0" relativeHeight="251659264" behindDoc="1" locked="0" layoutInCell="1" allowOverlap="1" wp14:anchorId="006C29D0" wp14:editId="46454602">
            <wp:simplePos x="0" y="0"/>
            <wp:positionH relativeFrom="margin">
              <wp:align>center</wp:align>
            </wp:positionH>
            <wp:positionV relativeFrom="paragraph">
              <wp:posOffset>73025</wp:posOffset>
            </wp:positionV>
            <wp:extent cx="1547495" cy="381000"/>
            <wp:effectExtent l="0" t="0" r="0" b="0"/>
            <wp:wrapTight wrapText="bothSides">
              <wp:wrapPolygon edited="0">
                <wp:start x="0" y="0"/>
                <wp:lineTo x="0" y="20520"/>
                <wp:lineTo x="21272" y="20520"/>
                <wp:lineTo x="2127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749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0EDD7" w14:textId="07F309F9" w:rsidR="00275D28" w:rsidRDefault="00275D28" w:rsidP="00AA3EA7"/>
    <w:p w14:paraId="11B3F15B" w14:textId="131D9DBE" w:rsidR="00AA3EA7" w:rsidRPr="00AA3EA7" w:rsidRDefault="00AA3EA7" w:rsidP="00AA3EA7">
      <w:r w:rsidRPr="00AA3EA7">
        <w:t>Esta función convierte cualquier valor real en una probabilidad comprendida entre 0 y 1.</w:t>
      </w:r>
    </w:p>
    <w:p w14:paraId="3F3EE0EA" w14:textId="77777777" w:rsidR="00AA3EA7" w:rsidRPr="00AA3EA7" w:rsidRDefault="00AA3EA7" w:rsidP="00AA3EA7">
      <w:r w:rsidRPr="00AA3EA7">
        <w:pict w14:anchorId="743B7A71">
          <v:rect id="_x0000_i1158" style="width:0;height:1.5pt" o:hralign="center" o:hrstd="t" o:hr="t" fillcolor="#a0a0a0" stroked="f"/>
        </w:pict>
      </w:r>
    </w:p>
    <w:p w14:paraId="6A4734F7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Interpretación</w:t>
      </w:r>
    </w:p>
    <w:p w14:paraId="48C7DE44" w14:textId="77777777" w:rsidR="00AA3EA7" w:rsidRPr="00AA3EA7" w:rsidRDefault="00AA3EA7" w:rsidP="00AA3EA7">
      <w:r w:rsidRPr="00AA3EA7">
        <w:t>Si:</w:t>
      </w:r>
    </w:p>
    <w:p w14:paraId="3FB7E7C7" w14:textId="5B9FD5A3" w:rsidR="00275D28" w:rsidRDefault="00275D28" w:rsidP="00AA3EA7">
      <w:r w:rsidRPr="00275D28">
        <w:t>P(Y=</w:t>
      </w:r>
      <w:proofErr w:type="gramStart"/>
      <w:r w:rsidRPr="00275D28">
        <w:t>1)=</w:t>
      </w:r>
      <w:proofErr w:type="gramEnd"/>
      <w:r w:rsidRPr="00275D28">
        <w:t>0.90</w:t>
      </w:r>
    </w:p>
    <w:p w14:paraId="35DABEA2" w14:textId="1747FCBF" w:rsidR="00AA3EA7" w:rsidRPr="00AA3EA7" w:rsidRDefault="00AA3EA7" w:rsidP="00AA3EA7">
      <w:r w:rsidRPr="00AA3EA7">
        <w:t>Existe un 90% de probabilidad de abandono.</w:t>
      </w:r>
    </w:p>
    <w:p w14:paraId="23D0111D" w14:textId="77777777" w:rsidR="00AA3EA7" w:rsidRPr="00AA3EA7" w:rsidRDefault="00AA3EA7" w:rsidP="00AA3EA7">
      <w:r w:rsidRPr="00AA3EA7">
        <w:t>Si:</w:t>
      </w:r>
    </w:p>
    <w:p w14:paraId="0A1B7D3A" w14:textId="77777777" w:rsidR="00275D28" w:rsidRDefault="00275D28" w:rsidP="00AA3EA7">
      <w:r w:rsidRPr="00275D28">
        <w:t>P(Y=</w:t>
      </w:r>
      <w:proofErr w:type="gramStart"/>
      <w:r w:rsidRPr="00275D28">
        <w:t>1)=</w:t>
      </w:r>
      <w:proofErr w:type="gramEnd"/>
      <w:r w:rsidRPr="00275D28">
        <w:t>0.10</w:t>
      </w:r>
    </w:p>
    <w:p w14:paraId="64AB7A55" w14:textId="19BD315D" w:rsidR="00AA3EA7" w:rsidRPr="00AA3EA7" w:rsidRDefault="00AA3EA7" w:rsidP="00AA3EA7">
      <w:r w:rsidRPr="00AA3EA7">
        <w:t>Existe un 10% de probabilidad de abandono.</w:t>
      </w:r>
    </w:p>
    <w:p w14:paraId="21810AAA" w14:textId="77777777" w:rsidR="00AA3EA7" w:rsidRPr="00AA3EA7" w:rsidRDefault="00AA3EA7" w:rsidP="00AA3EA7">
      <w:r w:rsidRPr="00AA3EA7">
        <w:pict w14:anchorId="28D526F4">
          <v:rect id="_x0000_i1159" style="width:0;height:1.5pt" o:hralign="center" o:hrstd="t" o:hr="t" fillcolor="#a0a0a0" stroked="f"/>
        </w:pict>
      </w:r>
    </w:p>
    <w:p w14:paraId="6E82E051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Función de Costo</w:t>
      </w:r>
    </w:p>
    <w:p w14:paraId="2DE464FC" w14:textId="77777777" w:rsidR="00AA3EA7" w:rsidRPr="00AA3EA7" w:rsidRDefault="00AA3EA7" w:rsidP="00AA3EA7">
      <w:r w:rsidRPr="00AA3EA7">
        <w:t>La regresión logística utiliza la pérdida logarítmica:</w:t>
      </w:r>
    </w:p>
    <w:p w14:paraId="5E35F7FC" w14:textId="77777777" w:rsidR="00275D28" w:rsidRDefault="00275D28" w:rsidP="00AA3EA7"/>
    <w:p w14:paraId="1CD94DD9" w14:textId="397D5FE2" w:rsidR="00275D28" w:rsidRDefault="00275D28" w:rsidP="00AA3EA7">
      <w:r w:rsidRPr="00275D28">
        <w:lastRenderedPageBreak/>
        <w:drawing>
          <wp:anchor distT="0" distB="0" distL="114300" distR="114300" simplePos="0" relativeHeight="251660288" behindDoc="1" locked="0" layoutInCell="1" allowOverlap="1" wp14:anchorId="19D42DAE" wp14:editId="1B35F3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6300" cy="379687"/>
            <wp:effectExtent l="0" t="0" r="0" b="1905"/>
            <wp:wrapTight wrapText="bothSides">
              <wp:wrapPolygon edited="0">
                <wp:start x="0" y="0"/>
                <wp:lineTo x="0" y="20623"/>
                <wp:lineTo x="21512" y="20623"/>
                <wp:lineTo x="21512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9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355BF" w14:textId="5777753B" w:rsidR="00AA3EA7" w:rsidRPr="00AA3EA7" w:rsidRDefault="00AA3EA7" w:rsidP="00AA3EA7">
      <w:r w:rsidRPr="00AA3EA7">
        <w:t>Donde:</w:t>
      </w:r>
    </w:p>
    <w:p w14:paraId="63CD4698" w14:textId="6220FEBF" w:rsidR="00AA3EA7" w:rsidRPr="00AA3EA7" w:rsidRDefault="00275D28" w:rsidP="00AA3EA7">
      <w:pPr>
        <w:numPr>
          <w:ilvl w:val="0"/>
          <w:numId w:val="9"/>
        </w:numPr>
      </w:pPr>
      <w:r w:rsidRPr="00275D28">
        <w:t xml:space="preserve">m </w:t>
      </w:r>
      <w:r w:rsidR="00AA3EA7" w:rsidRPr="00AA3EA7">
        <w:t xml:space="preserve">= número de muestras </w:t>
      </w:r>
    </w:p>
    <w:p w14:paraId="551A16A0" w14:textId="4F02F2F1" w:rsidR="00AA3EA7" w:rsidRPr="00AA3EA7" w:rsidRDefault="00AA3EA7" w:rsidP="00AA3EA7">
      <w:pPr>
        <w:numPr>
          <w:ilvl w:val="0"/>
          <w:numId w:val="9"/>
        </w:numPr>
      </w:pPr>
      <w:proofErr w:type="spellStart"/>
      <w:r w:rsidRPr="00AA3EA7">
        <w:t>yi</w:t>
      </w:r>
      <w:proofErr w:type="spellEnd"/>
      <w:r w:rsidRPr="00AA3EA7">
        <w:rPr>
          <w:rFonts w:ascii="Arial" w:hAnsi="Arial" w:cs="Arial"/>
        </w:rPr>
        <w:t>​</w:t>
      </w:r>
      <w:r w:rsidRPr="00AA3EA7">
        <w:t xml:space="preserve"> = valor real </w:t>
      </w:r>
    </w:p>
    <w:p w14:paraId="64E2D70F" w14:textId="23BABFEF" w:rsidR="00AA3EA7" w:rsidRPr="00AA3EA7" w:rsidRDefault="00AA3EA7" w:rsidP="00AA3EA7">
      <w:pPr>
        <w:numPr>
          <w:ilvl w:val="0"/>
          <w:numId w:val="9"/>
        </w:numPr>
      </w:pPr>
      <w:proofErr w:type="spellStart"/>
      <w:r w:rsidRPr="00AA3EA7">
        <w:t>hθ</w:t>
      </w:r>
      <w:proofErr w:type="spellEnd"/>
      <w:r w:rsidRPr="00AA3EA7">
        <w:t xml:space="preserve">(xi) = probabilidad estimada </w:t>
      </w:r>
    </w:p>
    <w:p w14:paraId="6D61399B" w14:textId="77777777" w:rsidR="00AA3EA7" w:rsidRPr="00AA3EA7" w:rsidRDefault="00AA3EA7" w:rsidP="00AA3EA7">
      <w:r w:rsidRPr="00AA3EA7">
        <w:pict w14:anchorId="144439AE">
          <v:rect id="_x0000_i1160" style="width:0;height:1.5pt" o:hralign="center" o:hrstd="t" o:hr="t" fillcolor="#a0a0a0" stroked="f"/>
        </w:pict>
      </w:r>
    </w:p>
    <w:p w14:paraId="45EBE35F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Optimización</w:t>
      </w:r>
    </w:p>
    <w:p w14:paraId="057E9B4B" w14:textId="77777777" w:rsidR="00AA3EA7" w:rsidRPr="00AA3EA7" w:rsidRDefault="00AA3EA7" w:rsidP="00AA3EA7">
      <w:r w:rsidRPr="00AA3EA7">
        <w:t>El algoritmo busca minimizar la función de costo ajustando los coeficientes:</w:t>
      </w:r>
    </w:p>
    <w:p w14:paraId="65182F50" w14:textId="3F2EDD6B" w:rsidR="00AA3EA7" w:rsidRPr="00AA3EA7" w:rsidRDefault="00AA3EA7" w:rsidP="00AA3EA7">
      <w:r w:rsidRPr="00AA3EA7">
        <w:t>β</w:t>
      </w:r>
      <w:proofErr w:type="gramStart"/>
      <w:r w:rsidRPr="00AA3EA7">
        <w:t>0,β</w:t>
      </w:r>
      <w:proofErr w:type="gramEnd"/>
      <w:r w:rsidRPr="00AA3EA7">
        <w:t xml:space="preserve">1,β2,β3 </w:t>
      </w:r>
    </w:p>
    <w:p w14:paraId="6BDBEA33" w14:textId="77777777" w:rsidR="00AA3EA7" w:rsidRPr="00AA3EA7" w:rsidRDefault="00AA3EA7" w:rsidP="00AA3EA7">
      <w:r w:rsidRPr="00AA3EA7">
        <w:t>mediante:</w:t>
      </w:r>
    </w:p>
    <w:p w14:paraId="6EB49412" w14:textId="77C7CA8C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Descenso del Gradiente</w:t>
      </w:r>
    </w:p>
    <w:p w14:paraId="717CF6C7" w14:textId="7B1A4B85" w:rsidR="00275D28" w:rsidRDefault="00275D28" w:rsidP="00AA3EA7">
      <w:r w:rsidRPr="00275D28">
        <w:drawing>
          <wp:anchor distT="0" distB="0" distL="114300" distR="114300" simplePos="0" relativeHeight="251661312" behindDoc="1" locked="0" layoutInCell="1" allowOverlap="1" wp14:anchorId="542A939C" wp14:editId="7CC6F966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631950" cy="579120"/>
            <wp:effectExtent l="0" t="0" r="6350" b="0"/>
            <wp:wrapTight wrapText="bothSides">
              <wp:wrapPolygon edited="0">
                <wp:start x="0" y="0"/>
                <wp:lineTo x="0" y="20605"/>
                <wp:lineTo x="21432" y="20605"/>
                <wp:lineTo x="21432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642A4" w14:textId="77777777" w:rsidR="00275D28" w:rsidRDefault="00275D28" w:rsidP="00AA3EA7"/>
    <w:p w14:paraId="6AD145BD" w14:textId="621434B1" w:rsidR="00AA3EA7" w:rsidRPr="00AA3EA7" w:rsidRDefault="00AA3EA7" w:rsidP="00AA3EA7">
      <w:r w:rsidRPr="00AA3EA7">
        <w:t>donde:</w:t>
      </w:r>
    </w:p>
    <w:p w14:paraId="796D466A" w14:textId="5BCB1314" w:rsidR="00AA3EA7" w:rsidRPr="00AA3EA7" w:rsidRDefault="00AA3EA7" w:rsidP="00AA3EA7">
      <w:pPr>
        <w:numPr>
          <w:ilvl w:val="0"/>
          <w:numId w:val="10"/>
        </w:numPr>
      </w:pPr>
      <w:r w:rsidRPr="00AA3EA7">
        <w:t xml:space="preserve">α = tasa de aprendizaje </w:t>
      </w:r>
    </w:p>
    <w:p w14:paraId="703339EE" w14:textId="77777777" w:rsidR="00AA3EA7" w:rsidRPr="00AA3EA7" w:rsidRDefault="00AA3EA7" w:rsidP="00AA3EA7">
      <w:r w:rsidRPr="00AA3EA7">
        <w:pict w14:anchorId="1865964A">
          <v:rect id="_x0000_i1161" style="width:0;height:1.5pt" o:hralign="center" o:hrstd="t" o:hr="t" fillcolor="#a0a0a0" stroked="f"/>
        </w:pict>
      </w:r>
    </w:p>
    <w:p w14:paraId="78424F2D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 xml:space="preserve">3. </w:t>
      </w:r>
      <w:proofErr w:type="spellStart"/>
      <w:r w:rsidRPr="00AA3EA7">
        <w:rPr>
          <w:b/>
          <w:bCs/>
        </w:rPr>
        <w:t>Dataset</w:t>
      </w:r>
      <w:proofErr w:type="spellEnd"/>
    </w:p>
    <w:p w14:paraId="22E46AF5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 xml:space="preserve">Estructura del </w:t>
      </w:r>
      <w:proofErr w:type="spellStart"/>
      <w:r w:rsidRPr="00AA3EA7">
        <w:rPr>
          <w:b/>
          <w:bCs/>
        </w:rPr>
        <w:t>Dataset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206"/>
        <w:gridCol w:w="1648"/>
        <w:gridCol w:w="1185"/>
      </w:tblGrid>
      <w:tr w:rsidR="00AA3EA7" w:rsidRPr="00AA3EA7" w14:paraId="0C8F5817" w14:textId="77777777" w:rsidTr="00AA3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80B5A" w14:textId="77777777" w:rsidR="00AA3EA7" w:rsidRPr="00AA3EA7" w:rsidRDefault="00AA3EA7" w:rsidP="00AA3EA7">
            <w:pPr>
              <w:rPr>
                <w:b/>
                <w:bCs/>
              </w:rPr>
            </w:pPr>
            <w:r w:rsidRPr="00AA3EA7">
              <w:rPr>
                <w:b/>
                <w:bCs/>
              </w:rPr>
              <w:t>Promedio</w:t>
            </w:r>
          </w:p>
        </w:tc>
        <w:tc>
          <w:tcPr>
            <w:tcW w:w="0" w:type="auto"/>
            <w:vAlign w:val="center"/>
            <w:hideMark/>
          </w:tcPr>
          <w:p w14:paraId="74084712" w14:textId="77777777" w:rsidR="00AA3EA7" w:rsidRPr="00AA3EA7" w:rsidRDefault="00AA3EA7" w:rsidP="00AA3EA7">
            <w:pPr>
              <w:rPr>
                <w:b/>
                <w:bCs/>
              </w:rPr>
            </w:pPr>
            <w:r w:rsidRPr="00AA3EA7">
              <w:rPr>
                <w:b/>
                <w:bCs/>
              </w:rPr>
              <w:t>Asistencia</w:t>
            </w:r>
          </w:p>
        </w:tc>
        <w:tc>
          <w:tcPr>
            <w:tcW w:w="0" w:type="auto"/>
            <w:vAlign w:val="center"/>
            <w:hideMark/>
          </w:tcPr>
          <w:p w14:paraId="7C9B7366" w14:textId="77777777" w:rsidR="00AA3EA7" w:rsidRPr="00AA3EA7" w:rsidRDefault="00AA3EA7" w:rsidP="00AA3EA7">
            <w:pPr>
              <w:rPr>
                <w:b/>
                <w:bCs/>
              </w:rPr>
            </w:pPr>
            <w:proofErr w:type="spellStart"/>
            <w:r w:rsidRPr="00AA3EA7">
              <w:rPr>
                <w:b/>
                <w:bCs/>
              </w:rPr>
              <w:t>Horas_Estudio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059D" w14:textId="77777777" w:rsidR="00AA3EA7" w:rsidRPr="00AA3EA7" w:rsidRDefault="00AA3EA7" w:rsidP="00AA3EA7">
            <w:pPr>
              <w:rPr>
                <w:b/>
                <w:bCs/>
              </w:rPr>
            </w:pPr>
            <w:r w:rsidRPr="00AA3EA7">
              <w:rPr>
                <w:b/>
                <w:bCs/>
              </w:rPr>
              <w:t>Abandona</w:t>
            </w:r>
          </w:p>
        </w:tc>
      </w:tr>
      <w:tr w:rsidR="00AA3EA7" w:rsidRPr="00AA3EA7" w14:paraId="2F27C309" w14:textId="77777777" w:rsidTr="00A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32E2A" w14:textId="5B5A5D43" w:rsidR="00AA3EA7" w:rsidRPr="00AA3EA7" w:rsidRDefault="00AA3EA7" w:rsidP="00AA3EA7">
            <w:r w:rsidRPr="00AA3EA7">
              <w:t>85</w:t>
            </w:r>
          </w:p>
        </w:tc>
        <w:tc>
          <w:tcPr>
            <w:tcW w:w="0" w:type="auto"/>
            <w:vAlign w:val="center"/>
            <w:hideMark/>
          </w:tcPr>
          <w:p w14:paraId="307EE9DC" w14:textId="43A11151" w:rsidR="00AA3EA7" w:rsidRPr="00AA3EA7" w:rsidRDefault="00AA3EA7" w:rsidP="00AA3EA7">
            <w:r w:rsidRPr="00AA3EA7">
              <w:t>90</w:t>
            </w:r>
          </w:p>
        </w:tc>
        <w:tc>
          <w:tcPr>
            <w:tcW w:w="0" w:type="auto"/>
            <w:vAlign w:val="center"/>
            <w:hideMark/>
          </w:tcPr>
          <w:p w14:paraId="0FDE6648" w14:textId="77777777" w:rsidR="00AA3EA7" w:rsidRPr="00AA3EA7" w:rsidRDefault="00AA3EA7" w:rsidP="00AA3EA7">
            <w:r w:rsidRPr="00AA3EA7">
              <w:t>20</w:t>
            </w:r>
          </w:p>
        </w:tc>
        <w:tc>
          <w:tcPr>
            <w:tcW w:w="0" w:type="auto"/>
            <w:vAlign w:val="center"/>
            <w:hideMark/>
          </w:tcPr>
          <w:p w14:paraId="620684F6" w14:textId="77777777" w:rsidR="00AA3EA7" w:rsidRPr="00AA3EA7" w:rsidRDefault="00AA3EA7" w:rsidP="00AA3EA7">
            <w:r w:rsidRPr="00AA3EA7">
              <w:t>0</w:t>
            </w:r>
          </w:p>
        </w:tc>
      </w:tr>
      <w:tr w:rsidR="00AA3EA7" w:rsidRPr="00AA3EA7" w14:paraId="68DD7D64" w14:textId="77777777" w:rsidTr="00A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F8CD" w14:textId="77777777" w:rsidR="00AA3EA7" w:rsidRPr="00AA3EA7" w:rsidRDefault="00AA3EA7" w:rsidP="00AA3EA7">
            <w:r w:rsidRPr="00AA3EA7">
              <w:t>60</w:t>
            </w:r>
          </w:p>
        </w:tc>
        <w:tc>
          <w:tcPr>
            <w:tcW w:w="0" w:type="auto"/>
            <w:vAlign w:val="center"/>
            <w:hideMark/>
          </w:tcPr>
          <w:p w14:paraId="6662A3B7" w14:textId="77777777" w:rsidR="00AA3EA7" w:rsidRPr="00AA3EA7" w:rsidRDefault="00AA3EA7" w:rsidP="00AA3EA7">
            <w:r w:rsidRPr="00AA3EA7">
              <w:t>50</w:t>
            </w:r>
          </w:p>
        </w:tc>
        <w:tc>
          <w:tcPr>
            <w:tcW w:w="0" w:type="auto"/>
            <w:vAlign w:val="center"/>
            <w:hideMark/>
          </w:tcPr>
          <w:p w14:paraId="712F9C1D" w14:textId="77777777" w:rsidR="00AA3EA7" w:rsidRPr="00AA3EA7" w:rsidRDefault="00AA3EA7" w:rsidP="00AA3EA7">
            <w:r w:rsidRPr="00AA3EA7">
              <w:t>4</w:t>
            </w:r>
          </w:p>
        </w:tc>
        <w:tc>
          <w:tcPr>
            <w:tcW w:w="0" w:type="auto"/>
            <w:vAlign w:val="center"/>
            <w:hideMark/>
          </w:tcPr>
          <w:p w14:paraId="4A84EF4F" w14:textId="77777777" w:rsidR="00AA3EA7" w:rsidRPr="00AA3EA7" w:rsidRDefault="00AA3EA7" w:rsidP="00AA3EA7">
            <w:r w:rsidRPr="00AA3EA7">
              <w:t>1</w:t>
            </w:r>
          </w:p>
        </w:tc>
      </w:tr>
      <w:tr w:rsidR="00AA3EA7" w:rsidRPr="00AA3EA7" w14:paraId="6012A56F" w14:textId="77777777" w:rsidTr="00A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616A" w14:textId="77777777" w:rsidR="00AA3EA7" w:rsidRPr="00AA3EA7" w:rsidRDefault="00AA3EA7" w:rsidP="00AA3EA7">
            <w:r w:rsidRPr="00AA3EA7">
              <w:t>78</w:t>
            </w:r>
          </w:p>
        </w:tc>
        <w:tc>
          <w:tcPr>
            <w:tcW w:w="0" w:type="auto"/>
            <w:vAlign w:val="center"/>
            <w:hideMark/>
          </w:tcPr>
          <w:p w14:paraId="3945CB31" w14:textId="77777777" w:rsidR="00AA3EA7" w:rsidRPr="00AA3EA7" w:rsidRDefault="00AA3EA7" w:rsidP="00AA3EA7">
            <w:r w:rsidRPr="00AA3EA7">
              <w:t>80</w:t>
            </w:r>
          </w:p>
        </w:tc>
        <w:tc>
          <w:tcPr>
            <w:tcW w:w="0" w:type="auto"/>
            <w:vAlign w:val="center"/>
            <w:hideMark/>
          </w:tcPr>
          <w:p w14:paraId="4590ECAB" w14:textId="77777777" w:rsidR="00AA3EA7" w:rsidRPr="00AA3EA7" w:rsidRDefault="00AA3EA7" w:rsidP="00AA3EA7">
            <w:r w:rsidRPr="00AA3EA7">
              <w:t>12</w:t>
            </w:r>
          </w:p>
        </w:tc>
        <w:tc>
          <w:tcPr>
            <w:tcW w:w="0" w:type="auto"/>
            <w:vAlign w:val="center"/>
            <w:hideMark/>
          </w:tcPr>
          <w:p w14:paraId="63D43C1A" w14:textId="77777777" w:rsidR="00AA3EA7" w:rsidRPr="00AA3EA7" w:rsidRDefault="00AA3EA7" w:rsidP="00AA3EA7">
            <w:r w:rsidRPr="00AA3EA7">
              <w:t>0</w:t>
            </w:r>
          </w:p>
        </w:tc>
      </w:tr>
      <w:tr w:rsidR="00AA3EA7" w:rsidRPr="00AA3EA7" w14:paraId="54D7B9EF" w14:textId="77777777" w:rsidTr="00AA3E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740E" w14:textId="77777777" w:rsidR="00AA3EA7" w:rsidRPr="00AA3EA7" w:rsidRDefault="00AA3EA7" w:rsidP="00AA3EA7">
            <w:r w:rsidRPr="00AA3EA7">
              <w:t>55</w:t>
            </w:r>
          </w:p>
        </w:tc>
        <w:tc>
          <w:tcPr>
            <w:tcW w:w="0" w:type="auto"/>
            <w:vAlign w:val="center"/>
            <w:hideMark/>
          </w:tcPr>
          <w:p w14:paraId="23AE2A09" w14:textId="77777777" w:rsidR="00AA3EA7" w:rsidRPr="00AA3EA7" w:rsidRDefault="00AA3EA7" w:rsidP="00AA3EA7">
            <w:r w:rsidRPr="00AA3EA7">
              <w:t>40</w:t>
            </w:r>
          </w:p>
        </w:tc>
        <w:tc>
          <w:tcPr>
            <w:tcW w:w="0" w:type="auto"/>
            <w:vAlign w:val="center"/>
            <w:hideMark/>
          </w:tcPr>
          <w:p w14:paraId="6B8F52CA" w14:textId="77777777" w:rsidR="00AA3EA7" w:rsidRPr="00AA3EA7" w:rsidRDefault="00AA3EA7" w:rsidP="00AA3EA7">
            <w:r w:rsidRPr="00AA3EA7">
              <w:t>3</w:t>
            </w:r>
          </w:p>
        </w:tc>
        <w:tc>
          <w:tcPr>
            <w:tcW w:w="0" w:type="auto"/>
            <w:vAlign w:val="center"/>
            <w:hideMark/>
          </w:tcPr>
          <w:p w14:paraId="74680012" w14:textId="77777777" w:rsidR="00AA3EA7" w:rsidRPr="00AA3EA7" w:rsidRDefault="00AA3EA7" w:rsidP="00AA3EA7">
            <w:r w:rsidRPr="00AA3EA7">
              <w:t>1</w:t>
            </w:r>
          </w:p>
        </w:tc>
      </w:tr>
    </w:tbl>
    <w:p w14:paraId="7304E85A" w14:textId="77777777" w:rsidR="00AA3EA7" w:rsidRPr="00AA3EA7" w:rsidRDefault="00AA3EA7" w:rsidP="00AA3EA7">
      <w:r w:rsidRPr="00AA3EA7">
        <w:pict w14:anchorId="0C4352B4">
          <v:rect id="_x0000_i1162" style="width:0;height:1.5pt" o:hralign="center" o:hrstd="t" o:hr="t" fillcolor="#a0a0a0" stroked="f"/>
        </w:pict>
      </w:r>
    </w:p>
    <w:p w14:paraId="1E52BF6E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>Interpretación</w:t>
      </w:r>
    </w:p>
    <w:p w14:paraId="6786A6D1" w14:textId="77777777" w:rsidR="00AA3EA7" w:rsidRPr="00AA3EA7" w:rsidRDefault="00AA3EA7" w:rsidP="00AA3EA7">
      <w:r w:rsidRPr="00AA3EA7">
        <w:t>Variables de entrada:</w:t>
      </w:r>
    </w:p>
    <w:p w14:paraId="33BA812F" w14:textId="77777777" w:rsidR="00AA3EA7" w:rsidRPr="00AA3EA7" w:rsidRDefault="00AA3EA7" w:rsidP="00AA3EA7">
      <w:pPr>
        <w:numPr>
          <w:ilvl w:val="0"/>
          <w:numId w:val="11"/>
        </w:numPr>
      </w:pPr>
      <w:r w:rsidRPr="00AA3EA7">
        <w:t xml:space="preserve">Promedio </w:t>
      </w:r>
    </w:p>
    <w:p w14:paraId="14FAB913" w14:textId="77777777" w:rsidR="00AA3EA7" w:rsidRPr="00AA3EA7" w:rsidRDefault="00AA3EA7" w:rsidP="00AA3EA7">
      <w:pPr>
        <w:numPr>
          <w:ilvl w:val="0"/>
          <w:numId w:val="11"/>
        </w:numPr>
      </w:pPr>
      <w:r w:rsidRPr="00AA3EA7">
        <w:lastRenderedPageBreak/>
        <w:t xml:space="preserve">Asistencia </w:t>
      </w:r>
    </w:p>
    <w:p w14:paraId="719ACEF0" w14:textId="77777777" w:rsidR="00AA3EA7" w:rsidRPr="00AA3EA7" w:rsidRDefault="00AA3EA7" w:rsidP="00AA3EA7">
      <w:pPr>
        <w:numPr>
          <w:ilvl w:val="0"/>
          <w:numId w:val="11"/>
        </w:numPr>
      </w:pPr>
      <w:proofErr w:type="spellStart"/>
      <w:r w:rsidRPr="00AA3EA7">
        <w:t>Horas_Estudio</w:t>
      </w:r>
      <w:proofErr w:type="spellEnd"/>
      <w:r w:rsidRPr="00AA3EA7">
        <w:t xml:space="preserve"> </w:t>
      </w:r>
    </w:p>
    <w:p w14:paraId="5B01C080" w14:textId="77777777" w:rsidR="00AA3EA7" w:rsidRPr="00AA3EA7" w:rsidRDefault="00AA3EA7" w:rsidP="00AA3EA7">
      <w:r w:rsidRPr="00AA3EA7">
        <w:t>Variable objetivo:</w:t>
      </w:r>
    </w:p>
    <w:p w14:paraId="6D42DD51" w14:textId="77777777" w:rsidR="00AA3EA7" w:rsidRPr="00AA3EA7" w:rsidRDefault="00AA3EA7" w:rsidP="00AA3EA7">
      <w:pPr>
        <w:numPr>
          <w:ilvl w:val="0"/>
          <w:numId w:val="12"/>
        </w:numPr>
      </w:pPr>
      <w:r w:rsidRPr="00AA3EA7">
        <w:t xml:space="preserve">Abandona </w:t>
      </w:r>
    </w:p>
    <w:p w14:paraId="39315F11" w14:textId="77777777" w:rsidR="00AA3EA7" w:rsidRPr="00AA3EA7" w:rsidRDefault="00AA3EA7" w:rsidP="00AA3EA7">
      <w:r w:rsidRPr="00AA3EA7">
        <w:t>0 = No abandona</w:t>
      </w:r>
    </w:p>
    <w:p w14:paraId="3618E5B8" w14:textId="77777777" w:rsidR="00AA3EA7" w:rsidRPr="00AA3EA7" w:rsidRDefault="00AA3EA7" w:rsidP="00AA3EA7">
      <w:r w:rsidRPr="00AA3EA7">
        <w:t>1 = Sí abandona</w:t>
      </w:r>
    </w:p>
    <w:p w14:paraId="743195D0" w14:textId="77777777" w:rsidR="00AA3EA7" w:rsidRPr="00AA3EA7" w:rsidRDefault="00AA3EA7" w:rsidP="00AA3EA7">
      <w:r w:rsidRPr="00AA3EA7">
        <w:pict w14:anchorId="0DC87140">
          <v:rect id="_x0000_i1163" style="width:0;height:1.5pt" o:hralign="center" o:hrstd="t" o:hr="t" fillcolor="#a0a0a0" stroked="f"/>
        </w:pict>
      </w:r>
    </w:p>
    <w:p w14:paraId="2D4D41D4" w14:textId="77777777" w:rsidR="00AA3EA7" w:rsidRPr="00AA3EA7" w:rsidRDefault="00AA3EA7" w:rsidP="00AA3EA7">
      <w:pPr>
        <w:rPr>
          <w:b/>
          <w:bCs/>
        </w:rPr>
      </w:pPr>
      <w:r w:rsidRPr="00AA3EA7">
        <w:rPr>
          <w:b/>
          <w:bCs/>
        </w:rPr>
        <w:t xml:space="preserve">Generación del </w:t>
      </w:r>
      <w:proofErr w:type="spellStart"/>
      <w:r w:rsidRPr="00AA3EA7">
        <w:rPr>
          <w:b/>
          <w:bCs/>
        </w:rPr>
        <w:t>Dataset</w:t>
      </w:r>
      <w:proofErr w:type="spellEnd"/>
    </w:p>
    <w:p w14:paraId="07E31FD6" w14:textId="77777777" w:rsidR="00AA3EA7" w:rsidRPr="00AA3EA7" w:rsidRDefault="00AA3EA7" w:rsidP="00AA3EA7">
      <w:r w:rsidRPr="00AA3EA7">
        <w:t>Se utilizarán 200 registros simulados.</w:t>
      </w:r>
    </w:p>
    <w:p w14:paraId="2F49029A" w14:textId="77777777" w:rsidR="00AA3EA7" w:rsidRPr="00AA3EA7" w:rsidRDefault="00AA3EA7" w:rsidP="00AA3EA7">
      <w:r w:rsidRPr="00AA3EA7">
        <w:t>Reglas utilizadas:</w:t>
      </w:r>
    </w:p>
    <w:p w14:paraId="1EF587B8" w14:textId="77777777" w:rsidR="00AA3EA7" w:rsidRPr="00AA3EA7" w:rsidRDefault="00AA3EA7" w:rsidP="00AA3EA7">
      <w:pPr>
        <w:numPr>
          <w:ilvl w:val="0"/>
          <w:numId w:val="13"/>
        </w:numPr>
      </w:pPr>
      <w:r w:rsidRPr="00AA3EA7">
        <w:t xml:space="preserve">Promedio bajo → mayor riesgo. </w:t>
      </w:r>
    </w:p>
    <w:p w14:paraId="4C64530B" w14:textId="77777777" w:rsidR="00AA3EA7" w:rsidRPr="00AA3EA7" w:rsidRDefault="00AA3EA7" w:rsidP="00AA3EA7">
      <w:pPr>
        <w:numPr>
          <w:ilvl w:val="0"/>
          <w:numId w:val="13"/>
        </w:numPr>
      </w:pPr>
      <w:r w:rsidRPr="00AA3EA7">
        <w:t xml:space="preserve">Asistencia baja → mayor riesgo. </w:t>
      </w:r>
    </w:p>
    <w:p w14:paraId="3FD2A57D" w14:textId="77777777" w:rsidR="00AA3EA7" w:rsidRPr="00AA3EA7" w:rsidRDefault="00AA3EA7" w:rsidP="00AA3EA7">
      <w:pPr>
        <w:numPr>
          <w:ilvl w:val="0"/>
          <w:numId w:val="13"/>
        </w:numPr>
      </w:pPr>
      <w:r w:rsidRPr="00AA3EA7">
        <w:t>Menos horas de estudio → mayor riesgo.</w:t>
      </w:r>
    </w:p>
    <w:p w14:paraId="3D8ACB35" w14:textId="6E6A492A" w:rsidR="00140D5D" w:rsidRPr="00AA3EA7" w:rsidRDefault="00140D5D"/>
    <w:sectPr w:rsidR="00140D5D" w:rsidRPr="00AA3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265"/>
    <w:multiLevelType w:val="multilevel"/>
    <w:tmpl w:val="02D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4973"/>
    <w:multiLevelType w:val="multilevel"/>
    <w:tmpl w:val="EBFC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2921"/>
    <w:multiLevelType w:val="multilevel"/>
    <w:tmpl w:val="293A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47B65"/>
    <w:multiLevelType w:val="multilevel"/>
    <w:tmpl w:val="3D0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B7919"/>
    <w:multiLevelType w:val="multilevel"/>
    <w:tmpl w:val="1EB2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450AC"/>
    <w:multiLevelType w:val="multilevel"/>
    <w:tmpl w:val="2D6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E0420"/>
    <w:multiLevelType w:val="multilevel"/>
    <w:tmpl w:val="F5A8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9781B"/>
    <w:multiLevelType w:val="multilevel"/>
    <w:tmpl w:val="1042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F5177"/>
    <w:multiLevelType w:val="multilevel"/>
    <w:tmpl w:val="0F7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6485A"/>
    <w:multiLevelType w:val="multilevel"/>
    <w:tmpl w:val="CC66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B7D80"/>
    <w:multiLevelType w:val="multilevel"/>
    <w:tmpl w:val="C102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C3E52"/>
    <w:multiLevelType w:val="multilevel"/>
    <w:tmpl w:val="0AF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526E9"/>
    <w:multiLevelType w:val="multilevel"/>
    <w:tmpl w:val="D6F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73057">
    <w:abstractNumId w:val="3"/>
  </w:num>
  <w:num w:numId="2" w16cid:durableId="896355702">
    <w:abstractNumId w:val="12"/>
  </w:num>
  <w:num w:numId="3" w16cid:durableId="1543397763">
    <w:abstractNumId w:val="11"/>
  </w:num>
  <w:num w:numId="4" w16cid:durableId="729304717">
    <w:abstractNumId w:val="7"/>
  </w:num>
  <w:num w:numId="5" w16cid:durableId="1097409950">
    <w:abstractNumId w:val="5"/>
  </w:num>
  <w:num w:numId="6" w16cid:durableId="1650134834">
    <w:abstractNumId w:val="8"/>
  </w:num>
  <w:num w:numId="7" w16cid:durableId="1737318043">
    <w:abstractNumId w:val="2"/>
  </w:num>
  <w:num w:numId="8" w16cid:durableId="971982721">
    <w:abstractNumId w:val="4"/>
  </w:num>
  <w:num w:numId="9" w16cid:durableId="681013538">
    <w:abstractNumId w:val="9"/>
  </w:num>
  <w:num w:numId="10" w16cid:durableId="1058283414">
    <w:abstractNumId w:val="1"/>
  </w:num>
  <w:num w:numId="11" w16cid:durableId="1661041748">
    <w:abstractNumId w:val="6"/>
  </w:num>
  <w:num w:numId="12" w16cid:durableId="542135361">
    <w:abstractNumId w:val="10"/>
  </w:num>
  <w:num w:numId="13" w16cid:durableId="480923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A7"/>
    <w:rsid w:val="00140D5D"/>
    <w:rsid w:val="001A7592"/>
    <w:rsid w:val="001F57F6"/>
    <w:rsid w:val="00275D28"/>
    <w:rsid w:val="00353A44"/>
    <w:rsid w:val="004D7B88"/>
    <w:rsid w:val="00AA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F404"/>
  <w15:chartTrackingRefBased/>
  <w15:docId w15:val="{AB8FB9A8-0C5E-456F-BED3-2C71D44FD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3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3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3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3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3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3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3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3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3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3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3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3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3E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3E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3E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3E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3E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3E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3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3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3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3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3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3E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3E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3E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3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3E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3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7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Miranda</dc:creator>
  <cp:keywords/>
  <dc:description/>
  <cp:lastModifiedBy>Kevin Miranda</cp:lastModifiedBy>
  <cp:revision>1</cp:revision>
  <dcterms:created xsi:type="dcterms:W3CDTF">2026-06-05T14:13:00Z</dcterms:created>
  <dcterms:modified xsi:type="dcterms:W3CDTF">2026-06-05T16:24:00Z</dcterms:modified>
</cp:coreProperties>
</file>