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EA12" w14:textId="72ED917B" w:rsidR="005E7F2A" w:rsidRPr="00BA374C" w:rsidRDefault="00BA374C">
      <w:pPr>
        <w:rPr>
          <w:b/>
          <w:bCs/>
          <w:sz w:val="28"/>
          <w:szCs w:val="32"/>
        </w:rPr>
      </w:pPr>
      <w:r w:rsidRPr="00BA374C">
        <w:rPr>
          <w:rFonts w:hint="eastAsia"/>
          <w:b/>
          <w:bCs/>
          <w:sz w:val="28"/>
          <w:szCs w:val="32"/>
        </w:rPr>
        <w:t>설계 구성요소</w:t>
      </w:r>
    </w:p>
    <w:p w14:paraId="1EF3008A" w14:textId="25220F03" w:rsidR="00BA374C" w:rsidRDefault="00BA374C">
      <w:r>
        <w:rPr>
          <w:rFonts w:hint="eastAsia"/>
        </w:rPr>
        <w:t>설계는 목표하는 기능과 성능을 포함한 제반 요구조건을 만족하는 시스템이나 시스템의 일부를 고안하는 전 과정을 포함하므로 다음과 같이 목표</w:t>
      </w:r>
      <w:r>
        <w:t xml:space="preserve">, </w:t>
      </w:r>
      <w:r>
        <w:rPr>
          <w:rFonts w:hint="eastAsia"/>
        </w:rPr>
        <w:t>기준설정,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평가,</w:t>
      </w:r>
      <w:r>
        <w:t xml:space="preserve"> </w:t>
      </w:r>
      <w:r>
        <w:rPr>
          <w:rFonts w:hint="eastAsia"/>
        </w:rPr>
        <w:t>결과도출의 단계로 나눌 수 있다.</w:t>
      </w:r>
      <w:r>
        <w:t xml:space="preserve"> </w:t>
      </w:r>
      <w:r>
        <w:rPr>
          <w:rFonts w:hint="eastAsia"/>
        </w:rPr>
        <w:t>아래 표는 각 설계 구성요소를 정의한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BA374C" w14:paraId="7B5750D1" w14:textId="744D2C4B" w:rsidTr="003F5D4A">
        <w:tc>
          <w:tcPr>
            <w:tcW w:w="1696" w:type="dxa"/>
            <w:shd w:val="clear" w:color="auto" w:fill="D9D9D9" w:themeFill="background1" w:themeFillShade="D9"/>
          </w:tcPr>
          <w:p w14:paraId="633F07F3" w14:textId="37A4D74F" w:rsidR="00BA374C" w:rsidRDefault="00BA374C">
            <w:r>
              <w:rPr>
                <w:rFonts w:hint="eastAsia"/>
              </w:rPr>
              <w:t>설계 구성요소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420D9FC" w14:textId="053DB6DA" w:rsidR="00BA374C" w:rsidRDefault="00BA374C"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14:paraId="4FA9321B" w14:textId="5A72BDB5" w:rsidR="00BA374C" w:rsidRDefault="00BA374C">
            <w:r>
              <w:rPr>
                <w:rFonts w:hint="eastAsia"/>
              </w:rPr>
              <w:t>산출물</w:t>
            </w:r>
          </w:p>
        </w:tc>
      </w:tr>
      <w:tr w:rsidR="00BA374C" w14:paraId="36523470" w14:textId="28F40F33" w:rsidTr="003F5D4A">
        <w:tc>
          <w:tcPr>
            <w:tcW w:w="1696" w:type="dxa"/>
            <w:shd w:val="clear" w:color="auto" w:fill="F2F2F2" w:themeFill="background1" w:themeFillShade="F2"/>
          </w:tcPr>
          <w:p w14:paraId="5FC44B93" w14:textId="264233EE" w:rsidR="00BA374C" w:rsidRDefault="00BA374C">
            <w:r>
              <w:rPr>
                <w:rFonts w:hint="eastAsia"/>
              </w:rPr>
              <w:t>목표,</w:t>
            </w:r>
            <w:r>
              <w:t xml:space="preserve"> </w:t>
            </w:r>
            <w:r>
              <w:rPr>
                <w:rFonts w:hint="eastAsia"/>
              </w:rPr>
              <w:t>기준설정</w:t>
            </w:r>
          </w:p>
        </w:tc>
        <w:tc>
          <w:tcPr>
            <w:tcW w:w="4678" w:type="dxa"/>
          </w:tcPr>
          <w:p w14:paraId="089424BE" w14:textId="4C4A8389" w:rsidR="00BA374C" w:rsidRDefault="00BA374C">
            <w:r>
              <w:rPr>
                <w:rFonts w:hint="eastAsia"/>
              </w:rPr>
              <w:t>설계 목표를 현실적인 제한 요소와 컴퓨터,</w:t>
            </w:r>
            <w:r>
              <w:t xml:space="preserve"> </w:t>
            </w:r>
            <w:r>
              <w:rPr>
                <w:rFonts w:hint="eastAsia"/>
              </w:rPr>
              <w:t>정보기술 분야의 제한요소를 감안하여 설정</w:t>
            </w:r>
          </w:p>
        </w:tc>
        <w:tc>
          <w:tcPr>
            <w:tcW w:w="2642" w:type="dxa"/>
          </w:tcPr>
          <w:p w14:paraId="60375052" w14:textId="77777777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과제 제안서</w:t>
            </w:r>
          </w:p>
          <w:p w14:paraId="35F7E5C1" w14:textId="25C5EA17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과제 계획서</w:t>
            </w:r>
          </w:p>
        </w:tc>
      </w:tr>
      <w:tr w:rsidR="00BA374C" w14:paraId="3EAE0D75" w14:textId="0235E8DF" w:rsidTr="003F5D4A">
        <w:tc>
          <w:tcPr>
            <w:tcW w:w="1696" w:type="dxa"/>
            <w:shd w:val="clear" w:color="auto" w:fill="F2F2F2" w:themeFill="background1" w:themeFillShade="F2"/>
          </w:tcPr>
          <w:p w14:paraId="0AB274FF" w14:textId="761945FC" w:rsidR="00BA374C" w:rsidRDefault="00BA374C">
            <w:r>
              <w:rPr>
                <w:rFonts w:hint="eastAsia"/>
              </w:rPr>
              <w:t>분석</w:t>
            </w:r>
          </w:p>
        </w:tc>
        <w:tc>
          <w:tcPr>
            <w:tcW w:w="4678" w:type="dxa"/>
          </w:tcPr>
          <w:p w14:paraId="7B3F18F9" w14:textId="5A952133" w:rsidR="00BA374C" w:rsidRDefault="00BA374C">
            <w:r>
              <w:rPr>
                <w:rFonts w:hint="eastAsia"/>
              </w:rPr>
              <w:t>포괄적인 문제에 대한 분석 또는 결과물(프로그램)에 대한 요구사항 분석</w:t>
            </w:r>
          </w:p>
        </w:tc>
        <w:tc>
          <w:tcPr>
            <w:tcW w:w="2642" w:type="dxa"/>
          </w:tcPr>
          <w:p w14:paraId="693358A0" w14:textId="2F411523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요구사항 명세서</w:t>
            </w:r>
          </w:p>
        </w:tc>
      </w:tr>
      <w:tr w:rsidR="00BA374C" w14:paraId="56FCE5C4" w14:textId="71DBD302" w:rsidTr="003F5D4A">
        <w:tc>
          <w:tcPr>
            <w:tcW w:w="1696" w:type="dxa"/>
            <w:shd w:val="clear" w:color="auto" w:fill="F2F2F2" w:themeFill="background1" w:themeFillShade="F2"/>
          </w:tcPr>
          <w:p w14:paraId="364704DE" w14:textId="3BF6D017" w:rsidR="00BA374C" w:rsidRDefault="00BA374C">
            <w:r>
              <w:rPr>
                <w:rFonts w:hint="eastAsia"/>
              </w:rPr>
              <w:t>제작</w:t>
            </w:r>
          </w:p>
        </w:tc>
        <w:tc>
          <w:tcPr>
            <w:tcW w:w="4678" w:type="dxa"/>
          </w:tcPr>
          <w:p w14:paraId="5D927770" w14:textId="63BF7001" w:rsidR="00BA374C" w:rsidRDefault="00BA374C">
            <w:r>
              <w:rPr>
                <w:rFonts w:hint="eastAsia"/>
              </w:rPr>
              <w:t>분석한 문제 또는 요구사항에 맞추어 각 기능을 프로세스에 따라 구현하고 통합하여 결과물(프로그램)을 만들어 내는 작업</w:t>
            </w:r>
          </w:p>
        </w:tc>
        <w:tc>
          <w:tcPr>
            <w:tcW w:w="2642" w:type="dxa"/>
          </w:tcPr>
          <w:p w14:paraId="193ADF40" w14:textId="4B4D7521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설계 사양서</w:t>
            </w:r>
          </w:p>
        </w:tc>
      </w:tr>
      <w:tr w:rsidR="00BA374C" w14:paraId="6B3E7D8A" w14:textId="029366E8" w:rsidTr="003F5D4A">
        <w:tc>
          <w:tcPr>
            <w:tcW w:w="1696" w:type="dxa"/>
            <w:shd w:val="clear" w:color="auto" w:fill="F2F2F2" w:themeFill="background1" w:themeFillShade="F2"/>
          </w:tcPr>
          <w:p w14:paraId="3F07877D" w14:textId="2C43DE1B" w:rsidR="00BA374C" w:rsidRDefault="00BA374C">
            <w:r>
              <w:rPr>
                <w:rFonts w:hint="eastAsia"/>
              </w:rPr>
              <w:t>시험</w:t>
            </w:r>
          </w:p>
        </w:tc>
        <w:tc>
          <w:tcPr>
            <w:tcW w:w="4678" w:type="dxa"/>
          </w:tcPr>
          <w:p w14:paraId="1EE5A6D8" w14:textId="54FA97ED" w:rsidR="00BA374C" w:rsidRDefault="00BA374C">
            <w:r>
              <w:rPr>
                <w:rFonts w:hint="eastAsia"/>
              </w:rPr>
              <w:t>최종 결과물(제작한 프로그램)에 대한 시험</w:t>
            </w:r>
          </w:p>
        </w:tc>
        <w:tc>
          <w:tcPr>
            <w:tcW w:w="2642" w:type="dxa"/>
          </w:tcPr>
          <w:p w14:paraId="6BDF7EC9" w14:textId="2CC10FBA" w:rsidR="00BA374C" w:rsidRP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시험결과 보고서</w:t>
            </w:r>
          </w:p>
        </w:tc>
      </w:tr>
      <w:tr w:rsidR="00BA374C" w14:paraId="2C92CB4B" w14:textId="780FE12D" w:rsidTr="003F5D4A">
        <w:tc>
          <w:tcPr>
            <w:tcW w:w="1696" w:type="dxa"/>
            <w:shd w:val="clear" w:color="auto" w:fill="F2F2F2" w:themeFill="background1" w:themeFillShade="F2"/>
          </w:tcPr>
          <w:p w14:paraId="57630580" w14:textId="5026EDDE" w:rsidR="00BA374C" w:rsidRDefault="00BA374C">
            <w:r>
              <w:rPr>
                <w:rFonts w:hint="eastAsia"/>
              </w:rPr>
              <w:t>평가</w:t>
            </w:r>
          </w:p>
        </w:tc>
        <w:tc>
          <w:tcPr>
            <w:tcW w:w="4678" w:type="dxa"/>
          </w:tcPr>
          <w:p w14:paraId="0CD6EEC6" w14:textId="6683CCC7" w:rsidR="00BA374C" w:rsidRDefault="00BA374C">
            <w:r>
              <w:rPr>
                <w:rFonts w:hint="eastAsia"/>
              </w:rPr>
              <w:t xml:space="preserve">시험 결과를 바탕으로 </w:t>
            </w:r>
            <w:r>
              <w:t>‘</w:t>
            </w:r>
            <w:r>
              <w:rPr>
                <w:rFonts w:hint="eastAsia"/>
              </w:rPr>
              <w:t>목표,</w:t>
            </w:r>
            <w:r>
              <w:t xml:space="preserve"> </w:t>
            </w:r>
            <w:r>
              <w:rPr>
                <w:rFonts w:hint="eastAsia"/>
              </w:rPr>
              <w:t>기준설정</w:t>
            </w:r>
            <w:r>
              <w:t>’</w:t>
            </w:r>
            <w:r>
              <w:rPr>
                <w:rFonts w:hint="eastAsia"/>
              </w:rPr>
              <w:t>에서 제시된 제한요소에 맞는가를 평가</w:t>
            </w:r>
          </w:p>
        </w:tc>
        <w:tc>
          <w:tcPr>
            <w:tcW w:w="2642" w:type="dxa"/>
          </w:tcPr>
          <w:p w14:paraId="143E6B5E" w14:textId="1E0479CA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평가결과 보고서</w:t>
            </w:r>
          </w:p>
        </w:tc>
      </w:tr>
      <w:tr w:rsidR="00BA374C" w14:paraId="0626DBA9" w14:textId="77777777" w:rsidTr="003F5D4A">
        <w:tc>
          <w:tcPr>
            <w:tcW w:w="1696" w:type="dxa"/>
            <w:shd w:val="clear" w:color="auto" w:fill="F2F2F2" w:themeFill="background1" w:themeFillShade="F2"/>
          </w:tcPr>
          <w:p w14:paraId="0178C4A3" w14:textId="7A052DEE" w:rsidR="00BA374C" w:rsidRDefault="00BA374C">
            <w:r>
              <w:rPr>
                <w:rFonts w:hint="eastAsia"/>
              </w:rPr>
              <w:t>결과 도출</w:t>
            </w:r>
          </w:p>
        </w:tc>
        <w:tc>
          <w:tcPr>
            <w:tcW w:w="4678" w:type="dxa"/>
          </w:tcPr>
          <w:p w14:paraId="111C4A34" w14:textId="7EDD9A48" w:rsidR="00BA374C" w:rsidRDefault="00BA374C">
            <w:r>
              <w:rPr>
                <w:rFonts w:hint="eastAsia"/>
              </w:rPr>
              <w:t>설계 전 과정을 명시한 결과물 및 결과보고서,</w:t>
            </w:r>
            <w:r>
              <w:t xml:space="preserve"> </w:t>
            </w:r>
            <w:r>
              <w:rPr>
                <w:rFonts w:hint="eastAsia"/>
              </w:rPr>
              <w:t>중간보고서 등 문서 도출</w:t>
            </w:r>
          </w:p>
        </w:tc>
        <w:tc>
          <w:tcPr>
            <w:tcW w:w="2642" w:type="dxa"/>
          </w:tcPr>
          <w:p w14:paraId="05576E15" w14:textId="1B52DBD6" w:rsidR="00BA374C" w:rsidRDefault="00BA374C" w:rsidP="00BA374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과제완료 보고사</w:t>
            </w:r>
          </w:p>
        </w:tc>
      </w:tr>
    </w:tbl>
    <w:p w14:paraId="502932A1" w14:textId="29049D7F" w:rsidR="00B06CCF" w:rsidRDefault="00B06CCF"/>
    <w:p w14:paraId="311ACF1B" w14:textId="77777777" w:rsidR="00356749" w:rsidRDefault="00356749"/>
    <w:p w14:paraId="1CCC9D5B" w14:textId="1689F87A" w:rsidR="00B06CCF" w:rsidRDefault="00B06CCF">
      <w:pPr>
        <w:rPr>
          <w:b/>
          <w:bCs/>
          <w:sz w:val="28"/>
          <w:szCs w:val="32"/>
        </w:rPr>
      </w:pPr>
      <w:r w:rsidRPr="00B06CCF">
        <w:rPr>
          <w:rFonts w:hint="eastAsia"/>
          <w:b/>
          <w:bCs/>
          <w:sz w:val="28"/>
          <w:szCs w:val="32"/>
        </w:rPr>
        <w:t>설계 제한요소</w:t>
      </w:r>
    </w:p>
    <w:p w14:paraId="460E2EC5" w14:textId="7084D5A6" w:rsidR="00B06CCF" w:rsidRDefault="00B06CCF">
      <w:r w:rsidRPr="00B06CCF">
        <w:rPr>
          <w:rFonts w:hint="eastAsia"/>
        </w:rPr>
        <w:t>각 설계</w:t>
      </w:r>
      <w:r>
        <w:rPr>
          <w:rFonts w:hint="eastAsia"/>
        </w:rPr>
        <w:t xml:space="preserve"> 교과목은 현실적 제한조건에 맞추어 구성요소와 시스템을 설계할 수 있는 능력을 배양하기 위한 과목으로,</w:t>
      </w:r>
      <w:r>
        <w:t xml:space="preserve"> </w:t>
      </w:r>
      <w:r>
        <w:rPr>
          <w:rFonts w:hint="eastAsia"/>
        </w:rPr>
        <w:t>이들은 다양한 방법으로 설계 구성요소의 일부를 교육시킬 수 있어야 한다.</w:t>
      </w:r>
      <w:r>
        <w:t xml:space="preserve"> </w:t>
      </w:r>
      <w:r>
        <w:rPr>
          <w:rFonts w:hint="eastAsia"/>
        </w:rPr>
        <w:t>따라서 컴퓨터,</w:t>
      </w:r>
      <w:r>
        <w:t xml:space="preserve"> </w:t>
      </w:r>
      <w:r>
        <w:rPr>
          <w:rFonts w:hint="eastAsia"/>
        </w:rPr>
        <w:t>정보기술 분야에서 제시될 수 있는 아래의 제한요소를 각 설계 교과목의 목표,</w:t>
      </w:r>
      <w:r>
        <w:t xml:space="preserve"> </w:t>
      </w:r>
      <w:r>
        <w:rPr>
          <w:rFonts w:hint="eastAsia"/>
        </w:rPr>
        <w:t>기준으로 설정함으로써 현실적인 설계학습을 도모한다.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06CCF" w14:paraId="4227BE29" w14:textId="77777777" w:rsidTr="00B06CCF">
        <w:tc>
          <w:tcPr>
            <w:tcW w:w="1696" w:type="dxa"/>
            <w:shd w:val="clear" w:color="auto" w:fill="D9D9D9" w:themeFill="background1" w:themeFillShade="D9"/>
          </w:tcPr>
          <w:p w14:paraId="6A1CA8E3" w14:textId="4C66119C" w:rsidR="00B06CCF" w:rsidRDefault="00B06CCF">
            <w:r>
              <w:rPr>
                <w:rFonts w:hint="eastAsia"/>
              </w:rPr>
              <w:t>설계 제한요소</w:t>
            </w:r>
          </w:p>
        </w:tc>
        <w:tc>
          <w:tcPr>
            <w:tcW w:w="7320" w:type="dxa"/>
            <w:shd w:val="clear" w:color="auto" w:fill="D9D9D9" w:themeFill="background1" w:themeFillShade="D9"/>
          </w:tcPr>
          <w:p w14:paraId="6887F0A4" w14:textId="32ABB1F6" w:rsidR="00B06CCF" w:rsidRDefault="00B06CCF">
            <w:r>
              <w:rPr>
                <w:rFonts w:hint="eastAsia"/>
              </w:rPr>
              <w:t>설계 제한요소 설명</w:t>
            </w:r>
          </w:p>
        </w:tc>
      </w:tr>
      <w:tr w:rsidR="00B06CCF" w14:paraId="7864CF4C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09B70B08" w14:textId="0C62CC7E" w:rsidR="00B06CCF" w:rsidRDefault="00B06CCF">
            <w:r>
              <w:rPr>
                <w:rFonts w:hint="eastAsia"/>
              </w:rPr>
              <w:t>경제성</w:t>
            </w:r>
          </w:p>
        </w:tc>
        <w:tc>
          <w:tcPr>
            <w:tcW w:w="7320" w:type="dxa"/>
          </w:tcPr>
          <w:p w14:paraId="4EAC49EF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개발 프로세스 또는 결과물의 경제성을 평가</w:t>
            </w:r>
          </w:p>
          <w:p w14:paraId="128B7D5B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 및 제작 과정에서 경제성이 고려되었는가?</w:t>
            </w:r>
          </w:p>
          <w:p w14:paraId="4E2EE71B" w14:textId="34CAB85E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설계된 프로그램은 최적화되어 효율적으로 구동되는가?</w:t>
            </w:r>
          </w:p>
        </w:tc>
      </w:tr>
      <w:tr w:rsidR="00B06CCF" w14:paraId="789B5B30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4E71844E" w14:textId="1F281906" w:rsidR="00B06CCF" w:rsidRDefault="00B06CCF">
            <w:r>
              <w:rPr>
                <w:rFonts w:hint="eastAsia"/>
              </w:rPr>
              <w:t>견고성</w:t>
            </w:r>
          </w:p>
        </w:tc>
        <w:tc>
          <w:tcPr>
            <w:tcW w:w="7320" w:type="dxa"/>
          </w:tcPr>
          <w:p w14:paraId="12891694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예외상황에 적절히 대응할 수 있도록 설계</w:t>
            </w:r>
          </w:p>
          <w:p w14:paraId="73ED7B2D" w14:textId="00A64434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프로그램 또는 각 기능이 예외상항에 적절히 대응할 수 있도록 설계되었는가?</w:t>
            </w:r>
          </w:p>
        </w:tc>
      </w:tr>
      <w:tr w:rsidR="00B06CCF" w14:paraId="3A8A7967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7B064BBA" w14:textId="037B6DB0" w:rsidR="00B06CCF" w:rsidRDefault="00B06CCF">
            <w:r>
              <w:rPr>
                <w:rFonts w:hint="eastAsia"/>
              </w:rPr>
              <w:t>접근성</w:t>
            </w:r>
          </w:p>
        </w:tc>
        <w:tc>
          <w:tcPr>
            <w:tcW w:w="7320" w:type="dxa"/>
          </w:tcPr>
          <w:p w14:paraId="31DE7ED0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사용자의 사용 편의성</w:t>
            </w:r>
          </w:p>
          <w:p w14:paraId="3B94122F" w14:textId="0538B381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프로그램 또는 각 기능을 사용자가 사용화기 편리한가?</w:t>
            </w:r>
          </w:p>
        </w:tc>
      </w:tr>
      <w:tr w:rsidR="00B06CCF" w14:paraId="522212A2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6D604692" w14:textId="52E63192" w:rsidR="00B06CCF" w:rsidRDefault="00B06CCF">
            <w:r>
              <w:rPr>
                <w:rFonts w:hint="eastAsia"/>
              </w:rPr>
              <w:t>호환성</w:t>
            </w:r>
          </w:p>
        </w:tc>
        <w:tc>
          <w:tcPr>
            <w:tcW w:w="7320" w:type="dxa"/>
          </w:tcPr>
          <w:p w14:paraId="6E274437" w14:textId="77777777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필요시 타 프로그램과 원활한 연동 수행</w:t>
            </w:r>
          </w:p>
          <w:p w14:paraId="21804D4C" w14:textId="172F770E" w:rsidR="00B06CCF" w:rsidRDefault="00B06CCF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타 프로그램 또는 시스템과 연동이 필요한 상황에서 원활히 연동할 수 있도록 구현되었는가?</w:t>
            </w:r>
          </w:p>
        </w:tc>
      </w:tr>
      <w:tr w:rsidR="00356749" w14:paraId="2F2A4AAB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5671CDF5" w14:textId="39395E54" w:rsidR="00356749" w:rsidRDefault="00356749">
            <w:r>
              <w:rPr>
                <w:rFonts w:hint="eastAsia"/>
              </w:rPr>
              <w:lastRenderedPageBreak/>
              <w:t>확장성</w:t>
            </w:r>
          </w:p>
        </w:tc>
        <w:tc>
          <w:tcPr>
            <w:tcW w:w="7320" w:type="dxa"/>
          </w:tcPr>
          <w:p w14:paraId="1708571A" w14:textId="77777777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용구사항 변경에 대한 적용 용이성</w:t>
            </w:r>
          </w:p>
          <w:p w14:paraId="6D4E56CA" w14:textId="77777777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설계된 프로그램은 기능을 추가하기 쉽도록 구현되었는가?</w:t>
            </w:r>
          </w:p>
          <w:p w14:paraId="66F70FE9" w14:textId="1F1BCD4B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프로그램 구조의 유연성,</w:t>
            </w:r>
            <w:r>
              <w:t xml:space="preserve"> </w:t>
            </w:r>
            <w:r>
              <w:rPr>
                <w:rFonts w:hint="eastAsia"/>
              </w:rPr>
              <w:t>재사용성 및 프로그램 구축의 편의성</w:t>
            </w:r>
          </w:p>
        </w:tc>
      </w:tr>
      <w:tr w:rsidR="00356749" w14:paraId="20BB4ADA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14DD64EF" w14:textId="11CD14C9" w:rsidR="00356749" w:rsidRDefault="00356749">
            <w:r>
              <w:rPr>
                <w:rFonts w:hint="eastAsia"/>
              </w:rPr>
              <w:t>적시성</w:t>
            </w:r>
          </w:p>
        </w:tc>
        <w:tc>
          <w:tcPr>
            <w:tcW w:w="7320" w:type="dxa"/>
          </w:tcPr>
          <w:p w14:paraId="70019AC6" w14:textId="63E9AFD0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사용자가 원하는 시점에 인도</w:t>
            </w:r>
          </w:p>
          <w:p w14:paraId="0C75DD66" w14:textId="0484A022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요구된 설계완료일에 결과물을 제출하였는가?</w:t>
            </w:r>
          </w:p>
        </w:tc>
      </w:tr>
      <w:tr w:rsidR="00356749" w14:paraId="1097C245" w14:textId="77777777" w:rsidTr="00B06CCF">
        <w:tc>
          <w:tcPr>
            <w:tcW w:w="1696" w:type="dxa"/>
            <w:shd w:val="clear" w:color="auto" w:fill="F2F2F2" w:themeFill="background1" w:themeFillShade="F2"/>
          </w:tcPr>
          <w:p w14:paraId="616A15A7" w14:textId="1C2297FA" w:rsidR="00356749" w:rsidRDefault="00356749">
            <w:r>
              <w:rPr>
                <w:rFonts w:hint="eastAsia"/>
              </w:rPr>
              <w:t>윤리성</w:t>
            </w:r>
          </w:p>
        </w:tc>
        <w:tc>
          <w:tcPr>
            <w:tcW w:w="7320" w:type="dxa"/>
          </w:tcPr>
          <w:p w14:paraId="0730FF45" w14:textId="77777777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설계된 프로그램이 다른 사용자의 사생활을 침해하지는 않는가?</w:t>
            </w:r>
          </w:p>
          <w:p w14:paraId="3DCD85EE" w14:textId="72538194" w:rsidR="00356749" w:rsidRDefault="00356749" w:rsidP="00B06CC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개발 단계에서 불법 프로그램을 사용하였는가?</w:t>
            </w:r>
          </w:p>
        </w:tc>
      </w:tr>
    </w:tbl>
    <w:p w14:paraId="33054302" w14:textId="6042B81D" w:rsidR="00356749" w:rsidRDefault="00356749"/>
    <w:p w14:paraId="7A9E2A97" w14:textId="77777777" w:rsidR="00356749" w:rsidRDefault="0035674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56749" w14:paraId="014BF126" w14:textId="77777777" w:rsidTr="00356749">
        <w:trPr>
          <w:trHeight w:val="2212"/>
        </w:trPr>
        <w:tc>
          <w:tcPr>
            <w:tcW w:w="9016" w:type="dxa"/>
          </w:tcPr>
          <w:p w14:paraId="332A8563" w14:textId="77777777" w:rsidR="00356749" w:rsidRDefault="00356749"/>
        </w:tc>
      </w:tr>
      <w:tr w:rsidR="00356749" w14:paraId="0F4ED179" w14:textId="77777777" w:rsidTr="00356749">
        <w:trPr>
          <w:trHeight w:val="2212"/>
        </w:trPr>
        <w:tc>
          <w:tcPr>
            <w:tcW w:w="9016" w:type="dxa"/>
            <w:vAlign w:val="center"/>
          </w:tcPr>
          <w:p w14:paraId="596EEB89" w14:textId="32005C9F" w:rsidR="00356749" w:rsidRPr="00356749" w:rsidRDefault="00356749" w:rsidP="00356749">
            <w:pPr>
              <w:jc w:val="center"/>
              <w:rPr>
                <w:b/>
                <w:bCs/>
              </w:rPr>
            </w:pPr>
            <w:r w:rsidRPr="00356749">
              <w:rPr>
                <w:rFonts w:hint="eastAsia"/>
                <w:b/>
                <w:bCs/>
                <w:sz w:val="44"/>
                <w:szCs w:val="48"/>
              </w:rPr>
              <w:t>캡스톤디자인 과제 지침서</w:t>
            </w:r>
          </w:p>
        </w:tc>
      </w:tr>
      <w:tr w:rsidR="00356749" w14:paraId="2CDBD0F9" w14:textId="77777777" w:rsidTr="00356749">
        <w:trPr>
          <w:trHeight w:val="2212"/>
        </w:trPr>
        <w:tc>
          <w:tcPr>
            <w:tcW w:w="9016" w:type="dxa"/>
          </w:tcPr>
          <w:p w14:paraId="5DC6C0B5" w14:textId="77777777" w:rsidR="00356749" w:rsidRDefault="00356749"/>
        </w:tc>
      </w:tr>
      <w:tr w:rsidR="00356749" w14:paraId="1C978B1B" w14:textId="77777777" w:rsidTr="00356749">
        <w:trPr>
          <w:trHeight w:val="2212"/>
        </w:trPr>
        <w:tc>
          <w:tcPr>
            <w:tcW w:w="9016" w:type="dxa"/>
            <w:vAlign w:val="center"/>
          </w:tcPr>
          <w:p w14:paraId="72DE373E" w14:textId="672350DA" w:rsidR="00356749" w:rsidRPr="00356749" w:rsidRDefault="00356749" w:rsidP="00356749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I</w:t>
            </w:r>
            <w:r>
              <w:rPr>
                <w:b/>
                <w:bCs/>
                <w:sz w:val="36"/>
                <w:szCs w:val="40"/>
              </w:rPr>
              <w:t xml:space="preserve">. </w:t>
            </w:r>
            <w:r>
              <w:rPr>
                <w:rFonts w:hint="eastAsia"/>
                <w:b/>
                <w:bCs/>
                <w:sz w:val="36"/>
                <w:szCs w:val="40"/>
              </w:rPr>
              <w:t>과</w:t>
            </w:r>
            <w:r w:rsidRPr="00356749">
              <w:rPr>
                <w:rFonts w:hint="eastAsia"/>
                <w:b/>
                <w:bCs/>
                <w:sz w:val="36"/>
                <w:szCs w:val="40"/>
              </w:rPr>
              <w:t>제 내용</w:t>
            </w:r>
          </w:p>
          <w:p w14:paraId="0C322E4B" w14:textId="7058DDC4" w:rsidR="00356749" w:rsidRPr="00356749" w:rsidRDefault="00356749" w:rsidP="00356749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I</w:t>
            </w:r>
            <w:r>
              <w:rPr>
                <w:b/>
                <w:bCs/>
                <w:sz w:val="36"/>
                <w:szCs w:val="40"/>
              </w:rPr>
              <w:t xml:space="preserve">I. </w:t>
            </w:r>
            <w:r w:rsidRPr="00356749">
              <w:rPr>
                <w:rFonts w:hint="eastAsia"/>
                <w:b/>
                <w:bCs/>
                <w:sz w:val="36"/>
                <w:szCs w:val="40"/>
              </w:rPr>
              <w:t>과제 수행계획서 양식</w:t>
            </w:r>
          </w:p>
          <w:p w14:paraId="07ECA58B" w14:textId="7946243A" w:rsidR="00356749" w:rsidRDefault="00356749" w:rsidP="00356749">
            <w:pPr>
              <w:jc w:val="center"/>
            </w:pPr>
            <w:r>
              <w:rPr>
                <w:rFonts w:hint="eastAsia"/>
                <w:b/>
                <w:bCs/>
                <w:sz w:val="36"/>
                <w:szCs w:val="40"/>
              </w:rPr>
              <w:t>I</w:t>
            </w:r>
            <w:r>
              <w:rPr>
                <w:b/>
                <w:bCs/>
                <w:sz w:val="36"/>
                <w:szCs w:val="40"/>
              </w:rPr>
              <w:t xml:space="preserve">II. </w:t>
            </w:r>
            <w:r w:rsidRPr="00356749">
              <w:rPr>
                <w:rFonts w:hint="eastAsia"/>
                <w:b/>
                <w:bCs/>
                <w:sz w:val="36"/>
                <w:szCs w:val="40"/>
              </w:rPr>
              <w:t>과제 최종보고서 양식</w:t>
            </w:r>
          </w:p>
        </w:tc>
      </w:tr>
      <w:tr w:rsidR="00356749" w14:paraId="7A6976EA" w14:textId="77777777" w:rsidTr="00356749">
        <w:trPr>
          <w:trHeight w:val="2212"/>
        </w:trPr>
        <w:tc>
          <w:tcPr>
            <w:tcW w:w="9016" w:type="dxa"/>
          </w:tcPr>
          <w:p w14:paraId="7CC05AD4" w14:textId="77777777" w:rsidR="00356749" w:rsidRDefault="00356749"/>
        </w:tc>
      </w:tr>
      <w:tr w:rsidR="00356749" w14:paraId="2158B83A" w14:textId="77777777" w:rsidTr="00356749">
        <w:trPr>
          <w:trHeight w:val="2212"/>
        </w:trPr>
        <w:tc>
          <w:tcPr>
            <w:tcW w:w="9016" w:type="dxa"/>
          </w:tcPr>
          <w:p w14:paraId="3B03F19C" w14:textId="77777777" w:rsidR="00356749" w:rsidRDefault="00356749"/>
        </w:tc>
      </w:tr>
    </w:tbl>
    <w:p w14:paraId="21796F3C" w14:textId="12E8BAA3" w:rsidR="00356749" w:rsidRDefault="00356749"/>
    <w:p w14:paraId="054CB28B" w14:textId="6A6A423B" w:rsidR="00356749" w:rsidRDefault="00356749"/>
    <w:p w14:paraId="3F0E7426" w14:textId="77777777" w:rsidR="004D4F92" w:rsidRDefault="004D4F92" w:rsidP="00356749">
      <w:pPr>
        <w:jc w:val="center"/>
        <w:rPr>
          <w:b/>
          <w:bCs/>
          <w:sz w:val="40"/>
          <w:szCs w:val="44"/>
        </w:rPr>
      </w:pPr>
    </w:p>
    <w:p w14:paraId="097BB312" w14:textId="288AA6CE" w:rsidR="00356749" w:rsidRDefault="00356749" w:rsidP="00356749">
      <w:pPr>
        <w:jc w:val="center"/>
        <w:rPr>
          <w:b/>
          <w:bCs/>
          <w:sz w:val="40"/>
          <w:szCs w:val="44"/>
        </w:rPr>
      </w:pPr>
      <w:r w:rsidRPr="004D4F92">
        <w:rPr>
          <w:rFonts w:hint="eastAsia"/>
          <w:b/>
          <w:bCs/>
          <w:sz w:val="40"/>
          <w:szCs w:val="44"/>
        </w:rPr>
        <w:t>I</w:t>
      </w:r>
      <w:r w:rsidRPr="004D4F92">
        <w:rPr>
          <w:b/>
          <w:bCs/>
          <w:sz w:val="40"/>
          <w:szCs w:val="44"/>
        </w:rPr>
        <w:t xml:space="preserve">. </w:t>
      </w:r>
      <w:r w:rsidRPr="004D4F92">
        <w:rPr>
          <w:rFonts w:hint="eastAsia"/>
          <w:b/>
          <w:bCs/>
          <w:sz w:val="40"/>
          <w:szCs w:val="44"/>
        </w:rPr>
        <w:t>과제 내용</w:t>
      </w:r>
    </w:p>
    <w:p w14:paraId="6A2DEDDF" w14:textId="77777777" w:rsidR="004D4F92" w:rsidRPr="004D4F92" w:rsidRDefault="004D4F92" w:rsidP="00356749">
      <w:pPr>
        <w:jc w:val="center"/>
        <w:rPr>
          <w:b/>
          <w:bCs/>
          <w:sz w:val="40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4D4F92" w14:paraId="66CFF650" w14:textId="77777777" w:rsidTr="004D4F92">
        <w:tc>
          <w:tcPr>
            <w:tcW w:w="1838" w:type="dxa"/>
          </w:tcPr>
          <w:p w14:paraId="5E116F00" w14:textId="30964547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1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과제명</w:t>
            </w:r>
          </w:p>
        </w:tc>
        <w:tc>
          <w:tcPr>
            <w:tcW w:w="7178" w:type="dxa"/>
            <w:tcBorders>
              <w:left w:val="nil"/>
            </w:tcBorders>
          </w:tcPr>
          <w:p w14:paraId="1F32053B" w14:textId="77777777" w:rsidR="007D7C2D" w:rsidRDefault="00E038DF" w:rsidP="00356749">
            <w:pPr>
              <w:rPr>
                <w:szCs w:val="20"/>
              </w:rPr>
            </w:pPr>
            <w:r w:rsidRPr="00E038DF">
              <w:rPr>
                <w:szCs w:val="20"/>
              </w:rPr>
              <w:t>PID 제어 알고리즘 기반 균형 유지 알고리즘 제작</w:t>
            </w:r>
          </w:p>
          <w:p w14:paraId="5DDC4856" w14:textId="5DEB192F" w:rsidR="00E038DF" w:rsidRPr="003F5D4A" w:rsidRDefault="00E038DF" w:rsidP="00356749">
            <w:pPr>
              <w:rPr>
                <w:rFonts w:hint="eastAsia"/>
                <w:szCs w:val="20"/>
              </w:rPr>
            </w:pPr>
          </w:p>
        </w:tc>
      </w:tr>
      <w:tr w:rsidR="004D4F92" w14:paraId="06142BA7" w14:textId="77777777" w:rsidTr="004D4F92">
        <w:tc>
          <w:tcPr>
            <w:tcW w:w="1838" w:type="dxa"/>
          </w:tcPr>
          <w:p w14:paraId="53294A8E" w14:textId="731D6CAB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2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과제 목표</w:t>
            </w:r>
          </w:p>
        </w:tc>
        <w:tc>
          <w:tcPr>
            <w:tcW w:w="7178" w:type="dxa"/>
            <w:tcBorders>
              <w:left w:val="nil"/>
            </w:tcBorders>
          </w:tcPr>
          <w:p w14:paraId="28967833" w14:textId="3D415502" w:rsidR="00E038DF" w:rsidRDefault="00E038DF" w:rsidP="00E038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로봇은 크게 구동부로와 전자부로 나눠져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구동부로는 전기적 신호를 역학적 신호로 변환하는 장치가 필요한데,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일반적으로 모터를 사용한다.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기존의 로봇들은 안정성을 위해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 이상의 모터를 사용하여 하나의 평면을 만들어 사용했지만,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이는 비용의 증가로 이어지는 문제가 존재한다.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2개의 모터를 사용할 경우,</w:t>
            </w:r>
            <w:r>
              <w:rPr>
                <w:szCs w:val="20"/>
              </w:rPr>
              <w:t xml:space="preserve"> 2 DOF</w:t>
            </w:r>
            <w:r>
              <w:rPr>
                <w:rFonts w:hint="eastAsia"/>
                <w:szCs w:val="20"/>
              </w:rPr>
              <w:t>를 넣을 수 있어 전후좌우 방향으로 이동할 수 있지만,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바퀴 축이 한 평면 위에 있지 못하기에 안정성이 다소 떨어지는 경향이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다라서 본 연구는 비용 절감을 위해 모터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개를 사용하면서,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균형 제어 즉, 자세를 제어하는 알고리즘을 개발하는 것이 주 목적이다.</w:t>
            </w:r>
          </w:p>
          <w:p w14:paraId="721E0E36" w14:textId="5C0E3866" w:rsidR="00E038DF" w:rsidRPr="00E038DF" w:rsidRDefault="00E038DF" w:rsidP="00E038DF">
            <w:pPr>
              <w:rPr>
                <w:rFonts w:hint="eastAsia"/>
                <w:szCs w:val="20"/>
              </w:rPr>
            </w:pPr>
          </w:p>
        </w:tc>
      </w:tr>
      <w:tr w:rsidR="004D4F92" w14:paraId="515BEE9A" w14:textId="77777777" w:rsidTr="004D4F92">
        <w:trPr>
          <w:trHeight w:val="301"/>
        </w:trPr>
        <w:tc>
          <w:tcPr>
            <w:tcW w:w="1838" w:type="dxa"/>
          </w:tcPr>
          <w:p w14:paraId="4EDB46DC" w14:textId="457233B3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3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과제 내용</w:t>
            </w:r>
          </w:p>
        </w:tc>
        <w:tc>
          <w:tcPr>
            <w:tcW w:w="7178" w:type="dxa"/>
            <w:tcBorders>
              <w:left w:val="nil"/>
            </w:tcBorders>
          </w:tcPr>
          <w:p w14:paraId="1539875A" w14:textId="5B0A328E" w:rsidR="00785E33" w:rsidRDefault="00F915B1" w:rsidP="00F915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사용하는 디마이스는 A</w:t>
            </w:r>
            <w:r>
              <w:rPr>
                <w:szCs w:val="20"/>
              </w:rPr>
              <w:t>rduino Pro mini 3.3v, MPU6050</w:t>
            </w:r>
            <w:r>
              <w:rPr>
                <w:rFonts w:hint="eastAsia"/>
                <w:szCs w:val="20"/>
              </w:rPr>
              <w:t>을 사용하며,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각각 제어부와 자세 센서이다.</w:t>
            </w:r>
            <w:r>
              <w:rPr>
                <w:szCs w:val="20"/>
              </w:rPr>
              <w:t xml:space="preserve"> </w:t>
            </w:r>
            <w:r w:rsidR="00933E58">
              <w:rPr>
                <w:szCs w:val="20"/>
              </w:rPr>
              <w:t>본</w:t>
            </w:r>
            <w:r w:rsidR="00933E58">
              <w:rPr>
                <w:rFonts w:hint="eastAsia"/>
                <w:szCs w:val="20"/>
              </w:rPr>
              <w:t xml:space="preserve"> </w:t>
            </w:r>
            <w:r w:rsidR="00933E58">
              <w:rPr>
                <w:szCs w:val="20"/>
              </w:rPr>
              <w:t xml:space="preserve">연구는 </w:t>
            </w:r>
            <w:r w:rsidR="00933E58">
              <w:rPr>
                <w:rFonts w:hint="eastAsia"/>
                <w:szCs w:val="20"/>
              </w:rPr>
              <w:t>P</w:t>
            </w:r>
            <w:r w:rsidR="00933E58">
              <w:rPr>
                <w:szCs w:val="20"/>
              </w:rPr>
              <w:t xml:space="preserve">ID </w:t>
            </w:r>
            <w:r w:rsidR="00933E58">
              <w:rPr>
                <w:rFonts w:hint="eastAsia"/>
                <w:szCs w:val="20"/>
              </w:rPr>
              <w:t>제어 기반으로 이륜 로봇의 균형을 잡는데 목적이 있다.</w:t>
            </w:r>
            <w:r w:rsidR="00933E58">
              <w:rPr>
                <w:szCs w:val="20"/>
              </w:rPr>
              <w:t xml:space="preserve"> MPU6050 6 axis </w:t>
            </w:r>
            <w:r w:rsidR="00933E58">
              <w:rPr>
                <w:rFonts w:hint="eastAsia"/>
                <w:szCs w:val="20"/>
              </w:rPr>
              <w:t xml:space="preserve">센서로 현재 로봇이 취하고 있는 자세의 </w:t>
            </w:r>
            <w:r w:rsidR="00933E58">
              <w:rPr>
                <w:szCs w:val="20"/>
              </w:rPr>
              <w:t xml:space="preserve">pitch </w:t>
            </w:r>
            <w:r w:rsidR="00933E58">
              <w:rPr>
                <w:rFonts w:hint="eastAsia"/>
                <w:szCs w:val="20"/>
              </w:rPr>
              <w:t>정보를 받아</w:t>
            </w:r>
            <w:r>
              <w:rPr>
                <w:rFonts w:hint="eastAsia"/>
                <w:szCs w:val="20"/>
              </w:rPr>
              <w:t>온다.</w:t>
            </w:r>
            <w:r>
              <w:rPr>
                <w:szCs w:val="20"/>
              </w:rPr>
              <w:t xml:space="preserve"> PID </w:t>
            </w:r>
            <w:r>
              <w:rPr>
                <w:rFonts w:hint="eastAsia"/>
                <w:szCs w:val="20"/>
              </w:rPr>
              <w:t>제어는 비례,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미분 항목이 있다.</w:t>
            </w:r>
            <w:r>
              <w:rPr>
                <w:szCs w:val="20"/>
              </w:rPr>
              <w:t xml:space="preserve"> P </w:t>
            </w:r>
            <w:r>
              <w:rPr>
                <w:rFonts w:hint="eastAsia"/>
                <w:szCs w:val="20"/>
              </w:rPr>
              <w:t>제어로 목표 값에 근접하며,</w:t>
            </w:r>
            <w:r>
              <w:rPr>
                <w:szCs w:val="20"/>
              </w:rPr>
              <w:t xml:space="preserve"> I </w:t>
            </w:r>
            <w:r>
              <w:rPr>
                <w:rFonts w:hint="eastAsia"/>
                <w:szCs w:val="20"/>
              </w:rPr>
              <w:t>제어로 정상상태 오차를 줄인다.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또한 </w:t>
            </w:r>
            <w:r>
              <w:rPr>
                <w:szCs w:val="20"/>
              </w:rPr>
              <w:t xml:space="preserve">D </w:t>
            </w:r>
            <w:r>
              <w:rPr>
                <w:rFonts w:hint="eastAsia"/>
                <w:szCs w:val="20"/>
              </w:rPr>
              <w:t xml:space="preserve">제어를 사용하여 </w:t>
            </w:r>
            <w:r>
              <w:rPr>
                <w:szCs w:val="20"/>
              </w:rPr>
              <w:t xml:space="preserve">PI </w:t>
            </w:r>
            <w:r>
              <w:rPr>
                <w:rFonts w:hint="eastAsia"/>
                <w:szCs w:val="20"/>
              </w:rPr>
              <w:t>제어로 인한 오버슈팅을 상쇄한다.</w:t>
            </w:r>
            <w:r>
              <w:rPr>
                <w:szCs w:val="20"/>
              </w:rPr>
              <w:t xml:space="preserve"> </w:t>
            </w:r>
          </w:p>
          <w:p w14:paraId="4D3A51AB" w14:textId="50D1A1D0" w:rsidR="00F915B1" w:rsidRPr="000B1331" w:rsidRDefault="00F915B1" w:rsidP="00F915B1">
            <w:pPr>
              <w:rPr>
                <w:rFonts w:hint="eastAsia"/>
                <w:szCs w:val="20"/>
              </w:rPr>
            </w:pPr>
          </w:p>
        </w:tc>
      </w:tr>
      <w:tr w:rsidR="004D4F92" w14:paraId="72716A1D" w14:textId="77777777" w:rsidTr="004D4F92">
        <w:tc>
          <w:tcPr>
            <w:tcW w:w="1838" w:type="dxa"/>
          </w:tcPr>
          <w:p w14:paraId="07F47905" w14:textId="00D436FB" w:rsidR="004D4F92" w:rsidRPr="004D4F92" w:rsidRDefault="004D4F92" w:rsidP="00356749">
            <w:pPr>
              <w:rPr>
                <w:szCs w:val="20"/>
              </w:rPr>
            </w:pPr>
            <w:r w:rsidRPr="004D4F92">
              <w:rPr>
                <w:rFonts w:hint="eastAsia"/>
                <w:szCs w:val="20"/>
              </w:rPr>
              <w:t>4</w:t>
            </w:r>
            <w:r w:rsidRPr="004D4F92">
              <w:rPr>
                <w:szCs w:val="20"/>
              </w:rPr>
              <w:t xml:space="preserve">. </w:t>
            </w:r>
            <w:r w:rsidRPr="004D4F92">
              <w:rPr>
                <w:rFonts w:hint="eastAsia"/>
                <w:szCs w:val="20"/>
              </w:rPr>
              <w:t>제한 요소</w:t>
            </w:r>
          </w:p>
        </w:tc>
        <w:tc>
          <w:tcPr>
            <w:tcW w:w="7178" w:type="dxa"/>
            <w:tcBorders>
              <w:left w:val="nil"/>
            </w:tcBorders>
          </w:tcPr>
          <w:p w14:paraId="4ECF1529" w14:textId="77777777" w:rsidR="00785E33" w:rsidRDefault="00F52FE3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785E33">
              <w:rPr>
                <w:rFonts w:hint="eastAsia"/>
                <w:szCs w:val="20"/>
              </w:rPr>
              <w:t xml:space="preserve">통신 링크 </w:t>
            </w:r>
          </w:p>
          <w:p w14:paraId="6DFB812B" w14:textId="4A14053F" w:rsidR="00785E33" w:rsidRDefault="00785E33" w:rsidP="00785E33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적외선 통신은 발광부에서 나온 적외선이 대기를 통해 수광부로 전달되는 방식이다.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방식에서 태양과 형광등 같이 적외선 수광부 대역폭에 속하는 잡음이 발생되는 소스가 존재하면 신호의 왜곡이나,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진폭의 왜곡이 발생할 수 있다.</w:t>
            </w:r>
          </w:p>
          <w:p w14:paraId="7D1A0CD0" w14:textId="13FC9571" w:rsidR="00785E33" w:rsidRDefault="00785E33" w:rsidP="00785E33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문제는 통신을 하지 않는 </w:t>
            </w:r>
            <w:r>
              <w:rPr>
                <w:szCs w:val="20"/>
              </w:rPr>
              <w:t xml:space="preserve">idle </w:t>
            </w:r>
            <w:r>
              <w:rPr>
                <w:rFonts w:hint="eastAsia"/>
                <w:szCs w:val="20"/>
              </w:rPr>
              <w:t xml:space="preserve">상태에서 수광부의 에너지 </w:t>
            </w:r>
            <w:r>
              <w:rPr>
                <w:szCs w:val="20"/>
              </w:rPr>
              <w:t>level</w:t>
            </w:r>
            <w:r>
              <w:rPr>
                <w:rFonts w:hint="eastAsia"/>
                <w:szCs w:val="20"/>
              </w:rPr>
              <w:t xml:space="preserve">을 측정하여 </w:t>
            </w:r>
            <w:r>
              <w:rPr>
                <w:szCs w:val="20"/>
              </w:rPr>
              <w:t xml:space="preserve">특정 </w:t>
            </w:r>
            <w:r>
              <w:rPr>
                <w:rFonts w:hint="eastAsia"/>
                <w:szCs w:val="20"/>
              </w:rPr>
              <w:t>환경 속 잡음을 분석하여 이를 알고리즘에 포함하는 방식으로 해결할 수 있다.</w:t>
            </w:r>
          </w:p>
          <w:p w14:paraId="5BFDC8EC" w14:textId="3211DA68" w:rsidR="00785E33" w:rsidRDefault="00785E33" w:rsidP="00785E33">
            <w:pPr>
              <w:ind w:firstLineChars="100" w:firstLine="200"/>
              <w:rPr>
                <w:szCs w:val="20"/>
              </w:rPr>
            </w:pPr>
          </w:p>
          <w:p w14:paraId="71F484FF" w14:textId="5AB8540D" w:rsidR="00785E33" w:rsidRDefault="00785E33" w:rsidP="00785E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통신 거리</w:t>
            </w:r>
          </w:p>
          <w:p w14:paraId="14BBBF51" w14:textId="1FAFDC71" w:rsidR="00D96C45" w:rsidRDefault="00785E33" w:rsidP="00785E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D96C45">
              <w:rPr>
                <w:rFonts w:hint="eastAsia"/>
                <w:szCs w:val="20"/>
              </w:rPr>
              <w:t>통신의 경우,</w:t>
            </w:r>
            <w:r w:rsidR="00D96C45">
              <w:rPr>
                <w:szCs w:val="20"/>
              </w:rPr>
              <w:t xml:space="preserve"> </w:t>
            </w:r>
            <w:r w:rsidR="00D96C45">
              <w:rPr>
                <w:rFonts w:hint="eastAsia"/>
                <w:szCs w:val="20"/>
              </w:rPr>
              <w:t>거리에 따라 신호 강도가 감쇄하는 현상을 보인다.</w:t>
            </w:r>
          </w:p>
          <w:p w14:paraId="09B829D3" w14:textId="667B3512" w:rsidR="00D96C45" w:rsidRDefault="00D96C45" w:rsidP="00785E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해당 문제는 적외선 통신 방식에 이용되는 NEC </w:t>
            </w:r>
            <w:r>
              <w:rPr>
                <w:szCs w:val="20"/>
              </w:rPr>
              <w:t>protocol</w:t>
            </w:r>
            <w:r>
              <w:rPr>
                <w:rFonts w:hint="eastAsia"/>
                <w:szCs w:val="20"/>
              </w:rPr>
              <w:t xml:space="preserve">에 따라 </w:t>
            </w:r>
            <w:r>
              <w:rPr>
                <w:szCs w:val="20"/>
              </w:rPr>
              <w:t xml:space="preserve">38KHz </w:t>
            </w:r>
            <w:r>
              <w:rPr>
                <w:rFonts w:hint="eastAsia"/>
                <w:szCs w:val="20"/>
              </w:rPr>
              <w:lastRenderedPageBreak/>
              <w:t xml:space="preserve">대역 부근의 반송파를 사용함과 동시에 </w:t>
            </w:r>
            <w:r>
              <w:rPr>
                <w:szCs w:val="20"/>
              </w:rPr>
              <w:t xml:space="preserve">LED </w:t>
            </w:r>
            <w:r>
              <w:rPr>
                <w:rFonts w:hint="eastAsia"/>
                <w:szCs w:val="20"/>
              </w:rPr>
              <w:t>출력을 높이는 방식으로 해결할 수 있다.</w:t>
            </w:r>
          </w:p>
          <w:p w14:paraId="09EC2022" w14:textId="77777777" w:rsidR="00D96C45" w:rsidRDefault="00D96C45" w:rsidP="00785E33">
            <w:pPr>
              <w:rPr>
                <w:szCs w:val="20"/>
              </w:rPr>
            </w:pPr>
          </w:p>
          <w:p w14:paraId="48D36FB6" w14:textId="70970DDB" w:rsidR="00785E33" w:rsidRPr="003F5D4A" w:rsidRDefault="00785E33" w:rsidP="00356749">
            <w:pPr>
              <w:rPr>
                <w:szCs w:val="20"/>
              </w:rPr>
            </w:pPr>
          </w:p>
        </w:tc>
      </w:tr>
    </w:tbl>
    <w:p w14:paraId="163D4DDA" w14:textId="1E68775A" w:rsidR="004D4F92" w:rsidRDefault="004D4F92" w:rsidP="00356749">
      <w:pPr>
        <w:rPr>
          <w:b/>
          <w:bCs/>
          <w:szCs w:val="20"/>
        </w:rPr>
      </w:pPr>
    </w:p>
    <w:p w14:paraId="28B7895E" w14:textId="77777777" w:rsidR="004D4F92" w:rsidRDefault="004D4F9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3EC1D009" w14:textId="77777777" w:rsidR="004D4F92" w:rsidRDefault="004D4F92" w:rsidP="004D4F92"/>
    <w:p w14:paraId="2C56BDCA" w14:textId="77777777" w:rsidR="004D4F92" w:rsidRDefault="004D4F92" w:rsidP="004D4F92">
      <w:pPr>
        <w:jc w:val="center"/>
        <w:rPr>
          <w:b/>
          <w:bCs/>
          <w:sz w:val="40"/>
          <w:szCs w:val="44"/>
        </w:rPr>
      </w:pPr>
    </w:p>
    <w:p w14:paraId="16BBC407" w14:textId="1DBAFDD9" w:rsidR="004D4F92" w:rsidRDefault="004D4F92" w:rsidP="004D4F92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I</w:t>
      </w:r>
      <w:r>
        <w:rPr>
          <w:b/>
          <w:bCs/>
          <w:sz w:val="40"/>
          <w:szCs w:val="44"/>
        </w:rPr>
        <w:t xml:space="preserve">I. </w:t>
      </w:r>
      <w:r>
        <w:rPr>
          <w:rFonts w:hint="eastAsia"/>
          <w:b/>
          <w:bCs/>
          <w:sz w:val="40"/>
          <w:szCs w:val="44"/>
        </w:rPr>
        <w:t>캡스톤디자인 수행계획서</w:t>
      </w:r>
    </w:p>
    <w:p w14:paraId="29A921D5" w14:textId="5883C477" w:rsidR="004D4F92" w:rsidRDefault="004D4F92" w:rsidP="004D4F92">
      <w:pPr>
        <w:jc w:val="center"/>
        <w:rPr>
          <w:b/>
          <w:bCs/>
          <w:sz w:val="40"/>
          <w:szCs w:val="44"/>
        </w:rPr>
      </w:pPr>
    </w:p>
    <w:p w14:paraId="0BDF299B" w14:textId="77777777" w:rsidR="007372E1" w:rsidRDefault="004D4F92" w:rsidP="007372E1">
      <w:pPr>
        <w:rPr>
          <w:szCs w:val="20"/>
        </w:rPr>
      </w:pPr>
      <w:r w:rsidRPr="004D4F92">
        <w:rPr>
          <w:rFonts w:hint="eastAsia"/>
          <w:b/>
          <w:bCs/>
          <w:sz w:val="32"/>
          <w:szCs w:val="36"/>
        </w:rPr>
        <w:t>과제명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4D4F92">
        <w:rPr>
          <w:rFonts w:hint="eastAsia"/>
          <w:b/>
          <w:bCs/>
          <w:sz w:val="32"/>
          <w:szCs w:val="36"/>
        </w:rPr>
        <w:t>:</w:t>
      </w:r>
      <w:r w:rsidR="00D27D42">
        <w:rPr>
          <w:b/>
          <w:bCs/>
          <w:sz w:val="32"/>
          <w:szCs w:val="36"/>
        </w:rPr>
        <w:t xml:space="preserve"> </w:t>
      </w:r>
      <w:r w:rsidR="007372E1" w:rsidRPr="007372E1">
        <w:rPr>
          <w:b/>
          <w:bCs/>
          <w:sz w:val="32"/>
          <w:szCs w:val="32"/>
        </w:rPr>
        <w:t>PID 제어 알고리즘 기반 균형 유지 알고리즘 제작</w:t>
      </w:r>
    </w:p>
    <w:p w14:paraId="049E3DC4" w14:textId="0B4BC826" w:rsidR="004D4F92" w:rsidRPr="007372E1" w:rsidRDefault="004D4F92" w:rsidP="004D4F92">
      <w:pPr>
        <w:jc w:val="center"/>
        <w:rPr>
          <w:b/>
          <w:bCs/>
          <w:sz w:val="32"/>
          <w:szCs w:val="36"/>
        </w:rPr>
      </w:pPr>
    </w:p>
    <w:p w14:paraId="2D5CBFA7" w14:textId="5A313A70" w:rsidR="004D4F92" w:rsidRDefault="004D4F92" w:rsidP="004D4F92">
      <w:pPr>
        <w:jc w:val="center"/>
        <w:rPr>
          <w:b/>
          <w:bCs/>
          <w:sz w:val="32"/>
          <w:szCs w:val="36"/>
        </w:rPr>
      </w:pPr>
    </w:p>
    <w:p w14:paraId="2D9BD38C" w14:textId="4E0F7B2C" w:rsidR="004D4F92" w:rsidRDefault="004D4F92" w:rsidP="004D4F92">
      <w:pPr>
        <w:jc w:val="center"/>
        <w:rPr>
          <w:b/>
          <w:bCs/>
          <w:sz w:val="32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4D4F92" w14:paraId="4DB408E9" w14:textId="77777777" w:rsidTr="009C40EC">
        <w:tc>
          <w:tcPr>
            <w:tcW w:w="2972" w:type="dxa"/>
            <w:vMerge w:val="restart"/>
            <w:shd w:val="clear" w:color="auto" w:fill="F2F2F2" w:themeFill="background1" w:themeFillShade="F2"/>
            <w:vAlign w:val="center"/>
          </w:tcPr>
          <w:p w14:paraId="6B55F834" w14:textId="442AF6FB" w:rsidR="004D4F92" w:rsidRP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  <w:r w:rsidRPr="004D4F92">
              <w:rPr>
                <w:rFonts w:hint="eastAsia"/>
                <w:b/>
                <w:bCs/>
                <w:sz w:val="32"/>
                <w:szCs w:val="36"/>
              </w:rPr>
              <w:t>팀원</w:t>
            </w:r>
          </w:p>
        </w:tc>
        <w:tc>
          <w:tcPr>
            <w:tcW w:w="6044" w:type="dxa"/>
          </w:tcPr>
          <w:p w14:paraId="5C1FDED2" w14:textId="23C9810F" w:rsidR="004D4F92" w:rsidRPr="003F5D4A" w:rsidRDefault="00ED6365" w:rsidP="004D4F92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>박광렬</w:t>
            </w:r>
          </w:p>
        </w:tc>
      </w:tr>
      <w:tr w:rsidR="004D4F92" w14:paraId="668409AA" w14:textId="77777777" w:rsidTr="009C40EC">
        <w:tc>
          <w:tcPr>
            <w:tcW w:w="2972" w:type="dxa"/>
            <w:vMerge/>
            <w:shd w:val="clear" w:color="auto" w:fill="F2F2F2" w:themeFill="background1" w:themeFillShade="F2"/>
          </w:tcPr>
          <w:p w14:paraId="0EC6BEB2" w14:textId="77777777" w:rsid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6044" w:type="dxa"/>
          </w:tcPr>
          <w:p w14:paraId="798E634A" w14:textId="5C0F85AB" w:rsidR="004D4F92" w:rsidRPr="003F5D4A" w:rsidRDefault="00ED6365" w:rsidP="004D4F92">
            <w:pPr>
              <w:jc w:val="center"/>
              <w:rPr>
                <w:b/>
                <w:bCs/>
                <w:sz w:val="32"/>
                <w:szCs w:val="36"/>
              </w:rPr>
            </w:pPr>
            <w:r>
              <w:rPr>
                <w:rFonts w:hint="eastAsia"/>
                <w:b/>
                <w:bCs/>
                <w:sz w:val="32"/>
                <w:szCs w:val="36"/>
              </w:rPr>
              <w:t>유안</w:t>
            </w:r>
          </w:p>
        </w:tc>
      </w:tr>
      <w:tr w:rsidR="004D4F92" w14:paraId="634E3637" w14:textId="77777777" w:rsidTr="009C40EC">
        <w:tc>
          <w:tcPr>
            <w:tcW w:w="2972" w:type="dxa"/>
            <w:vMerge/>
            <w:shd w:val="clear" w:color="auto" w:fill="F2F2F2" w:themeFill="background1" w:themeFillShade="F2"/>
          </w:tcPr>
          <w:p w14:paraId="72739B4B" w14:textId="77777777" w:rsid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6044" w:type="dxa"/>
          </w:tcPr>
          <w:p w14:paraId="58197299" w14:textId="77777777" w:rsidR="004D4F92" w:rsidRPr="003F5D4A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  <w:tr w:rsidR="004D4F92" w14:paraId="7C689FAF" w14:textId="77777777" w:rsidTr="009C40EC">
        <w:tc>
          <w:tcPr>
            <w:tcW w:w="2972" w:type="dxa"/>
            <w:vMerge/>
            <w:shd w:val="clear" w:color="auto" w:fill="F2F2F2" w:themeFill="background1" w:themeFillShade="F2"/>
          </w:tcPr>
          <w:p w14:paraId="4A82C5A1" w14:textId="77777777" w:rsidR="004D4F92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  <w:tc>
          <w:tcPr>
            <w:tcW w:w="6044" w:type="dxa"/>
          </w:tcPr>
          <w:p w14:paraId="15E48FAD" w14:textId="77777777" w:rsidR="004D4F92" w:rsidRPr="003F5D4A" w:rsidRDefault="004D4F92" w:rsidP="004D4F92">
            <w:pPr>
              <w:jc w:val="center"/>
              <w:rPr>
                <w:b/>
                <w:bCs/>
                <w:sz w:val="32"/>
                <w:szCs w:val="36"/>
              </w:rPr>
            </w:pPr>
          </w:p>
        </w:tc>
      </w:tr>
    </w:tbl>
    <w:p w14:paraId="42F5349B" w14:textId="2DB08755" w:rsidR="004D4F92" w:rsidRDefault="004D4F92" w:rsidP="004D4F92">
      <w:pPr>
        <w:jc w:val="center"/>
        <w:rPr>
          <w:b/>
          <w:bCs/>
          <w:sz w:val="32"/>
          <w:szCs w:val="36"/>
        </w:rPr>
      </w:pPr>
    </w:p>
    <w:p w14:paraId="68449787" w14:textId="2A75F31B" w:rsidR="009C40EC" w:rsidRDefault="009C40EC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503D6912" w14:textId="70DBD7D2" w:rsidR="00F915B1" w:rsidRPr="00F915B1" w:rsidRDefault="009C40EC" w:rsidP="00F915B1">
      <w:pPr>
        <w:rPr>
          <w:rFonts w:hint="eastAsia"/>
          <w:b/>
          <w:bCs/>
          <w:sz w:val="24"/>
          <w:szCs w:val="28"/>
        </w:rPr>
      </w:pPr>
      <w:r w:rsidRPr="00BA79E2">
        <w:rPr>
          <w:rFonts w:hint="eastAsia"/>
          <w:b/>
          <w:bCs/>
          <w:sz w:val="24"/>
          <w:szCs w:val="28"/>
        </w:rPr>
        <w:lastRenderedPageBreak/>
        <w:t xml:space="preserve">제 </w:t>
      </w:r>
      <w:r w:rsidRPr="00BA79E2">
        <w:rPr>
          <w:b/>
          <w:bCs/>
          <w:sz w:val="24"/>
          <w:szCs w:val="28"/>
        </w:rPr>
        <w:t>1</w:t>
      </w:r>
      <w:r w:rsidRPr="00BA79E2">
        <w:rPr>
          <w:rFonts w:hint="eastAsia"/>
          <w:b/>
          <w:bCs/>
          <w:sz w:val="24"/>
          <w:szCs w:val="28"/>
        </w:rPr>
        <w:t>장 과제 개요</w:t>
      </w:r>
    </w:p>
    <w:p w14:paraId="0D466C19" w14:textId="0FE3D830" w:rsidR="00F915B1" w:rsidRDefault="00F915B1" w:rsidP="00F915B1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로봇은 크게 구동부로와 전자부로 나눠져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구동부로는 전기적 신호를 역학적 신호로 변환하는 장치가 필요한데,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일반적으로 모터를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기존의 로봇들은 안정성을 위해 </w:t>
      </w:r>
      <w:r>
        <w:rPr>
          <w:szCs w:val="20"/>
        </w:rPr>
        <w:t>3</w:t>
      </w:r>
      <w:r>
        <w:rPr>
          <w:rFonts w:hint="eastAsia"/>
          <w:szCs w:val="20"/>
        </w:rPr>
        <w:t>개 이상의 모터를 사용하여 하나의 평면을 만들어 사용했지만,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비용의 증가로 이어지는 문제가 존재한다.</w:t>
      </w:r>
      <w:r>
        <w:rPr>
          <w:szCs w:val="20"/>
        </w:rPr>
        <w:t xml:space="preserve"> </w:t>
      </w:r>
      <w:r w:rsidR="002A65C4">
        <w:rPr>
          <w:rFonts w:hint="eastAsia"/>
          <w:szCs w:val="20"/>
        </w:rPr>
        <w:t xml:space="preserve">현재는 </w:t>
      </w:r>
      <w:r w:rsidR="002A65C4">
        <w:rPr>
          <w:szCs w:val="20"/>
        </w:rPr>
        <w:t>3</w:t>
      </w:r>
      <w:r w:rsidR="002A65C4">
        <w:rPr>
          <w:rFonts w:hint="eastAsia"/>
          <w:szCs w:val="20"/>
        </w:rPr>
        <w:t>개 미만의 바퀴만을 사용하려는 움직임이 있으며,</w:t>
      </w:r>
      <w:r w:rsidR="002A65C4">
        <w:rPr>
          <w:szCs w:val="20"/>
        </w:rPr>
        <w:t xml:space="preserve"> </w:t>
      </w:r>
      <w:r w:rsidR="002A65C4">
        <w:rPr>
          <w:rFonts w:hint="eastAsia"/>
          <w:szCs w:val="20"/>
        </w:rPr>
        <w:t>대표적인 예시로 세그웨이와 전동휠이 있다.</w:t>
      </w:r>
      <w:r w:rsidR="002A65C4">
        <w:rPr>
          <w:szCs w:val="20"/>
        </w:rPr>
        <w:t xml:space="preserve"> </w:t>
      </w:r>
      <w:r w:rsidR="002A65C4">
        <w:rPr>
          <w:rFonts w:hint="eastAsia"/>
          <w:szCs w:val="20"/>
        </w:rPr>
        <w:t>이들은 구동부를 줄여 제작 단가를 줄이는 이득을 취하고 있다.</w:t>
      </w:r>
      <w:r w:rsidR="002A65C4">
        <w:rPr>
          <w:szCs w:val="20"/>
        </w:rPr>
        <w:t xml:space="preserve"> </w:t>
      </w:r>
    </w:p>
    <w:p w14:paraId="3A66ADD8" w14:textId="6E92B636" w:rsidR="00761CA0" w:rsidRPr="00F915B1" w:rsidRDefault="00761CA0" w:rsidP="007D36B6">
      <w:pPr>
        <w:ind w:firstLineChars="100" w:firstLine="200"/>
        <w:rPr>
          <w:rFonts w:hint="eastAsia"/>
          <w:szCs w:val="20"/>
        </w:rPr>
      </w:pPr>
    </w:p>
    <w:p w14:paraId="305352EF" w14:textId="07A178DD" w:rsidR="00BA79E2" w:rsidRDefault="00BA79E2" w:rsidP="00BA79E2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091DB180" w14:textId="77777777" w:rsidR="00BA79E2" w:rsidRPr="00BA79E2" w:rsidRDefault="00BA79E2" w:rsidP="00BA79E2">
      <w:pPr>
        <w:rPr>
          <w:b/>
          <w:bCs/>
          <w:sz w:val="24"/>
          <w:szCs w:val="28"/>
        </w:rPr>
      </w:pPr>
      <w:r w:rsidRPr="00BA79E2">
        <w:rPr>
          <w:rFonts w:hint="eastAsia"/>
          <w:b/>
          <w:bCs/>
          <w:sz w:val="24"/>
          <w:szCs w:val="28"/>
        </w:rPr>
        <w:lastRenderedPageBreak/>
        <w:t xml:space="preserve">제 </w:t>
      </w: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장 과제 목표 및 주요 내용</w:t>
      </w:r>
    </w:p>
    <w:p w14:paraId="36CAD55F" w14:textId="58A66830" w:rsidR="00356749" w:rsidRPr="00BA79E2" w:rsidRDefault="00356749" w:rsidP="00356749">
      <w:pPr>
        <w:rPr>
          <w:b/>
          <w:bCs/>
          <w:szCs w:val="20"/>
        </w:rPr>
      </w:pPr>
    </w:p>
    <w:p w14:paraId="44672A73" w14:textId="1F2AED09" w:rsidR="007D36B6" w:rsidRPr="007D36B6" w:rsidRDefault="00BA79E2" w:rsidP="007D36B6">
      <w:pPr>
        <w:rPr>
          <w:b/>
          <w:bCs/>
          <w:sz w:val="22"/>
        </w:rPr>
      </w:pPr>
      <w:r w:rsidRPr="00BA79E2">
        <w:rPr>
          <w:rFonts w:hint="eastAsia"/>
          <w:b/>
          <w:bCs/>
          <w:sz w:val="22"/>
        </w:rPr>
        <w:t>2</w:t>
      </w:r>
      <w:r w:rsidRPr="00BA79E2">
        <w:rPr>
          <w:b/>
          <w:bCs/>
          <w:sz w:val="22"/>
        </w:rPr>
        <w:t xml:space="preserve">.1. </w:t>
      </w:r>
      <w:r w:rsidRPr="00BA79E2">
        <w:rPr>
          <w:rFonts w:hint="eastAsia"/>
          <w:b/>
          <w:bCs/>
          <w:sz w:val="22"/>
        </w:rPr>
        <w:t>과제 목표 및 내용</w:t>
      </w:r>
    </w:p>
    <w:p w14:paraId="033591E1" w14:textId="0A3BB3DF" w:rsidR="007372E1" w:rsidRDefault="007372E1" w:rsidP="007372E1">
      <w:pPr>
        <w:rPr>
          <w:szCs w:val="20"/>
        </w:rPr>
      </w:pPr>
      <w:r>
        <w:rPr>
          <w:rFonts w:hint="eastAsia"/>
          <w:szCs w:val="20"/>
        </w:rPr>
        <w:t>로봇은 크게 구동부로와 전자부로 나눠져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구동부로는 전기적 신호를 역학적 신호로 변환하는 장치가 필요한데,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일반적으로 모터를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기존의 로봇들은 안정성을 위해 </w:t>
      </w:r>
      <w:r>
        <w:rPr>
          <w:szCs w:val="20"/>
        </w:rPr>
        <w:t>3</w:t>
      </w:r>
      <w:r>
        <w:rPr>
          <w:rFonts w:hint="eastAsia"/>
          <w:szCs w:val="20"/>
        </w:rPr>
        <w:t>개 이상의 모터를 사용하여 하나의 평면을 만들어 사용했지만,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비용의 증가로 이어지는 문제가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2개의 모터를 사용할 경우,</w:t>
      </w:r>
      <w:r>
        <w:rPr>
          <w:szCs w:val="20"/>
        </w:rPr>
        <w:t xml:space="preserve"> 2 DOF</w:t>
      </w:r>
      <w:r>
        <w:rPr>
          <w:rFonts w:hint="eastAsia"/>
          <w:szCs w:val="20"/>
        </w:rPr>
        <w:t>를 넣을 수 있어 전후좌우 방향으로 이동할 수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바퀴 축이 한 평면 위에 있지 못하기에 안정성이 다소 떨어지는 경향이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다라서 본 연구는 비용 절감을 위해 모터 </w:t>
      </w:r>
      <w:r>
        <w:rPr>
          <w:szCs w:val="20"/>
        </w:rPr>
        <w:t>2</w:t>
      </w:r>
      <w:r>
        <w:rPr>
          <w:rFonts w:hint="eastAsia"/>
          <w:szCs w:val="20"/>
        </w:rPr>
        <w:t>개를 사용하면서,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균형 제어 즉, 자세를 제어하는 알고리즘을 개발하는 것이 주 목적이다.</w:t>
      </w:r>
    </w:p>
    <w:p w14:paraId="2F703B38" w14:textId="7F9C9893" w:rsidR="00DE6E1A" w:rsidRDefault="00DE6E1A" w:rsidP="007372E1">
      <w:pPr>
        <w:rPr>
          <w:szCs w:val="20"/>
        </w:rPr>
      </w:pPr>
    </w:p>
    <w:p w14:paraId="35963950" w14:textId="06B1051C" w:rsidR="00DE6E1A" w:rsidRDefault="00DE6E1A" w:rsidP="007372E1">
      <w:pPr>
        <w:rPr>
          <w:rFonts w:hint="eastAsia"/>
          <w:szCs w:val="20"/>
        </w:rPr>
      </w:pPr>
      <w:r w:rsidRPr="00DE6E1A">
        <w:rPr>
          <w:szCs w:val="20"/>
        </w:rPr>
        <w:t>PID 제어의 원리를 파악하며, PID의 각각의 계수와 로봇의 성능지표와의 관계를 연구한다. 여기서 성능지표는 로봇의 pitch 값의 최대 첨두 시간, 최대 초과량, 정상상태 오차를 의미한다. 과제 수행자는 지글러-니콜스 주파수 응답 방식으로 최초의 P, I, D gain 값을 정하며, 앞서 수행한 연구를 기반으로 각 gain 값을 정밀 조정한다. 과제 수행자는 조정된 gain 값들을 통해 pid 제어기를 완성함으로써 모터의 출력량을 결정하고 이륜 로봇의 균형을 유지</w:t>
      </w:r>
      <w:r>
        <w:rPr>
          <w:rFonts w:hint="eastAsia"/>
          <w:szCs w:val="20"/>
        </w:rPr>
        <w:t>시킨</w:t>
      </w:r>
      <w:r w:rsidRPr="00DE6E1A">
        <w:rPr>
          <w:szCs w:val="20"/>
        </w:rPr>
        <w:t>다.</w:t>
      </w:r>
    </w:p>
    <w:p w14:paraId="76E44271" w14:textId="77777777" w:rsidR="00A40397" w:rsidRDefault="00A40397" w:rsidP="007372E1">
      <w:pPr>
        <w:rPr>
          <w:rFonts w:hint="eastAsia"/>
          <w:szCs w:val="20"/>
        </w:rPr>
      </w:pPr>
    </w:p>
    <w:p w14:paraId="1B377D66" w14:textId="7300DD5B" w:rsidR="007372E1" w:rsidRDefault="00A75E02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본 연구에서는 자동제어 수업에서 배운 </w:t>
      </w:r>
      <w:r>
        <w:rPr>
          <w:color w:val="000000" w:themeColor="text1"/>
          <w:szCs w:val="20"/>
        </w:rPr>
        <w:t xml:space="preserve">PID </w:t>
      </w:r>
      <w:r>
        <w:rPr>
          <w:rFonts w:hint="eastAsia"/>
          <w:color w:val="000000" w:themeColor="text1"/>
          <w:szCs w:val="20"/>
        </w:rPr>
        <w:t>제어를 기반으로 로봇의 자세를 제어한다.</w:t>
      </w:r>
      <w:r>
        <w:rPr>
          <w:color w:val="000000" w:themeColor="text1"/>
          <w:szCs w:val="20"/>
        </w:rPr>
        <w:t xml:space="preserve"> P </w:t>
      </w:r>
      <w:r>
        <w:rPr>
          <w:rFonts w:hint="eastAsia"/>
          <w:color w:val="000000" w:themeColor="text1"/>
          <w:szCs w:val="20"/>
        </w:rPr>
        <w:t>제어는 목표 값에 도달하는 제어이며,</w:t>
      </w:r>
      <w:r>
        <w:rPr>
          <w:color w:val="000000" w:themeColor="text1"/>
          <w:szCs w:val="20"/>
        </w:rPr>
        <w:t xml:space="preserve"> I </w:t>
      </w:r>
      <w:r>
        <w:rPr>
          <w:rFonts w:hint="eastAsia"/>
          <w:color w:val="000000" w:themeColor="text1"/>
          <w:szCs w:val="20"/>
        </w:rPr>
        <w:t xml:space="preserve">제어는 </w:t>
      </w:r>
      <w:r>
        <w:rPr>
          <w:color w:val="000000" w:themeColor="text1"/>
          <w:szCs w:val="20"/>
        </w:rPr>
        <w:t xml:space="preserve">P </w:t>
      </w:r>
      <w:r>
        <w:rPr>
          <w:rFonts w:hint="eastAsia"/>
          <w:color w:val="000000" w:themeColor="text1"/>
          <w:szCs w:val="20"/>
        </w:rPr>
        <w:t>제어의 정상상태 오차를 줄이는데 그 목적이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마지막으로 </w:t>
      </w:r>
      <w:r>
        <w:rPr>
          <w:color w:val="000000" w:themeColor="text1"/>
          <w:szCs w:val="20"/>
        </w:rPr>
        <w:t xml:space="preserve">D </w:t>
      </w:r>
      <w:r>
        <w:rPr>
          <w:rFonts w:hint="eastAsia"/>
          <w:color w:val="000000" w:themeColor="text1"/>
          <w:szCs w:val="20"/>
        </w:rPr>
        <w:t xml:space="preserve">제어는 </w:t>
      </w:r>
      <w:r>
        <w:rPr>
          <w:color w:val="000000" w:themeColor="text1"/>
          <w:szCs w:val="20"/>
        </w:rPr>
        <w:t xml:space="preserve">PI </w:t>
      </w:r>
      <w:r>
        <w:rPr>
          <w:rFonts w:hint="eastAsia"/>
          <w:color w:val="000000" w:themeColor="text1"/>
          <w:szCs w:val="20"/>
        </w:rPr>
        <w:t xml:space="preserve">제어로 인해 발생되는 </w:t>
      </w:r>
      <w:r>
        <w:rPr>
          <w:color w:val="000000" w:themeColor="text1"/>
          <w:szCs w:val="20"/>
        </w:rPr>
        <w:t>Overshooting</w:t>
      </w:r>
      <w:r>
        <w:rPr>
          <w:rFonts w:hint="eastAsia"/>
          <w:color w:val="000000" w:themeColor="text1"/>
          <w:szCs w:val="20"/>
        </w:rPr>
        <w:t>을 줄이며,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시스템의 응답 속도를 개선시킨다.</w:t>
      </w:r>
      <w:r>
        <w:rPr>
          <w:color w:val="000000" w:themeColor="text1"/>
          <w:szCs w:val="20"/>
        </w:rPr>
        <w:t xml:space="preserve"> </w:t>
      </w:r>
      <w:r w:rsidR="00F418CB">
        <w:rPr>
          <w:rFonts w:hint="eastAsia"/>
          <w:color w:val="000000" w:themeColor="text1"/>
          <w:szCs w:val="20"/>
        </w:rPr>
        <w:t xml:space="preserve">제어의 최종 목표는 내부 변수를 원하는 목표 변수 </w:t>
      </w:r>
      <w:r w:rsidR="00F418CB">
        <w:rPr>
          <w:color w:val="000000" w:themeColor="text1"/>
          <w:szCs w:val="20"/>
        </w:rPr>
        <w:t>T</w:t>
      </w:r>
      <w:r w:rsidR="00F418CB">
        <w:rPr>
          <w:rFonts w:hint="eastAsia"/>
          <w:color w:val="000000" w:themeColor="text1"/>
          <w:szCs w:val="20"/>
        </w:rPr>
        <w:t>로 수렴하게 하는 것이며,</w:t>
      </w:r>
      <w:r w:rsidR="00F418CB">
        <w:rPr>
          <w:color w:val="000000" w:themeColor="text1"/>
          <w:szCs w:val="20"/>
        </w:rPr>
        <w:t xml:space="preserve"> </w:t>
      </w:r>
      <w:r w:rsidR="00F418CB">
        <w:rPr>
          <w:rFonts w:hint="eastAsia"/>
          <w:color w:val="000000" w:themeColor="text1"/>
          <w:szCs w:val="20"/>
        </w:rPr>
        <w:t xml:space="preserve">본 연구에서는 현재 각도 </w:t>
      </w:r>
      <w:r w:rsidR="00F418CB">
        <w:rPr>
          <w:color w:val="000000" w:themeColor="text1"/>
          <w:szCs w:val="20"/>
        </w:rPr>
        <w:t>theta</w:t>
      </w:r>
      <w:r w:rsidR="00F418CB">
        <w:rPr>
          <w:rFonts w:hint="eastAsia"/>
          <w:color w:val="000000" w:themeColor="text1"/>
          <w:szCs w:val="20"/>
        </w:rPr>
        <w:t>를 목표 각도에 수렴하게 하는 것이다.</w:t>
      </w:r>
      <w:r w:rsidR="00F418CB">
        <w:rPr>
          <w:color w:val="000000" w:themeColor="text1"/>
          <w:szCs w:val="20"/>
        </w:rPr>
        <w:t xml:space="preserve"> </w:t>
      </w:r>
      <w:r w:rsidR="00F418CB">
        <w:rPr>
          <w:rFonts w:hint="eastAsia"/>
          <w:color w:val="000000" w:themeColor="text1"/>
          <w:szCs w:val="20"/>
        </w:rPr>
        <w:t xml:space="preserve">여기서 </w:t>
      </w:r>
      <w:r w:rsidR="00F418CB">
        <w:rPr>
          <w:color w:val="000000" w:themeColor="text1"/>
          <w:szCs w:val="20"/>
        </w:rPr>
        <w:t>error</w:t>
      </w:r>
      <w:r w:rsidR="00F418CB">
        <w:rPr>
          <w:rFonts w:hint="eastAsia"/>
          <w:color w:val="000000" w:themeColor="text1"/>
          <w:szCs w:val="20"/>
        </w:rPr>
        <w:t xml:space="preserve">는 </w:t>
      </w:r>
      <w:r w:rsidR="00F418CB">
        <w:rPr>
          <w:color w:val="000000" w:themeColor="text1"/>
          <w:szCs w:val="20"/>
        </w:rPr>
        <w:t>(</w:t>
      </w:r>
      <w:r w:rsidR="00F418CB">
        <w:rPr>
          <w:rFonts w:hint="eastAsia"/>
          <w:color w:val="000000" w:themeColor="text1"/>
          <w:szCs w:val="20"/>
        </w:rPr>
        <w:t xml:space="preserve">목표 각도 </w:t>
      </w:r>
      <w:r w:rsidR="00F418CB">
        <w:rPr>
          <w:color w:val="000000" w:themeColor="text1"/>
          <w:szCs w:val="20"/>
        </w:rPr>
        <w:t xml:space="preserve">– </w:t>
      </w:r>
      <w:r w:rsidR="00F418CB">
        <w:rPr>
          <w:rFonts w:hint="eastAsia"/>
          <w:color w:val="000000" w:themeColor="text1"/>
          <w:szCs w:val="20"/>
        </w:rPr>
        <w:t>현재 각도)로 결정된다.</w:t>
      </w:r>
    </w:p>
    <w:p w14:paraId="560C6381" w14:textId="037170EB" w:rsidR="0016783B" w:rsidRDefault="0016783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제어는 다음 수식을 따른다.</w:t>
      </w:r>
    </w:p>
    <w:p w14:paraId="32058857" w14:textId="66BE74FF" w:rsidR="0016783B" w:rsidRDefault="0016783B" w:rsidP="00BA79E2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P_</w:t>
      </w:r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ontrol = P_gain * (error);</w:t>
      </w:r>
    </w:p>
    <w:p w14:paraId="5B7D8B50" w14:textId="49406277" w:rsidR="0016783B" w:rsidRDefault="0016783B" w:rsidP="00BA79E2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여기서 P_gain</w:t>
      </w:r>
      <w:r>
        <w:rPr>
          <w:rFonts w:hint="eastAsia"/>
          <w:color w:val="000000" w:themeColor="text1"/>
          <w:szCs w:val="20"/>
        </w:rPr>
        <w:t>은 P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제어의 비례상수로 에러 값에 곱해져 P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제어가 최종 출력값에 영향을 주는 </w:t>
      </w:r>
      <w:r w:rsidR="00F418CB">
        <w:rPr>
          <w:rFonts w:hint="eastAsia"/>
          <w:color w:val="000000" w:themeColor="text1"/>
          <w:szCs w:val="20"/>
        </w:rPr>
        <w:t>가중치 역할을 수행한다.</w:t>
      </w:r>
      <w:r w:rsidR="00F418CB">
        <w:rPr>
          <w:rFonts w:hint="eastAsia"/>
          <w:color w:val="000000" w:themeColor="text1"/>
          <w:szCs w:val="20"/>
        </w:rPr>
        <w:t xml:space="preserve"> 이는 </w:t>
      </w:r>
      <w:r>
        <w:rPr>
          <w:rFonts w:hint="eastAsia"/>
          <w:color w:val="000000" w:themeColor="text1"/>
          <w:szCs w:val="20"/>
        </w:rPr>
        <w:t>실험에 기반하여 적절한 값으로 결정된다.</w:t>
      </w:r>
    </w:p>
    <w:p w14:paraId="2D0F72C5" w14:textId="5D0A6D5F" w:rsidR="0016783B" w:rsidRDefault="0016783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제어는 적분기로 이뤄져 있으며,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>rduino</w:t>
      </w:r>
      <w:r>
        <w:rPr>
          <w:rFonts w:hint="eastAsia"/>
          <w:color w:val="000000" w:themeColor="text1"/>
          <w:szCs w:val="20"/>
        </w:rPr>
        <w:t xml:space="preserve"> 같은 디지털 시스템의 경우 연속</w:t>
      </w:r>
      <w:r w:rsidR="00F418CB">
        <w:rPr>
          <w:rFonts w:hint="eastAsia"/>
          <w:color w:val="000000" w:themeColor="text1"/>
          <w:szCs w:val="20"/>
        </w:rPr>
        <w:t>시스템에서 사용하는</w:t>
      </w:r>
      <w:r>
        <w:rPr>
          <w:rFonts w:hint="eastAsia"/>
          <w:color w:val="000000" w:themeColor="text1"/>
          <w:szCs w:val="20"/>
        </w:rPr>
        <w:t xml:space="preserve"> 적분 연산을 취할 수 없기에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누적기로 이를 대체한다.</w:t>
      </w:r>
    </w:p>
    <w:p w14:paraId="38CEEEB9" w14:textId="2A80EFAE" w:rsidR="0016783B" w:rsidRDefault="0016783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</w:t>
      </w:r>
      <w:r>
        <w:rPr>
          <w:color w:val="000000" w:themeColor="text1"/>
          <w:szCs w:val="20"/>
        </w:rPr>
        <w:t xml:space="preserve"> = I + error</w:t>
      </w:r>
    </w:p>
    <w:p w14:paraId="2F77BDCE" w14:textId="79A187F8" w:rsidR="0016783B" w:rsidRDefault="0016783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I</w:t>
      </w:r>
      <w:r>
        <w:rPr>
          <w:color w:val="000000" w:themeColor="text1"/>
          <w:szCs w:val="20"/>
        </w:rPr>
        <w:t>_control = I_gain * I</w:t>
      </w:r>
    </w:p>
    <w:p w14:paraId="44EA1F58" w14:textId="7FE93788" w:rsidR="0016783B" w:rsidRDefault="0016783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여기서 </w:t>
      </w:r>
      <w:r>
        <w:rPr>
          <w:color w:val="000000" w:themeColor="text1"/>
          <w:szCs w:val="20"/>
        </w:rPr>
        <w:t>I_gain</w:t>
      </w:r>
      <w:r>
        <w:rPr>
          <w:rFonts w:hint="eastAsia"/>
          <w:color w:val="000000" w:themeColor="text1"/>
          <w:szCs w:val="20"/>
        </w:rPr>
        <w:t xml:space="preserve">은 </w:t>
      </w:r>
      <w:r>
        <w:rPr>
          <w:color w:val="000000" w:themeColor="text1"/>
          <w:szCs w:val="20"/>
        </w:rPr>
        <w:t xml:space="preserve">I </w:t>
      </w:r>
      <w:r>
        <w:rPr>
          <w:rFonts w:hint="eastAsia"/>
          <w:color w:val="000000" w:themeColor="text1"/>
          <w:szCs w:val="20"/>
        </w:rPr>
        <w:t xml:space="preserve">제어의 비례상수로 누적 에러 값에 곱해져 </w:t>
      </w:r>
      <w:r>
        <w:rPr>
          <w:color w:val="000000" w:themeColor="text1"/>
          <w:szCs w:val="20"/>
        </w:rPr>
        <w:t xml:space="preserve">I </w:t>
      </w:r>
      <w:r>
        <w:rPr>
          <w:rFonts w:hint="eastAsia"/>
          <w:color w:val="000000" w:themeColor="text1"/>
          <w:szCs w:val="20"/>
        </w:rPr>
        <w:t>제어가 최종 출력값에 영향을 주는 가중치 역할을 수행한다.</w:t>
      </w:r>
      <w:r w:rsidR="00F418CB">
        <w:rPr>
          <w:color w:val="000000" w:themeColor="text1"/>
          <w:szCs w:val="20"/>
        </w:rPr>
        <w:t xml:space="preserve"> </w:t>
      </w:r>
      <w:r w:rsidR="00F418CB">
        <w:rPr>
          <w:rFonts w:hint="eastAsia"/>
          <w:color w:val="000000" w:themeColor="text1"/>
          <w:szCs w:val="20"/>
        </w:rPr>
        <w:t>이는 실험에 의존적인 값이다.</w:t>
      </w:r>
    </w:p>
    <w:p w14:paraId="31044981" w14:textId="7412B57E" w:rsidR="00F418CB" w:rsidRDefault="00F418C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제어는 미분기로 이뤄져 있으며,</w:t>
      </w:r>
      <w:r>
        <w:rPr>
          <w:color w:val="000000" w:themeColor="text1"/>
          <w:szCs w:val="20"/>
        </w:rPr>
        <w:t xml:space="preserve"> Arduino</w:t>
      </w:r>
      <w:r>
        <w:rPr>
          <w:rFonts w:hint="eastAsia"/>
          <w:color w:val="000000" w:themeColor="text1"/>
          <w:szCs w:val="20"/>
        </w:rPr>
        <w:t xml:space="preserve"> 같은 디지털 시스템의 경우 연속시스템에서 사용하는 미분 연산을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취한 수 없기에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차분기로 이를 대체한다.</w:t>
      </w:r>
    </w:p>
    <w:p w14:paraId="0CC996C4" w14:textId="0338D63C" w:rsidR="00F418CB" w:rsidRDefault="00F418C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 xml:space="preserve"> = error - previous_error;</w:t>
      </w:r>
    </w:p>
    <w:p w14:paraId="367F7E1C" w14:textId="703C7D6A" w:rsidR="00F418CB" w:rsidRDefault="00F418C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_control = D_gain * D</w:t>
      </w:r>
    </w:p>
    <w:p w14:paraId="5BA44424" w14:textId="26BF57A1" w:rsidR="00F418CB" w:rsidRDefault="00F418C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여기서 </w:t>
      </w:r>
      <w:r>
        <w:rPr>
          <w:color w:val="000000" w:themeColor="text1"/>
          <w:szCs w:val="20"/>
        </w:rPr>
        <w:t>D_gain</w:t>
      </w:r>
      <w:r>
        <w:rPr>
          <w:rFonts w:hint="eastAsia"/>
          <w:color w:val="000000" w:themeColor="text1"/>
          <w:szCs w:val="20"/>
        </w:rPr>
        <w:t xml:space="preserve">은 </w:t>
      </w:r>
      <w:r>
        <w:rPr>
          <w:color w:val="000000" w:themeColor="text1"/>
          <w:szCs w:val="20"/>
        </w:rPr>
        <w:t xml:space="preserve">D </w:t>
      </w:r>
      <w:r>
        <w:rPr>
          <w:rFonts w:hint="eastAsia"/>
          <w:color w:val="000000" w:themeColor="text1"/>
          <w:szCs w:val="20"/>
        </w:rPr>
        <w:t xml:space="preserve">제어의 비례상수로 차분 에러 값에 곱해져 </w:t>
      </w:r>
      <w:r>
        <w:rPr>
          <w:color w:val="000000" w:themeColor="text1"/>
          <w:szCs w:val="20"/>
        </w:rPr>
        <w:t xml:space="preserve">D </w:t>
      </w:r>
      <w:r>
        <w:rPr>
          <w:rFonts w:hint="eastAsia"/>
          <w:color w:val="000000" w:themeColor="text1"/>
          <w:szCs w:val="20"/>
        </w:rPr>
        <w:t>제어가 최종 출력값에 영향을 주는 가줓이 역할을 수행한다.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이는 실험에 의존적이다.</w:t>
      </w:r>
    </w:p>
    <w:p w14:paraId="159180F3" w14:textId="0A0CAC5E" w:rsidR="00F418CB" w:rsidRDefault="00F418CB" w:rsidP="00BA79E2">
      <w:pPr>
        <w:rPr>
          <w:color w:val="000000" w:themeColor="text1"/>
          <w:szCs w:val="20"/>
        </w:rPr>
      </w:pPr>
    </w:p>
    <w:p w14:paraId="233D4D92" w14:textId="13B5D279" w:rsidR="00F418CB" w:rsidRDefault="00F418C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최종 제어 값은 다음과 같이 계산할 수 있다.</w:t>
      </w:r>
    </w:p>
    <w:p w14:paraId="41583563" w14:textId="3627E6AF" w:rsidR="00F418CB" w:rsidRDefault="00F418CB" w:rsidP="00BA79E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>ID_control = P_control + I_control + D_control;</w:t>
      </w:r>
    </w:p>
    <w:p w14:paraId="33C99D71" w14:textId="770E340B" w:rsidR="00F418CB" w:rsidRDefault="00F418CB" w:rsidP="00BA79E2">
      <w:pPr>
        <w:rPr>
          <w:color w:val="000000" w:themeColor="text1"/>
          <w:szCs w:val="20"/>
        </w:rPr>
      </w:pPr>
    </w:p>
    <w:p w14:paraId="76EF8EB1" w14:textId="5F2A6304" w:rsidR="0070666F" w:rsidRDefault="0070666F" w:rsidP="00BA79E2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 xml:space="preserve">ID </w:t>
      </w:r>
      <w:r>
        <w:rPr>
          <w:rFonts w:hint="eastAsia"/>
          <w:color w:val="000000" w:themeColor="text1"/>
          <w:szCs w:val="20"/>
        </w:rPr>
        <w:t xml:space="preserve">계수 값 </w:t>
      </w:r>
      <w:r>
        <w:rPr>
          <w:color w:val="000000" w:themeColor="text1"/>
          <w:szCs w:val="20"/>
        </w:rPr>
        <w:t>P_gain, I_gain, D_gain</w:t>
      </w:r>
      <w:r>
        <w:rPr>
          <w:rFonts w:hint="eastAsia"/>
          <w:color w:val="000000" w:themeColor="text1"/>
          <w:szCs w:val="20"/>
        </w:rPr>
        <w:t>을 튜닝하는 방법에는 두 가지가 있으며,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실험에 전의존 방식과 지글러 니콜스 방식으로 나눠진다.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실험에 전적으로 의존하는 방식은 </w:t>
      </w:r>
      <w:r>
        <w:rPr>
          <w:color w:val="000000" w:themeColor="text1"/>
          <w:szCs w:val="20"/>
        </w:rPr>
        <w:t>P, I, D</w:t>
      </w:r>
      <w:r>
        <w:rPr>
          <w:rFonts w:hint="eastAsia"/>
          <w:color w:val="000000" w:themeColor="text1"/>
          <w:szCs w:val="20"/>
        </w:rPr>
        <w:t xml:space="preserve"> 제어의 특성을 기반으로 제작자가 직접 게인 값들을 조정하는 방식이다.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실험에 의존적인 방식이기에 시간이 오래 걸린다는 단점이 존재한다.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지글러 니콜스 방식은 </w:t>
      </w:r>
      <w:r>
        <w:rPr>
          <w:color w:val="000000" w:themeColor="text1"/>
          <w:szCs w:val="20"/>
        </w:rPr>
        <w:t>ID gain</w:t>
      </w:r>
      <w:r>
        <w:rPr>
          <w:rFonts w:hint="eastAsia"/>
          <w:color w:val="000000" w:themeColor="text1"/>
          <w:szCs w:val="20"/>
        </w:rPr>
        <w:t xml:space="preserve">을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>으로 초기화하고,</w:t>
      </w:r>
      <w:r>
        <w:rPr>
          <w:color w:val="000000" w:themeColor="text1"/>
          <w:szCs w:val="20"/>
        </w:rPr>
        <w:t xml:space="preserve"> P gain </w:t>
      </w:r>
      <w:r>
        <w:rPr>
          <w:rFonts w:hint="eastAsia"/>
          <w:color w:val="000000" w:themeColor="text1"/>
          <w:szCs w:val="20"/>
        </w:rPr>
        <w:t>값을 올려가며 로봇이 진동할 때의 값,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즉 주파수 특징을 기반으로 </w:t>
      </w:r>
      <w:r>
        <w:rPr>
          <w:color w:val="000000" w:themeColor="text1"/>
          <w:szCs w:val="20"/>
        </w:rPr>
        <w:t xml:space="preserve">P, </w:t>
      </w:r>
      <w:r>
        <w:rPr>
          <w:rFonts w:hint="eastAsia"/>
          <w:color w:val="000000" w:themeColor="text1"/>
          <w:szCs w:val="20"/>
        </w:rPr>
        <w:t>I</w:t>
      </w:r>
      <w:r>
        <w:rPr>
          <w:color w:val="000000" w:themeColor="text1"/>
          <w:szCs w:val="20"/>
        </w:rPr>
        <w:t xml:space="preserve">, D </w:t>
      </w:r>
      <w:r>
        <w:rPr>
          <w:rFonts w:hint="eastAsia"/>
          <w:color w:val="000000" w:themeColor="text1"/>
          <w:szCs w:val="20"/>
        </w:rPr>
        <w:t>gain을 조정하는 방식이다.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지글러 니콜스 방식은 대략적인 </w:t>
      </w:r>
      <w:r>
        <w:rPr>
          <w:color w:val="000000" w:themeColor="text1"/>
          <w:szCs w:val="20"/>
        </w:rPr>
        <w:t>gain</w:t>
      </w:r>
      <w:r>
        <w:rPr>
          <w:rFonts w:hint="eastAsia"/>
          <w:color w:val="000000" w:themeColor="text1"/>
          <w:szCs w:val="20"/>
        </w:rPr>
        <w:t xml:space="preserve">의 값을 제공하며 </w:t>
      </w:r>
      <w:r>
        <w:rPr>
          <w:color w:val="000000" w:themeColor="text1"/>
          <w:szCs w:val="20"/>
        </w:rPr>
        <w:t>fine-tuning</w:t>
      </w:r>
      <w:r>
        <w:rPr>
          <w:rFonts w:hint="eastAsia"/>
          <w:color w:val="000000" w:themeColor="text1"/>
          <w:szCs w:val="20"/>
        </w:rPr>
        <w:t>이 요구된다.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본 연구는 제작하려는 로봇의 주파수 응답 특징을 이용한 지글러 니콜스 방식을 적용하여 로봇의 규형을 잡는 알고리즘을 개발한다.</w:t>
      </w:r>
    </w:p>
    <w:p w14:paraId="0C79A923" w14:textId="77777777" w:rsidR="00F418CB" w:rsidRDefault="00F418CB" w:rsidP="00BA79E2">
      <w:pPr>
        <w:rPr>
          <w:rFonts w:hint="eastAsia"/>
          <w:color w:val="000000" w:themeColor="text1"/>
          <w:szCs w:val="20"/>
        </w:rPr>
      </w:pPr>
    </w:p>
    <w:p w14:paraId="075CF413" w14:textId="16CA7955" w:rsidR="007372E1" w:rsidRPr="007372E1" w:rsidRDefault="007372E1" w:rsidP="00BA79E2">
      <w:pPr>
        <w:rPr>
          <w:rFonts w:hint="eastAsia"/>
          <w:color w:val="000000" w:themeColor="text1"/>
          <w:szCs w:val="20"/>
        </w:rPr>
      </w:pPr>
    </w:p>
    <w:p w14:paraId="26C4AB7B" w14:textId="61F345E1" w:rsidR="00EF5FAD" w:rsidRPr="00EF5FAD" w:rsidRDefault="00BA79E2" w:rsidP="00BA79E2">
      <w:pPr>
        <w:rPr>
          <w:rFonts w:hint="eastAsia"/>
          <w:b/>
          <w:bCs/>
          <w:sz w:val="22"/>
        </w:rPr>
      </w:pPr>
      <w:r w:rsidRPr="00BA79E2">
        <w:rPr>
          <w:rFonts w:hint="eastAsia"/>
          <w:b/>
          <w:bCs/>
          <w:sz w:val="22"/>
        </w:rPr>
        <w:t>2</w:t>
      </w:r>
      <w:r w:rsidRPr="00BA79E2">
        <w:rPr>
          <w:b/>
          <w:bCs/>
          <w:sz w:val="22"/>
        </w:rPr>
        <w:t>.</w:t>
      </w:r>
      <w:r w:rsidR="00057A68">
        <w:rPr>
          <w:b/>
          <w:bCs/>
          <w:sz w:val="22"/>
        </w:rPr>
        <w:t>2</w:t>
      </w:r>
      <w:r w:rsidRPr="00BA79E2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과제 수행 방법</w:t>
      </w:r>
    </w:p>
    <w:p w14:paraId="5271D43C" w14:textId="53D2514D" w:rsidR="00EF5FAD" w:rsidRDefault="00EF5FAD" w:rsidP="006F4458">
      <w:pPr>
        <w:ind w:leftChars="100" w:left="200" w:firstLineChars="100" w:firstLine="200"/>
      </w:pPr>
      <w:r>
        <w:rPr>
          <w:rFonts w:hint="eastAsia"/>
        </w:rPr>
        <w:t xml:space="preserve">로봇의 제어부분을 담당하는 </w:t>
      </w:r>
      <w:r>
        <w:t>MCU</w:t>
      </w:r>
      <w:r>
        <w:rPr>
          <w:rFonts w:hint="eastAsia"/>
        </w:rPr>
        <w:t xml:space="preserve">로 </w:t>
      </w:r>
      <w:r>
        <w:t>Arduino Pro mini 3.3v</w:t>
      </w:r>
      <w:r>
        <w:rPr>
          <w:rFonts w:hint="eastAsia"/>
        </w:rPr>
        <w:t>를 사용한다.</w:t>
      </w:r>
      <w:r>
        <w:t xml:space="preserve"> Arduino Pro mini 3.3</w:t>
      </w:r>
      <w:r>
        <w:rPr>
          <w:rFonts w:hint="eastAsia"/>
        </w:rPr>
        <w:t xml:space="preserve">v는 </w:t>
      </w:r>
      <w:r>
        <w:t>16MHz</w:t>
      </w:r>
      <w:r>
        <w:rPr>
          <w:rFonts w:hint="eastAsia"/>
        </w:rPr>
        <w:t>로 동작하</w:t>
      </w:r>
      <w:r w:rsidR="00AC209D">
        <w:rPr>
          <w:rFonts w:hint="eastAsia"/>
        </w:rPr>
        <w:t>기 때문에 충분한 연산 속도 면에서 적절한 c</w:t>
      </w:r>
      <w:r w:rsidR="00AC209D">
        <w:t>lock rate</w:t>
      </w:r>
      <w:r w:rsidR="00AC209D">
        <w:rPr>
          <w:rFonts w:hint="eastAsia"/>
        </w:rPr>
        <w:t>를 제공한다.</w:t>
      </w:r>
      <w:r w:rsidR="00AC209D">
        <w:t xml:space="preserve"> </w:t>
      </w:r>
      <w:r w:rsidR="00AC209D">
        <w:rPr>
          <w:rFonts w:hint="eastAsia"/>
        </w:rPr>
        <w:t>또한</w:t>
      </w:r>
      <w:r>
        <w:t xml:space="preserve"> </w:t>
      </w:r>
      <w:r w:rsidR="00AC209D">
        <w:rPr>
          <w:rFonts w:hint="eastAsia"/>
        </w:rPr>
        <w:t xml:space="preserve">과제 수행자가 가지고 있는 </w:t>
      </w:r>
      <w:r w:rsidR="00AC209D">
        <w:t>3.7 Lipo battery</w:t>
      </w:r>
      <w:r w:rsidR="00AC209D">
        <w:rPr>
          <w:rFonts w:hint="eastAsia"/>
        </w:rPr>
        <w:t>로 동작될 수 있</w:t>
      </w:r>
      <w:r w:rsidR="000E7B74">
        <w:rPr>
          <w:rFonts w:hint="eastAsia"/>
        </w:rPr>
        <w:t>으며 다수의 라이브러리 덕분에 프로그램 작성이 용이하다.</w:t>
      </w:r>
      <w:r w:rsidR="000E7B74">
        <w:t xml:space="preserve"> </w:t>
      </w:r>
      <w:r w:rsidR="00AC209D">
        <w:rPr>
          <w:rFonts w:hint="eastAsia"/>
        </w:rPr>
        <w:t xml:space="preserve">균형 제어를 위해서 로봇의 </w:t>
      </w:r>
      <w:r w:rsidR="00AC209D">
        <w:t xml:space="preserve">pitch </w:t>
      </w:r>
      <w:r w:rsidR="00AC209D">
        <w:rPr>
          <w:rFonts w:hint="eastAsia"/>
        </w:rPr>
        <w:t>기울기 정보가 필요한데,</w:t>
      </w:r>
      <w:r w:rsidR="00AC209D">
        <w:t xml:space="preserve"> </w:t>
      </w:r>
      <w:r w:rsidR="00AC209D">
        <w:rPr>
          <w:rFonts w:hint="eastAsia"/>
        </w:rPr>
        <w:t xml:space="preserve">이는 </w:t>
      </w:r>
      <w:r w:rsidR="00AC209D">
        <w:t>MPU6050</w:t>
      </w:r>
      <w:r w:rsidR="00AC209D">
        <w:rPr>
          <w:rFonts w:hint="eastAsia"/>
        </w:rPr>
        <w:t>을 사용한다.</w:t>
      </w:r>
      <w:r w:rsidR="00AC209D">
        <w:t xml:space="preserve"> MPU6050</w:t>
      </w:r>
      <w:r w:rsidR="00AC209D">
        <w:rPr>
          <w:rFonts w:hint="eastAsia"/>
        </w:rPr>
        <w:t xml:space="preserve">은 </w:t>
      </w:r>
      <w:r w:rsidR="00AC209D">
        <w:t>3.3v</w:t>
      </w:r>
      <w:r w:rsidR="00AC209D">
        <w:rPr>
          <w:rFonts w:hint="eastAsia"/>
        </w:rPr>
        <w:t xml:space="preserve">로 동작하기 때문에 </w:t>
      </w:r>
      <w:r w:rsidR="00AC209D">
        <w:t>3.3</w:t>
      </w:r>
      <w:r w:rsidR="00AC209D">
        <w:rPr>
          <w:rFonts w:hint="eastAsia"/>
        </w:rPr>
        <w:t xml:space="preserve">v로 동작하는 </w:t>
      </w:r>
      <w:r w:rsidR="00AC209D">
        <w:t>Arduino Pro mini 3.3v</w:t>
      </w:r>
      <w:r w:rsidR="00AC209D">
        <w:rPr>
          <w:rFonts w:hint="eastAsia"/>
        </w:rPr>
        <w:t>에 적합하며,</w:t>
      </w:r>
      <w:r w:rsidR="00AC209D">
        <w:t xml:space="preserve"> </w:t>
      </w:r>
      <w:r w:rsidR="00AC209D">
        <w:rPr>
          <w:rFonts w:hint="eastAsia"/>
        </w:rPr>
        <w:t>또한 다수의 라이브러리 덕분에 사용하기 용이하다.</w:t>
      </w:r>
      <w:r w:rsidR="00AC209D">
        <w:t xml:space="preserve"> </w:t>
      </w:r>
      <w:r w:rsidR="00AC209D">
        <w:rPr>
          <w:rFonts w:hint="eastAsia"/>
        </w:rPr>
        <w:t>M</w:t>
      </w:r>
      <w:r w:rsidR="00AC209D">
        <w:t>otor</w:t>
      </w:r>
      <w:r w:rsidR="00AC209D">
        <w:rPr>
          <w:rFonts w:hint="eastAsia"/>
        </w:rPr>
        <w:t>는 기존에 갖고 있</w:t>
      </w:r>
      <w:r w:rsidR="00AC209D">
        <w:rPr>
          <w:rFonts w:hint="eastAsia"/>
        </w:rPr>
        <w:lastRenderedPageBreak/>
        <w:t xml:space="preserve">던 </w:t>
      </w:r>
      <w:r w:rsidR="00AC209D">
        <w:t>3.3v gear motor</w:t>
      </w:r>
      <w:r w:rsidR="00AC209D">
        <w:rPr>
          <w:rFonts w:hint="eastAsia"/>
        </w:rPr>
        <w:t>를 사용한다.</w:t>
      </w:r>
      <w:r w:rsidR="00AC209D">
        <w:t xml:space="preserve"> </w:t>
      </w:r>
      <w:r w:rsidR="00AC209D">
        <w:rPr>
          <w:rFonts w:hint="eastAsia"/>
        </w:rPr>
        <w:t xml:space="preserve">모터 드라이버는 </w:t>
      </w:r>
      <w:r w:rsidR="00AC209D">
        <w:t>DRV8833</w:t>
      </w:r>
      <w:r w:rsidR="00AC209D">
        <w:rPr>
          <w:rFonts w:hint="eastAsia"/>
        </w:rPr>
        <w:t>을 사용하며,</w:t>
      </w:r>
      <w:r w:rsidR="00AC209D">
        <w:t xml:space="preserve"> DRV8833</w:t>
      </w:r>
      <w:r w:rsidR="00AC209D">
        <w:rPr>
          <w:rFonts w:hint="eastAsia"/>
        </w:rPr>
        <w:t xml:space="preserve">은 </w:t>
      </w:r>
      <w:r w:rsidR="00AC209D">
        <w:t>3.3</w:t>
      </w:r>
      <w:r w:rsidR="00AC209D">
        <w:rPr>
          <w:rFonts w:hint="eastAsia"/>
        </w:rPr>
        <w:t>v 이상의 전압으로 동작으로 동작하기에 3</w:t>
      </w:r>
      <w:r w:rsidR="00AC209D">
        <w:t>.7v</w:t>
      </w:r>
      <w:r w:rsidR="00AC209D">
        <w:rPr>
          <w:rFonts w:hint="eastAsia"/>
        </w:rPr>
        <w:t xml:space="preserve">를 공급하는 </w:t>
      </w:r>
      <w:r w:rsidR="00AC209D">
        <w:t>battery</w:t>
      </w:r>
      <w:r w:rsidR="00AC209D">
        <w:rPr>
          <w:rFonts w:hint="eastAsia"/>
        </w:rPr>
        <w:t>에 적합한 드라이버다.</w:t>
      </w:r>
      <w:r w:rsidR="00AC209D">
        <w:t xml:space="preserve"> </w:t>
      </w:r>
      <w:r>
        <w:rPr>
          <w:rFonts w:hint="eastAsia"/>
        </w:rPr>
        <w:t xml:space="preserve">과제 수행자는 </w:t>
      </w:r>
      <w:r>
        <w:t xml:space="preserve">3D </w:t>
      </w:r>
      <w:r>
        <w:rPr>
          <w:rFonts w:hint="eastAsia"/>
        </w:rPr>
        <w:t>프린터를 가지고 있기 때문에 3</w:t>
      </w:r>
      <w:r>
        <w:t xml:space="preserve">D </w:t>
      </w:r>
      <w:r>
        <w:rPr>
          <w:rFonts w:hint="eastAsia"/>
        </w:rPr>
        <w:t xml:space="preserve">프린터의 접근성이 높아 로봇 동체는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프린터로 출력된 기구를 사용한다.</w:t>
      </w:r>
      <w:r>
        <w:t xml:space="preserve"> </w:t>
      </w:r>
      <w:r w:rsidR="006F4458">
        <w:rPr>
          <w:rFonts w:hint="eastAsia"/>
        </w:rPr>
        <w:t>과제 수행자는 다루기 쉬운 S</w:t>
      </w:r>
      <w:r w:rsidR="006F4458">
        <w:t xml:space="preserve">hapr3D </w:t>
      </w:r>
      <w:r w:rsidR="006F4458">
        <w:rPr>
          <w:rFonts w:hint="eastAsia"/>
        </w:rPr>
        <w:t>프로그램을 통해 도면을 그리며,</w:t>
      </w:r>
      <w:r w:rsidR="006F4458">
        <w:t xml:space="preserve"> </w:t>
      </w:r>
      <w:r w:rsidR="006F4458">
        <w:rPr>
          <w:rFonts w:hint="eastAsia"/>
        </w:rPr>
        <w:t>앞선 언급된 M</w:t>
      </w:r>
      <w:r w:rsidR="006F4458">
        <w:t>CU</w:t>
      </w:r>
      <w:r w:rsidR="006F4458">
        <w:rPr>
          <w:rFonts w:hint="eastAsia"/>
        </w:rPr>
        <w:t>,</w:t>
      </w:r>
      <w:r w:rsidR="006F4458">
        <w:t xml:space="preserve"> </w:t>
      </w:r>
      <w:r w:rsidR="006F4458">
        <w:rPr>
          <w:rFonts w:hint="eastAsia"/>
        </w:rPr>
        <w:t>센서, 모터 그리고 모터 드라이버의 데이터 시트 정보를 기반으로 도면에 정확 치수를 기입한다.</w:t>
      </w:r>
      <w:r w:rsidR="006F4458">
        <w:t xml:space="preserve"> </w:t>
      </w:r>
    </w:p>
    <w:p w14:paraId="09592042" w14:textId="20F28A5A" w:rsidR="00DC1709" w:rsidRDefault="00985848" w:rsidP="00DC1709">
      <w:pPr>
        <w:ind w:leftChars="100" w:left="200"/>
        <w:rPr>
          <w:rFonts w:hint="eastAsia"/>
        </w:rPr>
      </w:pPr>
      <w:r>
        <w:rPr>
          <w:rFonts w:hint="eastAsia"/>
        </w:rPr>
        <w:t xml:space="preserve"> </w:t>
      </w:r>
      <w:r>
        <w:t>Battery</w:t>
      </w:r>
      <w:r>
        <w:rPr>
          <w:rFonts w:hint="eastAsia"/>
        </w:rPr>
        <w:t xml:space="preserve">와 </w:t>
      </w:r>
      <w:r>
        <w:t xml:space="preserve">motor </w:t>
      </w:r>
      <w:r>
        <w:rPr>
          <w:rFonts w:hint="eastAsia"/>
        </w:rPr>
        <w:t xml:space="preserve">그리고 </w:t>
      </w:r>
      <w:r>
        <w:t>DRV8833</w:t>
      </w:r>
      <w:r>
        <w:rPr>
          <w:rFonts w:hint="eastAsia"/>
        </w:rPr>
        <w:t>은 지원금을 통해 구비 되었으며,</w:t>
      </w:r>
      <w:r>
        <w:t xml:space="preserve"> Arduino</w:t>
      </w:r>
      <w:r>
        <w:rPr>
          <w:rFonts w:hint="eastAsia"/>
        </w:rPr>
        <w:t xml:space="preserve">와 </w:t>
      </w:r>
      <w:r>
        <w:t>MPU6050</w:t>
      </w:r>
      <w:r>
        <w:rPr>
          <w:rFonts w:hint="eastAsia"/>
        </w:rPr>
        <w:t xml:space="preserve">은 </w:t>
      </w:r>
      <w:r w:rsidR="00467119">
        <w:rPr>
          <w:rFonts w:hint="eastAsia"/>
        </w:rPr>
        <w:t xml:space="preserve">과제 수행자가 </w:t>
      </w:r>
      <w:r>
        <w:rPr>
          <w:rFonts w:hint="eastAsia"/>
        </w:rPr>
        <w:t>자체조달한다.</w:t>
      </w:r>
      <w:r w:rsidR="00467119">
        <w:t xml:space="preserve"> 3</w:t>
      </w:r>
      <w:r w:rsidR="00467119">
        <w:rPr>
          <w:rFonts w:hint="eastAsia"/>
        </w:rPr>
        <w:t>D</w:t>
      </w:r>
      <w:r w:rsidR="00467119">
        <w:t xml:space="preserve"> </w:t>
      </w:r>
      <w:r w:rsidR="00467119">
        <w:rPr>
          <w:rFonts w:hint="eastAsia"/>
        </w:rPr>
        <w:t>물품은 구비된 3</w:t>
      </w:r>
      <w:r w:rsidR="00467119">
        <w:t xml:space="preserve">D </w:t>
      </w:r>
      <w:r w:rsidR="00467119">
        <w:rPr>
          <w:rFonts w:hint="eastAsia"/>
        </w:rPr>
        <w:t>프린터로 제작된다.</w:t>
      </w:r>
    </w:p>
    <w:p w14:paraId="4E96C2FD" w14:textId="2FB9DB41" w:rsidR="00DC1709" w:rsidRDefault="00DC1709" w:rsidP="00DC1709">
      <w:pPr>
        <w:ind w:leftChars="100" w:left="200" w:firstLineChars="100" w:firstLine="200"/>
      </w:pPr>
      <w:r>
        <w:rPr>
          <w:rFonts w:hint="eastAsia"/>
        </w:rPr>
        <w:t xml:space="preserve">아두이노 프로그램은 </w:t>
      </w:r>
      <w:r>
        <w:t xml:space="preserve">Arduino IDE </w:t>
      </w:r>
      <w:r>
        <w:rPr>
          <w:rFonts w:hint="eastAsia"/>
        </w:rPr>
        <w:t>환경에서 작성되며,</w:t>
      </w:r>
      <w:r>
        <w:t xml:space="preserve"> </w:t>
      </w:r>
      <w:r>
        <w:rPr>
          <w:rFonts w:hint="eastAsia"/>
        </w:rPr>
        <w:t xml:space="preserve">아두이노에서 기본으로 제공하는 라이브러리와 </w:t>
      </w:r>
      <w:r>
        <w:t xml:space="preserve">user defined </w:t>
      </w:r>
      <w:r>
        <w:rPr>
          <w:rFonts w:hint="eastAsia"/>
        </w:rPr>
        <w:t>라이브러리를 활용하여 작성된다.</w:t>
      </w:r>
      <w:r>
        <w:t xml:space="preserve"> </w:t>
      </w:r>
      <w:r w:rsidR="00C67749">
        <w:t>MPU6050</w:t>
      </w:r>
      <w:r w:rsidR="00C67749">
        <w:rPr>
          <w:rFonts w:hint="eastAsia"/>
        </w:rPr>
        <w:t xml:space="preserve"> 센서에서 </w:t>
      </w:r>
      <w:r w:rsidR="00C67749">
        <w:t xml:space="preserve">pitch </w:t>
      </w:r>
      <w:r w:rsidR="00C67749">
        <w:rPr>
          <w:rFonts w:hint="eastAsia"/>
        </w:rPr>
        <w:t xml:space="preserve">값을 쉽게 얻기 위해 </w:t>
      </w:r>
      <w:r w:rsidR="00C67749">
        <w:t xml:space="preserve">MPU6050 </w:t>
      </w:r>
      <w:r w:rsidR="00C67749">
        <w:rPr>
          <w:rFonts w:hint="eastAsia"/>
        </w:rPr>
        <w:t>라이브러리를 사용한다.</w:t>
      </w:r>
    </w:p>
    <w:p w14:paraId="081D222F" w14:textId="60B5292F" w:rsidR="00C67749" w:rsidRDefault="00C67749" w:rsidP="00DC1709">
      <w:pPr>
        <w:ind w:leftChars="100" w:left="200" w:firstLineChars="100" w:firstLine="200"/>
      </w:pPr>
    </w:p>
    <w:p w14:paraId="330F797B" w14:textId="1340C155" w:rsidR="00EF5FAD" w:rsidRDefault="00C67749" w:rsidP="00C67749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 xml:space="preserve">모터의 회전 속도는 로봇의 균형을 위해 </w:t>
      </w:r>
      <w:r>
        <w:t>error</w:t>
      </w:r>
      <w:r>
        <w:rPr>
          <w:rFonts w:hint="eastAsia"/>
        </w:rPr>
        <w:t xml:space="preserve">가 입력 값으로 지정된 다음의 </w:t>
      </w:r>
      <w:r>
        <w:t xml:space="preserve">PID </w:t>
      </w:r>
      <w:r>
        <w:rPr>
          <w:rFonts w:hint="eastAsia"/>
        </w:rPr>
        <w:t>제어 함수를</w:t>
      </w:r>
      <w:r>
        <w:t xml:space="preserve"> </w:t>
      </w:r>
      <w:r>
        <w:rPr>
          <w:rFonts w:hint="eastAsia"/>
        </w:rPr>
        <w:t>통해 제어된다.</w:t>
      </w:r>
    </w:p>
    <w:p w14:paraId="0551268E" w14:textId="09C8BD48" w:rsidR="006F4458" w:rsidRDefault="006F4458" w:rsidP="00EF5FAD">
      <w:pPr>
        <w:ind w:leftChars="100" w:left="200"/>
      </w:pPr>
      <w:r>
        <w:t>void PID(</w:t>
      </w:r>
      <w:r w:rsidR="00985848">
        <w:rPr>
          <w:rFonts w:hint="eastAsia"/>
        </w:rPr>
        <w:t xml:space="preserve">float </w:t>
      </w:r>
      <w:r w:rsidR="00985848">
        <w:t>error, float *pid) {</w:t>
      </w:r>
    </w:p>
    <w:p w14:paraId="75122249" w14:textId="43979D04" w:rsidR="00985848" w:rsidRDefault="00985848" w:rsidP="00EF5FAD">
      <w:pPr>
        <w:ind w:leftChars="100" w:left="200"/>
      </w:pPr>
      <w:r>
        <w:tab/>
        <w:t>static float previous_error = 0;</w:t>
      </w:r>
    </w:p>
    <w:p w14:paraId="4D0EA89C" w14:textId="77777777" w:rsidR="00985848" w:rsidRDefault="00985848" w:rsidP="00985848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P_</w:t>
      </w:r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ontrol = P_gain * (error);</w:t>
      </w:r>
    </w:p>
    <w:p w14:paraId="4DFE1F4F" w14:textId="754D441D" w:rsidR="00985848" w:rsidRDefault="00985848" w:rsidP="00985848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</w:t>
      </w:r>
      <w:r>
        <w:rPr>
          <w:color w:val="000000" w:themeColor="text1"/>
          <w:szCs w:val="20"/>
        </w:rPr>
        <w:t xml:space="preserve"> = I + error</w:t>
      </w:r>
      <w:r>
        <w:rPr>
          <w:color w:val="000000" w:themeColor="text1"/>
          <w:szCs w:val="20"/>
        </w:rPr>
        <w:t>;</w:t>
      </w:r>
    </w:p>
    <w:p w14:paraId="2903FBDB" w14:textId="2DAD8828" w:rsidR="00985848" w:rsidRDefault="00985848" w:rsidP="00985848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</w:t>
      </w:r>
      <w:r>
        <w:rPr>
          <w:color w:val="000000" w:themeColor="text1"/>
          <w:szCs w:val="20"/>
        </w:rPr>
        <w:t>_control = I_gain * I</w:t>
      </w:r>
      <w:r>
        <w:rPr>
          <w:color w:val="000000" w:themeColor="text1"/>
          <w:szCs w:val="20"/>
        </w:rPr>
        <w:t>;</w:t>
      </w:r>
    </w:p>
    <w:p w14:paraId="663018DA" w14:textId="762637F8" w:rsidR="00985848" w:rsidRDefault="00985848" w:rsidP="00985848">
      <w:pPr>
        <w:ind w:firstLine="8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 xml:space="preserve"> = error - previous_error;</w:t>
      </w:r>
    </w:p>
    <w:p w14:paraId="7A538FF9" w14:textId="19B5F6BF" w:rsidR="00985848" w:rsidRDefault="00985848" w:rsidP="00985848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*pid</w:t>
      </w:r>
      <w:r>
        <w:rPr>
          <w:color w:val="000000" w:themeColor="text1"/>
          <w:szCs w:val="20"/>
        </w:rPr>
        <w:t xml:space="preserve"> = P_control + I_control + D_control;</w:t>
      </w:r>
    </w:p>
    <w:p w14:paraId="74C7C5FD" w14:textId="63A3E8FF" w:rsidR="00985848" w:rsidRDefault="00985848" w:rsidP="00985848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previous_error = error;</w:t>
      </w:r>
    </w:p>
    <w:p w14:paraId="57E0501A" w14:textId="6F4E0AAE" w:rsidR="00DC1709" w:rsidRDefault="00985848" w:rsidP="004B65EA">
      <w:pPr>
        <w:ind w:leftChars="100" w:left="200"/>
      </w:pPr>
      <w:r>
        <w:t>}</w:t>
      </w:r>
    </w:p>
    <w:p w14:paraId="42137E28" w14:textId="6B3E9819" w:rsidR="0070666F" w:rsidRDefault="004B65EA" w:rsidP="00A27853">
      <w:pPr>
        <w:ind w:leftChars="100" w:left="200" w:firstLineChars="50" w:firstLine="100"/>
      </w:pPr>
      <w:r>
        <w:rPr>
          <w:rFonts w:hint="eastAsia"/>
        </w:rPr>
        <w:t xml:space="preserve">제어의 결과 값은 </w:t>
      </w:r>
      <w:r>
        <w:t>*pid</w:t>
      </w:r>
      <w:r>
        <w:rPr>
          <w:rFonts w:hint="eastAsia"/>
        </w:rPr>
        <w:t>에 저장되며,</w:t>
      </w:r>
      <w:r>
        <w:t xml:space="preserve"> *pid</w:t>
      </w:r>
      <w:r>
        <w:rPr>
          <w:rFonts w:hint="eastAsia"/>
        </w:rPr>
        <w:t>를 모터의 신호로 인가하여 모터를 제어한다.</w:t>
      </w:r>
      <w:r>
        <w:t xml:space="preserve"> </w:t>
      </w:r>
      <w:r>
        <w:rPr>
          <w:rFonts w:hint="eastAsia"/>
        </w:rPr>
        <w:t>인가된 신호는 모터의 회전을 유발하며,</w:t>
      </w:r>
      <w:r>
        <w:t xml:space="preserve"> </w:t>
      </w:r>
      <w:r>
        <w:rPr>
          <w:rFonts w:hint="eastAsia"/>
        </w:rPr>
        <w:t xml:space="preserve">모터의 회전으로 인해 로봇의 </w:t>
      </w:r>
      <w:r>
        <w:t xml:space="preserve">pitch </w:t>
      </w:r>
      <w:r>
        <w:rPr>
          <w:rFonts w:hint="eastAsia"/>
        </w:rPr>
        <w:t>값이 변한다.</w:t>
      </w:r>
      <w:r>
        <w:t xml:space="preserve"> PID </w:t>
      </w:r>
      <w:r>
        <w:rPr>
          <w:rFonts w:hint="eastAsia"/>
        </w:rPr>
        <w:t xml:space="preserve">제어는 오차를 </w:t>
      </w:r>
      <w:r>
        <w:t>0</w:t>
      </w:r>
      <w:r>
        <w:rPr>
          <w:rFonts w:hint="eastAsia"/>
        </w:rPr>
        <w:t xml:space="preserve">으로 만드는 제어이기 때문에 최종적으로 로봇의 </w:t>
      </w:r>
      <w:r>
        <w:t xml:space="preserve">pitch </w:t>
      </w:r>
      <w:r>
        <w:rPr>
          <w:rFonts w:hint="eastAsia"/>
        </w:rPr>
        <w:t xml:space="preserve">값이 </w:t>
      </w:r>
      <w:r w:rsidR="00C67749">
        <w:rPr>
          <w:rFonts w:hint="eastAsia"/>
        </w:rPr>
        <w:t>목표 각도에 도달하게 된다.</w:t>
      </w:r>
    </w:p>
    <w:p w14:paraId="5B5DF33D" w14:textId="5246C723" w:rsidR="00C67749" w:rsidRDefault="009F70CE" w:rsidP="00985848">
      <w:pPr>
        <w:ind w:leftChars="100" w:left="200"/>
        <w:rPr>
          <w:rFonts w:hint="eastAsia"/>
        </w:rPr>
      </w:pPr>
      <w:r>
        <w:rPr>
          <w:rFonts w:hint="eastAsia"/>
        </w:rPr>
        <w:t xml:space="preserve"> 과제 수행자는 P</w:t>
      </w:r>
      <w:r>
        <w:t>, I, D gain</w:t>
      </w:r>
      <w:r>
        <w:rPr>
          <w:rFonts w:hint="eastAsia"/>
        </w:rPr>
        <w:t>를 조정하며 각각의 값의 변화가 시스템의 성능 지표에 어떠한 영향을 미치는지 연구하고,</w:t>
      </w:r>
      <w:r>
        <w:t xml:space="preserve"> </w:t>
      </w:r>
      <w:r>
        <w:rPr>
          <w:rFonts w:hint="eastAsia"/>
        </w:rPr>
        <w:t>이 연구와 지글러-니콜스 주파수 응답 방법을 기반으로 로봇의 균형 제어 알고리즘을 작성한다.</w:t>
      </w:r>
      <w:r>
        <w:t xml:space="preserve"> </w:t>
      </w:r>
      <w:r>
        <w:rPr>
          <w:rFonts w:hint="eastAsia"/>
        </w:rPr>
        <w:t xml:space="preserve">여기서 시스템의 성능 지표에는 </w:t>
      </w:r>
      <w:r>
        <w:t xml:space="preserve">pitch </w:t>
      </w:r>
      <w:r>
        <w:rPr>
          <w:rFonts w:hint="eastAsia"/>
        </w:rPr>
        <w:t>값의 최대 첨두 시간,</w:t>
      </w:r>
      <w:r>
        <w:t xml:space="preserve"> </w:t>
      </w:r>
      <w:r>
        <w:rPr>
          <w:rFonts w:hint="eastAsia"/>
        </w:rPr>
        <w:t xml:space="preserve">정상상태 </w:t>
      </w:r>
      <w:r>
        <w:rPr>
          <w:rFonts w:hint="eastAsia"/>
        </w:rPr>
        <w:lastRenderedPageBreak/>
        <w:t>오차,</w:t>
      </w:r>
      <w:r>
        <w:t xml:space="preserve"> </w:t>
      </w:r>
      <w:r>
        <w:rPr>
          <w:rFonts w:hint="eastAsia"/>
        </w:rPr>
        <w:t>그리고 최대 값이 있다.</w:t>
      </w:r>
    </w:p>
    <w:p w14:paraId="1BCC23F8" w14:textId="057EE022" w:rsidR="00C67749" w:rsidRDefault="00C67749" w:rsidP="00C67749">
      <w:pPr>
        <w:ind w:leftChars="100" w:left="200" w:firstLineChars="100" w:firstLine="200"/>
      </w:pPr>
      <w:r>
        <w:rPr>
          <w:rFonts w:hint="eastAsia"/>
        </w:rPr>
        <w:t>P</w:t>
      </w:r>
      <w:r>
        <w:t xml:space="preserve">, I, D </w:t>
      </w:r>
      <w:r>
        <w:rPr>
          <w:rFonts w:hint="eastAsia"/>
        </w:rPr>
        <w:t xml:space="preserve">제어기의 </w:t>
      </w:r>
      <w:r>
        <w:t xml:space="preserve">gain </w:t>
      </w:r>
      <w:r>
        <w:rPr>
          <w:rFonts w:hint="eastAsia"/>
        </w:rPr>
        <w:t xml:space="preserve">값은 </w:t>
      </w:r>
      <w:r w:rsidR="00A27853">
        <w:rPr>
          <w:rFonts w:hint="eastAsia"/>
        </w:rPr>
        <w:t xml:space="preserve">교과서에서 배운 </w:t>
      </w:r>
      <w:r>
        <w:rPr>
          <w:rFonts w:hint="eastAsia"/>
        </w:rPr>
        <w:t>지글러-니콜스 주파수 응답 방법을 기반으로 결정한다.</w:t>
      </w:r>
      <w:r>
        <w:t xml:space="preserve"> </w:t>
      </w:r>
      <w:r>
        <w:rPr>
          <w:rFonts w:hint="eastAsia"/>
        </w:rPr>
        <w:t xml:space="preserve">지글러-니콜스 주파수 응답 방법은 </w:t>
      </w:r>
      <w:r>
        <w:t>I, D gain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설정한 상태에서 P</w:t>
      </w:r>
      <w:r>
        <w:t xml:space="preserve"> gain</w:t>
      </w:r>
      <w:r>
        <w:rPr>
          <w:rFonts w:hint="eastAsia"/>
        </w:rPr>
        <w:t>를 로봇이 진동할 때까지 증가시키며</w:t>
      </w:r>
      <w:r>
        <w:t xml:space="preserve">, </w:t>
      </w:r>
      <w:r>
        <w:rPr>
          <w:rFonts w:hint="eastAsia"/>
        </w:rPr>
        <w:t xml:space="preserve">진동이 시작한 시점의 </w:t>
      </w:r>
      <w:r>
        <w:t xml:space="preserve">P gain </w:t>
      </w:r>
      <w:r>
        <w:rPr>
          <w:rFonts w:hint="eastAsia"/>
        </w:rPr>
        <w:t xml:space="preserve">값과 진동 주기를 통해 </w:t>
      </w:r>
      <w:r>
        <w:t xml:space="preserve">P, I, D </w:t>
      </w:r>
      <w:r>
        <w:rPr>
          <w:rFonts w:hint="eastAsia"/>
        </w:rPr>
        <w:t>gain을 결정한다.</w:t>
      </w:r>
      <w:r w:rsidR="00A27853">
        <w:t xml:space="preserve"> </w:t>
      </w:r>
      <w:r w:rsidR="00A27853">
        <w:rPr>
          <w:rFonts w:hint="eastAsia"/>
        </w:rPr>
        <w:t xml:space="preserve">진동이 시작될 때의 </w:t>
      </w:r>
      <w:r w:rsidR="00A27853">
        <w:t>P gain</w:t>
      </w:r>
      <w:r w:rsidR="00A27853">
        <w:rPr>
          <w:rFonts w:hint="eastAsia"/>
        </w:rPr>
        <w:t xml:space="preserve">을 </w:t>
      </w:r>
      <w:r w:rsidR="00A27853">
        <w:t xml:space="preserve">Ku, 진동 </w:t>
      </w:r>
      <w:r w:rsidR="00A27853">
        <w:rPr>
          <w:rFonts w:hint="eastAsia"/>
        </w:rPr>
        <w:t xml:space="preserve">주기를 </w:t>
      </w:r>
      <w:r w:rsidR="00A27853">
        <w:t>Pu</w:t>
      </w:r>
      <w:r w:rsidR="00A27853">
        <w:rPr>
          <w:rFonts w:hint="eastAsia"/>
        </w:rPr>
        <w:t xml:space="preserve">라 하면 </w:t>
      </w:r>
      <w:r w:rsidR="00A27853">
        <w:t>P, I, D gain</w:t>
      </w:r>
      <w:r w:rsidR="00A27853">
        <w:rPr>
          <w:rFonts w:hint="eastAsia"/>
        </w:rPr>
        <w:t>은 다음과 같이 결정된다.</w:t>
      </w:r>
    </w:p>
    <w:p w14:paraId="209F8F8C" w14:textId="607A68B5" w:rsidR="00A27853" w:rsidRDefault="00A27853" w:rsidP="00C67749">
      <w:pPr>
        <w:ind w:leftChars="100" w:left="200" w:firstLineChars="100" w:firstLine="200"/>
      </w:pPr>
      <w:r>
        <w:rPr>
          <w:rFonts w:hint="eastAsia"/>
        </w:rPr>
        <w:t>P</w:t>
      </w:r>
      <w:r>
        <w:t>_gain = 0.6Ku</w:t>
      </w:r>
    </w:p>
    <w:p w14:paraId="530FCF87" w14:textId="3CEB152C" w:rsidR="00A27853" w:rsidRDefault="00A27853" w:rsidP="00C67749">
      <w:pPr>
        <w:ind w:leftChars="100" w:left="200" w:firstLineChars="100" w:firstLine="200"/>
      </w:pPr>
      <w:r>
        <w:rPr>
          <w:rFonts w:hint="eastAsia"/>
        </w:rPr>
        <w:t>I</w:t>
      </w:r>
      <w:r>
        <w:t>_gain = 0.5Pu</w:t>
      </w:r>
    </w:p>
    <w:p w14:paraId="21980989" w14:textId="6F69290D" w:rsidR="00A27853" w:rsidRDefault="00A27853" w:rsidP="00C67749">
      <w:pPr>
        <w:ind w:leftChars="100" w:left="200" w:firstLineChars="100" w:firstLine="200"/>
      </w:pPr>
      <w:r>
        <w:rPr>
          <w:rFonts w:hint="eastAsia"/>
        </w:rPr>
        <w:t>D</w:t>
      </w:r>
      <w:r>
        <w:t>_gain = 0.125Pu</w:t>
      </w:r>
    </w:p>
    <w:p w14:paraId="3058DA79" w14:textId="07B44455" w:rsidR="00A27853" w:rsidRDefault="00A27853" w:rsidP="00C67749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>지글러-니콜스 주파수 응답 방법은 대략적인 값을 제공하기 때문에,</w:t>
      </w:r>
      <w:r>
        <w:t xml:space="preserve"> </w:t>
      </w:r>
      <w:r>
        <w:rPr>
          <w:rFonts w:hint="eastAsia"/>
        </w:rPr>
        <w:t xml:space="preserve">실험을 통해 </w:t>
      </w:r>
      <w:r>
        <w:t xml:space="preserve">gain </w:t>
      </w:r>
      <w:r>
        <w:rPr>
          <w:rFonts w:hint="eastAsia"/>
        </w:rPr>
        <w:t>값을 정교화 한다.</w:t>
      </w:r>
    </w:p>
    <w:p w14:paraId="09887293" w14:textId="77777777" w:rsidR="00C67749" w:rsidRPr="00A27853" w:rsidRDefault="00C67749" w:rsidP="00985848">
      <w:pPr>
        <w:ind w:leftChars="100" w:left="200"/>
        <w:rPr>
          <w:rFonts w:hint="eastAsia"/>
        </w:rPr>
      </w:pPr>
    </w:p>
    <w:p w14:paraId="11E50390" w14:textId="421A9C61" w:rsidR="006A09B0" w:rsidRDefault="006A09B0" w:rsidP="00BA79E2">
      <w:pPr>
        <w:rPr>
          <w:rFonts w:hint="eastAsia"/>
          <w:b/>
          <w:bCs/>
          <w:sz w:val="24"/>
          <w:szCs w:val="28"/>
        </w:rPr>
      </w:pPr>
    </w:p>
    <w:p w14:paraId="452BD1B3" w14:textId="7FC84BDE" w:rsidR="00BA79E2" w:rsidRPr="00BA79E2" w:rsidRDefault="00BA79E2" w:rsidP="00BA79E2">
      <w:pPr>
        <w:rPr>
          <w:b/>
          <w:bCs/>
          <w:sz w:val="28"/>
          <w:szCs w:val="32"/>
        </w:rPr>
      </w:pPr>
      <w:r w:rsidRPr="00BA79E2">
        <w:rPr>
          <w:rFonts w:hint="eastAsia"/>
          <w:b/>
          <w:bCs/>
          <w:sz w:val="24"/>
          <w:szCs w:val="28"/>
        </w:rPr>
        <w:t xml:space="preserve">제 </w:t>
      </w: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장 필요 장비(부품)</w:t>
      </w:r>
      <w:r>
        <w:rPr>
          <w:b/>
          <w:bCs/>
          <w:sz w:val="24"/>
          <w:szCs w:val="28"/>
        </w:rPr>
        <w:br/>
      </w:r>
      <w:r w:rsidRPr="00BA79E2">
        <w:rPr>
          <w:color w:val="FF0000"/>
          <w:szCs w:val="20"/>
        </w:rPr>
        <w:t>(</w:t>
      </w:r>
      <w:r w:rsidRPr="00BA79E2">
        <w:rPr>
          <w:rFonts w:hint="eastAsia"/>
          <w:color w:val="FF0000"/>
          <w:szCs w:val="20"/>
        </w:rPr>
        <w:t xml:space="preserve">조달 방법 </w:t>
      </w:r>
      <w:r w:rsidRPr="00BA79E2">
        <w:rPr>
          <w:color w:val="FF0000"/>
          <w:szCs w:val="20"/>
        </w:rPr>
        <w:t xml:space="preserve">/ </w:t>
      </w:r>
      <w:r w:rsidRPr="00BA79E2">
        <w:rPr>
          <w:rFonts w:hint="eastAsia"/>
          <w:color w:val="FF0000"/>
          <w:szCs w:val="20"/>
        </w:rPr>
        <w:t xml:space="preserve">구입처 </w:t>
      </w:r>
      <w:r w:rsidRPr="00BA79E2">
        <w:rPr>
          <w:color w:val="FF0000"/>
          <w:szCs w:val="20"/>
        </w:rPr>
        <w:t xml:space="preserve">/ </w:t>
      </w:r>
      <w:r w:rsidRPr="00BA79E2">
        <w:rPr>
          <w:rFonts w:hint="eastAsia"/>
          <w:color w:val="FF0000"/>
          <w:szCs w:val="20"/>
        </w:rPr>
        <w:t>가격 등 명시)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5D4A" w14:paraId="5D1BF566" w14:textId="77777777" w:rsidTr="003F5D4A">
        <w:tc>
          <w:tcPr>
            <w:tcW w:w="2254" w:type="dxa"/>
            <w:shd w:val="clear" w:color="auto" w:fill="F2F2F2" w:themeFill="background1" w:themeFillShade="F2"/>
          </w:tcPr>
          <w:p w14:paraId="120DCF30" w14:textId="1DFBB1D8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장비 명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6D218BD" w14:textId="64D6A6F8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조달 방법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50BDC42" w14:textId="4A08778A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구입처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스토이명)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230DA266" w14:textId="11366DDC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가격</w:t>
            </w:r>
          </w:p>
        </w:tc>
      </w:tr>
      <w:tr w:rsidR="003F5D4A" w14:paraId="5EB11E5D" w14:textId="77777777" w:rsidTr="003F5D4A">
        <w:tc>
          <w:tcPr>
            <w:tcW w:w="2254" w:type="dxa"/>
          </w:tcPr>
          <w:p w14:paraId="14A23BCC" w14:textId="7CD333F6" w:rsidR="003F5D4A" w:rsidRPr="003F5D4A" w:rsidRDefault="00A52C83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rduino Pro mini 3.3v</w:t>
            </w:r>
          </w:p>
        </w:tc>
        <w:tc>
          <w:tcPr>
            <w:tcW w:w="2254" w:type="dxa"/>
          </w:tcPr>
          <w:p w14:paraId="2EDCD09C" w14:textId="78A0219A" w:rsidR="003F5D4A" w:rsidRPr="003F5D4A" w:rsidRDefault="00A52C83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자체 조달</w:t>
            </w:r>
          </w:p>
        </w:tc>
        <w:tc>
          <w:tcPr>
            <w:tcW w:w="2254" w:type="dxa"/>
          </w:tcPr>
          <w:p w14:paraId="683BBFCB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5739C7C1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29177F05" w14:textId="77777777" w:rsidTr="003F5D4A">
        <w:tc>
          <w:tcPr>
            <w:tcW w:w="2254" w:type="dxa"/>
          </w:tcPr>
          <w:p w14:paraId="4BE6BB2A" w14:textId="6D124385" w:rsidR="003F5D4A" w:rsidRPr="003F5D4A" w:rsidRDefault="00A52C83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PU6050</w:t>
            </w:r>
          </w:p>
        </w:tc>
        <w:tc>
          <w:tcPr>
            <w:tcW w:w="2254" w:type="dxa"/>
          </w:tcPr>
          <w:p w14:paraId="6DA70AE1" w14:textId="1A67B6A0" w:rsidR="003F5D4A" w:rsidRPr="003F5D4A" w:rsidRDefault="00A52C83" w:rsidP="00356749">
            <w:pPr>
              <w:rPr>
                <w:szCs w:val="20"/>
              </w:rPr>
            </w:pPr>
            <w:r>
              <w:rPr>
                <w:szCs w:val="20"/>
              </w:rPr>
              <w:t xml:space="preserve">자체 </w:t>
            </w:r>
            <w:r>
              <w:rPr>
                <w:rFonts w:hint="eastAsia"/>
                <w:szCs w:val="20"/>
              </w:rPr>
              <w:t>조달</w:t>
            </w:r>
          </w:p>
        </w:tc>
        <w:tc>
          <w:tcPr>
            <w:tcW w:w="2254" w:type="dxa"/>
          </w:tcPr>
          <w:p w14:paraId="3C5944A9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7ABE907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2736D72C" w14:textId="77777777" w:rsidTr="003F5D4A">
        <w:tc>
          <w:tcPr>
            <w:tcW w:w="2254" w:type="dxa"/>
          </w:tcPr>
          <w:p w14:paraId="0570B59E" w14:textId="40C1F761" w:rsidR="003F5D4A" w:rsidRPr="003F5D4A" w:rsidRDefault="00A52C83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RV8833</w:t>
            </w:r>
          </w:p>
        </w:tc>
        <w:tc>
          <w:tcPr>
            <w:tcW w:w="2254" w:type="dxa"/>
          </w:tcPr>
          <w:p w14:paraId="4FF416DC" w14:textId="02898A0E" w:rsidR="003F5D4A" w:rsidRPr="003F5D4A" w:rsidRDefault="00A52C83" w:rsidP="00356749">
            <w:pPr>
              <w:rPr>
                <w:szCs w:val="20"/>
              </w:rPr>
            </w:pPr>
            <w:r>
              <w:rPr>
                <w:szCs w:val="20"/>
              </w:rPr>
              <w:t xml:space="preserve">지원금 </w:t>
            </w:r>
            <w:r>
              <w:rPr>
                <w:rFonts w:hint="eastAsia"/>
                <w:szCs w:val="20"/>
              </w:rPr>
              <w:t>사용</w:t>
            </w:r>
          </w:p>
        </w:tc>
        <w:tc>
          <w:tcPr>
            <w:tcW w:w="2254" w:type="dxa"/>
          </w:tcPr>
          <w:p w14:paraId="621DD30E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D36B7D3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0AFA67C9" w14:textId="77777777" w:rsidTr="003F5D4A">
        <w:tc>
          <w:tcPr>
            <w:tcW w:w="2254" w:type="dxa"/>
          </w:tcPr>
          <w:p w14:paraId="7DE96B54" w14:textId="22FD4D27" w:rsidR="003F5D4A" w:rsidRPr="003F5D4A" w:rsidRDefault="00A52C83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otor</w:t>
            </w:r>
          </w:p>
        </w:tc>
        <w:tc>
          <w:tcPr>
            <w:tcW w:w="2254" w:type="dxa"/>
          </w:tcPr>
          <w:p w14:paraId="7EC76621" w14:textId="5C815665" w:rsidR="003F5D4A" w:rsidRPr="003F5D4A" w:rsidRDefault="00A52C83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지원금 사용</w:t>
            </w:r>
          </w:p>
        </w:tc>
        <w:tc>
          <w:tcPr>
            <w:tcW w:w="2254" w:type="dxa"/>
          </w:tcPr>
          <w:p w14:paraId="42A6007E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56DA907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31B27303" w14:textId="77777777" w:rsidTr="003F5D4A">
        <w:tc>
          <w:tcPr>
            <w:tcW w:w="2254" w:type="dxa"/>
          </w:tcPr>
          <w:p w14:paraId="436C2F69" w14:textId="76D50AFC" w:rsidR="003F5D4A" w:rsidRPr="003F5D4A" w:rsidRDefault="00A52C83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.7 </w:t>
            </w:r>
            <w:r>
              <w:rPr>
                <w:rFonts w:hint="eastAsia"/>
                <w:szCs w:val="20"/>
              </w:rPr>
              <w:t xml:space="preserve">lipo </w:t>
            </w:r>
            <w:r>
              <w:rPr>
                <w:szCs w:val="20"/>
              </w:rPr>
              <w:t>battery</w:t>
            </w:r>
          </w:p>
        </w:tc>
        <w:tc>
          <w:tcPr>
            <w:tcW w:w="2254" w:type="dxa"/>
          </w:tcPr>
          <w:p w14:paraId="28639B20" w14:textId="304DC4EB" w:rsidR="003F5D4A" w:rsidRPr="003F5D4A" w:rsidRDefault="00A52C83" w:rsidP="00356749">
            <w:pPr>
              <w:rPr>
                <w:szCs w:val="20"/>
              </w:rPr>
            </w:pPr>
            <w:r>
              <w:rPr>
                <w:szCs w:val="20"/>
              </w:rPr>
              <w:t xml:space="preserve">지원금 </w:t>
            </w:r>
            <w:r>
              <w:rPr>
                <w:rFonts w:hint="eastAsia"/>
                <w:szCs w:val="20"/>
              </w:rPr>
              <w:t>사용</w:t>
            </w:r>
          </w:p>
        </w:tc>
        <w:tc>
          <w:tcPr>
            <w:tcW w:w="2254" w:type="dxa"/>
          </w:tcPr>
          <w:p w14:paraId="1042D526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6EF7C0F5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1A6A518D" w14:textId="77777777" w:rsidTr="003F5D4A">
        <w:tc>
          <w:tcPr>
            <w:tcW w:w="2254" w:type="dxa"/>
          </w:tcPr>
          <w:p w14:paraId="25F3053F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71CFC7A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E0ED62C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0A3B2796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38B766A5" w14:textId="77777777" w:rsidTr="003F5D4A">
        <w:tc>
          <w:tcPr>
            <w:tcW w:w="2254" w:type="dxa"/>
          </w:tcPr>
          <w:p w14:paraId="7BC76091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2AD08C6B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1DA7B486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5C52F61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</w:tbl>
    <w:p w14:paraId="4A7CE7C5" w14:textId="34D45DE3" w:rsidR="003F5D4A" w:rsidRDefault="003F5D4A" w:rsidP="00356749">
      <w:pPr>
        <w:rPr>
          <w:b/>
          <w:bCs/>
          <w:szCs w:val="20"/>
        </w:rPr>
      </w:pPr>
    </w:p>
    <w:p w14:paraId="4A3BFFF2" w14:textId="77777777" w:rsidR="003F5D4A" w:rsidRDefault="003F5D4A" w:rsidP="00356749">
      <w:pPr>
        <w:rPr>
          <w:b/>
          <w:bCs/>
          <w:szCs w:val="20"/>
        </w:rPr>
      </w:pPr>
    </w:p>
    <w:p w14:paraId="647CA4E3" w14:textId="1CCE8CC2" w:rsidR="00BA79E2" w:rsidRDefault="00BA79E2" w:rsidP="00356749">
      <w:pPr>
        <w:rPr>
          <w:b/>
          <w:bCs/>
          <w:szCs w:val="20"/>
        </w:rPr>
      </w:pPr>
    </w:p>
    <w:p w14:paraId="3AFA9E5B" w14:textId="3B99E585" w:rsidR="00BA79E2" w:rsidRDefault="00BA79E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5B27DCB" w14:textId="50C1146F" w:rsidR="00BA79E2" w:rsidRDefault="00BA79E2" w:rsidP="00BA79E2">
      <w:pPr>
        <w:rPr>
          <w:color w:val="FF0000"/>
          <w:kern w:val="0"/>
          <w:sz w:val="18"/>
          <w:szCs w:val="1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제 </w:t>
      </w:r>
      <w:r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장 필요 요소 기술</w:t>
      </w:r>
      <w:r>
        <w:rPr>
          <w:b/>
          <w:bCs/>
          <w:sz w:val="24"/>
          <w:szCs w:val="28"/>
        </w:rPr>
        <w:br/>
      </w:r>
      <w:r>
        <w:rPr>
          <w:rFonts w:hint="eastAsia"/>
          <w:color w:val="FF0000"/>
          <w:kern w:val="0"/>
          <w:sz w:val="18"/>
          <w:szCs w:val="18"/>
        </w:rPr>
        <w:t xml:space="preserve">(프로젝트 수행에 필요한 요소 기술을 나열 </w:t>
      </w:r>
      <w:r>
        <w:rPr>
          <w:color w:val="FF0000"/>
          <w:kern w:val="0"/>
          <w:sz w:val="18"/>
          <w:szCs w:val="18"/>
        </w:rPr>
        <w:t xml:space="preserve">/ </w:t>
      </w:r>
      <w:r>
        <w:rPr>
          <w:rFonts w:hint="eastAsia"/>
          <w:color w:val="FF0000"/>
          <w:kern w:val="0"/>
          <w:sz w:val="18"/>
          <w:szCs w:val="18"/>
        </w:rPr>
        <w:t>현재 보유하지 않는 기술에 대해 보완할 방안 제시</w:t>
      </w:r>
      <w:r>
        <w:rPr>
          <w:color w:val="FF0000"/>
          <w:kern w:val="0"/>
          <w:sz w:val="18"/>
          <w:szCs w:val="18"/>
        </w:rPr>
        <w:t xml:space="preserve"> ex</w:t>
      </w:r>
      <w:r w:rsidR="008664D6">
        <w:rPr>
          <w:color w:val="FF0000"/>
          <w:kern w:val="0"/>
          <w:sz w:val="18"/>
          <w:szCs w:val="18"/>
        </w:rPr>
        <w:t>)</w:t>
      </w:r>
      <w:r>
        <w:rPr>
          <w:color w:val="FF0000"/>
          <w:kern w:val="0"/>
          <w:sz w:val="18"/>
          <w:szCs w:val="18"/>
        </w:rPr>
        <w:t xml:space="preserve"> </w:t>
      </w:r>
      <w:r>
        <w:rPr>
          <w:rFonts w:hint="eastAsia"/>
          <w:color w:val="FF0000"/>
          <w:kern w:val="0"/>
          <w:sz w:val="18"/>
          <w:szCs w:val="18"/>
        </w:rPr>
        <w:t>스터디</w:t>
      </w:r>
      <w:r w:rsidR="008664D6">
        <w:rPr>
          <w:rFonts w:hint="eastAsia"/>
          <w:color w:val="FF0000"/>
          <w:kern w:val="0"/>
          <w:sz w:val="18"/>
          <w:szCs w:val="18"/>
        </w:rPr>
        <w:t xml:space="preserve"> 방법 및 기간 </w:t>
      </w:r>
      <w:r w:rsidR="008664D6">
        <w:rPr>
          <w:color w:val="FF0000"/>
          <w:kern w:val="0"/>
          <w:sz w:val="18"/>
          <w:szCs w:val="18"/>
        </w:rPr>
        <w:t xml:space="preserve">/ </w:t>
      </w:r>
      <w:r w:rsidR="008664D6">
        <w:rPr>
          <w:rFonts w:hint="eastAsia"/>
          <w:color w:val="FF0000"/>
          <w:kern w:val="0"/>
          <w:sz w:val="18"/>
          <w:szCs w:val="18"/>
        </w:rPr>
        <w:t>멘토 활용 등</w:t>
      </w:r>
      <w:r>
        <w:rPr>
          <w:rFonts w:hint="eastAsia"/>
          <w:color w:val="FF0000"/>
          <w:kern w:val="0"/>
          <w:sz w:val="18"/>
          <w:szCs w:val="18"/>
        </w:rPr>
        <w:t>)</w:t>
      </w:r>
    </w:p>
    <w:p w14:paraId="1FDE2979" w14:textId="73889EE8" w:rsidR="00734E98" w:rsidRPr="00734E98" w:rsidRDefault="001B6441" w:rsidP="00734E98">
      <w:pPr>
        <w:pStyle w:val="a4"/>
        <w:numPr>
          <w:ilvl w:val="0"/>
          <w:numId w:val="14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PID </w:t>
      </w:r>
      <w:r>
        <w:rPr>
          <w:rFonts w:hint="eastAsia"/>
          <w:color w:val="000000" w:themeColor="text1"/>
        </w:rPr>
        <w:t>제어 기술</w:t>
      </w:r>
    </w:p>
    <w:p w14:paraId="6ECA9C10" w14:textId="59A9500B" w:rsidR="00734E98" w:rsidRDefault="00734E98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4F70930E" w14:textId="77777777" w:rsidR="008664D6" w:rsidRDefault="008664D6">
      <w:pPr>
        <w:widowControl/>
        <w:wordWrap/>
        <w:autoSpaceDE/>
        <w:autoSpaceDN/>
        <w:rPr>
          <w:b/>
          <w:bCs/>
          <w:szCs w:val="20"/>
        </w:rPr>
      </w:pPr>
    </w:p>
    <w:p w14:paraId="29009721" w14:textId="668C7C75" w:rsidR="008664D6" w:rsidRDefault="008664D6" w:rsidP="008664D6">
      <w:pPr>
        <w:rPr>
          <w:color w:val="FF0000"/>
          <w:kern w:val="0"/>
          <w:sz w:val="18"/>
          <w:szCs w:val="18"/>
        </w:rPr>
      </w:pPr>
      <w:r>
        <w:rPr>
          <w:rFonts w:hint="eastAsia"/>
          <w:b/>
          <w:bCs/>
          <w:sz w:val="24"/>
          <w:szCs w:val="28"/>
        </w:rPr>
        <w:t xml:space="preserve">제 </w:t>
      </w:r>
      <w:r>
        <w:rPr>
          <w:b/>
          <w:bCs/>
          <w:sz w:val="24"/>
          <w:szCs w:val="28"/>
        </w:rPr>
        <w:t>5</w:t>
      </w:r>
      <w:r>
        <w:rPr>
          <w:rFonts w:hint="eastAsia"/>
          <w:b/>
          <w:bCs/>
          <w:sz w:val="24"/>
          <w:szCs w:val="28"/>
        </w:rPr>
        <w:t>장 추진 일정 및 참여 인력</w:t>
      </w:r>
      <w:r>
        <w:rPr>
          <w:b/>
          <w:bCs/>
          <w:sz w:val="24"/>
          <w:szCs w:val="28"/>
        </w:rPr>
        <w:br/>
      </w:r>
      <w:r>
        <w:rPr>
          <w:rFonts w:hint="eastAsia"/>
          <w:color w:val="FF0000"/>
          <w:kern w:val="0"/>
          <w:sz w:val="18"/>
          <w:szCs w:val="18"/>
        </w:rPr>
        <w:t xml:space="preserve">(3월부터 </w:t>
      </w:r>
      <w:r>
        <w:rPr>
          <w:color w:val="FF0000"/>
          <w:kern w:val="0"/>
          <w:sz w:val="18"/>
          <w:szCs w:val="18"/>
        </w:rPr>
        <w:t>10</w:t>
      </w:r>
      <w:r>
        <w:rPr>
          <w:rFonts w:hint="eastAsia"/>
          <w:color w:val="FF0000"/>
          <w:kern w:val="0"/>
          <w:sz w:val="18"/>
          <w:szCs w:val="18"/>
        </w:rPr>
        <w:t>월 중순까지)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559"/>
        <w:gridCol w:w="1276"/>
        <w:gridCol w:w="1504"/>
        <w:gridCol w:w="1138"/>
      </w:tblGrid>
      <w:tr w:rsidR="008664D6" w14:paraId="56A24FD4" w14:textId="77777777" w:rsidTr="000519D1">
        <w:tc>
          <w:tcPr>
            <w:tcW w:w="1838" w:type="dxa"/>
            <w:vMerge w:val="restart"/>
            <w:shd w:val="clear" w:color="auto" w:fill="D9D9D9" w:themeFill="background1" w:themeFillShade="D9"/>
            <w:vAlign w:val="center"/>
          </w:tcPr>
          <w:p w14:paraId="17F5B28F" w14:textId="07D53DBD" w:rsidR="008664D6" w:rsidRPr="008664D6" w:rsidRDefault="008664D6" w:rsidP="008664D6">
            <w:pPr>
              <w:jc w:val="center"/>
              <w:rPr>
                <w:b/>
                <w:bCs/>
                <w:szCs w:val="20"/>
              </w:rPr>
            </w:pPr>
            <w:r w:rsidRPr="008664D6">
              <w:rPr>
                <w:rFonts w:hint="eastAsia"/>
                <w:b/>
                <w:bCs/>
                <w:szCs w:val="20"/>
              </w:rPr>
              <w:t>세부 개발내용</w:t>
            </w:r>
          </w:p>
        </w:tc>
        <w:tc>
          <w:tcPr>
            <w:tcW w:w="6040" w:type="dxa"/>
            <w:gridSpan w:val="4"/>
            <w:shd w:val="clear" w:color="auto" w:fill="D9D9D9" w:themeFill="background1" w:themeFillShade="D9"/>
            <w:vAlign w:val="center"/>
          </w:tcPr>
          <w:p w14:paraId="4099879D" w14:textId="2CCA8649" w:rsidR="008664D6" w:rsidRPr="008664D6" w:rsidRDefault="008664D6" w:rsidP="008664D6">
            <w:pPr>
              <w:jc w:val="center"/>
              <w:rPr>
                <w:b/>
                <w:bCs/>
                <w:szCs w:val="20"/>
              </w:rPr>
            </w:pPr>
            <w:r w:rsidRPr="008664D6">
              <w:rPr>
                <w:rFonts w:hint="eastAsia"/>
                <w:b/>
                <w:bCs/>
                <w:szCs w:val="20"/>
              </w:rPr>
              <w:t>주별 세부 일정</w:t>
            </w:r>
          </w:p>
        </w:tc>
        <w:tc>
          <w:tcPr>
            <w:tcW w:w="1138" w:type="dxa"/>
            <w:vMerge w:val="restart"/>
            <w:shd w:val="clear" w:color="auto" w:fill="D9D9D9" w:themeFill="background1" w:themeFillShade="D9"/>
            <w:vAlign w:val="center"/>
          </w:tcPr>
          <w:p w14:paraId="0D7EDAF3" w14:textId="28C7873D" w:rsidR="008664D6" w:rsidRPr="008664D6" w:rsidRDefault="008664D6" w:rsidP="008664D6">
            <w:pPr>
              <w:jc w:val="center"/>
              <w:rPr>
                <w:b/>
                <w:bCs/>
                <w:szCs w:val="20"/>
              </w:rPr>
            </w:pPr>
            <w:r w:rsidRPr="008664D6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8664D6" w14:paraId="202EE9A3" w14:textId="77777777" w:rsidTr="000519D1">
        <w:tc>
          <w:tcPr>
            <w:tcW w:w="1838" w:type="dxa"/>
            <w:vMerge/>
          </w:tcPr>
          <w:p w14:paraId="2BDD50A8" w14:textId="77777777" w:rsidR="008664D6" w:rsidRPr="008664D6" w:rsidRDefault="008664D6" w:rsidP="008664D6">
            <w:pPr>
              <w:rPr>
                <w:b/>
                <w:bCs/>
                <w:szCs w:val="20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46C124C" w14:textId="74838C5F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35908AB" w14:textId="75AD0F92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2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8345E0A" w14:textId="0B3B4602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3</w:t>
            </w:r>
          </w:p>
        </w:tc>
        <w:tc>
          <w:tcPr>
            <w:tcW w:w="1504" w:type="dxa"/>
            <w:shd w:val="clear" w:color="auto" w:fill="F2F2F2" w:themeFill="background1" w:themeFillShade="F2"/>
            <w:vAlign w:val="center"/>
          </w:tcPr>
          <w:p w14:paraId="7C08725B" w14:textId="7BF978D7" w:rsidR="008664D6" w:rsidRPr="008664D6" w:rsidRDefault="008664D6" w:rsidP="008664D6">
            <w:pPr>
              <w:jc w:val="center"/>
              <w:rPr>
                <w:szCs w:val="20"/>
              </w:rPr>
            </w:pPr>
            <w:r w:rsidRPr="008664D6">
              <w:rPr>
                <w:rFonts w:hint="eastAsia"/>
                <w:szCs w:val="20"/>
              </w:rPr>
              <w:t>4</w:t>
            </w:r>
          </w:p>
        </w:tc>
        <w:tc>
          <w:tcPr>
            <w:tcW w:w="1138" w:type="dxa"/>
            <w:vMerge/>
            <w:shd w:val="clear" w:color="auto" w:fill="D9D9D9" w:themeFill="background1" w:themeFillShade="D9"/>
          </w:tcPr>
          <w:p w14:paraId="2106E293" w14:textId="5CF46E32" w:rsidR="008664D6" w:rsidRPr="008664D6" w:rsidRDefault="008664D6" w:rsidP="008664D6">
            <w:pPr>
              <w:rPr>
                <w:b/>
                <w:bCs/>
                <w:szCs w:val="20"/>
              </w:rPr>
            </w:pPr>
          </w:p>
        </w:tc>
      </w:tr>
      <w:tr w:rsidR="000519D1" w14:paraId="0EDFAA9B" w14:textId="77777777" w:rsidTr="000519D1">
        <w:trPr>
          <w:trHeight w:val="615"/>
        </w:trPr>
        <w:tc>
          <w:tcPr>
            <w:tcW w:w="1838" w:type="dxa"/>
          </w:tcPr>
          <w:p w14:paraId="42C5C996" w14:textId="20945EA7" w:rsidR="000519D1" w:rsidRPr="003F5D4A" w:rsidRDefault="00C46BD2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로봇 본체 제작</w:t>
            </w:r>
          </w:p>
        </w:tc>
        <w:tc>
          <w:tcPr>
            <w:tcW w:w="3260" w:type="dxa"/>
            <w:gridSpan w:val="2"/>
          </w:tcPr>
          <w:p w14:paraId="30DA1896" w14:textId="240C2A31" w:rsidR="000519D1" w:rsidRPr="003F5D4A" w:rsidRDefault="00C46BD2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D </w:t>
            </w:r>
            <w:r>
              <w:rPr>
                <w:rFonts w:hint="eastAsia"/>
                <w:szCs w:val="20"/>
              </w:rPr>
              <w:t>프린터 도면 제작 및 물품 출력</w:t>
            </w:r>
          </w:p>
        </w:tc>
        <w:tc>
          <w:tcPr>
            <w:tcW w:w="2780" w:type="dxa"/>
            <w:gridSpan w:val="2"/>
          </w:tcPr>
          <w:p w14:paraId="61814D6C" w14:textId="1C1378C0" w:rsidR="000519D1" w:rsidRPr="003F5D4A" w:rsidRDefault="00C46BD2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로봇 회로 구성 및 하드웨어 제작</w:t>
            </w:r>
          </w:p>
        </w:tc>
        <w:tc>
          <w:tcPr>
            <w:tcW w:w="1138" w:type="dxa"/>
          </w:tcPr>
          <w:p w14:paraId="206CF42A" w14:textId="6B180D42" w:rsidR="000519D1" w:rsidRPr="003F5D4A" w:rsidRDefault="000519D1" w:rsidP="008664D6">
            <w:pPr>
              <w:rPr>
                <w:szCs w:val="20"/>
              </w:rPr>
            </w:pPr>
          </w:p>
        </w:tc>
      </w:tr>
      <w:tr w:rsidR="000519D1" w14:paraId="7EB6C91E" w14:textId="77777777" w:rsidTr="0061607B">
        <w:trPr>
          <w:trHeight w:val="615"/>
        </w:trPr>
        <w:tc>
          <w:tcPr>
            <w:tcW w:w="1838" w:type="dxa"/>
          </w:tcPr>
          <w:p w14:paraId="654CD942" w14:textId="77777777" w:rsidR="000519D1" w:rsidRDefault="00C46BD2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로봇 구동부 제어</w:t>
            </w:r>
          </w:p>
          <w:p w14:paraId="0C4E3C5D" w14:textId="51142B2E" w:rsidR="00C46BD2" w:rsidRDefault="00C46BD2" w:rsidP="008664D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제어 적용</w:t>
            </w:r>
          </w:p>
        </w:tc>
        <w:tc>
          <w:tcPr>
            <w:tcW w:w="3260" w:type="dxa"/>
            <w:gridSpan w:val="2"/>
          </w:tcPr>
          <w:p w14:paraId="306E824B" w14:textId="7D74DD8B" w:rsidR="000519D1" w:rsidRDefault="00C46BD2" w:rsidP="008664D6">
            <w:pPr>
              <w:rPr>
                <w:szCs w:val="20"/>
              </w:rPr>
            </w:pPr>
            <w:r>
              <w:rPr>
                <w:szCs w:val="20"/>
              </w:rPr>
              <w:t xml:space="preserve">로봇의 </w:t>
            </w:r>
            <w:r>
              <w:rPr>
                <w:rFonts w:hint="eastAsia"/>
                <w:szCs w:val="20"/>
              </w:rPr>
              <w:t>구동부 제어 프로그램 작성</w:t>
            </w:r>
          </w:p>
        </w:tc>
        <w:tc>
          <w:tcPr>
            <w:tcW w:w="2780" w:type="dxa"/>
            <w:gridSpan w:val="2"/>
          </w:tcPr>
          <w:p w14:paraId="20886FB6" w14:textId="57AC2240" w:rsidR="000519D1" w:rsidRPr="003F5D4A" w:rsidRDefault="00C46BD2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 xml:space="preserve">제어 알고리즘 작성 및 </w:t>
            </w:r>
            <w:r w:rsidR="006746DB">
              <w:rPr>
                <w:rFonts w:hint="eastAsia"/>
                <w:szCs w:val="20"/>
              </w:rPr>
              <w:t>적용</w:t>
            </w:r>
          </w:p>
        </w:tc>
        <w:tc>
          <w:tcPr>
            <w:tcW w:w="1138" w:type="dxa"/>
          </w:tcPr>
          <w:p w14:paraId="2D32536A" w14:textId="77777777" w:rsidR="000519D1" w:rsidRPr="003F5D4A" w:rsidRDefault="000519D1" w:rsidP="008664D6">
            <w:pPr>
              <w:rPr>
                <w:szCs w:val="20"/>
              </w:rPr>
            </w:pPr>
          </w:p>
        </w:tc>
      </w:tr>
      <w:tr w:rsidR="000519D1" w14:paraId="4CDA2400" w14:textId="77777777" w:rsidTr="00264489">
        <w:trPr>
          <w:trHeight w:val="615"/>
        </w:trPr>
        <w:tc>
          <w:tcPr>
            <w:tcW w:w="1838" w:type="dxa"/>
          </w:tcPr>
          <w:p w14:paraId="35A0AA64" w14:textId="2B3EEF0C" w:rsidR="000519D1" w:rsidRPr="003F5D4A" w:rsidRDefault="006746DB" w:rsidP="008664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계수 조정</w:t>
            </w:r>
          </w:p>
        </w:tc>
        <w:tc>
          <w:tcPr>
            <w:tcW w:w="6040" w:type="dxa"/>
            <w:gridSpan w:val="4"/>
          </w:tcPr>
          <w:p w14:paraId="3CD4979B" w14:textId="046DEDCB" w:rsidR="000519D1" w:rsidRPr="003F5D4A" w:rsidRDefault="006746DB" w:rsidP="008664D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계수</w:t>
            </w:r>
            <w:r>
              <w:rPr>
                <w:szCs w:val="20"/>
              </w:rPr>
              <w:t xml:space="preserve"> 조정 </w:t>
            </w:r>
          </w:p>
        </w:tc>
        <w:tc>
          <w:tcPr>
            <w:tcW w:w="1138" w:type="dxa"/>
          </w:tcPr>
          <w:p w14:paraId="22EF2E91" w14:textId="38841FAC" w:rsidR="000519D1" w:rsidRPr="003F5D4A" w:rsidRDefault="000519D1" w:rsidP="008664D6">
            <w:pPr>
              <w:rPr>
                <w:szCs w:val="20"/>
              </w:rPr>
            </w:pPr>
          </w:p>
        </w:tc>
      </w:tr>
      <w:tr w:rsidR="008664D6" w14:paraId="5615D4CC" w14:textId="77777777" w:rsidTr="000519D1">
        <w:trPr>
          <w:trHeight w:val="615"/>
        </w:trPr>
        <w:tc>
          <w:tcPr>
            <w:tcW w:w="1838" w:type="dxa"/>
          </w:tcPr>
          <w:p w14:paraId="67A3FE19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1957E6B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337E441A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2EFBF3F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12CB10A4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5C3AC7F4" w14:textId="42C8DE10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6B919D5B" w14:textId="77777777" w:rsidTr="000519D1">
        <w:trPr>
          <w:trHeight w:val="615"/>
        </w:trPr>
        <w:tc>
          <w:tcPr>
            <w:tcW w:w="1838" w:type="dxa"/>
          </w:tcPr>
          <w:p w14:paraId="1E918B4D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5099BFBF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4C3547D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1F180698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77C1AC8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355DD3C3" w14:textId="134A291D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2743E66D" w14:textId="77777777" w:rsidTr="000519D1">
        <w:trPr>
          <w:trHeight w:val="615"/>
        </w:trPr>
        <w:tc>
          <w:tcPr>
            <w:tcW w:w="1838" w:type="dxa"/>
          </w:tcPr>
          <w:p w14:paraId="4C4E8AC4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7C2E71D1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51E843F8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2542832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03AD714B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1CD15F5B" w14:textId="5C041FBD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3CF299E2" w14:textId="77777777" w:rsidTr="000519D1">
        <w:trPr>
          <w:trHeight w:val="615"/>
        </w:trPr>
        <w:tc>
          <w:tcPr>
            <w:tcW w:w="1838" w:type="dxa"/>
          </w:tcPr>
          <w:p w14:paraId="72EB983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533AA3A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30DD5AC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3E2F7E3A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3F0A40E0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0BA4663B" w14:textId="2FDFF7BB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3DB3D3B8" w14:textId="77777777" w:rsidTr="000519D1">
        <w:trPr>
          <w:trHeight w:val="615"/>
        </w:trPr>
        <w:tc>
          <w:tcPr>
            <w:tcW w:w="1838" w:type="dxa"/>
          </w:tcPr>
          <w:p w14:paraId="420652A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079D0166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251D129F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2EA49437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7AD6CCC1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2D4B52CA" w14:textId="0767A7FF" w:rsidR="008664D6" w:rsidRPr="003F5D4A" w:rsidRDefault="008664D6" w:rsidP="008664D6">
            <w:pPr>
              <w:rPr>
                <w:szCs w:val="20"/>
              </w:rPr>
            </w:pPr>
          </w:p>
        </w:tc>
      </w:tr>
      <w:tr w:rsidR="008664D6" w14:paraId="105A3256" w14:textId="77777777" w:rsidTr="000519D1">
        <w:trPr>
          <w:trHeight w:val="615"/>
        </w:trPr>
        <w:tc>
          <w:tcPr>
            <w:tcW w:w="1838" w:type="dxa"/>
          </w:tcPr>
          <w:p w14:paraId="36CE067F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701" w:type="dxa"/>
          </w:tcPr>
          <w:p w14:paraId="18DC0903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59" w:type="dxa"/>
          </w:tcPr>
          <w:p w14:paraId="6D9BAAA5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6F360ACE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504" w:type="dxa"/>
          </w:tcPr>
          <w:p w14:paraId="07497DD2" w14:textId="77777777" w:rsidR="008664D6" w:rsidRPr="003F5D4A" w:rsidRDefault="008664D6" w:rsidP="008664D6">
            <w:pPr>
              <w:rPr>
                <w:szCs w:val="20"/>
              </w:rPr>
            </w:pPr>
          </w:p>
        </w:tc>
        <w:tc>
          <w:tcPr>
            <w:tcW w:w="1138" w:type="dxa"/>
          </w:tcPr>
          <w:p w14:paraId="4C526785" w14:textId="1D7A12F5" w:rsidR="008664D6" w:rsidRPr="003F5D4A" w:rsidRDefault="008664D6" w:rsidP="008664D6">
            <w:pPr>
              <w:rPr>
                <w:szCs w:val="20"/>
              </w:rPr>
            </w:pPr>
          </w:p>
        </w:tc>
      </w:tr>
    </w:tbl>
    <w:p w14:paraId="51C690DB" w14:textId="77777777" w:rsidR="00DE6E1A" w:rsidRPr="00DE6E1A" w:rsidRDefault="00DE6E1A" w:rsidP="00DE6E1A">
      <w:pPr>
        <w:rPr>
          <w:b/>
          <w:bCs/>
          <w:sz w:val="24"/>
          <w:szCs w:val="28"/>
        </w:rPr>
      </w:pPr>
      <w:r w:rsidRPr="00DE6E1A">
        <w:rPr>
          <w:b/>
          <w:bCs/>
          <w:sz w:val="24"/>
          <w:szCs w:val="28"/>
        </w:rPr>
        <w:t>3월 27일 ~ 4월 02일: 로봇의 본체 도면 작성 및 3D 물품 출력</w:t>
      </w:r>
    </w:p>
    <w:p w14:paraId="49B01014" w14:textId="77777777" w:rsidR="00DE6E1A" w:rsidRPr="00DE6E1A" w:rsidRDefault="00DE6E1A" w:rsidP="00DE6E1A">
      <w:pPr>
        <w:rPr>
          <w:b/>
          <w:bCs/>
          <w:sz w:val="24"/>
          <w:szCs w:val="28"/>
        </w:rPr>
      </w:pPr>
      <w:r w:rsidRPr="00DE6E1A">
        <w:rPr>
          <w:b/>
          <w:bCs/>
          <w:sz w:val="24"/>
          <w:szCs w:val="28"/>
        </w:rPr>
        <w:t>4월 03일 ~ 4월 08일: 로봇의 회로 연결 및 본체 제작</w:t>
      </w:r>
    </w:p>
    <w:p w14:paraId="0265A609" w14:textId="77777777" w:rsidR="00DE6E1A" w:rsidRPr="00DE6E1A" w:rsidRDefault="00DE6E1A" w:rsidP="00DE6E1A">
      <w:pPr>
        <w:rPr>
          <w:b/>
          <w:bCs/>
          <w:sz w:val="24"/>
          <w:szCs w:val="28"/>
        </w:rPr>
      </w:pPr>
      <w:r w:rsidRPr="00DE6E1A">
        <w:rPr>
          <w:b/>
          <w:bCs/>
          <w:sz w:val="24"/>
          <w:szCs w:val="28"/>
        </w:rPr>
        <w:t>4월 09일 ~ 4월 10일: 로봇의 구동부 제어 프로그램 작성</w:t>
      </w:r>
    </w:p>
    <w:p w14:paraId="109F67C9" w14:textId="77777777" w:rsidR="00DE6E1A" w:rsidRPr="00DE6E1A" w:rsidRDefault="00DE6E1A" w:rsidP="00DE6E1A">
      <w:pPr>
        <w:rPr>
          <w:b/>
          <w:bCs/>
          <w:sz w:val="24"/>
          <w:szCs w:val="28"/>
        </w:rPr>
      </w:pPr>
      <w:r w:rsidRPr="00DE6E1A">
        <w:rPr>
          <w:b/>
          <w:bCs/>
          <w:sz w:val="24"/>
          <w:szCs w:val="28"/>
        </w:rPr>
        <w:t>4월 11일 ~ 4월 12일: PID 제어 알고리즘 작성 및 적용</w:t>
      </w:r>
    </w:p>
    <w:p w14:paraId="4E5D4C8F" w14:textId="77777777" w:rsidR="00DE6E1A" w:rsidRPr="00DE6E1A" w:rsidRDefault="00DE6E1A" w:rsidP="00DE6E1A">
      <w:pPr>
        <w:rPr>
          <w:b/>
          <w:bCs/>
          <w:sz w:val="24"/>
          <w:szCs w:val="28"/>
        </w:rPr>
      </w:pPr>
      <w:r w:rsidRPr="00DE6E1A">
        <w:rPr>
          <w:b/>
          <w:bCs/>
          <w:sz w:val="24"/>
          <w:szCs w:val="28"/>
        </w:rPr>
        <w:t>4월 13일 ~ 4월 15일: PID 제어 게인 값과 로봇의 성능 지표와의 관계 연구</w:t>
      </w:r>
    </w:p>
    <w:p w14:paraId="6C4EDFD1" w14:textId="77777777" w:rsidR="00DE6E1A" w:rsidRPr="00DE6E1A" w:rsidRDefault="00DE6E1A" w:rsidP="00DE6E1A">
      <w:pPr>
        <w:rPr>
          <w:b/>
          <w:bCs/>
          <w:sz w:val="24"/>
          <w:szCs w:val="28"/>
        </w:rPr>
      </w:pPr>
      <w:r w:rsidRPr="00DE6E1A">
        <w:rPr>
          <w:b/>
          <w:bCs/>
          <w:sz w:val="24"/>
          <w:szCs w:val="28"/>
        </w:rPr>
        <w:t>4월 16일 ~ 4월 20일: 지글러-니콜스 주파수 응답 방법 적용</w:t>
      </w:r>
    </w:p>
    <w:p w14:paraId="368F7370" w14:textId="28ED34E9" w:rsidR="008664D6" w:rsidRDefault="00DE6E1A" w:rsidP="00DE6E1A">
      <w:pPr>
        <w:rPr>
          <w:b/>
          <w:bCs/>
          <w:sz w:val="24"/>
          <w:szCs w:val="28"/>
        </w:rPr>
      </w:pPr>
      <w:r w:rsidRPr="00DE6E1A">
        <w:rPr>
          <w:b/>
          <w:bCs/>
          <w:sz w:val="24"/>
          <w:szCs w:val="28"/>
        </w:rPr>
        <w:t>4월 21일 ~ 5월 20일: PID 계수 미세 조정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5D4A" w14:paraId="105FD39B" w14:textId="77777777" w:rsidTr="003F5D4A">
        <w:tc>
          <w:tcPr>
            <w:tcW w:w="2254" w:type="dxa"/>
            <w:shd w:val="clear" w:color="auto" w:fill="F2F2F2" w:themeFill="background1" w:themeFillShade="F2"/>
          </w:tcPr>
          <w:p w14:paraId="1C1E0896" w14:textId="78C36E55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o.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73C1FA2" w14:textId="2C27D114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성명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8966C15" w14:textId="505D847A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담당분야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DBD407C" w14:textId="0FC89E64" w:rsidR="003F5D4A" w:rsidRDefault="003F5D4A" w:rsidP="0035674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기타</w:t>
            </w:r>
          </w:p>
        </w:tc>
      </w:tr>
      <w:tr w:rsidR="003F5D4A" w14:paraId="660678D4" w14:textId="77777777" w:rsidTr="003F5D4A">
        <w:tc>
          <w:tcPr>
            <w:tcW w:w="2254" w:type="dxa"/>
          </w:tcPr>
          <w:p w14:paraId="47458CD8" w14:textId="5607A409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52390266" w14:textId="2DB16694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박광렬</w:t>
            </w:r>
          </w:p>
        </w:tc>
        <w:tc>
          <w:tcPr>
            <w:tcW w:w="2254" w:type="dxa"/>
          </w:tcPr>
          <w:p w14:paraId="701DEB47" w14:textId="4FBBFA75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프로그래밍,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알고리즘 개발,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모델링</w:t>
            </w:r>
          </w:p>
        </w:tc>
        <w:tc>
          <w:tcPr>
            <w:tcW w:w="2254" w:type="dxa"/>
          </w:tcPr>
          <w:p w14:paraId="46D7F608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3F9C2E3D" w14:textId="77777777" w:rsidTr="003F5D4A">
        <w:tc>
          <w:tcPr>
            <w:tcW w:w="2254" w:type="dxa"/>
          </w:tcPr>
          <w:p w14:paraId="21565ABF" w14:textId="18FEEDFD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54" w:type="dxa"/>
          </w:tcPr>
          <w:p w14:paraId="08E42349" w14:textId="723FE9F2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유안</w:t>
            </w:r>
          </w:p>
        </w:tc>
        <w:tc>
          <w:tcPr>
            <w:tcW w:w="2254" w:type="dxa"/>
          </w:tcPr>
          <w:p w14:paraId="332A6F74" w14:textId="5C24A15C" w:rsidR="003F5D4A" w:rsidRPr="003F5D4A" w:rsidRDefault="006570F1" w:rsidP="0035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정보 수집</w:t>
            </w:r>
          </w:p>
        </w:tc>
        <w:tc>
          <w:tcPr>
            <w:tcW w:w="2254" w:type="dxa"/>
          </w:tcPr>
          <w:p w14:paraId="7E027700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0DF76C13" w14:textId="77777777" w:rsidTr="003F5D4A">
        <w:tc>
          <w:tcPr>
            <w:tcW w:w="2254" w:type="dxa"/>
          </w:tcPr>
          <w:p w14:paraId="65A6C215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49709D5C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0051A453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5719A5B8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  <w:tr w:rsidR="003F5D4A" w14:paraId="556FE8F9" w14:textId="77777777" w:rsidTr="003F5D4A">
        <w:tc>
          <w:tcPr>
            <w:tcW w:w="2254" w:type="dxa"/>
          </w:tcPr>
          <w:p w14:paraId="67F9C9CD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4BFA073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67B59F4" w14:textId="77777777" w:rsidR="003F5D4A" w:rsidRPr="003F5D4A" w:rsidRDefault="003F5D4A" w:rsidP="00356749">
            <w:pPr>
              <w:rPr>
                <w:szCs w:val="20"/>
              </w:rPr>
            </w:pPr>
          </w:p>
        </w:tc>
        <w:tc>
          <w:tcPr>
            <w:tcW w:w="2254" w:type="dxa"/>
          </w:tcPr>
          <w:p w14:paraId="7536E158" w14:textId="77777777" w:rsidR="003F5D4A" w:rsidRPr="003F5D4A" w:rsidRDefault="003F5D4A" w:rsidP="00356749">
            <w:pPr>
              <w:rPr>
                <w:szCs w:val="20"/>
              </w:rPr>
            </w:pPr>
          </w:p>
        </w:tc>
      </w:tr>
    </w:tbl>
    <w:p w14:paraId="2F603152" w14:textId="4DCBE4F8" w:rsidR="008664D6" w:rsidRPr="003F5D4A" w:rsidRDefault="003F5D4A" w:rsidP="00356749">
      <w:pPr>
        <w:rPr>
          <w:color w:val="FF0000"/>
          <w:sz w:val="18"/>
          <w:szCs w:val="18"/>
        </w:rPr>
      </w:pPr>
      <w:r w:rsidRPr="003F5D4A">
        <w:rPr>
          <w:rFonts w:hint="eastAsia"/>
          <w:color w:val="FF0000"/>
          <w:sz w:val="18"/>
          <w:szCs w:val="18"/>
        </w:rPr>
        <w:t>(수행계획서의 내용을 바탕으로 팀원들 간에 분배된 담당 내역에 대해서 간략하게 서술)</w:t>
      </w:r>
    </w:p>
    <w:sectPr w:rsidR="008664D6" w:rsidRPr="003F5D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6840"/>
    <w:multiLevelType w:val="hybridMultilevel"/>
    <w:tmpl w:val="F68ACCD0"/>
    <w:lvl w:ilvl="0" w:tplc="6EA2B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B1141B"/>
    <w:multiLevelType w:val="hybridMultilevel"/>
    <w:tmpl w:val="84C02F9E"/>
    <w:lvl w:ilvl="0" w:tplc="56009BE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24CB3CEB"/>
    <w:multiLevelType w:val="hybridMultilevel"/>
    <w:tmpl w:val="023890A8"/>
    <w:lvl w:ilvl="0" w:tplc="F1B695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6E715B6"/>
    <w:multiLevelType w:val="hybridMultilevel"/>
    <w:tmpl w:val="F6083A92"/>
    <w:lvl w:ilvl="0" w:tplc="3AF66A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0D3C64"/>
    <w:multiLevelType w:val="hybridMultilevel"/>
    <w:tmpl w:val="2BCCB986"/>
    <w:lvl w:ilvl="0" w:tplc="6924F4E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6C2C88"/>
    <w:multiLevelType w:val="hybridMultilevel"/>
    <w:tmpl w:val="00681576"/>
    <w:lvl w:ilvl="0" w:tplc="393AE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66690C"/>
    <w:multiLevelType w:val="hybridMultilevel"/>
    <w:tmpl w:val="18083470"/>
    <w:lvl w:ilvl="0" w:tplc="C456A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0B4B51"/>
    <w:multiLevelType w:val="hybridMultilevel"/>
    <w:tmpl w:val="42B23D14"/>
    <w:lvl w:ilvl="0" w:tplc="2DB60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5064A9"/>
    <w:multiLevelType w:val="hybridMultilevel"/>
    <w:tmpl w:val="748E01BE"/>
    <w:lvl w:ilvl="0" w:tplc="6994B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B01DE7"/>
    <w:multiLevelType w:val="hybridMultilevel"/>
    <w:tmpl w:val="4028C188"/>
    <w:lvl w:ilvl="0" w:tplc="4BBCC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BF3029"/>
    <w:multiLevelType w:val="hybridMultilevel"/>
    <w:tmpl w:val="279A9930"/>
    <w:lvl w:ilvl="0" w:tplc="EA1CE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0F0390"/>
    <w:multiLevelType w:val="hybridMultilevel"/>
    <w:tmpl w:val="F09054B4"/>
    <w:lvl w:ilvl="0" w:tplc="8E76B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844EC8"/>
    <w:multiLevelType w:val="hybridMultilevel"/>
    <w:tmpl w:val="FED86468"/>
    <w:lvl w:ilvl="0" w:tplc="5E401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947B48"/>
    <w:multiLevelType w:val="hybridMultilevel"/>
    <w:tmpl w:val="23F003C8"/>
    <w:lvl w:ilvl="0" w:tplc="FEEEBE2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3"/>
  </w:num>
  <w:num w:numId="5">
    <w:abstractNumId w:val="11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6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06"/>
    <w:rsid w:val="000519D1"/>
    <w:rsid w:val="00057A68"/>
    <w:rsid w:val="000B0032"/>
    <w:rsid w:val="000B1331"/>
    <w:rsid w:val="000E7B74"/>
    <w:rsid w:val="00120FD6"/>
    <w:rsid w:val="0016783B"/>
    <w:rsid w:val="001B6441"/>
    <w:rsid w:val="00283745"/>
    <w:rsid w:val="002A65C4"/>
    <w:rsid w:val="002D33F4"/>
    <w:rsid w:val="00314B7C"/>
    <w:rsid w:val="00356749"/>
    <w:rsid w:val="003F5315"/>
    <w:rsid w:val="003F5D4A"/>
    <w:rsid w:val="003F74D8"/>
    <w:rsid w:val="00425741"/>
    <w:rsid w:val="00431771"/>
    <w:rsid w:val="00467119"/>
    <w:rsid w:val="004B0976"/>
    <w:rsid w:val="004B26D5"/>
    <w:rsid w:val="004B3806"/>
    <w:rsid w:val="004B65EA"/>
    <w:rsid w:val="004B7F43"/>
    <w:rsid w:val="004C461E"/>
    <w:rsid w:val="004D4F92"/>
    <w:rsid w:val="00520199"/>
    <w:rsid w:val="005E7F2A"/>
    <w:rsid w:val="006570F1"/>
    <w:rsid w:val="00665849"/>
    <w:rsid w:val="006746DB"/>
    <w:rsid w:val="0068233A"/>
    <w:rsid w:val="006911B4"/>
    <w:rsid w:val="006A09B0"/>
    <w:rsid w:val="006E63A6"/>
    <w:rsid w:val="006F4458"/>
    <w:rsid w:val="0070666F"/>
    <w:rsid w:val="00734E98"/>
    <w:rsid w:val="007372E1"/>
    <w:rsid w:val="00761CA0"/>
    <w:rsid w:val="00785E33"/>
    <w:rsid w:val="007C587A"/>
    <w:rsid w:val="007D36B6"/>
    <w:rsid w:val="007D7C2D"/>
    <w:rsid w:val="00805F1F"/>
    <w:rsid w:val="00842D37"/>
    <w:rsid w:val="008664D6"/>
    <w:rsid w:val="008B0AD1"/>
    <w:rsid w:val="008C4523"/>
    <w:rsid w:val="00933E58"/>
    <w:rsid w:val="00985848"/>
    <w:rsid w:val="00996F5F"/>
    <w:rsid w:val="009C40EC"/>
    <w:rsid w:val="009F70CE"/>
    <w:rsid w:val="00A27016"/>
    <w:rsid w:val="00A27853"/>
    <w:rsid w:val="00A40397"/>
    <w:rsid w:val="00A52C83"/>
    <w:rsid w:val="00A75E02"/>
    <w:rsid w:val="00A82DCB"/>
    <w:rsid w:val="00AC209D"/>
    <w:rsid w:val="00AD5309"/>
    <w:rsid w:val="00B06CCF"/>
    <w:rsid w:val="00B204BC"/>
    <w:rsid w:val="00B328F8"/>
    <w:rsid w:val="00BA2B55"/>
    <w:rsid w:val="00BA374C"/>
    <w:rsid w:val="00BA79E2"/>
    <w:rsid w:val="00C46BD2"/>
    <w:rsid w:val="00C67749"/>
    <w:rsid w:val="00CD7992"/>
    <w:rsid w:val="00CD7FC2"/>
    <w:rsid w:val="00D1521F"/>
    <w:rsid w:val="00D27D42"/>
    <w:rsid w:val="00D96C45"/>
    <w:rsid w:val="00DC1709"/>
    <w:rsid w:val="00DC1F69"/>
    <w:rsid w:val="00DE6E1A"/>
    <w:rsid w:val="00E038DF"/>
    <w:rsid w:val="00EA48E9"/>
    <w:rsid w:val="00ED6365"/>
    <w:rsid w:val="00EF5FAD"/>
    <w:rsid w:val="00F045FB"/>
    <w:rsid w:val="00F418CB"/>
    <w:rsid w:val="00F52FE3"/>
    <w:rsid w:val="00F915B1"/>
    <w:rsid w:val="00FA389B"/>
    <w:rsid w:val="00FB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41C7"/>
  <w15:chartTrackingRefBased/>
  <w15:docId w15:val="{A16AAB7C-EBE5-46CD-9C8B-26F97DEB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8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374C"/>
    <w:pPr>
      <w:ind w:leftChars="400" w:left="800"/>
    </w:pPr>
  </w:style>
  <w:style w:type="character" w:styleId="a5">
    <w:name w:val="Hyperlink"/>
    <w:basedOn w:val="a0"/>
    <w:uiPriority w:val="99"/>
    <w:unhideWhenUsed/>
    <w:rsid w:val="00FA389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3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14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박광렬</dc:creator>
  <cp:keywords/>
  <dc:description/>
  <cp:lastModifiedBy>박광렬</cp:lastModifiedBy>
  <cp:revision>46</cp:revision>
  <dcterms:created xsi:type="dcterms:W3CDTF">2022-03-06T16:08:00Z</dcterms:created>
  <dcterms:modified xsi:type="dcterms:W3CDTF">2022-03-30T16:39:00Z</dcterms:modified>
</cp:coreProperties>
</file>