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8F3A" w14:textId="7A9BC3B9" w:rsidR="00C60064" w:rsidRDefault="00C60064" w:rsidP="00C600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명령어 인터페이스</w:t>
      </w:r>
    </w:p>
    <w:p w14:paraId="3C49E9D1" w14:textId="4AA706C1" w:rsidR="00C60064" w:rsidRDefault="00C60064" w:rsidP="00C60064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4BAEB44" wp14:editId="0CBB0E1A">
            <wp:extent cx="5731510" cy="15836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698" w14:textId="334E355F" w:rsidR="00C60064" w:rsidRDefault="00C60064" w:rsidP="00C60064">
      <w:pPr>
        <w:tabs>
          <w:tab w:val="left" w:pos="970"/>
        </w:tabs>
        <w:ind w:left="400"/>
      </w:pPr>
      <w:r>
        <w:tab/>
      </w:r>
      <w:r>
        <w:rPr>
          <w:rFonts w:hint="eastAsia"/>
        </w:rPr>
        <w:t>검색에 필요한 인터페이스 제공</w:t>
      </w:r>
    </w:p>
    <w:p w14:paraId="426C091E" w14:textId="2201A240" w:rsidR="00F42BFD" w:rsidRDefault="00C60064" w:rsidP="00C60064">
      <w:pPr>
        <w:ind w:left="400"/>
      </w:pPr>
      <w:r>
        <w:rPr>
          <w:rFonts w:hint="eastAsia"/>
        </w:rPr>
        <w:t>2</w:t>
      </w:r>
      <w:r>
        <w:t>.</w:t>
      </w:r>
      <w:r w:rsidR="00D8293C">
        <w:rPr>
          <w:rFonts w:hint="eastAsia"/>
        </w:rPr>
        <w:t>릴레이션 생성 및 데이터 추가</w:t>
      </w:r>
    </w:p>
    <w:p w14:paraId="0DC7D4FD" w14:textId="031823A0" w:rsidR="00D8293C" w:rsidRDefault="00AF0782" w:rsidP="00D8293C">
      <w:pPr>
        <w:ind w:left="400"/>
      </w:pPr>
      <w:r>
        <w:rPr>
          <w:noProof/>
        </w:rPr>
        <w:drawing>
          <wp:inline distT="0" distB="0" distL="0" distR="0" wp14:anchorId="6F89C084" wp14:editId="63A3198D">
            <wp:extent cx="5731510" cy="430212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541E" w14:textId="260EE425" w:rsidR="00AF0782" w:rsidRDefault="00AF0782" w:rsidP="00D8293C">
      <w:pPr>
        <w:ind w:left="400"/>
      </w:pPr>
      <w:r>
        <w:t>Movie relation</w:t>
      </w:r>
      <w:r>
        <w:rPr>
          <w:rFonts w:hint="eastAsia"/>
        </w:rPr>
        <w:t xml:space="preserve">추가 및 </w:t>
      </w:r>
      <w:r>
        <w:t>movie_data.txt</w:t>
      </w:r>
      <w:r>
        <w:rPr>
          <w:rFonts w:hint="eastAsia"/>
        </w:rPr>
        <w:t xml:space="preserve">에 있는 모든 </w:t>
      </w:r>
      <w:r>
        <w:t>data</w:t>
      </w:r>
      <w:r>
        <w:rPr>
          <w:rFonts w:hint="eastAsia"/>
        </w:rPr>
        <w:t xml:space="preserve">를 </w:t>
      </w:r>
      <w:r>
        <w:t xml:space="preserve">movie relation에 </w:t>
      </w:r>
      <w:r>
        <w:rPr>
          <w:rFonts w:hint="eastAsia"/>
        </w:rPr>
        <w:t>추가</w:t>
      </w:r>
    </w:p>
    <w:p w14:paraId="24532487" w14:textId="3C6F96F0" w:rsidR="00AF0782" w:rsidRDefault="00AF0782" w:rsidP="00C600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제목을 이용한 검색</w:t>
      </w:r>
    </w:p>
    <w:p w14:paraId="2CE7285C" w14:textId="653097FC" w:rsidR="00AF0782" w:rsidRDefault="00AF0782" w:rsidP="00AF0782">
      <w:pPr>
        <w:ind w:left="400"/>
      </w:pPr>
      <w:r>
        <w:rPr>
          <w:noProof/>
        </w:rPr>
        <w:lastRenderedPageBreak/>
        <w:drawing>
          <wp:inline distT="0" distB="0" distL="0" distR="0" wp14:anchorId="31680BA0" wp14:editId="2358FC91">
            <wp:extent cx="5731510" cy="120269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B70" w14:textId="77777777" w:rsidR="00AF0782" w:rsidRDefault="00AF0782" w:rsidP="00AF0782">
      <w:pPr>
        <w:ind w:left="400"/>
      </w:pPr>
      <w:r>
        <w:rPr>
          <w:rFonts w:hint="eastAsia"/>
        </w:rPr>
        <w:t xml:space="preserve">제목 검색을 위해 </w:t>
      </w:r>
      <w:r>
        <w:t>2</w:t>
      </w:r>
      <w:r>
        <w:rPr>
          <w:rFonts w:hint="eastAsia"/>
        </w:rPr>
        <w:t>를 입력 후,</w:t>
      </w:r>
      <w:r>
        <w:t xml:space="preserve"> ‘7</w:t>
      </w:r>
      <w:r>
        <w:rPr>
          <w:rFonts w:hint="eastAsia"/>
        </w:rPr>
        <w:t>번방</w:t>
      </w:r>
      <w:r>
        <w:t>’</w:t>
      </w:r>
      <w:r>
        <w:rPr>
          <w:rFonts w:hint="eastAsia"/>
        </w:rPr>
        <w:t xml:space="preserve">을 입력해 </w:t>
      </w:r>
      <w:r>
        <w:t>7</w:t>
      </w:r>
      <w:r>
        <w:rPr>
          <w:rFonts w:hint="eastAsia"/>
        </w:rPr>
        <w:t>번방 키워드가 포함된</w:t>
      </w:r>
      <w:r>
        <w:t xml:space="preserve"> </w:t>
      </w:r>
      <w:r>
        <w:rPr>
          <w:rFonts w:hint="eastAsia"/>
        </w:rPr>
        <w:t>제목을 가진 모든 영화 출력</w:t>
      </w:r>
    </w:p>
    <w:p w14:paraId="083B2CF4" w14:textId="77777777" w:rsidR="00AF0782" w:rsidRDefault="00AF0782" w:rsidP="00AF0782">
      <w:pPr>
        <w:ind w:left="400"/>
      </w:pPr>
    </w:p>
    <w:p w14:paraId="14439E61" w14:textId="73D77726" w:rsidR="00AF0782" w:rsidRDefault="00C60064" w:rsidP="00AF0782">
      <w:pPr>
        <w:ind w:left="400"/>
        <w:rPr>
          <w:rFonts w:hint="eastAsia"/>
        </w:rPr>
      </w:pPr>
      <w:r>
        <w:t>4</w:t>
      </w:r>
      <w:r w:rsidR="00AF0782">
        <w:t>.</w:t>
      </w:r>
      <w:r w:rsidR="00AF0782">
        <w:rPr>
          <w:rFonts w:hint="eastAsia"/>
        </w:rPr>
        <w:t xml:space="preserve"> </w:t>
      </w:r>
      <w:r>
        <w:rPr>
          <w:rFonts w:hint="eastAsia"/>
        </w:rPr>
        <w:t>관객 수를 이용한 검색</w:t>
      </w:r>
    </w:p>
    <w:p w14:paraId="484F9A53" w14:textId="13BFDB5E" w:rsidR="00AF0782" w:rsidRDefault="00AF0782" w:rsidP="00AF0782">
      <w:pPr>
        <w:ind w:left="400"/>
      </w:pPr>
      <w:r>
        <w:rPr>
          <w:noProof/>
        </w:rPr>
        <w:drawing>
          <wp:inline distT="0" distB="0" distL="0" distR="0" wp14:anchorId="265442AB" wp14:editId="5564B6A6">
            <wp:extent cx="5731510" cy="12446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6F8D" w14:textId="260E3CFD" w:rsidR="00AF0782" w:rsidRDefault="00A201AB" w:rsidP="00AF0782">
      <w:pPr>
        <w:ind w:left="400"/>
      </w:pPr>
      <w:r>
        <w:rPr>
          <w:rFonts w:hint="eastAsia"/>
        </w:rPr>
        <w:t>관객 수를 이용한 검색을 위해</w:t>
      </w:r>
      <w:r>
        <w:t xml:space="preserve"> 3</w:t>
      </w:r>
      <w:r>
        <w:rPr>
          <w:rFonts w:hint="eastAsia"/>
        </w:rPr>
        <w:t>을 입력 후,</w:t>
      </w:r>
      <w:r>
        <w:t xml:space="preserve"> 9000000</w:t>
      </w:r>
      <w:r>
        <w:rPr>
          <w:rFonts w:hint="eastAsia"/>
        </w:rPr>
        <w:t xml:space="preserve">을 입력해 </w:t>
      </w:r>
      <w:r>
        <w:t>9000000</w:t>
      </w:r>
      <w:r>
        <w:rPr>
          <w:rFonts w:hint="eastAsia"/>
        </w:rPr>
        <w:t>보다 많은 관객 수를 기록한 영화들 출력</w:t>
      </w:r>
    </w:p>
    <w:p w14:paraId="0B467202" w14:textId="28905DC4" w:rsidR="00A201AB" w:rsidRDefault="00A201AB" w:rsidP="00AF0782">
      <w:pPr>
        <w:ind w:left="400"/>
      </w:pPr>
    </w:p>
    <w:p w14:paraId="4569F408" w14:textId="06E3BC22" w:rsidR="00A201AB" w:rsidRDefault="00C60064" w:rsidP="00C60064">
      <w:pPr>
        <w:rPr>
          <w:rFonts w:hint="eastAsia"/>
        </w:rPr>
      </w:pPr>
      <w:r>
        <w:t>5</w:t>
      </w:r>
      <w:r>
        <w:rPr>
          <w:rFonts w:hint="eastAsia"/>
        </w:rPr>
        <w:t>. 개봉 일을 이용한 검색</w:t>
      </w:r>
    </w:p>
    <w:p w14:paraId="46667926" w14:textId="55D27748" w:rsidR="00C60064" w:rsidRDefault="00C60064" w:rsidP="00AF0782">
      <w:pPr>
        <w:ind w:left="400"/>
      </w:pPr>
      <w:r>
        <w:rPr>
          <w:noProof/>
        </w:rPr>
        <w:drawing>
          <wp:inline distT="0" distB="0" distL="0" distR="0" wp14:anchorId="64C3FFE8" wp14:editId="2E8CDE7B">
            <wp:extent cx="5731510" cy="158813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422" w14:textId="0B4A820D" w:rsidR="00C60064" w:rsidRDefault="00C60064" w:rsidP="00C60064">
      <w:pPr>
        <w:ind w:left="400"/>
        <w:rPr>
          <w:rFonts w:hint="eastAsia"/>
        </w:rPr>
      </w:pPr>
      <w:r>
        <w:rPr>
          <w:rFonts w:hint="eastAsia"/>
        </w:rPr>
        <w:t xml:space="preserve">개봉일을 이용한 검색을 위해 </w:t>
      </w:r>
      <w:r>
        <w:t>4</w:t>
      </w:r>
      <w:r>
        <w:rPr>
          <w:rFonts w:hint="eastAsia"/>
        </w:rPr>
        <w:t>를 입력 후,</w:t>
      </w:r>
      <w:r>
        <w:t xml:space="preserve"> </w:t>
      </w:r>
      <w:r>
        <w:rPr>
          <w:rFonts w:hint="eastAsia"/>
        </w:rPr>
        <w:t>2</w:t>
      </w:r>
      <w:r>
        <w:t>013-01-10, 2013-01-15</w:t>
      </w:r>
      <w:r>
        <w:rPr>
          <w:rFonts w:hint="eastAsia"/>
        </w:rPr>
        <w:t>를 입력하면,</w:t>
      </w:r>
      <w:r>
        <w:t xml:space="preserve"> </w:t>
      </w:r>
      <w:r>
        <w:rPr>
          <w:rFonts w:hint="eastAsia"/>
        </w:rPr>
        <w:t>그 날짜 사이에 개봉된 영화들 출력</w:t>
      </w:r>
    </w:p>
    <w:sectPr w:rsidR="00C60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183"/>
    <w:multiLevelType w:val="hybridMultilevel"/>
    <w:tmpl w:val="A3D0D228"/>
    <w:lvl w:ilvl="0" w:tplc="A0A0B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FE79DC"/>
    <w:multiLevelType w:val="hybridMultilevel"/>
    <w:tmpl w:val="33D27292"/>
    <w:lvl w:ilvl="0" w:tplc="D458EA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5B1596"/>
    <w:multiLevelType w:val="hybridMultilevel"/>
    <w:tmpl w:val="895032D0"/>
    <w:lvl w:ilvl="0" w:tplc="70C4AF7A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B045AB"/>
    <w:multiLevelType w:val="hybridMultilevel"/>
    <w:tmpl w:val="5B868CF4"/>
    <w:lvl w:ilvl="0" w:tplc="81447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3921CE"/>
    <w:multiLevelType w:val="hybridMultilevel"/>
    <w:tmpl w:val="B15C8224"/>
    <w:lvl w:ilvl="0" w:tplc="0AEA2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3C"/>
    <w:rsid w:val="00A201AB"/>
    <w:rsid w:val="00AF0782"/>
    <w:rsid w:val="00C60064"/>
    <w:rsid w:val="00D8293C"/>
    <w:rsid w:val="00F4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B0F5"/>
  <w15:chartTrackingRefBased/>
  <w15:docId w15:val="{9956C212-5E73-4173-9F88-F6660A02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9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권주환</dc:creator>
  <cp:keywords/>
  <dc:description/>
  <cp:lastModifiedBy>권주환</cp:lastModifiedBy>
  <cp:revision>3</cp:revision>
  <dcterms:created xsi:type="dcterms:W3CDTF">2021-12-08T09:06:00Z</dcterms:created>
  <dcterms:modified xsi:type="dcterms:W3CDTF">2021-12-13T03:59:00Z</dcterms:modified>
</cp:coreProperties>
</file>