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CD18" w14:textId="74A38B99" w:rsidR="00BC1FDF" w:rsidRPr="002D3B76" w:rsidRDefault="00652CA6" w:rsidP="007370BD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3B76">
        <w:rPr>
          <w:rFonts w:ascii="Times New Roman" w:hAnsi="Times New Roman" w:cs="Times New Roman"/>
          <w:b/>
          <w:bCs/>
          <w:sz w:val="32"/>
          <w:szCs w:val="32"/>
        </w:rPr>
        <w:t>Запахи кода</w:t>
      </w:r>
    </w:p>
    <w:p w14:paraId="766841C1" w14:textId="6477EFA9" w:rsidR="002D3B76" w:rsidRPr="0044044A" w:rsidRDefault="00652CA6" w:rsidP="007370BD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4044A">
        <w:rPr>
          <w:rFonts w:ascii="Times New Roman" w:hAnsi="Times New Roman" w:cs="Times New Roman"/>
          <w:b/>
          <w:bCs/>
          <w:sz w:val="28"/>
          <w:szCs w:val="28"/>
        </w:rPr>
        <w:t xml:space="preserve">«Стрельба дробью» </w:t>
      </w:r>
    </w:p>
    <w:p w14:paraId="412F5243" w14:textId="5B0BAC37" w:rsidR="00652CA6" w:rsidRPr="0044044A" w:rsidRDefault="00652CA6" w:rsidP="007370B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4044A">
        <w:rPr>
          <w:rFonts w:ascii="Times New Roman" w:hAnsi="Times New Roman" w:cs="Times New Roman"/>
          <w:b/>
          <w:bCs/>
          <w:sz w:val="28"/>
          <w:szCs w:val="28"/>
        </w:rPr>
        <w:t>«Стрельба дробью»</w:t>
      </w:r>
      <w:r w:rsidRPr="0044044A">
        <w:rPr>
          <w:rFonts w:ascii="Times New Roman" w:hAnsi="Times New Roman" w:cs="Times New Roman"/>
          <w:sz w:val="28"/>
          <w:szCs w:val="28"/>
        </w:rPr>
        <w:t xml:space="preserve"> похожа на расходящуюся модификацию, но является ее противоположностью. Учуять ее можно, когда при выполнении любых модификаций приходится вносить множество мелких изменений в большое число классов. Когда изменения разбросаны повсюду, их трудно находить и можно пропустить важное изменение.</w:t>
      </w:r>
    </w:p>
    <w:p w14:paraId="69DAB2EA" w14:textId="39A0F717" w:rsidR="002D3B76" w:rsidRPr="0044044A" w:rsidRDefault="002D3B76" w:rsidP="007370B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44044A">
        <w:rPr>
          <w:rFonts w:ascii="Times New Roman" w:hAnsi="Times New Roman" w:cs="Times New Roman"/>
          <w:sz w:val="28"/>
          <w:szCs w:val="28"/>
        </w:rPr>
        <w:t xml:space="preserve">В такой ситуации следует использовать </w:t>
      </w:r>
      <w:r w:rsidRPr="0044044A">
        <w:rPr>
          <w:rFonts w:ascii="Times New Roman" w:hAnsi="Times New Roman" w:cs="Times New Roman"/>
          <w:b/>
          <w:bCs/>
          <w:sz w:val="28"/>
          <w:szCs w:val="28"/>
        </w:rPr>
        <w:t>«Перемещение метода»</w:t>
      </w:r>
      <w:r w:rsidRPr="0044044A">
        <w:rPr>
          <w:rFonts w:ascii="Times New Roman" w:hAnsi="Times New Roman" w:cs="Times New Roman"/>
          <w:sz w:val="28"/>
          <w:szCs w:val="28"/>
        </w:rPr>
        <w:t xml:space="preserve"> (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Создайте новый метод в классе, который использует его больше других, и перенесите туда код из старого метода. Код оригинального метода превратите в обращение к новому методу в другом классе либо уберите его вообще.</w:t>
      </w:r>
      <w:r w:rsidRPr="0044044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4044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4044A">
        <w:rPr>
          <w:rFonts w:ascii="Times New Roman" w:hAnsi="Times New Roman" w:cs="Times New Roman"/>
          <w:sz w:val="28"/>
          <w:szCs w:val="28"/>
        </w:rPr>
        <w:t xml:space="preserve">и </w:t>
      </w:r>
      <w:r w:rsidRPr="0044044A">
        <w:rPr>
          <w:rFonts w:ascii="Times New Roman" w:hAnsi="Times New Roman" w:cs="Times New Roman"/>
          <w:b/>
          <w:bCs/>
          <w:sz w:val="28"/>
          <w:szCs w:val="28"/>
        </w:rPr>
        <w:t>«Перемещение поля»</w:t>
      </w:r>
      <w:r w:rsidRPr="0044044A">
        <w:rPr>
          <w:rFonts w:ascii="Times New Roman" w:hAnsi="Times New Roman" w:cs="Times New Roman"/>
          <w:sz w:val="28"/>
          <w:szCs w:val="28"/>
        </w:rPr>
        <w:t xml:space="preserve"> (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Создайте поле в новом классе и перенаправьте к нему всех пользователей старого поля.</w:t>
      </w:r>
      <w:r w:rsidRPr="0044044A">
        <w:rPr>
          <w:rFonts w:ascii="Times New Roman" w:hAnsi="Times New Roman" w:cs="Times New Roman"/>
          <w:sz w:val="28"/>
          <w:szCs w:val="28"/>
        </w:rPr>
        <w:t xml:space="preserve">), чтобы свести все изменения в один класс. Если среди имеющихся классов подходящего кандидата нет, создайте новый класс. Часто можно воспользоваться </w:t>
      </w:r>
      <w:r w:rsidRPr="0044044A">
        <w:rPr>
          <w:rFonts w:ascii="Times New Roman" w:hAnsi="Times New Roman" w:cs="Times New Roman"/>
          <w:b/>
          <w:bCs/>
          <w:sz w:val="28"/>
          <w:szCs w:val="28"/>
        </w:rPr>
        <w:t xml:space="preserve">«Встраиванием класса» </w:t>
      </w:r>
      <w:r w:rsidRPr="0044044A">
        <w:rPr>
          <w:rFonts w:ascii="Times New Roman" w:hAnsi="Times New Roman" w:cs="Times New Roman"/>
          <w:sz w:val="28"/>
          <w:szCs w:val="28"/>
        </w:rPr>
        <w:t>(</w:t>
      </w:r>
      <w:r w:rsidR="00CE2F3D"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Переместите все вещи из описанного класса в другой.</w:t>
      </w:r>
      <w:r w:rsidR="00CE2F3D" w:rsidRPr="0044044A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Меньше бесполезных классов — больше свободной оперативной памяти</w:t>
      </w:r>
      <w:r w:rsidR="00CE2F3D"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.</w:t>
      </w:r>
      <w:r w:rsidRPr="0044044A">
        <w:rPr>
          <w:rFonts w:ascii="Times New Roman" w:hAnsi="Times New Roman" w:cs="Times New Roman"/>
          <w:sz w:val="28"/>
          <w:szCs w:val="28"/>
        </w:rPr>
        <w:t>), чтобы поместить целую связку методов в один класс. Возникнет какое-то число расходящихся модификаций, но с этим можно справиться.</w:t>
      </w:r>
    </w:p>
    <w:p w14:paraId="6F33ED1E" w14:textId="522DA9C2" w:rsidR="00CE2F3D" w:rsidRPr="0044044A" w:rsidRDefault="00CE2F3D" w:rsidP="007370BD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44044A">
        <w:rPr>
          <w:rFonts w:ascii="Times New Roman" w:hAnsi="Times New Roman" w:cs="Times New Roman"/>
          <w:b/>
          <w:bCs/>
          <w:sz w:val="28"/>
          <w:szCs w:val="28"/>
        </w:rPr>
        <w:t>Завистливые функции</w:t>
      </w:r>
    </w:p>
    <w:p w14:paraId="3CD65B6E" w14:textId="5EDD091F" w:rsidR="00CE2F3D" w:rsidRPr="0044044A" w:rsidRDefault="00CE2F3D" w:rsidP="007370BD">
      <w:pPr>
        <w:spacing w:after="1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044A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обращается к данным другого объекта чаще, чем к собственным данным. Этот запах может появиться после перемещения каких-то полей в класс данных. В этом случае операции с данными, возможно, также следует переместить в этот класс.</w:t>
      </w:r>
    </w:p>
    <w:p w14:paraId="0DB33B5A" w14:textId="77777777" w:rsidR="00CE2F3D" w:rsidRPr="0044044A" w:rsidRDefault="00CE2F3D" w:rsidP="007370BD">
      <w:pPr>
        <w:pStyle w:val="a4"/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44044A">
        <w:rPr>
          <w:sz w:val="28"/>
          <w:szCs w:val="28"/>
        </w:rPr>
        <w:t>Следует придерживаться такого правила: то, что изменяется одновременно, нужно хранить в одном месте. Обычно данные и функции, использующие эти данные, также изменяются вместе (хотя бывают исключения).</w:t>
      </w:r>
    </w:p>
    <w:p w14:paraId="2FF8A3E5" w14:textId="3260C595" w:rsidR="00CE2F3D" w:rsidRPr="0044044A" w:rsidRDefault="00CE2F3D" w:rsidP="007370BD">
      <w:pPr>
        <w:pStyle w:val="a4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44044A">
        <w:rPr>
          <w:sz w:val="28"/>
          <w:szCs w:val="28"/>
        </w:rPr>
        <w:t>Если метод явно следует перенести в другое место, примените «</w:t>
      </w:r>
      <w:r w:rsidR="0034266A" w:rsidRPr="0044044A">
        <w:rPr>
          <w:b/>
          <w:bCs/>
          <w:sz w:val="28"/>
          <w:szCs w:val="28"/>
        </w:rPr>
        <w:t>Перемещение метода</w:t>
      </w:r>
      <w:r w:rsidRPr="0044044A">
        <w:rPr>
          <w:sz w:val="28"/>
          <w:szCs w:val="28"/>
        </w:rPr>
        <w:t>» (</w:t>
      </w:r>
      <w:r w:rsidRPr="0044044A">
        <w:rPr>
          <w:i/>
          <w:iCs/>
          <w:color w:val="FF0000"/>
          <w:sz w:val="28"/>
          <w:szCs w:val="28"/>
          <w:shd w:val="clear" w:color="auto" w:fill="FFFFFF"/>
        </w:rPr>
        <w:t>Создайте новый метод в классе, который использует его больше других, и перенесите туда код из старого метода. Код оригинального метода превратите в обращение к новому методу в другом классе либо уберите его вообще.</w:t>
      </w:r>
      <w:r w:rsidRPr="0044044A">
        <w:rPr>
          <w:i/>
          <w:iCs/>
          <w:sz w:val="28"/>
          <w:szCs w:val="28"/>
        </w:rPr>
        <w:t>)</w:t>
      </w:r>
      <w:r w:rsidRPr="0044044A">
        <w:rPr>
          <w:sz w:val="28"/>
          <w:szCs w:val="28"/>
        </w:rPr>
        <w:t>.</w:t>
      </w:r>
    </w:p>
    <w:p w14:paraId="70B44482" w14:textId="19C4439D" w:rsidR="00CE2F3D" w:rsidRPr="0044044A" w:rsidRDefault="00CE2F3D" w:rsidP="007370BD">
      <w:pPr>
        <w:pStyle w:val="a4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44044A">
        <w:rPr>
          <w:sz w:val="28"/>
          <w:szCs w:val="28"/>
        </w:rPr>
        <w:t>Если только часть метода обращается к данным другого объекта, примените «</w:t>
      </w:r>
      <w:r w:rsidR="0034266A" w:rsidRPr="0044044A">
        <w:rPr>
          <w:b/>
          <w:bCs/>
          <w:sz w:val="28"/>
          <w:szCs w:val="28"/>
        </w:rPr>
        <w:t>Извлечение метода</w:t>
      </w:r>
      <w:r w:rsidRPr="0044044A">
        <w:rPr>
          <w:sz w:val="28"/>
          <w:szCs w:val="28"/>
        </w:rPr>
        <w:t>» (</w:t>
      </w:r>
      <w:r w:rsidRPr="0044044A">
        <w:rPr>
          <w:i/>
          <w:iCs/>
          <w:color w:val="FF0000"/>
          <w:sz w:val="28"/>
          <w:szCs w:val="28"/>
          <w:shd w:val="clear" w:color="auto" w:fill="FFFFFF"/>
        </w:rPr>
        <w:t>Выделите участок кода в новый метод (или функцию) и вызовите этот метод вместо старого кода.</w:t>
      </w:r>
      <w:r w:rsidRPr="0044044A">
        <w:rPr>
          <w:sz w:val="28"/>
          <w:szCs w:val="28"/>
        </w:rPr>
        <w:t>)</w:t>
      </w:r>
      <w:r w:rsidRPr="0044044A">
        <w:rPr>
          <w:i/>
          <w:iCs/>
          <w:color w:val="FF0000"/>
          <w:sz w:val="28"/>
          <w:szCs w:val="28"/>
        </w:rPr>
        <w:t> </w:t>
      </w:r>
      <w:r w:rsidRPr="0044044A">
        <w:rPr>
          <w:sz w:val="28"/>
          <w:szCs w:val="28"/>
        </w:rPr>
        <w:t>к этой части.</w:t>
      </w:r>
    </w:p>
    <w:p w14:paraId="35F3D579" w14:textId="13DF5F3A" w:rsidR="0034266A" w:rsidRDefault="0034266A" w:rsidP="007370BD">
      <w:pPr>
        <w:pStyle w:val="a4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14:paraId="7B54E3F2" w14:textId="02B9BDBE" w:rsidR="00296952" w:rsidRDefault="00296952" w:rsidP="007370BD">
      <w:pPr>
        <w:pStyle w:val="a4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14:paraId="2AB0DB32" w14:textId="77777777" w:rsidR="00296952" w:rsidRPr="0044044A" w:rsidRDefault="00296952" w:rsidP="007370BD">
      <w:pPr>
        <w:pStyle w:val="a4"/>
        <w:shd w:val="clear" w:color="auto" w:fill="FFFFFF"/>
        <w:spacing w:before="0" w:beforeAutospacing="0" w:after="120" w:afterAutospacing="0"/>
        <w:rPr>
          <w:sz w:val="28"/>
          <w:szCs w:val="28"/>
        </w:rPr>
      </w:pPr>
    </w:p>
    <w:p w14:paraId="4C00EA94" w14:textId="213ACB17" w:rsidR="00B73160" w:rsidRPr="0044044A" w:rsidRDefault="00B73160" w:rsidP="007370BD">
      <w:pPr>
        <w:pStyle w:val="a4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b/>
          <w:bCs/>
          <w:sz w:val="28"/>
          <w:szCs w:val="28"/>
        </w:rPr>
      </w:pPr>
      <w:r w:rsidRPr="0044044A">
        <w:rPr>
          <w:b/>
          <w:bCs/>
          <w:sz w:val="28"/>
          <w:szCs w:val="28"/>
        </w:rPr>
        <w:lastRenderedPageBreak/>
        <w:t>Одержимость элементарными типами</w:t>
      </w:r>
    </w:p>
    <w:p w14:paraId="06BF47FA" w14:textId="77777777" w:rsidR="00B73160" w:rsidRPr="0044044A" w:rsidRDefault="00B73160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большинство других запахов, этот начинается с маленькой слабости. Программисту понадобилось поле для хранения каких-то данных. Он подумал, что создать поле элементарного типа куда проще, чем заводить новый класс. Это и было сделано. Потом понадобилось другое поле, и оно было добавлено схожим образом. Не успели оглянуться, как класс уже разросся до грандиозных размеров.</w:t>
      </w:r>
    </w:p>
    <w:p w14:paraId="6668EA1C" w14:textId="69D40B38" w:rsidR="00B73160" w:rsidRPr="0044044A" w:rsidRDefault="00B73160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Примитивные типы нередко используются для «симуляции» типов. Это когда вместо отдельного типа данных вы имеете набор чисел или строк, который составляет список допустимых значений для какой-то сущности. Зачастую этим конкретным числам и строкам даются понятные имена с помощью констант, что и является причиной их широкого распространения.</w:t>
      </w:r>
    </w:p>
    <w:p w14:paraId="61EA32B9" w14:textId="614AF35C" w:rsidR="00B73160" w:rsidRPr="0044044A" w:rsidRDefault="00B73160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одним плохим способом использования примитивных типов является «симуляция» полей. При этом класс содержит большой массив разнообразных данных, а в роли индексов массива для получения этих данных используются строковые константы, заданные в классе.</w:t>
      </w:r>
    </w:p>
    <w:p w14:paraId="1367040A" w14:textId="5F7999CA" w:rsidR="00B73160" w:rsidRPr="0044044A" w:rsidRDefault="00B73160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</w:t>
      </w:r>
    </w:p>
    <w:p w14:paraId="26A83FBC" w14:textId="0EDBB4AB" w:rsidR="00B73160" w:rsidRPr="00B73160" w:rsidRDefault="00C63CC4" w:rsidP="007370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имеете множество разнообразных полей примитивных типов, возможно, некоторые из них можно логически сгруппировать и перенести в свой собственный класс. Ещё лучше, если в этот класс вы сможете перенести и поведения, связанные с этими данными. Справиться с этой проблемой поможет</w:t>
      </w: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40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замена значения данных объектом</w:t>
      </w: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</w:rPr>
        <w:t>Создайте новый класс, поместите в него старое поле и его поведения, храните объект этого класса в исходном классе</w:t>
      </w: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B73160"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A1CEFD" w14:textId="74C00868" w:rsidR="00B73160" w:rsidRPr="00B73160" w:rsidRDefault="00B73160" w:rsidP="007370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значения этих примитивных полей используются в параметрах методов, используйте</w:t>
      </w:r>
      <w:r w:rsidR="00C63CC4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3CC4" w:rsidRPr="00440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замену параметров объектом</w:t>
      </w:r>
      <w:r w:rsidR="00C63CC4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63CC4" w:rsidRPr="0044044A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eastAsia="ru-RU"/>
        </w:rPr>
        <w:t>если в ваших методах встречается повторяющаяся группа параметров, то замените эти параметры объектом</w:t>
      </w:r>
      <w:r w:rsidR="00C63CC4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D8E8286" w14:textId="4C321B2F" w:rsidR="00B73160" w:rsidRPr="00B73160" w:rsidRDefault="00B73160" w:rsidP="007370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случаях, когда в переменных закодированы какие-то сложные данные, используйте </w:t>
      </w:r>
      <w:r w:rsidR="0034266A" w:rsidRPr="00440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замену кодирования типа классом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4266A"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Создайте новый класс и применяйте его объекты вместо значений закодированного типа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="0034266A" w:rsidRPr="00440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замену кодирования типа подклассами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4266A"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Для каждого значения закодированного типа, создайте подклассы. А затем, вынесите соответствующие поведения из исходного класса в эти подклассы. Управляющий код замените полиморфизмом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замену кодирования типа состоянием/стратегией (</w:t>
      </w:r>
      <w:r w:rsidR="0034266A"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Замените кодирование типа объектом-состоянием. При необходимости заменить значение поля с кодированием типа, в него подставляется другой объект-состояние.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321482" w14:textId="493192A5" w:rsidR="00B73160" w:rsidRPr="0044044A" w:rsidRDefault="00B73160" w:rsidP="007370BD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среди переменных есть массивы, используйте </w:t>
      </w:r>
      <w:r w:rsidR="0034266A" w:rsidRPr="00440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замену массива объектом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34266A"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Замените массив объектом, который будет иметь отдельные поля для каждого элемента</w:t>
      </w:r>
      <w:r w:rsidR="0034266A"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B731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027074" w14:textId="00560508" w:rsidR="0034266A" w:rsidRPr="0044044A" w:rsidRDefault="0034266A" w:rsidP="007370BD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044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Параллельные иерархии наследования</w:t>
      </w:r>
    </w:p>
    <w:p w14:paraId="2A873EBE" w14:textId="1A4F8817" w:rsidR="0034266A" w:rsidRPr="0044044A" w:rsidRDefault="0034266A" w:rsidP="007370B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4044A">
        <w:rPr>
          <w:rFonts w:ascii="Times New Roman" w:hAnsi="Times New Roman" w:cs="Times New Roman"/>
          <w:sz w:val="28"/>
          <w:szCs w:val="28"/>
        </w:rPr>
        <w:t xml:space="preserve">Параллельные иерархии наследования в действительности являются особым случаем </w:t>
      </w:r>
      <w:r w:rsidRPr="0044044A">
        <w:rPr>
          <w:rFonts w:ascii="Times New Roman" w:hAnsi="Times New Roman" w:cs="Times New Roman"/>
          <w:b/>
          <w:bCs/>
          <w:sz w:val="28"/>
          <w:szCs w:val="28"/>
        </w:rPr>
        <w:t>«стрельбы дробью»</w:t>
      </w:r>
      <w:r w:rsidRPr="0044044A">
        <w:rPr>
          <w:rFonts w:ascii="Times New Roman" w:hAnsi="Times New Roman" w:cs="Times New Roman"/>
          <w:sz w:val="28"/>
          <w:szCs w:val="28"/>
        </w:rPr>
        <w:t xml:space="preserve">. В данном случае всякий раз при порождении подкласса одного из классов приходится создавать подкласс другого класса. Признаком этого служит совпадение префиксов имен классов в двух иерархиях классов. </w:t>
      </w:r>
    </w:p>
    <w:p w14:paraId="7F0BB009" w14:textId="7DE5497F" w:rsidR="0034266A" w:rsidRPr="0044044A" w:rsidRDefault="0034266A" w:rsidP="007370B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4044A">
        <w:rPr>
          <w:rFonts w:ascii="Times New Roman" w:hAnsi="Times New Roman" w:cs="Times New Roman"/>
          <w:sz w:val="28"/>
          <w:szCs w:val="28"/>
        </w:rPr>
        <w:t xml:space="preserve">Общая стратегия устранения дублирования состоит в том, чтобы заставить экземпляры одной иерархии ссылаться на экземпляры другой. С помощью </w:t>
      </w:r>
      <w:r w:rsidRPr="0044044A">
        <w:rPr>
          <w:rFonts w:ascii="Times New Roman" w:hAnsi="Times New Roman" w:cs="Times New Roman"/>
          <w:b/>
          <w:bCs/>
          <w:sz w:val="28"/>
          <w:szCs w:val="28"/>
        </w:rPr>
        <w:t xml:space="preserve">«Перемещения метода </w:t>
      </w:r>
      <w:r w:rsidRPr="0044044A">
        <w:rPr>
          <w:rFonts w:ascii="Times New Roman" w:hAnsi="Times New Roman" w:cs="Times New Roman"/>
          <w:sz w:val="28"/>
          <w:szCs w:val="28"/>
        </w:rPr>
        <w:t>(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Создайте новый метод в классе, который использует его больше других, и перенесите туда код из старого метода. Код оригинального метода превратите в обращение к новому методу в другом классе либо уберите его вообще.</w:t>
      </w:r>
      <w:r w:rsidRPr="0044044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4044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4044A">
        <w:rPr>
          <w:rFonts w:ascii="Times New Roman" w:hAnsi="Times New Roman" w:cs="Times New Roman"/>
          <w:sz w:val="28"/>
          <w:szCs w:val="28"/>
        </w:rPr>
        <w:t xml:space="preserve">и </w:t>
      </w:r>
      <w:r w:rsidRPr="0044044A">
        <w:rPr>
          <w:rFonts w:ascii="Times New Roman" w:hAnsi="Times New Roman" w:cs="Times New Roman"/>
          <w:b/>
          <w:bCs/>
          <w:sz w:val="28"/>
          <w:szCs w:val="28"/>
        </w:rPr>
        <w:t>«Перемещение поля»</w:t>
      </w:r>
      <w:r w:rsidRPr="0044044A">
        <w:rPr>
          <w:rFonts w:ascii="Times New Roman" w:hAnsi="Times New Roman" w:cs="Times New Roman"/>
          <w:sz w:val="28"/>
          <w:szCs w:val="28"/>
        </w:rPr>
        <w:t xml:space="preserve"> (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Создайте поле в новом классе и перенаправьте к нему всех пользователей старого поля.</w:t>
      </w:r>
      <w:r w:rsidRPr="0044044A">
        <w:rPr>
          <w:rFonts w:ascii="Times New Roman" w:hAnsi="Times New Roman" w:cs="Times New Roman"/>
          <w:sz w:val="28"/>
          <w:szCs w:val="28"/>
        </w:rPr>
        <w:t>) иерархия в ссылающемся классе исчезает.</w:t>
      </w:r>
    </w:p>
    <w:p w14:paraId="31895FAA" w14:textId="7DD82E1C" w:rsidR="0034266A" w:rsidRPr="0044044A" w:rsidRDefault="0034266A" w:rsidP="007370BD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Ленивый класс</w:t>
      </w:r>
    </w:p>
    <w:p w14:paraId="696DE7D9" w14:textId="289D8126" w:rsidR="0034266A" w:rsidRPr="0044044A" w:rsidRDefault="0034266A" w:rsidP="007370B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044A">
        <w:rPr>
          <w:rFonts w:ascii="Times New Roman" w:hAnsi="Times New Roman" w:cs="Times New Roman"/>
          <w:sz w:val="28"/>
          <w:szCs w:val="28"/>
          <w:shd w:val="clear" w:color="auto" w:fill="FFFFFF"/>
        </w:rPr>
        <w:t>На понимание и поддержку классов всегда требуются затраты времени и денег. А потому, если класс не делает достаточно много, чтобы уделять ему достаточно внимания, он должен быть уничтожен.</w:t>
      </w:r>
    </w:p>
    <w:p w14:paraId="29E421D9" w14:textId="77777777" w:rsidR="0034266A" w:rsidRPr="0034266A" w:rsidRDefault="0034266A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6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может произойти, если класс был задуман как полнофункциональный, но в результате рефакторинга ужался до неприличных размеров.</w:t>
      </w:r>
    </w:p>
    <w:p w14:paraId="2FF33EFA" w14:textId="77777777" w:rsidR="0034266A" w:rsidRPr="0034266A" w:rsidRDefault="0034266A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66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Либо класс создавался в расчёте на некие будущие разработки, до которых руки так и не дошли.</w:t>
      </w:r>
    </w:p>
    <w:p w14:paraId="3D7054DD" w14:textId="30052CF1" w:rsidR="0034266A" w:rsidRPr="0044044A" w:rsidRDefault="0034266A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</w:t>
      </w:r>
    </w:p>
    <w:p w14:paraId="6F3388C1" w14:textId="7536BFF6" w:rsidR="0034266A" w:rsidRPr="0044044A" w:rsidRDefault="0034266A" w:rsidP="007370BD">
      <w:pPr>
        <w:pStyle w:val="a4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44044A">
        <w:rPr>
          <w:sz w:val="28"/>
          <w:szCs w:val="28"/>
        </w:rPr>
        <w:t>Почти бесполезные компоненты должны быть подвергнуты </w:t>
      </w:r>
      <w:r w:rsidR="0044044A" w:rsidRPr="0044044A">
        <w:rPr>
          <w:b/>
          <w:bCs/>
          <w:sz w:val="28"/>
          <w:szCs w:val="28"/>
        </w:rPr>
        <w:t>встраиванию класса</w:t>
      </w:r>
      <w:r w:rsidR="0044044A" w:rsidRPr="0044044A">
        <w:rPr>
          <w:sz w:val="28"/>
          <w:szCs w:val="28"/>
        </w:rPr>
        <w:t xml:space="preserve"> (</w:t>
      </w:r>
      <w:r w:rsidR="0044044A" w:rsidRPr="0044044A">
        <w:rPr>
          <w:i/>
          <w:iCs/>
          <w:color w:val="FF0000"/>
          <w:sz w:val="28"/>
          <w:szCs w:val="28"/>
          <w:shd w:val="clear" w:color="auto" w:fill="FFFFFF"/>
        </w:rPr>
        <w:t>Переместите все вещи из описанного класса в другой.</w:t>
      </w:r>
      <w:r w:rsidR="0044044A" w:rsidRPr="0044044A">
        <w:rPr>
          <w:color w:val="FF0000"/>
          <w:shd w:val="clear" w:color="auto" w:fill="FFFFFF"/>
        </w:rPr>
        <w:t xml:space="preserve"> </w:t>
      </w:r>
      <w:r w:rsidR="0044044A" w:rsidRPr="0044044A">
        <w:rPr>
          <w:i/>
          <w:iCs/>
          <w:color w:val="FF0000"/>
          <w:sz w:val="28"/>
          <w:szCs w:val="28"/>
          <w:shd w:val="clear" w:color="auto" w:fill="FFFFFF"/>
        </w:rPr>
        <w:t>Меньше бесполезных классов — больше свободной оперативной памяти.</w:t>
      </w:r>
      <w:r w:rsidR="0044044A" w:rsidRPr="0044044A">
        <w:rPr>
          <w:sz w:val="28"/>
          <w:szCs w:val="28"/>
        </w:rPr>
        <w:t>)</w:t>
      </w:r>
      <w:r w:rsidRPr="0044044A">
        <w:rPr>
          <w:sz w:val="28"/>
          <w:szCs w:val="28"/>
        </w:rPr>
        <w:t>.</w:t>
      </w:r>
    </w:p>
    <w:p w14:paraId="570DBBDD" w14:textId="09CF82A6" w:rsidR="00B73160" w:rsidRPr="0044044A" w:rsidRDefault="0034266A" w:rsidP="007370BD">
      <w:pPr>
        <w:pStyle w:val="a4"/>
        <w:numPr>
          <w:ilvl w:val="0"/>
          <w:numId w:val="4"/>
        </w:numPr>
        <w:shd w:val="clear" w:color="auto" w:fill="FFFFFF"/>
        <w:spacing w:before="0" w:beforeAutospacing="0" w:after="120" w:afterAutospacing="0"/>
        <w:rPr>
          <w:color w:val="444444"/>
        </w:rPr>
      </w:pPr>
      <w:r w:rsidRPr="0044044A">
        <w:rPr>
          <w:sz w:val="28"/>
          <w:szCs w:val="28"/>
        </w:rPr>
        <w:t>При наличии подклассов с недостаточными функциями попробуйте </w:t>
      </w:r>
      <w:r w:rsidR="0044044A" w:rsidRPr="0044044A">
        <w:rPr>
          <w:b/>
          <w:bCs/>
          <w:sz w:val="28"/>
          <w:szCs w:val="28"/>
        </w:rPr>
        <w:t>свёртывание иерархии</w:t>
      </w:r>
      <w:r w:rsidR="0044044A" w:rsidRPr="0044044A">
        <w:rPr>
          <w:sz w:val="28"/>
          <w:szCs w:val="28"/>
        </w:rPr>
        <w:t xml:space="preserve"> (</w:t>
      </w:r>
      <w:r w:rsidR="0044044A" w:rsidRPr="0044044A">
        <w:rPr>
          <w:i/>
          <w:iCs/>
          <w:color w:val="FF0000"/>
          <w:sz w:val="28"/>
          <w:szCs w:val="28"/>
          <w:shd w:val="clear" w:color="auto" w:fill="FFFFFF"/>
        </w:rPr>
        <w:t>Слейте подкласс и суперкласс воедино</w:t>
      </w:r>
      <w:r w:rsidR="0044044A" w:rsidRPr="0044044A">
        <w:rPr>
          <w:sz w:val="28"/>
          <w:szCs w:val="28"/>
        </w:rPr>
        <w:t>)</w:t>
      </w:r>
      <w:r w:rsidRPr="0044044A">
        <w:rPr>
          <w:sz w:val="28"/>
          <w:szCs w:val="28"/>
        </w:rPr>
        <w:t>.</w:t>
      </w:r>
    </w:p>
    <w:p w14:paraId="6323D92C" w14:textId="0DBBB379" w:rsidR="0044044A" w:rsidRPr="0044044A" w:rsidRDefault="0044044A" w:rsidP="007370BD">
      <w:pPr>
        <w:pStyle w:val="a4"/>
        <w:numPr>
          <w:ilvl w:val="0"/>
          <w:numId w:val="1"/>
        </w:numPr>
        <w:shd w:val="clear" w:color="auto" w:fill="FFFFFF"/>
        <w:spacing w:before="0" w:beforeAutospacing="0" w:after="120" w:afterAutospacing="0"/>
        <w:rPr>
          <w:b/>
          <w:bCs/>
          <w:sz w:val="28"/>
          <w:szCs w:val="28"/>
        </w:rPr>
      </w:pPr>
      <w:r w:rsidRPr="0044044A">
        <w:rPr>
          <w:b/>
          <w:bCs/>
          <w:sz w:val="28"/>
          <w:szCs w:val="28"/>
        </w:rPr>
        <w:t>Временное поле</w:t>
      </w:r>
    </w:p>
    <w:p w14:paraId="678E04C0" w14:textId="274AD7BD" w:rsidR="00B73160" w:rsidRPr="0044044A" w:rsidRDefault="0044044A" w:rsidP="007370BD">
      <w:pPr>
        <w:pStyle w:val="a4"/>
        <w:shd w:val="clear" w:color="auto" w:fill="FFFFFF"/>
        <w:spacing w:before="0" w:beforeAutospacing="0" w:after="120" w:afterAutospacing="0"/>
        <w:rPr>
          <w:sz w:val="28"/>
          <w:szCs w:val="28"/>
          <w:shd w:val="clear" w:color="auto" w:fill="FFFFFF"/>
        </w:rPr>
      </w:pPr>
      <w:r w:rsidRPr="0044044A">
        <w:rPr>
          <w:sz w:val="28"/>
          <w:szCs w:val="28"/>
          <w:shd w:val="clear" w:color="auto" w:fill="FFFFFF"/>
        </w:rPr>
        <w:t>Временные поля — это поля, которые нужны объекту только при определённых обстоятельствах. Только тогда они заполняются какими-то значениями, оставаясь пустыми в остальное время.</w:t>
      </w:r>
    </w:p>
    <w:p w14:paraId="5B73FC1E" w14:textId="77777777" w:rsidR="0044044A" w:rsidRPr="0044044A" w:rsidRDefault="0044044A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временные поля создаются для использования в алгоритме, который требует большого числа входных данных. Так, вместо создания большого числа параметров в таком методе, программист решает создать для этих данных поля в классе. Эти поля используются только в данном алгоритме, а в остальное время простаивают.</w:t>
      </w:r>
    </w:p>
    <w:p w14:paraId="60B3CD51" w14:textId="04A49D1E" w:rsidR="00CE2F3D" w:rsidRPr="0044044A" w:rsidRDefault="0044044A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Такой код очень трудно понять. Вы ожидаете увидеть данные в полях объекта, а они почему-то пустуют почти все время.</w:t>
      </w:r>
    </w:p>
    <w:p w14:paraId="3A2C44E4" w14:textId="1822C2EE" w:rsidR="0044044A" w:rsidRPr="0044044A" w:rsidRDefault="0044044A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</w:t>
      </w:r>
    </w:p>
    <w:p w14:paraId="17C6FE3F" w14:textId="43511CC4" w:rsidR="0044044A" w:rsidRPr="0044044A" w:rsidRDefault="0044044A" w:rsidP="007370BD">
      <w:pPr>
        <w:pStyle w:val="a4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44044A">
        <w:rPr>
          <w:sz w:val="28"/>
          <w:szCs w:val="28"/>
        </w:rPr>
        <w:t>Временные поля и весь код, работающий с ними, можно поместить в свой собственный класс с помощью </w:t>
      </w:r>
      <w:r w:rsidRPr="0044044A">
        <w:rPr>
          <w:b/>
          <w:bCs/>
          <w:sz w:val="28"/>
          <w:szCs w:val="28"/>
        </w:rPr>
        <w:t>извлечения класса</w:t>
      </w:r>
      <w:r w:rsidRPr="0044044A">
        <w:rPr>
          <w:sz w:val="28"/>
          <w:szCs w:val="28"/>
        </w:rPr>
        <w:t xml:space="preserve"> (</w:t>
      </w:r>
      <w:r w:rsidRPr="0044044A">
        <w:rPr>
          <w:i/>
          <w:iCs/>
          <w:color w:val="FF0000"/>
          <w:sz w:val="28"/>
          <w:szCs w:val="28"/>
          <w:shd w:val="clear" w:color="auto" w:fill="FFFFFF"/>
        </w:rPr>
        <w:t>Создайте новый класс, переместите в него поля и методы, отвечающие за определённую функциональность</w:t>
      </w:r>
      <w:r w:rsidRPr="0044044A">
        <w:rPr>
          <w:sz w:val="28"/>
          <w:szCs w:val="28"/>
        </w:rPr>
        <w:t>). По сути, вы создадите </w:t>
      </w:r>
      <w:r w:rsidRPr="0044044A">
        <w:rPr>
          <w:b/>
          <w:bCs/>
          <w:sz w:val="28"/>
          <w:szCs w:val="28"/>
        </w:rPr>
        <w:t xml:space="preserve">объект-метод </w:t>
      </w:r>
      <w:r w:rsidRPr="0044044A">
        <w:rPr>
          <w:sz w:val="28"/>
          <w:szCs w:val="28"/>
        </w:rPr>
        <w:t>(</w:t>
      </w:r>
      <w:r w:rsidRPr="0044044A">
        <w:rPr>
          <w:i/>
          <w:iCs/>
          <w:color w:val="FF0000"/>
          <w:sz w:val="28"/>
          <w:szCs w:val="28"/>
          <w:shd w:val="clear" w:color="auto" w:fill="FFFFFF"/>
        </w:rPr>
        <w:t>Преобразуйте метод в отдельный класс так, чтобы локальные переменные стали полями этого класса. После этого можно без труда разделить метод на части</w:t>
      </w:r>
      <w:r w:rsidRPr="0044044A">
        <w:rPr>
          <w:sz w:val="28"/>
          <w:szCs w:val="28"/>
        </w:rPr>
        <w:t>).</w:t>
      </w:r>
    </w:p>
    <w:p w14:paraId="48147B72" w14:textId="73B6509A" w:rsidR="0044044A" w:rsidRPr="0044044A" w:rsidRDefault="0044044A" w:rsidP="007370BD">
      <w:pPr>
        <w:pStyle w:val="a4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sz w:val="28"/>
          <w:szCs w:val="28"/>
        </w:rPr>
      </w:pPr>
      <w:r w:rsidRPr="0044044A">
        <w:rPr>
          <w:b/>
          <w:bCs/>
          <w:sz w:val="28"/>
          <w:szCs w:val="28"/>
        </w:rPr>
        <w:t xml:space="preserve">Введите </w:t>
      </w:r>
      <w:proofErr w:type="spellStart"/>
      <w:r w:rsidRPr="0044044A">
        <w:rPr>
          <w:b/>
          <w:bCs/>
          <w:sz w:val="28"/>
          <w:szCs w:val="28"/>
        </w:rPr>
        <w:t>Null</w:t>
      </w:r>
      <w:proofErr w:type="spellEnd"/>
      <w:r w:rsidRPr="0044044A">
        <w:rPr>
          <w:b/>
          <w:bCs/>
          <w:sz w:val="28"/>
          <w:szCs w:val="28"/>
        </w:rPr>
        <w:t>-объект</w:t>
      </w:r>
      <w:r w:rsidRPr="0044044A">
        <w:rPr>
          <w:sz w:val="28"/>
          <w:szCs w:val="28"/>
        </w:rPr>
        <w:t xml:space="preserve"> и встройте его вместо кода проверок на наличие значений во временных полях.</w:t>
      </w:r>
    </w:p>
    <w:p w14:paraId="160AC13C" w14:textId="0330BCA0" w:rsidR="0044044A" w:rsidRPr="0044044A" w:rsidRDefault="0044044A" w:rsidP="007370BD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0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Посредник</w:t>
      </w:r>
    </w:p>
    <w:p w14:paraId="7FC0E751" w14:textId="106BA107" w:rsidR="0044044A" w:rsidRPr="007370BD" w:rsidRDefault="007370BD" w:rsidP="007370B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класс выполняет одно действие — делегирует работу другому классу — стоит задуматься, зачем он вообще существует.</w:t>
      </w:r>
    </w:p>
    <w:p w14:paraId="77EB4EB9" w14:textId="36BF9309" w:rsidR="007370BD" w:rsidRPr="007370BD" w:rsidRDefault="007370BD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запах может быть результатом фанатичной борьбы с </w:t>
      </w:r>
      <w:r w:rsidRPr="007370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цепочками вызовов</w:t>
      </w: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7370BD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Вы видите в коде цепочки вызовов вроде такой </w:t>
      </w:r>
      <w:r w:rsidRPr="007370BD">
        <w:rPr>
          <w:rStyle w:val="HTML"/>
          <w:rFonts w:ascii="Times New Roman" w:eastAsiaTheme="minorHAnsi" w:hAnsi="Times New Roman" w:cs="Times New Roman"/>
          <w:i/>
          <w:iCs/>
          <w:color w:val="FF0000"/>
          <w:sz w:val="28"/>
          <w:szCs w:val="28"/>
          <w:shd w:val="clear" w:color="auto" w:fill="EEEEEE"/>
        </w:rPr>
        <w:t>$a</w:t>
      </w:r>
      <w:proofErr w:type="gramStart"/>
      <w:r w:rsidRPr="007370BD">
        <w:rPr>
          <w:rStyle w:val="HTML"/>
          <w:rFonts w:ascii="Times New Roman" w:eastAsiaTheme="minorHAnsi" w:hAnsi="Times New Roman" w:cs="Times New Roman"/>
          <w:i/>
          <w:iCs/>
          <w:color w:val="FF0000"/>
          <w:sz w:val="28"/>
          <w:szCs w:val="28"/>
          <w:shd w:val="clear" w:color="auto" w:fill="EEEEEE"/>
        </w:rPr>
        <w:t>-&gt;b</w:t>
      </w:r>
      <w:proofErr w:type="gramEnd"/>
      <w:r w:rsidRPr="007370BD">
        <w:rPr>
          <w:rStyle w:val="HTML"/>
          <w:rFonts w:ascii="Times New Roman" w:eastAsiaTheme="minorHAnsi" w:hAnsi="Times New Roman" w:cs="Times New Roman"/>
          <w:i/>
          <w:iCs/>
          <w:color w:val="FF0000"/>
          <w:sz w:val="28"/>
          <w:szCs w:val="28"/>
          <w:shd w:val="clear" w:color="auto" w:fill="EEEEEE"/>
        </w:rPr>
        <w:t>()-&gt;c()-&gt;d()</w:t>
      </w: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93819D4" w14:textId="77777777" w:rsidR="007370BD" w:rsidRPr="007370BD" w:rsidRDefault="007370BD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бывает так, что вся полезная нагрузка класса постепенно перемещается в другие классы, в результате кроме делегирующих методов в нем ничего не остается.</w:t>
      </w:r>
    </w:p>
    <w:p w14:paraId="0C0D45A4" w14:textId="27CDA7FF" w:rsidR="007370BD" w:rsidRDefault="007370BD" w:rsidP="007370B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 если большую часть методов класс делегирует другому классу, нужно воспользоваться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70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удалением посредника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7370BD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Класс имеет слишком много методов, которые просто делегируют работу другим объектам. Удалите эти методы и заставьте клиента вызывать конечные методы напрямую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ED36C8" w14:textId="47492FD4" w:rsidR="007370BD" w:rsidRDefault="007370BD" w:rsidP="007370BD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70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Неуместная близость</w:t>
      </w:r>
    </w:p>
    <w:p w14:paraId="5DBCB41A" w14:textId="3CCABA06" w:rsidR="007370BD" w:rsidRPr="007370BD" w:rsidRDefault="007370BD" w:rsidP="007370B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Один класс использует служебные поля и методы другого класса.</w:t>
      </w:r>
    </w:p>
    <w:p w14:paraId="484F52B1" w14:textId="4F22A5C0" w:rsidR="007370BD" w:rsidRPr="007370BD" w:rsidRDefault="007370BD" w:rsidP="007370B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Смотрите внимательно за классами, которые проводят слишком много времени вместе. Хорошие классы должны знать друг о друге как можно меньше. Такие классы легче поддерживать и повторно использовать.</w:t>
      </w:r>
    </w:p>
    <w:p w14:paraId="7F3D8964" w14:textId="2D2CF3CB" w:rsidR="007370BD" w:rsidRDefault="007370BD" w:rsidP="007370BD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простой выход — при помощи </w:t>
      </w:r>
      <w:hyperlink r:id="rId5" w:history="1">
        <w:r w:rsidRPr="007370B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перемещения метода</w:t>
        </w:r>
      </w:hyperlink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4044A">
        <w:rPr>
          <w:rFonts w:ascii="Times New Roman" w:hAnsi="Times New Roman" w:cs="Times New Roman"/>
          <w:sz w:val="28"/>
          <w:szCs w:val="28"/>
        </w:rPr>
        <w:t>(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Создайте новый метод в классе, который использует его больше других, и перенесите туда код из старого метода. Код оригинального метода превратите в обращение к новому методу в другом классе либо уберите его вообще.</w:t>
      </w:r>
      <w:r w:rsidRPr="0044044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4044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и </w:t>
      </w:r>
      <w:hyperlink r:id="rId6" w:history="1">
        <w:r w:rsidRPr="007370BD">
          <w:rPr>
            <w:rStyle w:val="a5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shd w:val="clear" w:color="auto" w:fill="FFFFFF"/>
          </w:rPr>
          <w:t>перемещения поля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4044A">
        <w:rPr>
          <w:rFonts w:ascii="Times New Roman" w:hAnsi="Times New Roman" w:cs="Times New Roman"/>
          <w:sz w:val="28"/>
          <w:szCs w:val="28"/>
        </w:rPr>
        <w:t>(</w:t>
      </w:r>
      <w:r w:rsidRPr="0044044A"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</w:rPr>
        <w:t>Создайте поле в новом классе и перенаправьте к нему всех пользователей старого поля.</w:t>
      </w:r>
      <w:r w:rsidRPr="0044044A">
        <w:rPr>
          <w:rFonts w:ascii="Times New Roman" w:hAnsi="Times New Roman" w:cs="Times New Roman"/>
          <w:sz w:val="28"/>
          <w:szCs w:val="28"/>
        </w:rPr>
        <w:t>)</w:t>
      </w: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 перенести части одного класса в другой (в тот, где они используются). Однако это может сработать только в том случае, если оригинальный класс не использует перемещаемые поля и методы.</w:t>
      </w:r>
    </w:p>
    <w:p w14:paraId="30918D7C" w14:textId="3DD21460" w:rsidR="007370BD" w:rsidRDefault="007370BD" w:rsidP="007370BD">
      <w:pPr>
        <w:pStyle w:val="a3"/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370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Отказ от наследства</w:t>
      </w:r>
    </w:p>
    <w:p w14:paraId="3F646B49" w14:textId="7B44921B" w:rsidR="007370BD" w:rsidRPr="007370BD" w:rsidRDefault="007370BD" w:rsidP="007370B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подкласс использует лишь малую часть унаследованных методов и свойств суперкласса, это является признаком неправильной иерархии. При </w:t>
      </w:r>
      <w:r w:rsidRPr="007370B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этом ненужные методы могут просто не использоваться либо быть переопределёнными и выбрасывать исключения.</w:t>
      </w:r>
    </w:p>
    <w:p w14:paraId="10A602C2" w14:textId="4007B1C2" w:rsidR="007370BD" w:rsidRPr="007370BD" w:rsidRDefault="007370BD" w:rsidP="007370B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>Кто-то создал наследование между классами только из побуждений повторного использования кода, находящегося в суперклассе. При этом суперкласс и подкласс могут являться совершенно различными сущностями.</w:t>
      </w:r>
    </w:p>
    <w:p w14:paraId="023B40D0" w14:textId="228AA42C" w:rsidR="007370BD" w:rsidRPr="007370BD" w:rsidRDefault="007370BD" w:rsidP="007370B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70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Решение: </w:t>
      </w:r>
    </w:p>
    <w:p w14:paraId="24295D1D" w14:textId="44729FBD" w:rsidR="007370BD" w:rsidRPr="007370BD" w:rsidRDefault="007370BD" w:rsidP="007370BD">
      <w:pPr>
        <w:pStyle w:val="a4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7370BD">
        <w:rPr>
          <w:sz w:val="28"/>
          <w:szCs w:val="28"/>
        </w:rPr>
        <w:t>Если наследование не имеет смысла, и подкласс в действительности не является представителем суперкласса, следует избавиться от отношения наследования между этими классами, применив </w:t>
      </w:r>
      <w:hyperlink r:id="rId7" w:history="1">
        <w:r w:rsidRPr="007370BD">
          <w:rPr>
            <w:rStyle w:val="a5"/>
            <w:b/>
            <w:bCs/>
            <w:color w:val="auto"/>
            <w:sz w:val="28"/>
            <w:szCs w:val="28"/>
            <w:u w:val="none"/>
          </w:rPr>
          <w:t>замену наследования делегированием</w:t>
        </w:r>
      </w:hyperlink>
      <w:r>
        <w:rPr>
          <w:sz w:val="28"/>
          <w:szCs w:val="28"/>
        </w:rPr>
        <w:t xml:space="preserve"> (</w:t>
      </w:r>
      <w:r w:rsidRPr="007370BD">
        <w:rPr>
          <w:i/>
          <w:iCs/>
          <w:color w:val="FF0000"/>
          <w:sz w:val="28"/>
          <w:szCs w:val="28"/>
          <w:shd w:val="clear" w:color="auto" w:fill="FFFFFF"/>
        </w:rPr>
        <w:t>Создайте поле и поместите в него объект суперкласса, делегируйте выполнение методов объекту-суперклассу, уберите наследование</w:t>
      </w:r>
      <w:r>
        <w:rPr>
          <w:sz w:val="28"/>
          <w:szCs w:val="28"/>
        </w:rPr>
        <w:t>)</w:t>
      </w:r>
      <w:r w:rsidRPr="007370BD">
        <w:rPr>
          <w:sz w:val="28"/>
          <w:szCs w:val="28"/>
        </w:rPr>
        <w:t>.</w:t>
      </w:r>
    </w:p>
    <w:p w14:paraId="20C64950" w14:textId="28EDEF64" w:rsidR="00C648AA" w:rsidRDefault="007370BD" w:rsidP="00C648AA">
      <w:pPr>
        <w:pStyle w:val="a4"/>
        <w:numPr>
          <w:ilvl w:val="0"/>
          <w:numId w:val="7"/>
        </w:numPr>
        <w:shd w:val="clear" w:color="auto" w:fill="FFFFFF"/>
        <w:rPr>
          <w:sz w:val="28"/>
          <w:szCs w:val="28"/>
        </w:rPr>
      </w:pPr>
      <w:r w:rsidRPr="007370BD">
        <w:rPr>
          <w:sz w:val="28"/>
          <w:szCs w:val="28"/>
        </w:rPr>
        <w:t>Если наследование имеет смысл, нужно избавиться от лишних полей и методов в подклассе. Для этого необходимо извлечь из родительского класса все поля и методы, которые нужны подклассу, в новый суперкласс, и сделать оба класса его наследниками (</w:t>
      </w:r>
      <w:hyperlink r:id="rId8" w:history="1">
        <w:r w:rsidRPr="007370BD">
          <w:rPr>
            <w:rStyle w:val="a5"/>
            <w:b/>
            <w:bCs/>
            <w:color w:val="auto"/>
            <w:sz w:val="28"/>
            <w:szCs w:val="28"/>
            <w:u w:val="none"/>
          </w:rPr>
          <w:t>извлечение суперкласса</w:t>
        </w:r>
      </w:hyperlink>
      <w:r>
        <w:rPr>
          <w:sz w:val="28"/>
          <w:szCs w:val="28"/>
        </w:rPr>
        <w:t xml:space="preserve"> (</w:t>
      </w:r>
      <w:r w:rsidRPr="007370BD">
        <w:rPr>
          <w:i/>
          <w:iCs/>
          <w:color w:val="FF0000"/>
          <w:sz w:val="28"/>
          <w:szCs w:val="28"/>
          <w:shd w:val="clear" w:color="auto" w:fill="FFFFFF"/>
        </w:rPr>
        <w:t>Создайте для них общий суперкласс и перенесите туда одинаковые поля и методы</w:t>
      </w:r>
      <w:r>
        <w:rPr>
          <w:sz w:val="28"/>
          <w:szCs w:val="28"/>
        </w:rPr>
        <w:t>)</w:t>
      </w:r>
      <w:r w:rsidRPr="007370B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B059F5A" w14:textId="2C4FFE8F" w:rsidR="00C648AA" w:rsidRDefault="00C648AA" w:rsidP="00C648AA">
      <w:pPr>
        <w:pStyle w:val="a4"/>
        <w:numPr>
          <w:ilvl w:val="0"/>
          <w:numId w:val="1"/>
        </w:numPr>
        <w:shd w:val="clear" w:color="auto" w:fill="FFFFFF"/>
        <w:ind w:left="567"/>
        <w:rPr>
          <w:b/>
          <w:bCs/>
          <w:sz w:val="28"/>
          <w:szCs w:val="28"/>
        </w:rPr>
      </w:pPr>
      <w:r w:rsidRPr="00C648AA">
        <w:rPr>
          <w:b/>
          <w:bCs/>
          <w:sz w:val="28"/>
          <w:szCs w:val="28"/>
        </w:rPr>
        <w:t>Комментарии</w:t>
      </w:r>
    </w:p>
    <w:p w14:paraId="13E57A03" w14:textId="340B1FEE" w:rsidR="00C648AA" w:rsidRPr="00C648AA" w:rsidRDefault="00C648AA" w:rsidP="00C648AA">
      <w:pPr>
        <w:pStyle w:val="a4"/>
        <w:shd w:val="clear" w:color="auto" w:fill="FFFFFF"/>
        <w:rPr>
          <w:sz w:val="28"/>
          <w:szCs w:val="28"/>
          <w:shd w:val="clear" w:color="auto" w:fill="FFFFFF"/>
        </w:rPr>
      </w:pPr>
      <w:r w:rsidRPr="00C648AA">
        <w:rPr>
          <w:sz w:val="28"/>
          <w:szCs w:val="28"/>
          <w:shd w:val="clear" w:color="auto" w:fill="FFFFFF"/>
        </w:rPr>
        <w:t>Метод содержит множество поясняющих комментариев.</w:t>
      </w:r>
    </w:p>
    <w:p w14:paraId="14665103" w14:textId="77777777" w:rsidR="00C648AA" w:rsidRPr="00C648AA" w:rsidRDefault="00C648AA" w:rsidP="00C648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A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комментарии создаются с хорошими намерениями, когда автор и сам понимает, что его код недостаточно очевиден и понятен. В таких случаях комментарии играют роль «дезодоранта», т.е. пытаются заглушить «дурной запах» недостаточно проработанного кода.</w:t>
      </w:r>
    </w:p>
    <w:p w14:paraId="343E8AA6" w14:textId="77777777" w:rsidR="00C648AA" w:rsidRPr="00C648AA" w:rsidRDefault="00C648AA" w:rsidP="00C648AA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A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Самый лучший комментарий — это хорошее название метода или класса.</w:t>
      </w:r>
    </w:p>
    <w:p w14:paraId="5E59E2BC" w14:textId="77777777" w:rsidR="00C648AA" w:rsidRPr="00C648AA" w:rsidRDefault="00C648AA" w:rsidP="00C648A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48A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чувствуете, что фрагмент кода будет непонятным без комментария, попробуйте изменить структуру кода так, чтобы любые комментарии стали излишними.</w:t>
      </w:r>
    </w:p>
    <w:p w14:paraId="29D4CA60" w14:textId="6BF5C75B" w:rsidR="00C648AA" w:rsidRPr="00C648AA" w:rsidRDefault="00C648AA" w:rsidP="00C648AA">
      <w:pPr>
        <w:pStyle w:val="a4"/>
        <w:shd w:val="clear" w:color="auto" w:fill="FFFFFF"/>
        <w:rPr>
          <w:sz w:val="28"/>
          <w:szCs w:val="28"/>
        </w:rPr>
      </w:pPr>
      <w:r w:rsidRPr="00C648AA">
        <w:rPr>
          <w:sz w:val="28"/>
          <w:szCs w:val="28"/>
        </w:rPr>
        <w:t>Решение:</w:t>
      </w:r>
    </w:p>
    <w:p w14:paraId="594CA6DE" w14:textId="4D5DD5D9" w:rsidR="00C648AA" w:rsidRPr="00C648AA" w:rsidRDefault="00C648AA" w:rsidP="00C648AA">
      <w:pPr>
        <w:pStyle w:val="a4"/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C648AA">
        <w:rPr>
          <w:sz w:val="28"/>
          <w:szCs w:val="28"/>
        </w:rPr>
        <w:t>Если комментарий предназначен для того, чтобы объяснить сложное выражение, возможно, это выражение лучше разбить на понятные подвыражения с помощью </w:t>
      </w:r>
      <w:hyperlink r:id="rId9" w:history="1">
        <w:r w:rsidRPr="00C648AA">
          <w:rPr>
            <w:rStyle w:val="a5"/>
            <w:b/>
            <w:bCs/>
            <w:color w:val="auto"/>
            <w:sz w:val="28"/>
            <w:szCs w:val="28"/>
            <w:u w:val="none"/>
          </w:rPr>
          <w:t>извлечения переменной</w:t>
        </w:r>
      </w:hyperlink>
      <w:r>
        <w:rPr>
          <w:sz w:val="28"/>
          <w:szCs w:val="28"/>
        </w:rPr>
        <w:t xml:space="preserve"> (</w:t>
      </w:r>
      <w:r w:rsidRPr="00C648AA">
        <w:rPr>
          <w:i/>
          <w:iCs/>
          <w:color w:val="FF0000"/>
          <w:sz w:val="28"/>
          <w:szCs w:val="28"/>
          <w:shd w:val="clear" w:color="auto" w:fill="FFFFFF"/>
        </w:rPr>
        <w:t>Поместите результат выражения или его части в отдельные переменные, поясняющие суть выражения</w:t>
      </w:r>
      <w:r>
        <w:rPr>
          <w:sz w:val="28"/>
          <w:szCs w:val="28"/>
        </w:rPr>
        <w:t>)</w:t>
      </w:r>
      <w:r w:rsidRPr="00C648AA">
        <w:rPr>
          <w:sz w:val="28"/>
          <w:szCs w:val="28"/>
        </w:rPr>
        <w:t>.</w:t>
      </w:r>
    </w:p>
    <w:p w14:paraId="6CAA6FB5" w14:textId="27382C7F" w:rsidR="00C648AA" w:rsidRPr="00C648AA" w:rsidRDefault="00C648AA" w:rsidP="00C648AA">
      <w:pPr>
        <w:pStyle w:val="a4"/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C648AA">
        <w:rPr>
          <w:sz w:val="28"/>
          <w:szCs w:val="28"/>
        </w:rPr>
        <w:t>Если комментарий поясняет целый блок кода, возможно, этот блок можно извлечь в отдельный метод с помощью </w:t>
      </w:r>
      <w:hyperlink r:id="rId10" w:history="1">
        <w:r w:rsidRPr="00C648AA">
          <w:rPr>
            <w:rStyle w:val="a5"/>
            <w:b/>
            <w:bCs/>
            <w:color w:val="auto"/>
            <w:sz w:val="28"/>
            <w:szCs w:val="28"/>
            <w:u w:val="none"/>
          </w:rPr>
          <w:t>извлечения метода</w:t>
        </w:r>
      </w:hyperlink>
      <w:r>
        <w:rPr>
          <w:sz w:val="28"/>
          <w:szCs w:val="28"/>
        </w:rPr>
        <w:t xml:space="preserve"> </w:t>
      </w:r>
      <w:r w:rsidRPr="0044044A">
        <w:rPr>
          <w:sz w:val="28"/>
          <w:szCs w:val="28"/>
        </w:rPr>
        <w:t>(</w:t>
      </w:r>
      <w:r w:rsidRPr="0044044A">
        <w:rPr>
          <w:i/>
          <w:iCs/>
          <w:color w:val="FF0000"/>
          <w:sz w:val="28"/>
          <w:szCs w:val="28"/>
          <w:shd w:val="clear" w:color="auto" w:fill="FFFFFF"/>
        </w:rPr>
        <w:t xml:space="preserve">Выделите участок кода в новый метод (или функцию) и вызовите </w:t>
      </w:r>
      <w:r w:rsidRPr="0044044A">
        <w:rPr>
          <w:i/>
          <w:iCs/>
          <w:color w:val="FF0000"/>
          <w:sz w:val="28"/>
          <w:szCs w:val="28"/>
          <w:shd w:val="clear" w:color="auto" w:fill="FFFFFF"/>
        </w:rPr>
        <w:lastRenderedPageBreak/>
        <w:t>этот метод вместо старого кода.</w:t>
      </w:r>
      <w:r w:rsidRPr="0044044A">
        <w:rPr>
          <w:sz w:val="28"/>
          <w:szCs w:val="28"/>
        </w:rPr>
        <w:t>)</w:t>
      </w:r>
      <w:r w:rsidRPr="00C648AA">
        <w:rPr>
          <w:sz w:val="28"/>
          <w:szCs w:val="28"/>
        </w:rPr>
        <w:t>. Название нового метода вам, скорей всего, подскажет сам комментарий.</w:t>
      </w:r>
    </w:p>
    <w:p w14:paraId="618C71E8" w14:textId="77777777" w:rsidR="00C648AA" w:rsidRPr="00C648AA" w:rsidRDefault="00C648AA" w:rsidP="00C648AA">
      <w:pPr>
        <w:pStyle w:val="a4"/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C648AA">
        <w:rPr>
          <w:sz w:val="28"/>
          <w:szCs w:val="28"/>
        </w:rPr>
        <w:t>Если метод уже выделен, но для объяснения его действия по-прежнему нужен комментарий, дайте методу новое не требующее комментария название. Используйте для этого </w:t>
      </w:r>
      <w:hyperlink r:id="rId11" w:history="1">
        <w:r w:rsidRPr="00C648AA">
          <w:rPr>
            <w:rStyle w:val="a5"/>
            <w:b/>
            <w:bCs/>
            <w:color w:val="auto"/>
            <w:sz w:val="28"/>
            <w:szCs w:val="28"/>
            <w:u w:val="none"/>
          </w:rPr>
          <w:t>переименование метода</w:t>
        </w:r>
      </w:hyperlink>
      <w:r w:rsidRPr="00C648AA">
        <w:rPr>
          <w:sz w:val="28"/>
          <w:szCs w:val="28"/>
        </w:rPr>
        <w:t>.</w:t>
      </w:r>
    </w:p>
    <w:p w14:paraId="63FAB48F" w14:textId="7E4B28CB" w:rsidR="00C648AA" w:rsidRPr="00C648AA" w:rsidRDefault="00C648AA" w:rsidP="00C648AA">
      <w:pPr>
        <w:pStyle w:val="a4"/>
        <w:numPr>
          <w:ilvl w:val="0"/>
          <w:numId w:val="8"/>
        </w:numPr>
        <w:shd w:val="clear" w:color="auto" w:fill="FFFFFF"/>
        <w:rPr>
          <w:sz w:val="28"/>
          <w:szCs w:val="28"/>
        </w:rPr>
      </w:pPr>
      <w:r w:rsidRPr="00C648AA">
        <w:rPr>
          <w:sz w:val="28"/>
          <w:szCs w:val="28"/>
        </w:rPr>
        <w:t>Если требуется описать какие-то правила, касающиеся правильной работы метода, попробуйте рефакторинг </w:t>
      </w:r>
      <w:hyperlink r:id="rId12" w:history="1">
        <w:r w:rsidRPr="00C648AA">
          <w:rPr>
            <w:rStyle w:val="a5"/>
            <w:b/>
            <w:bCs/>
            <w:color w:val="auto"/>
            <w:sz w:val="28"/>
            <w:szCs w:val="28"/>
            <w:u w:val="none"/>
          </w:rPr>
          <w:t>введение утверждения</w:t>
        </w:r>
      </w:hyperlink>
      <w:r>
        <w:rPr>
          <w:sz w:val="28"/>
          <w:szCs w:val="28"/>
        </w:rPr>
        <w:t xml:space="preserve"> (</w:t>
      </w:r>
      <w:r w:rsidRPr="00C648AA">
        <w:rPr>
          <w:i/>
          <w:iCs/>
          <w:color w:val="FF0000"/>
          <w:sz w:val="28"/>
          <w:szCs w:val="28"/>
          <w:shd w:val="clear" w:color="auto" w:fill="FFFFFF"/>
        </w:rPr>
        <w:t>Замените эти предположения конкретными проверками</w:t>
      </w:r>
      <w:r>
        <w:rPr>
          <w:sz w:val="28"/>
          <w:szCs w:val="28"/>
        </w:rPr>
        <w:t>)</w:t>
      </w:r>
      <w:r w:rsidRPr="00C648AA">
        <w:rPr>
          <w:sz w:val="28"/>
          <w:szCs w:val="28"/>
        </w:rPr>
        <w:t>.</w:t>
      </w:r>
    </w:p>
    <w:p w14:paraId="4EEDEDA9" w14:textId="77777777" w:rsidR="00C648AA" w:rsidRPr="00C648AA" w:rsidRDefault="00C648AA" w:rsidP="00C648AA">
      <w:pPr>
        <w:pStyle w:val="a4"/>
        <w:shd w:val="clear" w:color="auto" w:fill="FFFFFF"/>
        <w:rPr>
          <w:sz w:val="28"/>
          <w:szCs w:val="28"/>
        </w:rPr>
      </w:pPr>
    </w:p>
    <w:sectPr w:rsidR="00C648AA" w:rsidRPr="00C6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685"/>
    <w:multiLevelType w:val="multilevel"/>
    <w:tmpl w:val="2932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B95"/>
    <w:multiLevelType w:val="multilevel"/>
    <w:tmpl w:val="C524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77039"/>
    <w:multiLevelType w:val="multilevel"/>
    <w:tmpl w:val="12D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A102E"/>
    <w:multiLevelType w:val="hybridMultilevel"/>
    <w:tmpl w:val="C1686612"/>
    <w:lvl w:ilvl="0" w:tplc="1F6E49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055BC"/>
    <w:multiLevelType w:val="multilevel"/>
    <w:tmpl w:val="ABC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B4FE1"/>
    <w:multiLevelType w:val="multilevel"/>
    <w:tmpl w:val="6EA4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47FCD"/>
    <w:multiLevelType w:val="multilevel"/>
    <w:tmpl w:val="6506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16462"/>
    <w:multiLevelType w:val="multilevel"/>
    <w:tmpl w:val="9FC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A6"/>
    <w:rsid w:val="000746C9"/>
    <w:rsid w:val="00296952"/>
    <w:rsid w:val="002D3B76"/>
    <w:rsid w:val="0034266A"/>
    <w:rsid w:val="0044044A"/>
    <w:rsid w:val="00652CA6"/>
    <w:rsid w:val="007370BD"/>
    <w:rsid w:val="00B73160"/>
    <w:rsid w:val="00BC1FDF"/>
    <w:rsid w:val="00C63CC4"/>
    <w:rsid w:val="00C648AA"/>
    <w:rsid w:val="00C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839C"/>
  <w15:chartTrackingRefBased/>
  <w15:docId w15:val="{EE7600E0-6924-4660-B8C9-D97D76CB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7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E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E2F3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37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742">
          <w:blockQuote w:val="1"/>
          <w:marLeft w:val="720"/>
          <w:marRight w:val="720"/>
          <w:marTop w:val="100"/>
          <w:marBottom w:val="100"/>
          <w:divBdr>
            <w:top w:val="dotted" w:sz="12" w:space="0" w:color="E74C3C"/>
            <w:left w:val="dotted" w:sz="12" w:space="0" w:color="E74C3C"/>
            <w:bottom w:val="dotted" w:sz="12" w:space="0" w:color="E74C3C"/>
            <w:right w:val="dotted" w:sz="12" w:space="0" w:color="E74C3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extract-supercla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factoring.guru/ru/replace-inheritance-with-delegation" TargetMode="External"/><Relationship Id="rId12" Type="http://schemas.openxmlformats.org/officeDocument/2006/relationships/hyperlink" Target="https://refactoring.guru/ru/introduce-asser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move-field" TargetMode="External"/><Relationship Id="rId11" Type="http://schemas.openxmlformats.org/officeDocument/2006/relationships/hyperlink" Target="https://refactoring.guru/ru/rename-method" TargetMode="External"/><Relationship Id="rId5" Type="http://schemas.openxmlformats.org/officeDocument/2006/relationships/hyperlink" Target="https://refactoring.guru/ru/move-method" TargetMode="External"/><Relationship Id="rId10" Type="http://schemas.openxmlformats.org/officeDocument/2006/relationships/hyperlink" Target="https://refactoring.guru/ru/extract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actoring.guru/ru/extract-varia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1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Лукашвили</dc:creator>
  <cp:keywords/>
  <dc:description/>
  <cp:lastModifiedBy>Георгий Лукашвили</cp:lastModifiedBy>
  <cp:revision>3</cp:revision>
  <dcterms:created xsi:type="dcterms:W3CDTF">2022-12-10T11:05:00Z</dcterms:created>
  <dcterms:modified xsi:type="dcterms:W3CDTF">2022-12-11T17:42:00Z</dcterms:modified>
</cp:coreProperties>
</file>