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0B4A5" w14:textId="77777777" w:rsidR="00DD5E85" w:rsidRDefault="00DD5E85" w:rsidP="00DD5E85">
      <w:pPr>
        <w:ind w:firstLine="720"/>
      </w:pPr>
    </w:p>
    <w:p w14:paraId="478F0E8F" w14:textId="77777777" w:rsidR="00DD5E85" w:rsidRDefault="00DD5E85" w:rsidP="00DD5E85">
      <w:pPr>
        <w:ind w:firstLine="720"/>
      </w:pPr>
    </w:p>
    <w:p w14:paraId="562E5E03" w14:textId="3AA7892F" w:rsidR="00DD5E85" w:rsidRDefault="00DD5E85" w:rsidP="00DD5E85">
      <w:pPr>
        <w:jc w:val="center"/>
      </w:pPr>
      <w:r>
        <w:t>Cannabis and fungi</w:t>
      </w:r>
      <w:r w:rsidR="00A75540">
        <w:t>:</w:t>
      </w:r>
    </w:p>
    <w:p w14:paraId="061F6765" w14:textId="1556B697" w:rsidR="00A800BB" w:rsidRDefault="00A800BB" w:rsidP="00DD5E85">
      <w:pPr>
        <w:jc w:val="center"/>
      </w:pPr>
      <w:r>
        <w:t>A mycological tale of</w:t>
      </w:r>
      <w:r w:rsidR="00A75540">
        <w:t xml:space="preserve"> the Cannabis plant</w:t>
      </w:r>
    </w:p>
    <w:p w14:paraId="0DBDD128" w14:textId="77777777" w:rsidR="00DD5E85" w:rsidRDefault="00DD5E85" w:rsidP="00DD5E85">
      <w:pPr>
        <w:ind w:firstLine="720"/>
      </w:pPr>
    </w:p>
    <w:p w14:paraId="460DACCB" w14:textId="77777777" w:rsidR="00DD5E85" w:rsidRDefault="00DD5E85" w:rsidP="00DD5E85">
      <w:pPr>
        <w:ind w:firstLine="720"/>
      </w:pPr>
    </w:p>
    <w:p w14:paraId="15AAC99B" w14:textId="61B48883" w:rsidR="00DD5E85" w:rsidRDefault="00DD5E85" w:rsidP="00DD5E85">
      <w:pPr>
        <w:ind w:firstLine="720"/>
      </w:pPr>
      <w:r>
        <w:t xml:space="preserve">On the evolutionary tree of life, at the broadscale, there are three different domains that categorize all known biological organisms; Bacteria, </w:t>
      </w:r>
      <w:r w:rsidR="00A800BB">
        <w:t>A</w:t>
      </w:r>
      <w:r>
        <w:t xml:space="preserve">rchaea, and </w:t>
      </w:r>
      <w:r w:rsidR="00A800BB">
        <w:t>E</w:t>
      </w:r>
      <w:r>
        <w:t xml:space="preserve">ukarya. This article will focus on eukaraya, as this is the domain in which all animals, plants and fungi are found. Researchers currently believe that fungi are closer related to humans (animals) than they are to plants. There are numerous reasons for this and additional research can be found </w:t>
      </w:r>
      <w:r w:rsidR="005A32AB">
        <w:t>using</w:t>
      </w:r>
      <w:r>
        <w:t xml:space="preserve"> google scholar.</w:t>
      </w:r>
    </w:p>
    <w:p w14:paraId="5404FB53" w14:textId="77777777" w:rsidR="00DD5E85" w:rsidRDefault="00DD5E85" w:rsidP="00DD5E85">
      <w:r>
        <w:tab/>
        <w:t xml:space="preserve">Here we will explore the diversity of relationships that fungi have with one particular plant, </w:t>
      </w:r>
      <w:r>
        <w:rPr>
          <w:i/>
          <w:iCs/>
        </w:rPr>
        <w:t>Cannabis indica</w:t>
      </w:r>
      <w:r>
        <w:t xml:space="preserve">. </w:t>
      </w:r>
      <w:r>
        <w:rPr>
          <w:i/>
          <w:iCs/>
        </w:rPr>
        <w:t>Cannabis</w:t>
      </w:r>
      <w:r>
        <w:t xml:space="preserve"> is a flowering plant that cultures have been working with for at least many centuries. There are many uses for the </w:t>
      </w:r>
      <w:r>
        <w:rPr>
          <w:i/>
          <w:iCs/>
        </w:rPr>
        <w:t xml:space="preserve">C. indica </w:t>
      </w:r>
      <w:r>
        <w:t>plant including but not limited to: medicine, food, rope, clothing, and more. Being such a powerful plant, human</w:t>
      </w:r>
      <w:r w:rsidR="005A32AB">
        <w:t>s</w:t>
      </w:r>
      <w:r>
        <w:t xml:space="preserve"> decided at a certain point to make </w:t>
      </w:r>
      <w:r w:rsidR="00F11523">
        <w:t>this</w:t>
      </w:r>
      <w:r>
        <w:t xml:space="preserve"> plant </w:t>
      </w:r>
      <w:r w:rsidR="00F11523">
        <w:t xml:space="preserve">our </w:t>
      </w:r>
      <w:r>
        <w:t>ally.</w:t>
      </w:r>
    </w:p>
    <w:p w14:paraId="5E2A8BF2" w14:textId="77777777" w:rsidR="00DD5E85" w:rsidRDefault="00DD5E85" w:rsidP="00DD5E85">
      <w:r>
        <w:tab/>
        <w:t xml:space="preserve">But what makes a plant a plant and not a fungus? Again, both are in the same domain of life but their life styles are totally different. For instance, fungi are heterotrophs and must search and scavenge for their food source and when they find food, </w:t>
      </w:r>
      <w:r w:rsidR="00F11523">
        <w:t>exuding chemical</w:t>
      </w:r>
      <w:r>
        <w:t xml:space="preserve"> enzymes out of their filamentous body and then actively absorb the broken-down elemental nutrients. Alternatively, plants are able to photosynthesize sugars with nothing more than sunlight, water, and CO</w:t>
      </w:r>
      <w:r>
        <w:rPr>
          <w:vertAlign w:val="subscript"/>
        </w:rPr>
        <w:t>2</w:t>
      </w:r>
      <w:r>
        <w:t xml:space="preserve">. This is a huge advantage over other organisms because plants are able to produce their food (autotrophic). Many of the sugars produced in photosynthesis are actually not even used by the plant for energy or metabolism but instead are shuttled down to the roots where they are </w:t>
      </w:r>
      <w:r w:rsidR="00F11523">
        <w:t>se</w:t>
      </w:r>
      <w:r>
        <w:t>creted to attract various members of the soil food web.</w:t>
      </w:r>
    </w:p>
    <w:p w14:paraId="2147B93A" w14:textId="77777777" w:rsidR="00DD5E85" w:rsidRDefault="00DD5E85" w:rsidP="00DD5E85">
      <w:r>
        <w:tab/>
        <w:t xml:space="preserve">This is where we begin to see the relationship between fungi and plants </w:t>
      </w:r>
      <w:r w:rsidR="005A32AB">
        <w:t>first</w:t>
      </w:r>
      <w:r>
        <w:t xml:space="preserve"> develop. In fact, some researchers believe that the partnership with certain fungi is what allowed plants to move out from the water and on to dry land. Regardless, as this process began to evolve, plants and fungi likely played a crucial role in helping both organisms better adapt to this new environment. Hence, mycorrhizal relationships</w:t>
      </w:r>
      <w:r w:rsidR="005A32AB">
        <w:t>.</w:t>
      </w:r>
    </w:p>
    <w:p w14:paraId="5799B8A4" w14:textId="77777777" w:rsidR="00DD5E85" w:rsidRDefault="00DD5E85" w:rsidP="00DD5E85">
      <w:r>
        <w:tab/>
        <w:t>Mycorrhizae is a term used to describe the relationship that certain fungi have with the roots of particular plants (</w:t>
      </w:r>
      <w:r w:rsidRPr="00234D63">
        <w:rPr>
          <w:i/>
          <w:iCs/>
        </w:rPr>
        <w:t>myco</w:t>
      </w:r>
      <w:r>
        <w:t xml:space="preserve">-fungus, </w:t>
      </w:r>
      <w:proofErr w:type="spellStart"/>
      <w:r w:rsidRPr="00234D63">
        <w:rPr>
          <w:i/>
          <w:iCs/>
        </w:rPr>
        <w:t>rhiza</w:t>
      </w:r>
      <w:proofErr w:type="spellEnd"/>
      <w:r>
        <w:t xml:space="preserve">-root). There are many different forms that have developed between particular groups of mycorrhizal fungi with </w:t>
      </w:r>
      <w:r w:rsidR="005A32AB">
        <w:t>certain</w:t>
      </w:r>
      <w:r>
        <w:t xml:space="preserve"> plants. Some of these include endomycorrhiza, ectomycorrhiza, orchid mycorrhizae (very cool), ericoid mycorrhizae, and many more that are still being discovered every year. Again, here we will focus on endomycorrhiza because those are the fungi that we know have a direct relationship with </w:t>
      </w:r>
      <w:r>
        <w:rPr>
          <w:i/>
          <w:iCs/>
        </w:rPr>
        <w:t>C. indica</w:t>
      </w:r>
      <w:r>
        <w:t xml:space="preserve">. </w:t>
      </w:r>
    </w:p>
    <w:p w14:paraId="3F4D4BDD" w14:textId="77777777" w:rsidR="00DD5E85" w:rsidRDefault="00DD5E85" w:rsidP="00DD5E85">
      <w:r>
        <w:tab/>
        <w:t xml:space="preserve">In essence, when </w:t>
      </w:r>
      <w:proofErr w:type="spellStart"/>
      <w:r>
        <w:rPr>
          <w:i/>
          <w:iCs/>
        </w:rPr>
        <w:t>Cannnabi</w:t>
      </w:r>
      <w:r>
        <w:t>s</w:t>
      </w:r>
      <w:proofErr w:type="spellEnd"/>
      <w:r>
        <w:t xml:space="preserve"> roots encounter a</w:t>
      </w:r>
      <w:r w:rsidR="005A32AB">
        <w:t>n</w:t>
      </w:r>
      <w:r>
        <w:t xml:space="preserve"> endomycorrhizal fungus (aka Arbuscular mycorrhizae, AMF or VAM), the two organisms are able to recognize each other and</w:t>
      </w:r>
      <w:r w:rsidR="005A32AB">
        <w:t>,</w:t>
      </w:r>
      <w:r>
        <w:t xml:space="preserve"> if in the appropriate environment</w:t>
      </w:r>
      <w:r w:rsidR="005A32AB">
        <w:t>,</w:t>
      </w:r>
      <w:r>
        <w:t xml:space="preserve"> will begin to form this bond where the plant and fungi work together synergistically to improve the fitness of both organisms involved (there are actually many more relationships occurring simultaneously but we don’t want to get lost in the weeds here). The short hand of it is the plants give the fungus carbon and sugars from photosynthesis and in </w:t>
      </w:r>
      <w:r>
        <w:lastRenderedPageBreak/>
        <w:t>exchange the fungus gives the plants access to more water, nutrients, and other resources. This seems to be a healthy relationship in general because it has been evolving for millennia.</w:t>
      </w:r>
    </w:p>
    <w:p w14:paraId="1364206D" w14:textId="77777777" w:rsidR="00DD5E85" w:rsidRDefault="00DD5E85" w:rsidP="00DD5E85">
      <w:r>
        <w:tab/>
        <w:t>More recently, researchers have found that in addition to bonding with the roots of plants, fungi are actually in every different part</w:t>
      </w:r>
      <w:r w:rsidR="005A32AB">
        <w:t xml:space="preserve"> </w:t>
      </w:r>
      <w:r>
        <w:t xml:space="preserve">of plants, including but not limited to the stem, leaves, flowers, seeds, fruits, etc. These fungi are termed endophytic fungi and can play a variety of different ecological roles within the plants system. Some fungal endophytes are actually in/on the seed so when the seedling germinates, it already has these fungal partners in its tissue to aid in survival and replication, </w:t>
      </w:r>
      <w:commentRangeStart w:id="0"/>
      <w:r>
        <w:t>because in biological terms, the ‘point of life’ is to spread your offspring and give them a chance to grow.</w:t>
      </w:r>
      <w:commentRangeEnd w:id="0"/>
      <w:r w:rsidR="005A32AB">
        <w:rPr>
          <w:rStyle w:val="CommentReference"/>
        </w:rPr>
        <w:commentReference w:id="0"/>
      </w:r>
    </w:p>
    <w:p w14:paraId="033C9F7D" w14:textId="77777777" w:rsidR="00DD5E85" w:rsidRDefault="00DD5E85" w:rsidP="00DD5E85">
      <w:r>
        <w:tab/>
        <w:t xml:space="preserve">There is currently a plethora of research being conducted on fungal endophytes in plants, in particular with </w:t>
      </w:r>
      <w:r>
        <w:rPr>
          <w:i/>
          <w:iCs/>
        </w:rPr>
        <w:t>C. indica</w:t>
      </w:r>
      <w:r>
        <w:t>, so new information is coming out all the time. However, there is evidence that fungal endophytes can alter its host plants chemical arsenal and even produce novel compound to help protect its host from abiotic or biotic stressors. Thus, becoming aware of these relationships can help cultivators and growers optimize plant performance and potentially create plants with robust endophytic communities that may help plants perform better from the perspective of the grower.</w:t>
      </w:r>
    </w:p>
    <w:p w14:paraId="47BF2021" w14:textId="3EA2B1A4" w:rsidR="00F11523" w:rsidRDefault="00F11523" w:rsidP="00DD5E85">
      <w:r>
        <w:tab/>
        <w:t>Another fungal lifecycle that impacts growers and cultivators alike is that of saprophytic soil fungi</w:t>
      </w:r>
      <w:r w:rsidR="006D7F83">
        <w:t>. A saprophyte is an organism that gets feed by digesting and breaking down dead organic matter (</w:t>
      </w:r>
      <w:proofErr w:type="spellStart"/>
      <w:r w:rsidR="006D7F83">
        <w:t>ie</w:t>
      </w:r>
      <w:proofErr w:type="spellEnd"/>
      <w:r w:rsidR="006D7F83">
        <w:t>. Plant biomass, trees, animal carcass). As the filamentous br</w:t>
      </w:r>
      <w:r w:rsidR="005A32AB">
        <w:t>eak</w:t>
      </w:r>
      <w:r w:rsidR="006D7F83">
        <w:t xml:space="preserve"> down these large </w:t>
      </w:r>
      <w:proofErr w:type="gramStart"/>
      <w:r w:rsidR="006D7F83">
        <w:t>structure</w:t>
      </w:r>
      <w:r w:rsidR="005A32AB">
        <w:t>s</w:t>
      </w:r>
      <w:proofErr w:type="gramEnd"/>
      <w:r w:rsidR="006D7F83">
        <w:t xml:space="preserve"> they simultaneously penetrate through the substrate, thereby creating room for other biology to enter the environment. It is important to note here that most saprophytic soil fungi help aid in nutrient cycling and carbon sequestration and gain resources from dead organic matter, not living organisms (usually).</w:t>
      </w:r>
    </w:p>
    <w:p w14:paraId="0A4061CB" w14:textId="77777777" w:rsidR="00DD5E85" w:rsidRDefault="00DD5E85" w:rsidP="00DD5E85">
      <w:r>
        <w:tab/>
        <w:t xml:space="preserve">We would be </w:t>
      </w:r>
      <w:r w:rsidR="006D7F83">
        <w:t>naïve/amiss</w:t>
      </w:r>
      <w:r>
        <w:t xml:space="preserve"> if we did not discuss the last relationship that must be mentioned about </w:t>
      </w:r>
      <w:r>
        <w:rPr>
          <w:i/>
          <w:iCs/>
        </w:rPr>
        <w:t xml:space="preserve">C. indica </w:t>
      </w:r>
      <w:r>
        <w:t xml:space="preserve">and fungi is that of fungal pathogens, of which there are many. Most cultivators are familiar with the top three fungal pathogens to </w:t>
      </w:r>
      <w:r>
        <w:rPr>
          <w:i/>
          <w:iCs/>
        </w:rPr>
        <w:t>Cannabis</w:t>
      </w:r>
      <w:r>
        <w:t xml:space="preserve"> that is bud-rot (</w:t>
      </w:r>
      <w:r>
        <w:rPr>
          <w:i/>
          <w:iCs/>
        </w:rPr>
        <w:t>Botrytis cinerea</w:t>
      </w:r>
      <w:r>
        <w:t xml:space="preserve">), powdery mildew (Many species in multiple genera), and fungal wilt (usually caused by </w:t>
      </w:r>
      <w:r>
        <w:rPr>
          <w:i/>
          <w:iCs/>
        </w:rPr>
        <w:t>Fusarium</w:t>
      </w:r>
      <w:r>
        <w:t xml:space="preserve"> spp.). As alluded to earlier there are many other fungal that act as a pathogen on the </w:t>
      </w:r>
      <w:r>
        <w:rPr>
          <w:i/>
          <w:iCs/>
        </w:rPr>
        <w:t xml:space="preserve">Cannabis </w:t>
      </w:r>
      <w:r>
        <w:t>plant but researchers are still learning about these relationships and what cultivators can do to reduce crop loss due to fungal attacks.</w:t>
      </w:r>
    </w:p>
    <w:p w14:paraId="62F45E05" w14:textId="77777777" w:rsidR="00DD5E85" w:rsidRDefault="00DD5E85" w:rsidP="00DD5E85">
      <w:r>
        <w:tab/>
        <w:t xml:space="preserve">All-in-all, there are a number of different ways that fungi interact with the </w:t>
      </w:r>
      <w:r>
        <w:rPr>
          <w:i/>
          <w:iCs/>
        </w:rPr>
        <w:t>Cannabis</w:t>
      </w:r>
      <w:r>
        <w:t xml:space="preserve"> plant and the hope here is to create more awareness around these relationships that have been on-going since any of us were born. </w:t>
      </w:r>
    </w:p>
    <w:p w14:paraId="53C7C546" w14:textId="77777777" w:rsidR="00DD5E85" w:rsidRPr="006D7F83" w:rsidRDefault="00DD5E85" w:rsidP="00DD5E85">
      <w:r>
        <w:tab/>
        <w:t xml:space="preserve">In the future we hope to explore ways in which we can co-cultivate fungi, mushrooms, and </w:t>
      </w:r>
      <w:r>
        <w:rPr>
          <w:i/>
          <w:iCs/>
        </w:rPr>
        <w:t xml:space="preserve">Cannabis </w:t>
      </w:r>
      <w:r>
        <w:t>all in one environment where these organisms can interact and work together to help each other grow and flourish.</w:t>
      </w:r>
      <w:r w:rsidR="006D7F83">
        <w:t xml:space="preserve"> Can we develop systems that combine to cultivation of </w:t>
      </w:r>
      <w:r w:rsidR="006D7F83">
        <w:rPr>
          <w:i/>
          <w:iCs/>
        </w:rPr>
        <w:t>Cannabis</w:t>
      </w:r>
      <w:r w:rsidR="006D7F83">
        <w:t xml:space="preserve"> as a medicine alongside therapeutic mushrooms, tying these two industries together with mycelium?</w:t>
      </w:r>
    </w:p>
    <w:p w14:paraId="31E7F801" w14:textId="77777777" w:rsidR="0066436C" w:rsidRDefault="0066436C"/>
    <w:sectPr w:rsidR="0066436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le kaszynski" w:date="2023-08-11T09:13:00Z" w:initials="kk">
    <w:p w14:paraId="27698B3D" w14:textId="3B8A3AA1" w:rsidR="005A32AB" w:rsidRDefault="005A32AB">
      <w:pPr>
        <w:pStyle w:val="CommentText"/>
      </w:pPr>
      <w:r>
        <w:rPr>
          <w:rStyle w:val="CommentReference"/>
        </w:rPr>
        <w:annotationRef/>
      </w:r>
      <w:r>
        <w:t>Delete maybe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698B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07A44" w16cex:dateUtc="2023-08-11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698B3D" w16cid:durableId="28807A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le kaszynski">
    <w15:presenceInfo w15:providerId="Windows Live" w15:userId="3453b361fc327e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85"/>
    <w:rsid w:val="00171473"/>
    <w:rsid w:val="003178AF"/>
    <w:rsid w:val="005A32AB"/>
    <w:rsid w:val="0066436C"/>
    <w:rsid w:val="006D7F83"/>
    <w:rsid w:val="008B253F"/>
    <w:rsid w:val="009D614C"/>
    <w:rsid w:val="00A75540"/>
    <w:rsid w:val="00A800BB"/>
    <w:rsid w:val="00D37E35"/>
    <w:rsid w:val="00DD5E85"/>
    <w:rsid w:val="00F11523"/>
    <w:rsid w:val="00F8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A37787"/>
  <w15:chartTrackingRefBased/>
  <w15:docId w15:val="{7DA7EC07-46A2-0645-B82C-B3B90165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E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A32AB"/>
    <w:rPr>
      <w:sz w:val="16"/>
      <w:szCs w:val="16"/>
    </w:rPr>
  </w:style>
  <w:style w:type="paragraph" w:styleId="CommentText">
    <w:name w:val="annotation text"/>
    <w:basedOn w:val="Normal"/>
    <w:link w:val="CommentTextChar"/>
    <w:uiPriority w:val="99"/>
    <w:semiHidden/>
    <w:unhideWhenUsed/>
    <w:rsid w:val="005A32AB"/>
    <w:rPr>
      <w:sz w:val="20"/>
      <w:szCs w:val="20"/>
    </w:rPr>
  </w:style>
  <w:style w:type="character" w:customStyle="1" w:styleId="CommentTextChar">
    <w:name w:val="Comment Text Char"/>
    <w:basedOn w:val="DefaultParagraphFont"/>
    <w:link w:val="CommentText"/>
    <w:uiPriority w:val="99"/>
    <w:semiHidden/>
    <w:rsid w:val="005A32AB"/>
    <w:rPr>
      <w:sz w:val="20"/>
      <w:szCs w:val="20"/>
    </w:rPr>
  </w:style>
  <w:style w:type="paragraph" w:styleId="CommentSubject">
    <w:name w:val="annotation subject"/>
    <w:basedOn w:val="CommentText"/>
    <w:next w:val="CommentText"/>
    <w:link w:val="CommentSubjectChar"/>
    <w:uiPriority w:val="99"/>
    <w:semiHidden/>
    <w:unhideWhenUsed/>
    <w:rsid w:val="005A32AB"/>
    <w:rPr>
      <w:b/>
      <w:bCs/>
    </w:rPr>
  </w:style>
  <w:style w:type="character" w:customStyle="1" w:styleId="CommentSubjectChar">
    <w:name w:val="Comment Subject Char"/>
    <w:basedOn w:val="CommentTextChar"/>
    <w:link w:val="CommentSubject"/>
    <w:uiPriority w:val="99"/>
    <w:semiHidden/>
    <w:rsid w:val="005A32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kaszynski</dc:creator>
  <cp:keywords/>
  <dc:description/>
  <cp:lastModifiedBy>kyle kaszynski</cp:lastModifiedBy>
  <cp:revision>2</cp:revision>
  <dcterms:created xsi:type="dcterms:W3CDTF">2023-08-11T19:54:00Z</dcterms:created>
  <dcterms:modified xsi:type="dcterms:W3CDTF">2023-08-11T19:54:00Z</dcterms:modified>
</cp:coreProperties>
</file>