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26FD" w14:textId="48AB0027" w:rsidR="00CE69C4" w:rsidRPr="00A26BE7" w:rsidRDefault="00CE69C4" w:rsidP="00A26BE7">
      <w:pPr>
        <w:spacing w:after="1224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A26BE7">
        <w:rPr>
          <w:rFonts w:ascii="Times New Roman" w:hAnsi="Times New Roman" w:cs="Times New Roman"/>
          <w:sz w:val="30"/>
          <w:szCs w:val="30"/>
        </w:rPr>
        <w:t>Лабораторная работа №1.</w:t>
      </w:r>
      <w:r w:rsidRPr="00A26BE7">
        <w:rPr>
          <w:rFonts w:ascii="Times New Roman" w:hAnsi="Times New Roman" w:cs="Times New Roman"/>
          <w:sz w:val="30"/>
          <w:szCs w:val="30"/>
        </w:rPr>
        <w:br/>
        <w:t>«Инфологическое проектирование базы данных. Построение ER-диаграммы».</w:t>
      </w:r>
    </w:p>
    <w:p w14:paraId="3B36B411" w14:textId="77777777" w:rsidR="00CE69C4" w:rsidRPr="00A26BE7" w:rsidRDefault="00CE69C4" w:rsidP="00CE69C4">
      <w:pPr>
        <w:spacing w:line="24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A26BE7">
        <w:rPr>
          <w:rFonts w:ascii="Times New Roman" w:hAnsi="Times New Roman" w:cs="Times New Roman"/>
          <w:sz w:val="30"/>
          <w:szCs w:val="30"/>
        </w:rPr>
        <w:t>Работа выполнена студентами группы СА-502</w:t>
      </w:r>
      <w:r w:rsidRPr="00A26BE7">
        <w:rPr>
          <w:rFonts w:ascii="Times New Roman" w:hAnsi="Times New Roman" w:cs="Times New Roman"/>
          <w:sz w:val="30"/>
          <w:szCs w:val="30"/>
        </w:rPr>
        <w:br/>
        <w:t xml:space="preserve">Войновым А., </w:t>
      </w:r>
      <w:proofErr w:type="spellStart"/>
      <w:r w:rsidRPr="00A26BE7">
        <w:rPr>
          <w:rFonts w:ascii="Times New Roman" w:hAnsi="Times New Roman" w:cs="Times New Roman"/>
          <w:sz w:val="30"/>
          <w:szCs w:val="30"/>
        </w:rPr>
        <w:t>Комичевым</w:t>
      </w:r>
      <w:proofErr w:type="spellEnd"/>
      <w:r w:rsidRPr="00A26BE7">
        <w:rPr>
          <w:rFonts w:ascii="Times New Roman" w:hAnsi="Times New Roman" w:cs="Times New Roman"/>
          <w:sz w:val="30"/>
          <w:szCs w:val="30"/>
        </w:rPr>
        <w:t xml:space="preserve"> К.</w:t>
      </w:r>
    </w:p>
    <w:p w14:paraId="6C54CE81" w14:textId="77777777" w:rsidR="00A26BE7" w:rsidRDefault="00A26BE7" w:rsidP="00A26BE7">
      <w:pPr>
        <w:rPr>
          <w:rFonts w:ascii="Times New Roman" w:hAnsi="Times New Roman" w:cs="Times New Roman"/>
          <w:sz w:val="30"/>
          <w:szCs w:val="30"/>
        </w:rPr>
      </w:pPr>
    </w:p>
    <w:p w14:paraId="65840E6B" w14:textId="1EACF58C" w:rsidR="007B6B99" w:rsidRPr="00A26BE7" w:rsidRDefault="007B6B99" w:rsidP="00A26BE7">
      <w:pPr>
        <w:jc w:val="center"/>
        <w:rPr>
          <w:rFonts w:ascii="Times New Roman" w:hAnsi="Times New Roman" w:cs="Times New Roman"/>
          <w:sz w:val="30"/>
          <w:szCs w:val="30"/>
        </w:rPr>
      </w:pPr>
      <w:r w:rsidRPr="00A26BE7">
        <w:rPr>
          <w:rFonts w:ascii="Times New Roman" w:hAnsi="Times New Roman" w:cs="Times New Roman"/>
          <w:sz w:val="24"/>
          <w:szCs w:val="24"/>
        </w:rPr>
        <w:lastRenderedPageBreak/>
        <w:t>Вариант 6</w:t>
      </w:r>
    </w:p>
    <w:p w14:paraId="1629FB1C" w14:textId="77777777" w:rsidR="00376A04" w:rsidRPr="00A26BE7" w:rsidRDefault="00376A04" w:rsidP="00A26BE7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>Цели:</w:t>
      </w:r>
    </w:p>
    <w:p w14:paraId="63932BA6" w14:textId="77777777" w:rsidR="00376A04" w:rsidRPr="00A26BE7" w:rsidRDefault="00376A04" w:rsidP="00A26BE7">
      <w:pPr>
        <w:spacing w:after="1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>1. Изучить основы инфологического моделирования данных, понятия сущности, атрибута, связи и их типов.</w:t>
      </w:r>
    </w:p>
    <w:p w14:paraId="1FFE6E47" w14:textId="77777777" w:rsidR="00376A04" w:rsidRPr="00A26BE7" w:rsidRDefault="00376A04" w:rsidP="00A26BE7">
      <w:pPr>
        <w:spacing w:after="1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>2. Приобрести навыки выделения сущностей, их атрибутов и связей в предметной области. Научиться графически представлять концептуальную модель данных в виде ER-диаграммы с использованием нотации Чена или «вороньей лапки».</w:t>
      </w:r>
    </w:p>
    <w:p w14:paraId="7ED94DA4" w14:textId="77777777" w:rsidR="00311A13" w:rsidRPr="00A26BE7" w:rsidRDefault="00376A04" w:rsidP="00A26BE7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>Задачи:</w:t>
      </w:r>
    </w:p>
    <w:p w14:paraId="71848117" w14:textId="77777777" w:rsidR="00311A13" w:rsidRPr="00A26BE7" w:rsidRDefault="00311A13" w:rsidP="00A26BE7">
      <w:pPr>
        <w:spacing w:after="1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>1. На основе описания предметной области выделить ключевые сущности.</w:t>
      </w:r>
    </w:p>
    <w:p w14:paraId="03593A95" w14:textId="77777777" w:rsidR="00311A13" w:rsidRPr="00A26BE7" w:rsidRDefault="00311A13" w:rsidP="00A26BE7">
      <w:pPr>
        <w:spacing w:after="1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>2. Для каждой сущности определить атрибуты, выделить первичный ключ (PK).</w:t>
      </w:r>
    </w:p>
    <w:p w14:paraId="112916E9" w14:textId="77777777" w:rsidR="00311A13" w:rsidRPr="00A26BE7" w:rsidRDefault="00311A13" w:rsidP="00A26BE7">
      <w:pPr>
        <w:spacing w:after="1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 xml:space="preserve">3. Определить связи между сущностями и их тип (1:1, 1:M, </w:t>
      </w:r>
      <w:proofErr w:type="gramStart"/>
      <w:r w:rsidRPr="00A26BE7">
        <w:rPr>
          <w:rFonts w:ascii="Times New Roman" w:hAnsi="Times New Roman" w:cs="Times New Roman"/>
          <w:sz w:val="24"/>
          <w:szCs w:val="24"/>
        </w:rPr>
        <w:t>M:N</w:t>
      </w:r>
      <w:proofErr w:type="gramEnd"/>
      <w:r w:rsidRPr="00A26BE7">
        <w:rPr>
          <w:rFonts w:ascii="Times New Roman" w:hAnsi="Times New Roman" w:cs="Times New Roman"/>
          <w:sz w:val="24"/>
          <w:szCs w:val="24"/>
        </w:rPr>
        <w:t>).</w:t>
      </w:r>
    </w:p>
    <w:p w14:paraId="7060A5A2" w14:textId="77777777" w:rsidR="00311A13" w:rsidRPr="00A26BE7" w:rsidRDefault="00311A13" w:rsidP="00A26BE7">
      <w:pPr>
        <w:spacing w:after="10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>4. Построить графическую ER-диаграмму, отображающую сущности, их атрибуты и связи.</w:t>
      </w:r>
    </w:p>
    <w:p w14:paraId="46BF3282" w14:textId="77777777" w:rsidR="00311A13" w:rsidRPr="00A26BE7" w:rsidRDefault="00311A13" w:rsidP="00A26BE7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>Оборудование:</w:t>
      </w:r>
    </w:p>
    <w:p w14:paraId="30018C67" w14:textId="77777777" w:rsidR="00311A13" w:rsidRPr="00A26BE7" w:rsidRDefault="00311A13" w:rsidP="00A26BE7">
      <w:pPr>
        <w:pStyle w:val="a3"/>
        <w:numPr>
          <w:ilvl w:val="0"/>
          <w:numId w:val="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>Персональный компьютер.</w:t>
      </w:r>
    </w:p>
    <w:p w14:paraId="467429D4" w14:textId="77777777" w:rsidR="00311A13" w:rsidRPr="00A26BE7" w:rsidRDefault="00311A13" w:rsidP="00A26BE7">
      <w:pPr>
        <w:pStyle w:val="a3"/>
        <w:numPr>
          <w:ilvl w:val="0"/>
          <w:numId w:val="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 xml:space="preserve">Программное обеспечение: </w:t>
      </w:r>
      <w:proofErr w:type="spellStart"/>
      <w:r w:rsidRPr="00A26BE7">
        <w:rPr>
          <w:rFonts w:ascii="Times New Roman" w:hAnsi="Times New Roman" w:cs="Times New Roman"/>
          <w:sz w:val="24"/>
          <w:szCs w:val="24"/>
          <w:lang w:val="en-US"/>
        </w:rPr>
        <w:t>DrawIO</w:t>
      </w:r>
      <w:proofErr w:type="spellEnd"/>
    </w:p>
    <w:p w14:paraId="71757EC2" w14:textId="77777777" w:rsidR="00376A04" w:rsidRPr="00A26BE7" w:rsidRDefault="007B6B99" w:rsidP="00A26BE7">
      <w:pPr>
        <w:spacing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>Основная часть</w:t>
      </w:r>
    </w:p>
    <w:p w14:paraId="438CC306" w14:textId="6E1C6B8F" w:rsidR="007B6B99" w:rsidRPr="00A26BE7" w:rsidRDefault="00376A04" w:rsidP="00A26BE7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>Сущности:</w:t>
      </w:r>
      <w:r w:rsidRPr="00A26BE7">
        <w:rPr>
          <w:rFonts w:ascii="Times New Roman" w:hAnsi="Times New Roman" w:cs="Times New Roman"/>
          <w:sz w:val="24"/>
          <w:szCs w:val="24"/>
        </w:rPr>
        <w:br/>
      </w:r>
      <w:r w:rsidR="00311A13" w:rsidRPr="00A26BE7">
        <w:rPr>
          <w:rFonts w:ascii="Times New Roman" w:hAnsi="Times New Roman" w:cs="Times New Roman"/>
          <w:sz w:val="24"/>
          <w:szCs w:val="24"/>
        </w:rPr>
        <w:t xml:space="preserve">1. </w:t>
      </w:r>
      <w:r w:rsidRPr="00A26BE7">
        <w:rPr>
          <w:rFonts w:ascii="Times New Roman" w:hAnsi="Times New Roman" w:cs="Times New Roman"/>
          <w:sz w:val="24"/>
          <w:szCs w:val="24"/>
        </w:rPr>
        <w:t xml:space="preserve">Пользователь (атрибуты: </w:t>
      </w:r>
      <w:r w:rsidRPr="00A26BE7">
        <w:rPr>
          <w:rFonts w:ascii="Times New Roman" w:hAnsi="Times New Roman" w:cs="Times New Roman"/>
          <w:sz w:val="24"/>
          <w:szCs w:val="24"/>
          <w:u w:val="single"/>
        </w:rPr>
        <w:t>логин</w:t>
      </w:r>
      <w:r w:rsidRPr="00A26BE7">
        <w:rPr>
          <w:rFonts w:ascii="Times New Roman" w:hAnsi="Times New Roman" w:cs="Times New Roman"/>
          <w:sz w:val="24"/>
          <w:szCs w:val="24"/>
        </w:rPr>
        <w:t>, имя, город, дата рождения</w:t>
      </w:r>
      <w:r w:rsidR="00311A13" w:rsidRPr="00A26BE7">
        <w:rPr>
          <w:rFonts w:ascii="Times New Roman" w:hAnsi="Times New Roman" w:cs="Times New Roman"/>
          <w:sz w:val="24"/>
          <w:szCs w:val="24"/>
        </w:rPr>
        <w:t>);</w:t>
      </w:r>
      <w:r w:rsidRPr="00A26BE7">
        <w:rPr>
          <w:rFonts w:ascii="Times New Roman" w:hAnsi="Times New Roman" w:cs="Times New Roman"/>
          <w:sz w:val="24"/>
          <w:szCs w:val="24"/>
        </w:rPr>
        <w:br/>
      </w:r>
      <w:r w:rsidR="00311A13" w:rsidRPr="00A26BE7">
        <w:rPr>
          <w:rFonts w:ascii="Times New Roman" w:hAnsi="Times New Roman" w:cs="Times New Roman"/>
          <w:sz w:val="24"/>
          <w:szCs w:val="24"/>
        </w:rPr>
        <w:t xml:space="preserve">2. </w:t>
      </w:r>
      <w:r w:rsidRPr="00A26BE7">
        <w:rPr>
          <w:rFonts w:ascii="Times New Roman" w:hAnsi="Times New Roman" w:cs="Times New Roman"/>
          <w:sz w:val="24"/>
          <w:szCs w:val="24"/>
        </w:rPr>
        <w:t xml:space="preserve">Пост (текст, дата публикации, </w:t>
      </w:r>
      <w:r w:rsidRPr="00A26BE7">
        <w:rPr>
          <w:rFonts w:ascii="Times New Roman" w:hAnsi="Times New Roman" w:cs="Times New Roman"/>
          <w:sz w:val="24"/>
          <w:szCs w:val="24"/>
          <w:u w:val="single"/>
        </w:rPr>
        <w:t xml:space="preserve">уникальный </w:t>
      </w:r>
      <w:r w:rsidRPr="00A26BE7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A26BE7">
        <w:rPr>
          <w:rFonts w:ascii="Times New Roman" w:hAnsi="Times New Roman" w:cs="Times New Roman"/>
          <w:sz w:val="24"/>
          <w:szCs w:val="24"/>
        </w:rPr>
        <w:t>)</w:t>
      </w:r>
      <w:r w:rsidR="00311A13" w:rsidRPr="00A26BE7">
        <w:rPr>
          <w:rFonts w:ascii="Times New Roman" w:hAnsi="Times New Roman" w:cs="Times New Roman"/>
          <w:sz w:val="24"/>
          <w:szCs w:val="24"/>
        </w:rPr>
        <w:t>;</w:t>
      </w:r>
      <w:r w:rsidRPr="00A26BE7">
        <w:rPr>
          <w:rFonts w:ascii="Times New Roman" w:hAnsi="Times New Roman" w:cs="Times New Roman"/>
          <w:sz w:val="24"/>
          <w:szCs w:val="24"/>
        </w:rPr>
        <w:br/>
      </w:r>
      <w:r w:rsidR="00311A13" w:rsidRPr="00A26BE7">
        <w:rPr>
          <w:rFonts w:ascii="Times New Roman" w:hAnsi="Times New Roman" w:cs="Times New Roman"/>
          <w:sz w:val="24"/>
          <w:szCs w:val="24"/>
        </w:rPr>
        <w:t xml:space="preserve">3. </w:t>
      </w:r>
      <w:r w:rsidRPr="00A26BE7">
        <w:rPr>
          <w:rFonts w:ascii="Times New Roman" w:hAnsi="Times New Roman" w:cs="Times New Roman"/>
          <w:sz w:val="24"/>
          <w:szCs w:val="24"/>
        </w:rPr>
        <w:t>Комментарий (</w:t>
      </w:r>
      <w:r w:rsidR="00311A13" w:rsidRPr="00A26BE7">
        <w:rPr>
          <w:rFonts w:ascii="Times New Roman" w:hAnsi="Times New Roman" w:cs="Times New Roman"/>
          <w:sz w:val="24"/>
          <w:szCs w:val="24"/>
          <w:u w:val="single"/>
        </w:rPr>
        <w:t xml:space="preserve">уникальный </w:t>
      </w:r>
      <w:r w:rsidR="00311A13" w:rsidRPr="00A26BE7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311A13" w:rsidRPr="00A26BE7">
        <w:rPr>
          <w:rFonts w:ascii="Times New Roman" w:hAnsi="Times New Roman" w:cs="Times New Roman"/>
          <w:sz w:val="24"/>
          <w:szCs w:val="24"/>
          <w:u w:val="single"/>
        </w:rPr>
        <w:t xml:space="preserve"> комментария</w:t>
      </w:r>
      <w:r w:rsidR="00311A13" w:rsidRPr="00A26BE7">
        <w:rPr>
          <w:rFonts w:ascii="Times New Roman" w:hAnsi="Times New Roman" w:cs="Times New Roman"/>
          <w:sz w:val="24"/>
          <w:szCs w:val="24"/>
        </w:rPr>
        <w:t>, текст, дата публикации, автор</w:t>
      </w:r>
      <w:r w:rsidRPr="00A26BE7">
        <w:rPr>
          <w:rFonts w:ascii="Times New Roman" w:hAnsi="Times New Roman" w:cs="Times New Roman"/>
          <w:sz w:val="24"/>
          <w:szCs w:val="24"/>
        </w:rPr>
        <w:t>)</w:t>
      </w:r>
      <w:r w:rsidR="00311A13" w:rsidRPr="00A26BE7">
        <w:rPr>
          <w:rFonts w:ascii="Times New Roman" w:hAnsi="Times New Roman" w:cs="Times New Roman"/>
          <w:sz w:val="24"/>
          <w:szCs w:val="24"/>
        </w:rPr>
        <w:t>;</w:t>
      </w:r>
      <w:r w:rsidR="00311A13" w:rsidRPr="00A26BE7">
        <w:rPr>
          <w:rFonts w:ascii="Times New Roman" w:hAnsi="Times New Roman" w:cs="Times New Roman"/>
          <w:sz w:val="24"/>
          <w:szCs w:val="24"/>
        </w:rPr>
        <w:br/>
        <w:t>4. Список друзей (</w:t>
      </w:r>
      <w:r w:rsidR="00311A13" w:rsidRPr="00A26BE7">
        <w:rPr>
          <w:rFonts w:ascii="Times New Roman" w:hAnsi="Times New Roman" w:cs="Times New Roman"/>
          <w:sz w:val="24"/>
          <w:szCs w:val="24"/>
          <w:u w:val="single"/>
        </w:rPr>
        <w:t xml:space="preserve">дружбы </w:t>
      </w:r>
      <w:r w:rsidR="00311A13" w:rsidRPr="00A26BE7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311A13" w:rsidRPr="00A26BE7">
        <w:rPr>
          <w:rFonts w:ascii="Times New Roman" w:hAnsi="Times New Roman" w:cs="Times New Roman"/>
          <w:sz w:val="24"/>
          <w:szCs w:val="24"/>
        </w:rPr>
        <w:t>,</w:t>
      </w:r>
      <w:r w:rsidR="00A26BE7" w:rsidRPr="00A26B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6BE7" w:rsidRPr="00A26BE7">
        <w:rPr>
          <w:rFonts w:ascii="Times New Roman" w:hAnsi="Times New Roman" w:cs="Times New Roman"/>
          <w:sz w:val="24"/>
          <w:szCs w:val="24"/>
        </w:rPr>
        <w:t>дата добавления</w:t>
      </w:r>
      <w:r w:rsidR="00311A13" w:rsidRPr="00A26BE7">
        <w:rPr>
          <w:rFonts w:ascii="Times New Roman" w:hAnsi="Times New Roman" w:cs="Times New Roman"/>
          <w:sz w:val="24"/>
          <w:szCs w:val="24"/>
        </w:rPr>
        <w:t>)</w:t>
      </w:r>
      <w:r w:rsidR="00A26BE7" w:rsidRPr="00A26BE7">
        <w:rPr>
          <w:rFonts w:ascii="Times New Roman" w:hAnsi="Times New Roman" w:cs="Times New Roman"/>
          <w:sz w:val="24"/>
          <w:szCs w:val="24"/>
        </w:rPr>
        <w:t>.</w:t>
      </w:r>
    </w:p>
    <w:p w14:paraId="0A22A269" w14:textId="3B095ECD" w:rsidR="001E4B9C" w:rsidRPr="00A26BE7" w:rsidRDefault="001E4B9C" w:rsidP="00A26BE7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>Связи:</w:t>
      </w:r>
      <w:r w:rsidRPr="00A26BE7">
        <w:rPr>
          <w:rFonts w:ascii="Times New Roman" w:hAnsi="Times New Roman" w:cs="Times New Roman"/>
          <w:sz w:val="24"/>
          <w:szCs w:val="24"/>
        </w:rPr>
        <w:br/>
        <w:t>1.</w:t>
      </w:r>
      <w:r w:rsidR="00EB4B88" w:rsidRPr="00A26BE7">
        <w:rPr>
          <w:rFonts w:ascii="Times New Roman" w:hAnsi="Times New Roman" w:cs="Times New Roman"/>
          <w:sz w:val="24"/>
          <w:szCs w:val="24"/>
        </w:rPr>
        <w:t xml:space="preserve"> Пользователь публикует пост (</w:t>
      </w:r>
      <w:proofErr w:type="gramStart"/>
      <w:r w:rsidR="00EB4B88" w:rsidRPr="00A26BE7">
        <w:rPr>
          <w:rFonts w:ascii="Times New Roman" w:hAnsi="Times New Roman" w:cs="Times New Roman"/>
          <w:sz w:val="24"/>
          <w:szCs w:val="24"/>
        </w:rPr>
        <w:t>0:</w:t>
      </w:r>
      <w:r w:rsidR="00EB4B88" w:rsidRPr="00A26BE7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="00EB4B88" w:rsidRPr="00A26BE7">
        <w:rPr>
          <w:rFonts w:ascii="Times New Roman" w:hAnsi="Times New Roman" w:cs="Times New Roman"/>
          <w:sz w:val="24"/>
          <w:szCs w:val="24"/>
        </w:rPr>
        <w:t>), пост закреплен за пользователем (1:</w:t>
      </w:r>
      <w:r w:rsidR="00EB4B88" w:rsidRPr="00A26BE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B4B88" w:rsidRPr="00A26BE7">
        <w:rPr>
          <w:rFonts w:ascii="Times New Roman" w:hAnsi="Times New Roman" w:cs="Times New Roman"/>
          <w:sz w:val="24"/>
          <w:szCs w:val="24"/>
        </w:rPr>
        <w:t>)</w:t>
      </w:r>
      <w:r w:rsidR="00A26BE7" w:rsidRPr="00A26BE7">
        <w:rPr>
          <w:rFonts w:ascii="Times New Roman" w:hAnsi="Times New Roman" w:cs="Times New Roman"/>
          <w:sz w:val="24"/>
          <w:szCs w:val="24"/>
        </w:rPr>
        <w:t>;</w:t>
      </w:r>
      <w:r w:rsidRPr="00A26BE7">
        <w:rPr>
          <w:rFonts w:ascii="Times New Roman" w:hAnsi="Times New Roman" w:cs="Times New Roman"/>
          <w:sz w:val="24"/>
          <w:szCs w:val="24"/>
        </w:rPr>
        <w:br/>
        <w:t>2.</w:t>
      </w:r>
      <w:r w:rsidR="00AD489C" w:rsidRPr="00A26BE7">
        <w:rPr>
          <w:rFonts w:ascii="Times New Roman" w:hAnsi="Times New Roman" w:cs="Times New Roman"/>
          <w:sz w:val="24"/>
          <w:szCs w:val="24"/>
        </w:rPr>
        <w:t xml:space="preserve"> Пост получает комментарий (1:</w:t>
      </w:r>
      <w:r w:rsidR="00AD489C" w:rsidRPr="00A26BE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D489C" w:rsidRPr="00A26BE7">
        <w:rPr>
          <w:rFonts w:ascii="Times New Roman" w:hAnsi="Times New Roman" w:cs="Times New Roman"/>
          <w:sz w:val="24"/>
          <w:szCs w:val="24"/>
        </w:rPr>
        <w:t xml:space="preserve">), </w:t>
      </w:r>
      <w:r w:rsidR="00DC3319" w:rsidRPr="00A26BE7">
        <w:rPr>
          <w:rFonts w:ascii="Times New Roman" w:hAnsi="Times New Roman" w:cs="Times New Roman"/>
          <w:sz w:val="24"/>
          <w:szCs w:val="24"/>
        </w:rPr>
        <w:t>к</w:t>
      </w:r>
      <w:r w:rsidR="00AD489C" w:rsidRPr="00A26BE7">
        <w:rPr>
          <w:rFonts w:ascii="Times New Roman" w:hAnsi="Times New Roman" w:cs="Times New Roman"/>
          <w:sz w:val="24"/>
          <w:szCs w:val="24"/>
        </w:rPr>
        <w:t>омментарий относится к посту (0:</w:t>
      </w:r>
      <w:r w:rsidR="00AD489C" w:rsidRPr="00A26BE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D489C" w:rsidRPr="00A26BE7">
        <w:rPr>
          <w:rFonts w:ascii="Times New Roman" w:hAnsi="Times New Roman" w:cs="Times New Roman"/>
          <w:sz w:val="24"/>
          <w:szCs w:val="24"/>
        </w:rPr>
        <w:t>)</w:t>
      </w:r>
      <w:r w:rsidR="00A26BE7" w:rsidRPr="00A26BE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A26BE7">
        <w:rPr>
          <w:rFonts w:ascii="Times New Roman" w:hAnsi="Times New Roman" w:cs="Times New Roman"/>
          <w:sz w:val="24"/>
          <w:szCs w:val="24"/>
        </w:rPr>
        <w:br/>
        <w:t>3.</w:t>
      </w:r>
      <w:r w:rsidR="00AD489C" w:rsidRPr="00A26BE7">
        <w:rPr>
          <w:rFonts w:ascii="Times New Roman" w:hAnsi="Times New Roman" w:cs="Times New Roman"/>
          <w:sz w:val="24"/>
          <w:szCs w:val="24"/>
        </w:rPr>
        <w:t xml:space="preserve"> </w:t>
      </w:r>
      <w:r w:rsidR="00DC3319" w:rsidRPr="00A26BE7">
        <w:rPr>
          <w:rFonts w:ascii="Times New Roman" w:hAnsi="Times New Roman" w:cs="Times New Roman"/>
          <w:sz w:val="24"/>
          <w:szCs w:val="24"/>
        </w:rPr>
        <w:t>Пользователь состоит в списке друзей (</w:t>
      </w:r>
      <w:r w:rsidR="005268EF" w:rsidRPr="00A26BE7">
        <w:rPr>
          <w:rFonts w:ascii="Times New Roman" w:hAnsi="Times New Roman" w:cs="Times New Roman"/>
          <w:sz w:val="24"/>
          <w:szCs w:val="24"/>
        </w:rPr>
        <w:t>1:1</w:t>
      </w:r>
      <w:r w:rsidR="00DC3319" w:rsidRPr="00A26BE7">
        <w:rPr>
          <w:rFonts w:ascii="Times New Roman" w:hAnsi="Times New Roman" w:cs="Times New Roman"/>
          <w:sz w:val="24"/>
          <w:szCs w:val="24"/>
        </w:rPr>
        <w:t>), список друзей включает пользователя (</w:t>
      </w:r>
      <w:r w:rsidR="005268EF" w:rsidRPr="00A26BE7">
        <w:rPr>
          <w:rFonts w:ascii="Times New Roman" w:hAnsi="Times New Roman" w:cs="Times New Roman"/>
          <w:sz w:val="24"/>
          <w:szCs w:val="24"/>
        </w:rPr>
        <w:t>0:</w:t>
      </w:r>
      <w:r w:rsidR="005268EF" w:rsidRPr="00A26BE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C3319" w:rsidRPr="00A26BE7">
        <w:rPr>
          <w:rFonts w:ascii="Times New Roman" w:hAnsi="Times New Roman" w:cs="Times New Roman"/>
          <w:sz w:val="24"/>
          <w:szCs w:val="24"/>
        </w:rPr>
        <w:t>)</w:t>
      </w:r>
      <w:r w:rsidR="005268EF" w:rsidRPr="00A26BE7">
        <w:rPr>
          <w:rFonts w:ascii="Times New Roman" w:hAnsi="Times New Roman" w:cs="Times New Roman"/>
          <w:sz w:val="24"/>
          <w:szCs w:val="24"/>
        </w:rPr>
        <w:t>.</w:t>
      </w:r>
    </w:p>
    <w:p w14:paraId="6DBD58D4" w14:textId="77777777" w:rsidR="006B7E3C" w:rsidRPr="00A26BE7" w:rsidRDefault="006B7E3C" w:rsidP="00A26BE7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br w:type="page"/>
      </w:r>
    </w:p>
    <w:p w14:paraId="1405B02F" w14:textId="77777777" w:rsidR="00F72717" w:rsidRPr="00A26BE7" w:rsidRDefault="00F72717" w:rsidP="00A26BE7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  <w:lang w:val="en-US"/>
        </w:rPr>
        <w:lastRenderedPageBreak/>
        <w:t>ER-</w:t>
      </w:r>
      <w:r w:rsidRPr="00A26BE7">
        <w:rPr>
          <w:rFonts w:ascii="Times New Roman" w:hAnsi="Times New Roman" w:cs="Times New Roman"/>
          <w:sz w:val="24"/>
          <w:szCs w:val="24"/>
        </w:rPr>
        <w:t>диаграммы</w:t>
      </w:r>
    </w:p>
    <w:p w14:paraId="3944B598" w14:textId="77777777" w:rsidR="00F72717" w:rsidRPr="00A26BE7" w:rsidRDefault="00F72717" w:rsidP="00A26BE7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4EB45" wp14:editId="01329B26">
            <wp:extent cx="5940425" cy="42655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75CBE" w14:textId="77777777" w:rsidR="006B7E3C" w:rsidRPr="00A26BE7" w:rsidRDefault="006B7E3C" w:rsidP="00A26BE7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6B58F" wp14:editId="1E1FDDA2">
            <wp:extent cx="5940425" cy="272369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D944D" w14:textId="77777777" w:rsidR="007B6B99" w:rsidRPr="00A26BE7" w:rsidRDefault="007B6B99" w:rsidP="00A26BE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14:paraId="42D09FA6" w14:textId="2316ECF8" w:rsidR="00282AEB" w:rsidRPr="00A26BE7" w:rsidRDefault="007B6B99" w:rsidP="00A26BE7">
      <w:pPr>
        <w:pStyle w:val="a3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 xml:space="preserve">Инфологическая модель — это абстрактное, не зависящее от конкретной СУБД описание структуры данных, создаваемое на основе требований предметной области. Основным инструментом инфологического моделирования является ER-диаграмма. Различие между </w:t>
      </w:r>
      <w:proofErr w:type="spellStart"/>
      <w:r w:rsidRPr="00A26BE7">
        <w:rPr>
          <w:rFonts w:ascii="Times New Roman" w:hAnsi="Times New Roman" w:cs="Times New Roman"/>
          <w:sz w:val="24"/>
          <w:szCs w:val="24"/>
        </w:rPr>
        <w:t>датологической</w:t>
      </w:r>
      <w:proofErr w:type="spellEnd"/>
      <w:r w:rsidRPr="00A26BE7">
        <w:rPr>
          <w:rFonts w:ascii="Times New Roman" w:hAnsi="Times New Roman" w:cs="Times New Roman"/>
          <w:sz w:val="24"/>
          <w:szCs w:val="24"/>
        </w:rPr>
        <w:t xml:space="preserve"> моделью проявляется в том, что инфологическая модель – абстрактное описание, когда </w:t>
      </w:r>
      <w:proofErr w:type="spellStart"/>
      <w:r w:rsidRPr="00A26BE7">
        <w:rPr>
          <w:rFonts w:ascii="Times New Roman" w:hAnsi="Times New Roman" w:cs="Times New Roman"/>
          <w:sz w:val="24"/>
          <w:szCs w:val="24"/>
        </w:rPr>
        <w:t>датологическая</w:t>
      </w:r>
      <w:proofErr w:type="spellEnd"/>
      <w:r w:rsidRPr="00A26BE7">
        <w:rPr>
          <w:rFonts w:ascii="Times New Roman" w:hAnsi="Times New Roman" w:cs="Times New Roman"/>
          <w:sz w:val="24"/>
          <w:szCs w:val="24"/>
        </w:rPr>
        <w:t xml:space="preserve"> модель является конкретным описанием СУБД. Зачастую </w:t>
      </w:r>
      <w:proofErr w:type="spellStart"/>
      <w:r w:rsidRPr="00A26BE7">
        <w:rPr>
          <w:rFonts w:ascii="Times New Roman" w:hAnsi="Times New Roman" w:cs="Times New Roman"/>
          <w:sz w:val="24"/>
          <w:szCs w:val="24"/>
        </w:rPr>
        <w:t>Датологическая</w:t>
      </w:r>
      <w:proofErr w:type="spellEnd"/>
      <w:r w:rsidRPr="00A26BE7">
        <w:rPr>
          <w:rFonts w:ascii="Times New Roman" w:hAnsi="Times New Roman" w:cs="Times New Roman"/>
          <w:sz w:val="24"/>
          <w:szCs w:val="24"/>
        </w:rPr>
        <w:t xml:space="preserve"> модель строится на основе </w:t>
      </w:r>
      <w:proofErr w:type="spellStart"/>
      <w:r w:rsidRPr="00A26BE7">
        <w:rPr>
          <w:rFonts w:ascii="Times New Roman" w:hAnsi="Times New Roman" w:cs="Times New Roman"/>
          <w:sz w:val="24"/>
          <w:szCs w:val="24"/>
        </w:rPr>
        <w:t>инфлогической</w:t>
      </w:r>
      <w:proofErr w:type="spellEnd"/>
      <w:r w:rsidRPr="00A26BE7">
        <w:rPr>
          <w:rFonts w:ascii="Times New Roman" w:hAnsi="Times New Roman" w:cs="Times New Roman"/>
          <w:sz w:val="24"/>
          <w:szCs w:val="24"/>
        </w:rPr>
        <w:t>.</w:t>
      </w:r>
    </w:p>
    <w:p w14:paraId="418DB31F" w14:textId="77777777" w:rsidR="00A26BE7" w:rsidRPr="00A26BE7" w:rsidRDefault="00A26BE7" w:rsidP="00A26BE7">
      <w:pPr>
        <w:pStyle w:val="a3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AC70651" w14:textId="7602C304" w:rsidR="00282AEB" w:rsidRPr="00A26BE7" w:rsidRDefault="007B6B99" w:rsidP="00A26BE7">
      <w:pPr>
        <w:pStyle w:val="a3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lastRenderedPageBreak/>
        <w:t xml:space="preserve">Определения: Сущность – какой-либо объект, информация о котором должна храниться в БД; Атрибут – характеристика </w:t>
      </w:r>
      <w:r w:rsidR="00D058D4" w:rsidRPr="00A26BE7">
        <w:rPr>
          <w:rFonts w:ascii="Times New Roman" w:hAnsi="Times New Roman" w:cs="Times New Roman"/>
          <w:sz w:val="24"/>
          <w:szCs w:val="24"/>
        </w:rPr>
        <w:t>сущности; Первичный к</w:t>
      </w:r>
      <w:r w:rsidRPr="00A26BE7">
        <w:rPr>
          <w:rFonts w:ascii="Times New Roman" w:hAnsi="Times New Roman" w:cs="Times New Roman"/>
          <w:sz w:val="24"/>
          <w:szCs w:val="24"/>
        </w:rPr>
        <w:t xml:space="preserve">люч – атрибут, который уникально </w:t>
      </w:r>
      <w:r w:rsidR="00D058D4" w:rsidRPr="00A26BE7">
        <w:rPr>
          <w:rFonts w:ascii="Times New Roman" w:hAnsi="Times New Roman" w:cs="Times New Roman"/>
          <w:sz w:val="24"/>
          <w:szCs w:val="24"/>
        </w:rPr>
        <w:t>идентифицирует</w:t>
      </w:r>
      <w:r w:rsidRPr="00A26BE7">
        <w:rPr>
          <w:rFonts w:ascii="Times New Roman" w:hAnsi="Times New Roman" w:cs="Times New Roman"/>
          <w:sz w:val="24"/>
          <w:szCs w:val="24"/>
        </w:rPr>
        <w:t xml:space="preserve"> экзем</w:t>
      </w:r>
      <w:r w:rsidR="00D058D4" w:rsidRPr="00A26BE7">
        <w:rPr>
          <w:rFonts w:ascii="Times New Roman" w:hAnsi="Times New Roman" w:cs="Times New Roman"/>
          <w:sz w:val="24"/>
          <w:szCs w:val="24"/>
        </w:rPr>
        <w:t>пляр; Связь – зависимость или ассоциация между сущностями (двумя или более)</w:t>
      </w:r>
      <w:r w:rsidR="00282AEB" w:rsidRPr="00A26BE7">
        <w:rPr>
          <w:rFonts w:ascii="Times New Roman" w:hAnsi="Times New Roman" w:cs="Times New Roman"/>
          <w:sz w:val="24"/>
          <w:szCs w:val="24"/>
        </w:rPr>
        <w:t>.</w:t>
      </w:r>
    </w:p>
    <w:p w14:paraId="630071B4" w14:textId="77777777" w:rsidR="00A26BE7" w:rsidRPr="00A26BE7" w:rsidRDefault="00A26BE7" w:rsidP="00A26BE7">
      <w:pPr>
        <w:pStyle w:val="a3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6E692D6" w14:textId="1A439BD7" w:rsidR="00282AEB" w:rsidRPr="00A26BE7" w:rsidRDefault="00D058D4" w:rsidP="00A26BE7">
      <w:pPr>
        <w:pStyle w:val="a3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 xml:space="preserve">Типы связи: Один-к-одному – связь, когда объект А связан с одним </w:t>
      </w:r>
      <w:r w:rsidR="00E36421" w:rsidRPr="00A26BE7">
        <w:rPr>
          <w:rFonts w:ascii="Times New Roman" w:hAnsi="Times New Roman" w:cs="Times New Roman"/>
          <w:sz w:val="24"/>
          <w:szCs w:val="24"/>
        </w:rPr>
        <w:t>экземпляром</w:t>
      </w:r>
      <w:r w:rsidRPr="00A26BE7">
        <w:rPr>
          <w:rFonts w:ascii="Times New Roman" w:hAnsi="Times New Roman" w:cs="Times New Roman"/>
          <w:sz w:val="24"/>
          <w:szCs w:val="24"/>
        </w:rPr>
        <w:t xml:space="preserve"> Б (пример: Книга- человек. У одного человека есть в данный момент только </w:t>
      </w:r>
      <w:proofErr w:type="gramStart"/>
      <w:r w:rsidRPr="00A26BE7">
        <w:rPr>
          <w:rFonts w:ascii="Times New Roman" w:hAnsi="Times New Roman" w:cs="Times New Roman"/>
          <w:sz w:val="24"/>
          <w:szCs w:val="24"/>
        </w:rPr>
        <w:t>одна</w:t>
      </w:r>
      <w:r w:rsidR="00A26BE7" w:rsidRPr="00A26BE7">
        <w:rPr>
          <w:rFonts w:ascii="Times New Roman" w:hAnsi="Times New Roman" w:cs="Times New Roman"/>
          <w:sz w:val="24"/>
          <w:szCs w:val="24"/>
        </w:rPr>
        <w:t xml:space="preserve"> </w:t>
      </w:r>
      <w:r w:rsidRPr="00A26BE7">
        <w:rPr>
          <w:rFonts w:ascii="Times New Roman" w:hAnsi="Times New Roman" w:cs="Times New Roman"/>
          <w:sz w:val="24"/>
          <w:szCs w:val="24"/>
        </w:rPr>
        <w:t>книга</w:t>
      </w:r>
      <w:proofErr w:type="gramEnd"/>
      <w:r w:rsidRPr="00A26BE7">
        <w:rPr>
          <w:rFonts w:ascii="Times New Roman" w:hAnsi="Times New Roman" w:cs="Times New Roman"/>
          <w:sz w:val="24"/>
          <w:szCs w:val="24"/>
        </w:rPr>
        <w:t xml:space="preserve"> с которой он взаимодействует в данный момент); Один-к-многим – связь, когда </w:t>
      </w:r>
      <w:r w:rsidR="00E36421" w:rsidRPr="00A26BE7">
        <w:rPr>
          <w:rFonts w:ascii="Times New Roman" w:hAnsi="Times New Roman" w:cs="Times New Roman"/>
          <w:sz w:val="24"/>
          <w:szCs w:val="24"/>
        </w:rPr>
        <w:t>объект</w:t>
      </w:r>
      <w:r w:rsidRPr="00A26BE7">
        <w:rPr>
          <w:rFonts w:ascii="Times New Roman" w:hAnsi="Times New Roman" w:cs="Times New Roman"/>
          <w:sz w:val="24"/>
          <w:szCs w:val="24"/>
        </w:rPr>
        <w:t xml:space="preserve"> А связан с несколькими </w:t>
      </w:r>
      <w:r w:rsidR="00E36421" w:rsidRPr="00A26BE7">
        <w:rPr>
          <w:rFonts w:ascii="Times New Roman" w:hAnsi="Times New Roman" w:cs="Times New Roman"/>
          <w:sz w:val="24"/>
          <w:szCs w:val="24"/>
        </w:rPr>
        <w:t>экземплярами</w:t>
      </w:r>
      <w:r w:rsidRPr="00A26BE7">
        <w:rPr>
          <w:rFonts w:ascii="Times New Roman" w:hAnsi="Times New Roman" w:cs="Times New Roman"/>
          <w:sz w:val="24"/>
          <w:szCs w:val="24"/>
        </w:rPr>
        <w:t xml:space="preserve"> Б (Пример: Департамент-сотрудник. В состав департамента может входить от 0 до </w:t>
      </w:r>
      <w:r w:rsidRPr="00A26BE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6BE7">
        <w:rPr>
          <w:rFonts w:ascii="Times New Roman" w:hAnsi="Times New Roman" w:cs="Times New Roman"/>
          <w:sz w:val="24"/>
          <w:szCs w:val="24"/>
        </w:rPr>
        <w:t xml:space="preserve"> сотрудников, а сотрудник закреплен за конкретным одним департаментом)</w:t>
      </w:r>
      <w:proofErr w:type="gramStart"/>
      <w:r w:rsidRPr="00A26BE7">
        <w:rPr>
          <w:rFonts w:ascii="Times New Roman" w:hAnsi="Times New Roman" w:cs="Times New Roman"/>
          <w:sz w:val="24"/>
          <w:szCs w:val="24"/>
        </w:rPr>
        <w:t>; Многие</w:t>
      </w:r>
      <w:proofErr w:type="gramEnd"/>
      <w:r w:rsidRPr="00A26BE7">
        <w:rPr>
          <w:rFonts w:ascii="Times New Roman" w:hAnsi="Times New Roman" w:cs="Times New Roman"/>
          <w:sz w:val="24"/>
          <w:szCs w:val="24"/>
        </w:rPr>
        <w:t>-к</w:t>
      </w:r>
      <w:r w:rsidR="00E36421" w:rsidRPr="00A26BE7">
        <w:rPr>
          <w:rFonts w:ascii="Times New Roman" w:hAnsi="Times New Roman" w:cs="Times New Roman"/>
          <w:sz w:val="24"/>
          <w:szCs w:val="24"/>
        </w:rPr>
        <w:t>о</w:t>
      </w:r>
      <w:r w:rsidRPr="00A26BE7">
        <w:rPr>
          <w:rFonts w:ascii="Times New Roman" w:hAnsi="Times New Roman" w:cs="Times New Roman"/>
          <w:sz w:val="24"/>
          <w:szCs w:val="24"/>
        </w:rPr>
        <w:t xml:space="preserve">-многим – связь, когда несколько экземпляров сущности А связаны с несколькими экземплярами сущности Б (пример: </w:t>
      </w:r>
      <w:r w:rsidR="00E36421" w:rsidRPr="00A26BE7">
        <w:rPr>
          <w:rFonts w:ascii="Times New Roman" w:hAnsi="Times New Roman" w:cs="Times New Roman"/>
          <w:sz w:val="24"/>
          <w:szCs w:val="24"/>
        </w:rPr>
        <w:t>поставщики-продукты. Множество поставщиков могут поставлять множество продуктов).</w:t>
      </w:r>
    </w:p>
    <w:p w14:paraId="553AE88E" w14:textId="2C3C168B" w:rsidR="00282AEB" w:rsidRPr="00A26BE7" w:rsidRDefault="00E36421" w:rsidP="00A26BE7">
      <w:pPr>
        <w:pStyle w:val="a3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 xml:space="preserve">На </w:t>
      </w:r>
      <w:r w:rsidRPr="00A26BE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A26BE7">
        <w:rPr>
          <w:rFonts w:ascii="Times New Roman" w:hAnsi="Times New Roman" w:cs="Times New Roman"/>
          <w:sz w:val="24"/>
          <w:szCs w:val="24"/>
        </w:rPr>
        <w:t>-диаграмме связь многие-ко-многим отображается линией с текстом сверху (</w:t>
      </w:r>
      <w:r w:rsidRPr="00A26BE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6BE7">
        <w:rPr>
          <w:rFonts w:ascii="Times New Roman" w:hAnsi="Times New Roman" w:cs="Times New Roman"/>
          <w:sz w:val="24"/>
          <w:szCs w:val="24"/>
        </w:rPr>
        <w:t>:</w:t>
      </w:r>
      <w:r w:rsidRPr="00A26BE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26BE7">
        <w:rPr>
          <w:rFonts w:ascii="Times New Roman" w:hAnsi="Times New Roman" w:cs="Times New Roman"/>
          <w:sz w:val="24"/>
          <w:szCs w:val="24"/>
        </w:rPr>
        <w:t xml:space="preserve">). В реляционной БД </w:t>
      </w:r>
      <w:r w:rsidR="00CE69C4" w:rsidRPr="00A26BE7">
        <w:rPr>
          <w:rFonts w:ascii="Times New Roman" w:hAnsi="Times New Roman" w:cs="Times New Roman"/>
          <w:sz w:val="24"/>
          <w:szCs w:val="24"/>
        </w:rPr>
        <w:t>отсутствует</w:t>
      </w:r>
      <w:r w:rsidRPr="00A26BE7">
        <w:rPr>
          <w:rFonts w:ascii="Times New Roman" w:hAnsi="Times New Roman" w:cs="Times New Roman"/>
          <w:sz w:val="24"/>
          <w:szCs w:val="24"/>
        </w:rPr>
        <w:t xml:space="preserve"> возможность реализации связи напрямую, для реализации этого используется побочная (третья таблица)</w:t>
      </w:r>
      <w:r w:rsidR="00282AEB" w:rsidRPr="00A26BE7">
        <w:rPr>
          <w:rFonts w:ascii="Times New Roman" w:hAnsi="Times New Roman" w:cs="Times New Roman"/>
          <w:sz w:val="24"/>
          <w:szCs w:val="24"/>
        </w:rPr>
        <w:t>.</w:t>
      </w:r>
    </w:p>
    <w:p w14:paraId="1839A1D9" w14:textId="77777777" w:rsidR="00A26BE7" w:rsidRPr="00A26BE7" w:rsidRDefault="00A26BE7" w:rsidP="00A26BE7">
      <w:pPr>
        <w:pStyle w:val="a3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C305D14" w14:textId="200CFFC1" w:rsidR="00A26BE7" w:rsidRPr="00A26BE7" w:rsidRDefault="001E4B9C" w:rsidP="00A26BE7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 xml:space="preserve">Нормализация БД – процесс организации данных в БД для уменьшения избыточности и </w:t>
      </w:r>
      <w:r w:rsidR="00CE69C4" w:rsidRPr="00A26BE7">
        <w:rPr>
          <w:rFonts w:ascii="Times New Roman" w:hAnsi="Times New Roman" w:cs="Times New Roman"/>
          <w:sz w:val="24"/>
          <w:szCs w:val="24"/>
        </w:rPr>
        <w:t>улучшения</w:t>
      </w:r>
      <w:r w:rsidRPr="00A26BE7">
        <w:rPr>
          <w:rFonts w:ascii="Times New Roman" w:hAnsi="Times New Roman" w:cs="Times New Roman"/>
          <w:sz w:val="24"/>
          <w:szCs w:val="24"/>
        </w:rPr>
        <w:t xml:space="preserve"> целостности данных. Цели: устранение </w:t>
      </w:r>
      <w:r w:rsidR="00CE69C4" w:rsidRPr="00A26BE7">
        <w:rPr>
          <w:rFonts w:ascii="Times New Roman" w:hAnsi="Times New Roman" w:cs="Times New Roman"/>
          <w:sz w:val="24"/>
          <w:szCs w:val="24"/>
        </w:rPr>
        <w:t>избыточности</w:t>
      </w:r>
      <w:r w:rsidRPr="00A26BE7">
        <w:rPr>
          <w:rFonts w:ascii="Times New Roman" w:hAnsi="Times New Roman" w:cs="Times New Roman"/>
          <w:sz w:val="24"/>
          <w:szCs w:val="24"/>
        </w:rPr>
        <w:t xml:space="preserve"> данных, обеспечение целостности данных.</w:t>
      </w:r>
    </w:p>
    <w:p w14:paraId="2DBC4F54" w14:textId="77777777" w:rsidR="00A26BE7" w:rsidRPr="00A26BE7" w:rsidRDefault="00A26BE7" w:rsidP="00A26BE7">
      <w:pPr>
        <w:pStyle w:val="a3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57902DA" w14:textId="59AB2186" w:rsidR="001E4B9C" w:rsidRPr="00A26BE7" w:rsidRDefault="001E4B9C" w:rsidP="00A26BE7">
      <w:pPr>
        <w:pStyle w:val="a3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>Процесс:</w:t>
      </w:r>
      <w:r w:rsidRPr="00A26BE7">
        <w:rPr>
          <w:rFonts w:ascii="Times New Roman" w:hAnsi="Times New Roman" w:cs="Times New Roman"/>
          <w:sz w:val="24"/>
          <w:szCs w:val="24"/>
        </w:rPr>
        <w:br/>
        <w:t>Преобразование сущности в таблицу.</w:t>
      </w:r>
      <w:r w:rsidRPr="00A26BE7">
        <w:rPr>
          <w:rFonts w:ascii="Times New Roman" w:hAnsi="Times New Roman" w:cs="Times New Roman"/>
          <w:sz w:val="24"/>
          <w:szCs w:val="24"/>
        </w:rPr>
        <w:br/>
        <w:t>Атрибуты преобразовываются в столбцы.</w:t>
      </w:r>
      <w:r w:rsidRPr="00A26BE7">
        <w:rPr>
          <w:rFonts w:ascii="Times New Roman" w:hAnsi="Times New Roman" w:cs="Times New Roman"/>
          <w:sz w:val="24"/>
          <w:szCs w:val="24"/>
        </w:rPr>
        <w:br/>
        <w:t>Первичный ключ преобразовывается в ключ таблицы.</w:t>
      </w:r>
      <w:r w:rsidRPr="00A26BE7">
        <w:rPr>
          <w:rFonts w:ascii="Times New Roman" w:hAnsi="Times New Roman" w:cs="Times New Roman"/>
          <w:sz w:val="24"/>
          <w:szCs w:val="24"/>
        </w:rPr>
        <w:br/>
        <w:t>Преобразование связей (вставку в другие таблицы ссылку на таблицу при помощи ключа).</w:t>
      </w:r>
    </w:p>
    <w:p w14:paraId="2D81660E" w14:textId="2C7C3329" w:rsidR="00376A04" w:rsidRPr="00A26BE7" w:rsidRDefault="001E4B9C" w:rsidP="00A26BE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A26BE7">
        <w:rPr>
          <w:rFonts w:ascii="Times New Roman" w:hAnsi="Times New Roman" w:cs="Times New Roman"/>
          <w:sz w:val="24"/>
          <w:szCs w:val="24"/>
        </w:rPr>
        <w:t>Вывод:</w:t>
      </w:r>
      <w:r w:rsidR="00CE69C4" w:rsidRPr="00A26BE7">
        <w:rPr>
          <w:rFonts w:ascii="Times New Roman" w:hAnsi="Times New Roman" w:cs="Times New Roman"/>
          <w:sz w:val="24"/>
          <w:szCs w:val="24"/>
        </w:rPr>
        <w:t xml:space="preserve"> Мы приобрели навыки выделения сущностей, их атрибутов и связей в предметной области. Научились графически представлять концептуальную модель в виде </w:t>
      </w:r>
      <w:r w:rsidR="00CE69C4" w:rsidRPr="00A26BE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CE69C4" w:rsidRPr="00A26BE7">
        <w:rPr>
          <w:rFonts w:ascii="Times New Roman" w:hAnsi="Times New Roman" w:cs="Times New Roman"/>
          <w:sz w:val="24"/>
          <w:szCs w:val="24"/>
        </w:rPr>
        <w:t>-диаграммы с использованием нотации Чена и «вороньей лапки».</w:t>
      </w:r>
    </w:p>
    <w:sectPr w:rsidR="00376A04" w:rsidRPr="00A26BE7" w:rsidSect="00A26BE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C3EF1" w14:textId="77777777" w:rsidR="00C644A9" w:rsidRDefault="00C644A9" w:rsidP="00A26BE7">
      <w:pPr>
        <w:spacing w:after="0" w:line="240" w:lineRule="auto"/>
      </w:pPr>
      <w:r>
        <w:separator/>
      </w:r>
    </w:p>
  </w:endnote>
  <w:endnote w:type="continuationSeparator" w:id="0">
    <w:p w14:paraId="3506A0F7" w14:textId="77777777" w:rsidR="00C644A9" w:rsidRDefault="00C644A9" w:rsidP="00A2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83A5" w14:textId="77777777" w:rsidR="00C644A9" w:rsidRDefault="00C644A9" w:rsidP="00A26BE7">
      <w:pPr>
        <w:spacing w:after="0" w:line="240" w:lineRule="auto"/>
      </w:pPr>
      <w:r>
        <w:separator/>
      </w:r>
    </w:p>
  </w:footnote>
  <w:footnote w:type="continuationSeparator" w:id="0">
    <w:p w14:paraId="34CC0525" w14:textId="77777777" w:rsidR="00C644A9" w:rsidRDefault="00C644A9" w:rsidP="00A26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6D2"/>
    <w:multiLevelType w:val="hybridMultilevel"/>
    <w:tmpl w:val="5734CA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51C4F55"/>
    <w:multiLevelType w:val="hybridMultilevel"/>
    <w:tmpl w:val="786C4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4298B"/>
    <w:multiLevelType w:val="hybridMultilevel"/>
    <w:tmpl w:val="B010CE3A"/>
    <w:lvl w:ilvl="0" w:tplc="BAC00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A04"/>
    <w:rsid w:val="00101AEE"/>
    <w:rsid w:val="001E4B9C"/>
    <w:rsid w:val="00282AEB"/>
    <w:rsid w:val="00311A13"/>
    <w:rsid w:val="00376A04"/>
    <w:rsid w:val="005268EF"/>
    <w:rsid w:val="006B7E3C"/>
    <w:rsid w:val="007B6B99"/>
    <w:rsid w:val="00A26BE7"/>
    <w:rsid w:val="00AD489C"/>
    <w:rsid w:val="00C644A9"/>
    <w:rsid w:val="00CE69C4"/>
    <w:rsid w:val="00D058D4"/>
    <w:rsid w:val="00DC3319"/>
    <w:rsid w:val="00E36421"/>
    <w:rsid w:val="00EB4B88"/>
    <w:rsid w:val="00F7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909B"/>
  <w15:docId w15:val="{C772FCF9-58AE-4B7A-A386-87F2856F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B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2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7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26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6BE7"/>
  </w:style>
  <w:style w:type="paragraph" w:styleId="a8">
    <w:name w:val="footer"/>
    <w:basedOn w:val="a"/>
    <w:link w:val="a9"/>
    <w:uiPriority w:val="99"/>
    <w:unhideWhenUsed/>
    <w:rsid w:val="00A26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6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DF8A9-66CE-47F2-BFD7-201A5F22C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Артём caxoi</cp:lastModifiedBy>
  <cp:revision>6</cp:revision>
  <dcterms:created xsi:type="dcterms:W3CDTF">2025-09-19T09:45:00Z</dcterms:created>
  <dcterms:modified xsi:type="dcterms:W3CDTF">2025-10-04T17:57:00Z</dcterms:modified>
</cp:coreProperties>
</file>