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E4F" w:rsidRPr="00B466A2" w:rsidRDefault="00760E4F" w:rsidP="0020068A">
      <w:pPr>
        <w:spacing w:line="360" w:lineRule="auto"/>
        <w:jc w:val="both"/>
        <w:rPr>
          <w:b/>
          <w:i/>
          <w:color w:val="0D0D0D" w:themeColor="text1" w:themeTint="F2"/>
          <w:sz w:val="28"/>
        </w:rPr>
      </w:pPr>
      <w:proofErr w:type="spellStart"/>
      <w:r w:rsidRPr="00B466A2">
        <w:rPr>
          <w:b/>
          <w:i/>
          <w:color w:val="0D0D0D" w:themeColor="text1" w:themeTint="F2"/>
          <w:sz w:val="28"/>
        </w:rPr>
        <w:t>Tugas</w:t>
      </w:r>
      <w:proofErr w:type="spellEnd"/>
      <w:r w:rsidRPr="00B466A2">
        <w:rPr>
          <w:b/>
          <w:i/>
          <w:color w:val="0D0D0D" w:themeColor="text1" w:themeTint="F2"/>
          <w:sz w:val="28"/>
        </w:rPr>
        <w:t xml:space="preserve"> </w:t>
      </w:r>
      <w:proofErr w:type="spellStart"/>
      <w:r w:rsidRPr="00B466A2">
        <w:rPr>
          <w:b/>
          <w:i/>
          <w:color w:val="0D0D0D" w:themeColor="text1" w:themeTint="F2"/>
          <w:sz w:val="28"/>
        </w:rPr>
        <w:t>Organisasi</w:t>
      </w:r>
      <w:proofErr w:type="spellEnd"/>
      <w:r w:rsidRPr="00B466A2">
        <w:rPr>
          <w:b/>
          <w:i/>
          <w:color w:val="0D0D0D" w:themeColor="text1" w:themeTint="F2"/>
          <w:sz w:val="28"/>
        </w:rPr>
        <w:t xml:space="preserve"> </w:t>
      </w:r>
      <w:proofErr w:type="spellStart"/>
      <w:r w:rsidRPr="00B466A2">
        <w:rPr>
          <w:b/>
          <w:i/>
          <w:color w:val="0D0D0D" w:themeColor="text1" w:themeTint="F2"/>
          <w:sz w:val="28"/>
        </w:rPr>
        <w:t>dan</w:t>
      </w:r>
      <w:proofErr w:type="spellEnd"/>
      <w:r w:rsidRPr="00B466A2">
        <w:rPr>
          <w:b/>
          <w:i/>
          <w:color w:val="0D0D0D" w:themeColor="text1" w:themeTint="F2"/>
          <w:sz w:val="28"/>
        </w:rPr>
        <w:t xml:space="preserve"> </w:t>
      </w:r>
      <w:proofErr w:type="spellStart"/>
      <w:r w:rsidRPr="00B466A2">
        <w:rPr>
          <w:b/>
          <w:i/>
          <w:color w:val="0D0D0D" w:themeColor="text1" w:themeTint="F2"/>
          <w:sz w:val="28"/>
        </w:rPr>
        <w:t>Arsitektur</w:t>
      </w:r>
      <w:proofErr w:type="spellEnd"/>
      <w:r w:rsidRPr="00B466A2">
        <w:rPr>
          <w:b/>
          <w:i/>
          <w:color w:val="0D0D0D" w:themeColor="text1" w:themeTint="F2"/>
          <w:sz w:val="28"/>
        </w:rPr>
        <w:t xml:space="preserve"> </w:t>
      </w:r>
      <w:proofErr w:type="spellStart"/>
      <w:r w:rsidRPr="00B466A2">
        <w:rPr>
          <w:b/>
          <w:i/>
          <w:color w:val="0D0D0D" w:themeColor="text1" w:themeTint="F2"/>
          <w:sz w:val="28"/>
        </w:rPr>
        <w:t>Komputer</w:t>
      </w:r>
      <w:proofErr w:type="spellEnd"/>
    </w:p>
    <w:p w:rsidR="00760E4F" w:rsidRPr="00B466A2" w:rsidRDefault="00760E4F" w:rsidP="00760E4F">
      <w:pPr>
        <w:spacing w:line="240" w:lineRule="auto"/>
        <w:jc w:val="both"/>
        <w:rPr>
          <w:color w:val="0D0D0D" w:themeColor="text1" w:themeTint="F2"/>
          <w:sz w:val="24"/>
        </w:rPr>
      </w:pPr>
      <w:r w:rsidRPr="00B466A2">
        <w:rPr>
          <w:color w:val="0D0D0D" w:themeColor="text1" w:themeTint="F2"/>
          <w:sz w:val="24"/>
        </w:rPr>
        <w:t>NIM</w:t>
      </w:r>
      <w:r w:rsidRPr="00B466A2">
        <w:rPr>
          <w:color w:val="0D0D0D" w:themeColor="text1" w:themeTint="F2"/>
          <w:sz w:val="24"/>
        </w:rPr>
        <w:tab/>
        <w:t>: L200150096</w:t>
      </w:r>
      <w:r w:rsidRPr="00B466A2">
        <w:rPr>
          <w:color w:val="0D0D0D" w:themeColor="text1" w:themeTint="F2"/>
          <w:sz w:val="24"/>
        </w:rPr>
        <w:t xml:space="preserve"> | </w:t>
      </w:r>
      <w:proofErr w:type="spellStart"/>
      <w:proofErr w:type="gramStart"/>
      <w:r w:rsidRPr="00B466A2">
        <w:rPr>
          <w:color w:val="0D0D0D" w:themeColor="text1" w:themeTint="F2"/>
          <w:sz w:val="24"/>
        </w:rPr>
        <w:t>Nama</w:t>
      </w:r>
      <w:proofErr w:type="spellEnd"/>
      <w:r w:rsidRPr="00B466A2">
        <w:rPr>
          <w:color w:val="0D0D0D" w:themeColor="text1" w:themeTint="F2"/>
          <w:sz w:val="24"/>
        </w:rPr>
        <w:t xml:space="preserve">  :</w:t>
      </w:r>
      <w:proofErr w:type="gram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Dita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Aluf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Mawsally</w:t>
      </w:r>
      <w:proofErr w:type="spellEnd"/>
    </w:p>
    <w:p w:rsidR="00760E4F" w:rsidRPr="00B466A2" w:rsidRDefault="00760E4F" w:rsidP="00760E4F">
      <w:pPr>
        <w:spacing w:line="240" w:lineRule="auto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  <w:r w:rsidRPr="00B466A2">
        <w:rPr>
          <w:noProof/>
          <w:color w:val="0D0D0D" w:themeColor="text1" w:themeTint="F2"/>
          <w:sz w:val="28"/>
        </w:rPr>
        <w:drawing>
          <wp:anchor distT="0" distB="0" distL="114300" distR="114300" simplePos="0" relativeHeight="251659264" behindDoc="0" locked="0" layoutInCell="1" allowOverlap="1" wp14:anchorId="09F87876" wp14:editId="1C320EA7">
            <wp:simplePos x="0" y="0"/>
            <wp:positionH relativeFrom="margin">
              <wp:align>center</wp:align>
            </wp:positionH>
            <wp:positionV relativeFrom="paragraph">
              <wp:posOffset>12772</wp:posOffset>
            </wp:positionV>
            <wp:extent cx="3062377" cy="2294165"/>
            <wp:effectExtent l="19050" t="0" r="24130" b="6591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sung-Galaxy-J2_fonearena-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377" cy="22941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20068A" w:rsidRPr="00B466A2" w:rsidRDefault="0020068A" w:rsidP="0020068A">
      <w:pPr>
        <w:spacing w:line="360" w:lineRule="auto"/>
        <w:jc w:val="both"/>
        <w:rPr>
          <w:color w:val="0D0D0D" w:themeColor="text1" w:themeTint="F2"/>
          <w:sz w:val="28"/>
        </w:rPr>
      </w:pPr>
    </w:p>
    <w:p w:rsidR="00875A51" w:rsidRPr="00B466A2" w:rsidRDefault="00875A51" w:rsidP="0020068A">
      <w:pPr>
        <w:spacing w:line="360" w:lineRule="auto"/>
        <w:jc w:val="center"/>
        <w:rPr>
          <w:color w:val="0D0D0D" w:themeColor="text1" w:themeTint="F2"/>
          <w:sz w:val="28"/>
        </w:rPr>
      </w:pPr>
      <w:r w:rsidRPr="00B466A2">
        <w:rPr>
          <w:b/>
          <w:color w:val="0D0D0D" w:themeColor="text1" w:themeTint="F2"/>
          <w:sz w:val="28"/>
        </w:rPr>
        <w:t>Samsung Galaxy J2</w:t>
      </w:r>
      <w:r w:rsidR="0020068A" w:rsidRPr="00B466A2">
        <w:rPr>
          <w:b/>
          <w:color w:val="0D0D0D" w:themeColor="text1" w:themeTint="F2"/>
          <w:sz w:val="28"/>
        </w:rPr>
        <w:t xml:space="preserve">   |</w:t>
      </w:r>
      <w:r w:rsidR="0020068A" w:rsidRPr="00B466A2">
        <w:rPr>
          <w:color w:val="0D0D0D" w:themeColor="text1" w:themeTint="F2"/>
          <w:sz w:val="28"/>
        </w:rPr>
        <w:t xml:space="preserve"> </w:t>
      </w:r>
      <w:proofErr w:type="spellStart"/>
      <w:r w:rsidRPr="00B466A2">
        <w:rPr>
          <w:color w:val="0D0D0D" w:themeColor="text1" w:themeTint="F2"/>
          <w:sz w:val="28"/>
        </w:rPr>
        <w:t>Exynos</w:t>
      </w:r>
      <w:proofErr w:type="spellEnd"/>
      <w:r w:rsidRPr="00B466A2">
        <w:rPr>
          <w:color w:val="0D0D0D" w:themeColor="text1" w:themeTint="F2"/>
          <w:sz w:val="28"/>
        </w:rPr>
        <w:t xml:space="preserve"> 3475 </w:t>
      </w:r>
      <w:r w:rsidRPr="00B466A2">
        <w:rPr>
          <w:b/>
          <w:color w:val="0D0D0D" w:themeColor="text1" w:themeTint="F2"/>
          <w:sz w:val="28"/>
        </w:rPr>
        <w:t>Quad-core</w:t>
      </w:r>
      <w:r w:rsidRPr="00B466A2">
        <w:rPr>
          <w:color w:val="0D0D0D" w:themeColor="text1" w:themeTint="F2"/>
          <w:sz w:val="28"/>
        </w:rPr>
        <w:t xml:space="preserve"> 1.3 GHz Cortex-A7, GPU Mali-T720</w:t>
      </w:r>
    </w:p>
    <w:p w:rsidR="00B75CA4" w:rsidRPr="00B75CA4" w:rsidRDefault="00B75CA4" w:rsidP="00346C80">
      <w:pPr>
        <w:spacing w:after="0" w:line="360" w:lineRule="auto"/>
        <w:jc w:val="center"/>
        <w:rPr>
          <w:rFonts w:eastAsia="Times New Roman" w:cs="Times New Roman"/>
          <w:color w:val="0D0D0D" w:themeColor="text1" w:themeTint="F2"/>
          <w:sz w:val="24"/>
          <w:szCs w:val="24"/>
        </w:rPr>
      </w:pPr>
      <w:proofErr w:type="gramStart"/>
      <w:r w:rsidRPr="00B75CA4">
        <w:rPr>
          <w:rFonts w:eastAsia="Times New Roman" w:cs="Arial"/>
          <w:b/>
          <w:bCs/>
          <w:color w:val="0D0D0D" w:themeColor="text1" w:themeTint="F2"/>
          <w:sz w:val="36"/>
          <w:szCs w:val="36"/>
        </w:rPr>
        <w:t>x86</w:t>
      </w:r>
      <w:proofErr w:type="gramEnd"/>
      <w:r w:rsidRPr="00B75CA4">
        <w:rPr>
          <w:rFonts w:eastAsia="Times New Roman" w:cs="Arial"/>
          <w:b/>
          <w:bCs/>
          <w:color w:val="0D0D0D" w:themeColor="text1" w:themeTint="F2"/>
          <w:sz w:val="36"/>
          <w:szCs w:val="36"/>
        </w:rPr>
        <w:t xml:space="preserve"> &amp; ARM</w:t>
      </w:r>
    </w:p>
    <w:p w:rsidR="00B75CA4" w:rsidRPr="00B466A2" w:rsidRDefault="00B75CA4" w:rsidP="00346C80">
      <w:pPr>
        <w:spacing w:after="0" w:line="360" w:lineRule="auto"/>
        <w:jc w:val="both"/>
        <w:rPr>
          <w:rFonts w:eastAsia="Times New Roman" w:cs="Times New Roman"/>
          <w:color w:val="0D0D0D" w:themeColor="text1" w:themeTint="F2"/>
          <w:sz w:val="24"/>
          <w:szCs w:val="24"/>
        </w:rPr>
      </w:pPr>
    </w:p>
    <w:p w:rsidR="00B75CA4" w:rsidRPr="00B466A2" w:rsidRDefault="00B75CA4" w:rsidP="00346C8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="Times New Roman"/>
          <w:b/>
          <w:bCs/>
          <w:color w:val="0D0D0D" w:themeColor="text1" w:themeTint="F2"/>
          <w:sz w:val="28"/>
          <w:szCs w:val="24"/>
        </w:rPr>
      </w:pPr>
      <w:r w:rsidRPr="00B466A2">
        <w:rPr>
          <w:rFonts w:eastAsia="Times New Roman" w:cs="Times New Roman"/>
          <w:b/>
          <w:bCs/>
          <w:color w:val="0D0D0D" w:themeColor="text1" w:themeTint="F2"/>
          <w:sz w:val="28"/>
          <w:szCs w:val="24"/>
        </w:rPr>
        <w:t>X86</w:t>
      </w:r>
    </w:p>
    <w:p w:rsidR="00346C80" w:rsidRPr="00B466A2" w:rsidRDefault="00B75CA4" w:rsidP="00346C80">
      <w:pPr>
        <w:pStyle w:val="ListParagraph"/>
        <w:spacing w:after="0" w:line="360" w:lineRule="auto"/>
        <w:ind w:firstLine="360"/>
        <w:jc w:val="both"/>
        <w:rPr>
          <w:rFonts w:eastAsia="Times New Roman" w:cs="Times New Roman"/>
          <w:color w:val="0D0D0D" w:themeColor="text1" w:themeTint="F2"/>
          <w:sz w:val="24"/>
          <w:szCs w:val="24"/>
        </w:rPr>
      </w:pP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Arsitektur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x86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adalah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rancangan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Set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Komputer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Kompleks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(Complex Instruction Set Computer)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dengan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panjang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bervariasi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.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Prosesor-prosesor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terkini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dari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x86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menerapkan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beberapa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langkah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penerjemah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dekoder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) “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tambahan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”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saat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eksekusi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memecah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sebagian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besar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x86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kedalam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potongan-potongan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kecil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dikenal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dengan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“micro-ops”)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selanjutnya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dieksekusi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oleh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arsitektur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setara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dengan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arsitektur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RISC.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Bahasa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rakitan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dari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x86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dibahas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secara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lebih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terperinci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di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artikel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Bahasa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Rakitan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x86.</w:t>
      </w:r>
    </w:p>
    <w:p w:rsidR="00346C80" w:rsidRPr="00B466A2" w:rsidRDefault="00346C80" w:rsidP="00346C8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eastAsia="Times New Roman" w:cs="Times New Roman"/>
          <w:b/>
          <w:color w:val="0D0D0D" w:themeColor="text1" w:themeTint="F2"/>
          <w:sz w:val="24"/>
          <w:szCs w:val="24"/>
        </w:rPr>
      </w:pPr>
      <w:r w:rsidRPr="00B466A2">
        <w:rPr>
          <w:rFonts w:eastAsia="Times New Roman" w:cs="Times New Roman"/>
          <w:b/>
          <w:color w:val="0D0D0D" w:themeColor="text1" w:themeTint="F2"/>
          <w:sz w:val="24"/>
          <w:szCs w:val="24"/>
        </w:rPr>
        <w:t>Mode Real (Real Mode)</w:t>
      </w:r>
    </w:p>
    <w:p w:rsidR="00346C80" w:rsidRPr="00B466A2" w:rsidRDefault="00346C80" w:rsidP="00346C80">
      <w:pPr>
        <w:pStyle w:val="ListParagraph"/>
        <w:spacing w:after="0" w:line="360" w:lineRule="auto"/>
        <w:ind w:left="1080" w:firstLine="360"/>
        <w:jc w:val="both"/>
        <w:rPr>
          <w:rFonts w:eastAsia="Times New Roman" w:cs="Times New Roman"/>
          <w:color w:val="0D0D0D" w:themeColor="text1" w:themeTint="F2"/>
          <w:sz w:val="24"/>
          <w:szCs w:val="24"/>
        </w:rPr>
      </w:pPr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Intel 8086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8088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dilengkapi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dengan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14 16-bit register.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Empat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diantaranya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(AX, BX, CX, DX)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dirancang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fungsi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umum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(general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purpouse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)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meskipun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masing-masing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juga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memiliki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fungsi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khusus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tambahan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;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misalnya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hanya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CX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lastRenderedPageBreak/>
        <w:t>digunakan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penghitung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(counter)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dalam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loop).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Setiap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diakses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dua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byte (8-bit)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terpisah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jadi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byte-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atas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BX’s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diakses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BH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byte-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bawah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-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BL).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Selain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itu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juga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empat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segmen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(CS, DS, SS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ES).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digunakan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untuk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membangun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alamat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memori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. Ada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juga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dua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(pointer) (SP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titik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awal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stack,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BP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pada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titik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manapun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dalam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stack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atau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memori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). Ada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dua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indeks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(SI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DI)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digunakan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sebagai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dalam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array. Dan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terakhir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ada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sebuah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penanda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(register flag)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terdapat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didalamnya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penanda-penanda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seperti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carry, overflow, zero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lain-lain,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juga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sebuah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penunjuk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(instruction pointer – IP)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menunjuk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ke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alamat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instruksi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yang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sedang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dieksekusi</w:t>
      </w:r>
      <w:proofErr w:type="spellEnd"/>
      <w:r w:rsidRPr="00B466A2">
        <w:rPr>
          <w:rFonts w:eastAsia="Times New Roman" w:cs="Times New Roman"/>
          <w:color w:val="0D0D0D" w:themeColor="text1" w:themeTint="F2"/>
          <w:sz w:val="24"/>
          <w:szCs w:val="24"/>
        </w:rPr>
        <w:t>.</w:t>
      </w:r>
    </w:p>
    <w:p w:rsidR="00346C80" w:rsidRPr="00B466A2" w:rsidRDefault="00346C80" w:rsidP="00346C80">
      <w:pPr>
        <w:pStyle w:val="ListParagraph"/>
        <w:spacing w:after="0" w:line="360" w:lineRule="auto"/>
        <w:ind w:left="1080"/>
        <w:jc w:val="both"/>
        <w:rPr>
          <w:rFonts w:eastAsia="Times New Roman" w:cs="Times New Roman"/>
          <w:bCs/>
          <w:color w:val="0D0D0D" w:themeColor="text1" w:themeTint="F2"/>
          <w:sz w:val="24"/>
          <w:szCs w:val="24"/>
        </w:rPr>
      </w:pPr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     CPU x86 32-bit yang modern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masih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mendukung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real mode,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bahkan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memulai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operasi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pada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real mode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setelah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reset.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Kode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real mode yang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dijalankan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pada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prosesor-prosesor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tersebut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bisa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memanfaatkan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register 32-bit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register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segmen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tambahan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(FS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dan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GS) yang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mulai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tersedia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</w:t>
      </w:r>
      <w:proofErr w:type="spellStart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>sejak</w:t>
      </w:r>
      <w:proofErr w:type="spellEnd"/>
      <w:r w:rsidRPr="00B466A2">
        <w:rPr>
          <w:rFonts w:eastAsia="Times New Roman" w:cs="Times New Roman"/>
          <w:bCs/>
          <w:color w:val="0D0D0D" w:themeColor="text1" w:themeTint="F2"/>
          <w:sz w:val="24"/>
          <w:szCs w:val="24"/>
        </w:rPr>
        <w:t xml:space="preserve"> 80386.</w:t>
      </w:r>
    </w:p>
    <w:p w:rsidR="00875A51" w:rsidRPr="00B466A2" w:rsidRDefault="00875A51" w:rsidP="00875A51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color w:val="0D0D0D" w:themeColor="text1" w:themeTint="F2"/>
          <w:sz w:val="24"/>
        </w:rPr>
      </w:pPr>
      <w:r w:rsidRPr="00B466A2">
        <w:rPr>
          <w:b/>
          <w:color w:val="0D0D0D" w:themeColor="text1" w:themeTint="F2"/>
          <w:sz w:val="24"/>
        </w:rPr>
        <w:t xml:space="preserve">Mode </w:t>
      </w:r>
      <w:proofErr w:type="spellStart"/>
      <w:r w:rsidRPr="00B466A2">
        <w:rPr>
          <w:b/>
          <w:color w:val="0D0D0D" w:themeColor="text1" w:themeTint="F2"/>
          <w:sz w:val="24"/>
        </w:rPr>
        <w:t>terproteksi</w:t>
      </w:r>
      <w:proofErr w:type="spellEnd"/>
      <w:r w:rsidRPr="00B466A2">
        <w:rPr>
          <w:b/>
          <w:color w:val="0D0D0D" w:themeColor="text1" w:themeTint="F2"/>
          <w:sz w:val="24"/>
        </w:rPr>
        <w:t xml:space="preserve"> 16-bit (16-bit protected mode)</w:t>
      </w: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80286 </w:t>
      </w:r>
      <w:proofErr w:type="spellStart"/>
      <w:r w:rsidRPr="00B466A2">
        <w:rPr>
          <w:color w:val="0D0D0D" w:themeColor="text1" w:themeTint="F2"/>
          <w:sz w:val="24"/>
        </w:rPr>
        <w:t>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menjalankan</w:t>
      </w:r>
      <w:proofErr w:type="spellEnd"/>
      <w:r w:rsidRPr="00B466A2">
        <w:rPr>
          <w:color w:val="0D0D0D" w:themeColor="text1" w:themeTint="F2"/>
          <w:sz w:val="24"/>
        </w:rPr>
        <w:t xml:space="preserve"> Operating System yang </w:t>
      </w:r>
      <w:proofErr w:type="spellStart"/>
      <w:r w:rsidRPr="00B466A2">
        <w:rPr>
          <w:color w:val="0D0D0D" w:themeColor="text1" w:themeTint="F2"/>
          <w:sz w:val="24"/>
        </w:rPr>
        <w:t>menggunakan</w:t>
      </w:r>
      <w:proofErr w:type="spellEnd"/>
      <w:r w:rsidRPr="00B466A2">
        <w:rPr>
          <w:color w:val="0D0D0D" w:themeColor="text1" w:themeTint="F2"/>
          <w:sz w:val="24"/>
        </w:rPr>
        <w:t xml:space="preserve"> Mode Real 16-bit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8086 </w:t>
      </w:r>
      <w:proofErr w:type="spellStart"/>
      <w:r w:rsidRPr="00B466A2">
        <w:rPr>
          <w:color w:val="0D0D0D" w:themeColor="text1" w:themeTint="F2"/>
          <w:sz w:val="24"/>
        </w:rPr>
        <w:t>tanpa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perubahan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OS, </w:t>
      </w:r>
      <w:proofErr w:type="spellStart"/>
      <w:r w:rsidRPr="00B466A2">
        <w:rPr>
          <w:color w:val="0D0D0D" w:themeColor="text1" w:themeTint="F2"/>
          <w:sz w:val="24"/>
        </w:rPr>
        <w:t>namun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juga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mempunyai</w:t>
      </w:r>
      <w:proofErr w:type="spellEnd"/>
      <w:r w:rsidRPr="00B466A2">
        <w:rPr>
          <w:color w:val="0D0D0D" w:themeColor="text1" w:themeTint="F2"/>
          <w:sz w:val="24"/>
        </w:rPr>
        <w:t xml:space="preserve"> mode lain, </w:t>
      </w:r>
      <w:proofErr w:type="spellStart"/>
      <w:r w:rsidRPr="00B466A2">
        <w:rPr>
          <w:color w:val="0D0D0D" w:themeColor="text1" w:themeTint="F2"/>
          <w:sz w:val="24"/>
        </w:rPr>
        <w:t>yaitu</w:t>
      </w:r>
      <w:proofErr w:type="spellEnd"/>
      <w:r w:rsidRPr="00B466A2">
        <w:rPr>
          <w:color w:val="0D0D0D" w:themeColor="text1" w:themeTint="F2"/>
          <w:sz w:val="24"/>
        </w:rPr>
        <w:t xml:space="preserve"> mode </w:t>
      </w:r>
      <w:proofErr w:type="spellStart"/>
      <w:r w:rsidRPr="00B466A2">
        <w:rPr>
          <w:color w:val="0D0D0D" w:themeColor="text1" w:themeTint="F2"/>
          <w:sz w:val="24"/>
        </w:rPr>
        <w:t>terproteksi</w:t>
      </w:r>
      <w:proofErr w:type="spellEnd"/>
      <w:r w:rsidRPr="00B466A2">
        <w:rPr>
          <w:color w:val="0D0D0D" w:themeColor="text1" w:themeTint="F2"/>
          <w:sz w:val="24"/>
        </w:rPr>
        <w:t xml:space="preserve">. Mode </w:t>
      </w:r>
      <w:proofErr w:type="spellStart"/>
      <w:r w:rsidRPr="00B466A2">
        <w:rPr>
          <w:color w:val="0D0D0D" w:themeColor="text1" w:themeTint="F2"/>
          <w:sz w:val="24"/>
        </w:rPr>
        <w:t>terproteksi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memungkinkan</w:t>
      </w:r>
      <w:proofErr w:type="spellEnd"/>
      <w:r w:rsidRPr="00B466A2">
        <w:rPr>
          <w:color w:val="0D0D0D" w:themeColor="text1" w:themeTint="F2"/>
          <w:sz w:val="24"/>
        </w:rPr>
        <w:t xml:space="preserve"> program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mengakses</w:t>
      </w:r>
      <w:proofErr w:type="spellEnd"/>
      <w:r w:rsidRPr="00B466A2">
        <w:rPr>
          <w:color w:val="0D0D0D" w:themeColor="text1" w:themeTint="F2"/>
          <w:sz w:val="24"/>
        </w:rPr>
        <w:t xml:space="preserve"> RAM yang </w:t>
      </w:r>
      <w:proofErr w:type="spellStart"/>
      <w:r w:rsidRPr="00B466A2">
        <w:rPr>
          <w:color w:val="0D0D0D" w:themeColor="text1" w:themeTint="F2"/>
          <w:sz w:val="24"/>
        </w:rPr>
        <w:t>berukuran</w:t>
      </w:r>
      <w:proofErr w:type="spellEnd"/>
      <w:r w:rsidRPr="00B466A2">
        <w:rPr>
          <w:color w:val="0D0D0D" w:themeColor="text1" w:themeTint="F2"/>
          <w:sz w:val="24"/>
        </w:rPr>
        <w:t xml:space="preserve"> 16MB,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memiliki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memori</w:t>
      </w:r>
      <w:proofErr w:type="spellEnd"/>
      <w:r w:rsidRPr="00B466A2">
        <w:rPr>
          <w:color w:val="0D0D0D" w:themeColor="text1" w:themeTint="F2"/>
          <w:sz w:val="24"/>
        </w:rPr>
        <w:t xml:space="preserve"> virtual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1GB. Hal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dimungkinkan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karena</w:t>
      </w:r>
      <w:proofErr w:type="spellEnd"/>
      <w:r w:rsidRPr="00B466A2">
        <w:rPr>
          <w:color w:val="0D0D0D" w:themeColor="text1" w:themeTint="F2"/>
          <w:sz w:val="24"/>
        </w:rPr>
        <w:t xml:space="preserve"> mode </w:t>
      </w:r>
      <w:proofErr w:type="spellStart"/>
      <w:r w:rsidRPr="00B466A2">
        <w:rPr>
          <w:color w:val="0D0D0D" w:themeColor="text1" w:themeTint="F2"/>
          <w:sz w:val="24"/>
        </w:rPr>
        <w:t>terproteksi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menggunakan</w:t>
      </w:r>
      <w:proofErr w:type="spellEnd"/>
      <w:r w:rsidRPr="00B466A2">
        <w:rPr>
          <w:color w:val="0D0D0D" w:themeColor="text1" w:themeTint="F2"/>
          <w:sz w:val="24"/>
        </w:rPr>
        <w:t xml:space="preserve"> register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menyimpan</w:t>
      </w:r>
      <w:proofErr w:type="spellEnd"/>
      <w:r w:rsidRPr="00B466A2">
        <w:rPr>
          <w:color w:val="0D0D0D" w:themeColor="text1" w:themeTint="F2"/>
          <w:sz w:val="24"/>
        </w:rPr>
        <w:t xml:space="preserve"> index </w:t>
      </w:r>
      <w:proofErr w:type="spellStart"/>
      <w:r w:rsidRPr="00B466A2">
        <w:rPr>
          <w:color w:val="0D0D0D" w:themeColor="text1" w:themeTint="F2"/>
          <w:sz w:val="24"/>
        </w:rPr>
        <w:t>ke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sebuah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tabel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.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80286, </w:t>
      </w:r>
      <w:proofErr w:type="spellStart"/>
      <w:r w:rsidRPr="00B466A2">
        <w:rPr>
          <w:color w:val="0D0D0D" w:themeColor="text1" w:themeTint="F2"/>
          <w:sz w:val="24"/>
        </w:rPr>
        <w:t>terdapat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dua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buah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tabel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yaitu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tabel</w:t>
      </w:r>
      <w:proofErr w:type="spellEnd"/>
      <w:r w:rsidRPr="00B466A2">
        <w:rPr>
          <w:color w:val="0D0D0D" w:themeColor="text1" w:themeTint="F2"/>
          <w:sz w:val="24"/>
        </w:rPr>
        <w:t xml:space="preserve"> GDT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tabel</w:t>
      </w:r>
      <w:proofErr w:type="spellEnd"/>
      <w:r w:rsidRPr="00B466A2">
        <w:rPr>
          <w:color w:val="0D0D0D" w:themeColor="text1" w:themeTint="F2"/>
          <w:sz w:val="24"/>
        </w:rPr>
        <w:t xml:space="preserve"> LDT, </w:t>
      </w:r>
      <w:proofErr w:type="spellStart"/>
      <w:r w:rsidRPr="00B466A2">
        <w:rPr>
          <w:color w:val="0D0D0D" w:themeColor="text1" w:themeTint="F2"/>
          <w:sz w:val="24"/>
        </w:rPr>
        <w:t>masing-masing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menyimpan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8192 </w:t>
      </w:r>
      <w:proofErr w:type="spellStart"/>
      <w:r w:rsidRPr="00B466A2">
        <w:rPr>
          <w:color w:val="0D0D0D" w:themeColor="text1" w:themeTint="F2"/>
          <w:sz w:val="24"/>
        </w:rPr>
        <w:t>perinci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tiap</w:t>
      </w:r>
      <w:proofErr w:type="spellEnd"/>
      <w:r w:rsidRPr="00B466A2">
        <w:rPr>
          <w:color w:val="0D0D0D" w:themeColor="text1" w:themeTint="F2"/>
          <w:sz w:val="24"/>
        </w:rPr>
        <w:t xml:space="preserve"> segment </w:t>
      </w:r>
      <w:proofErr w:type="spellStart"/>
      <w:r w:rsidRPr="00B466A2">
        <w:rPr>
          <w:color w:val="0D0D0D" w:themeColor="text1" w:themeTint="F2"/>
          <w:sz w:val="24"/>
        </w:rPr>
        <w:t>memberi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akses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memori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sebesar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64KB. </w:t>
      </w:r>
      <w:proofErr w:type="spellStart"/>
      <w:r w:rsidRPr="00B466A2">
        <w:rPr>
          <w:color w:val="0D0D0D" w:themeColor="text1" w:themeTint="F2"/>
          <w:sz w:val="24"/>
        </w:rPr>
        <w:t>Tabel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menyimpan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alamat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dasar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berukuran</w:t>
      </w:r>
      <w:proofErr w:type="spellEnd"/>
      <w:r w:rsidRPr="00B466A2">
        <w:rPr>
          <w:color w:val="0D0D0D" w:themeColor="text1" w:themeTint="F2"/>
          <w:sz w:val="24"/>
        </w:rPr>
        <w:t xml:space="preserve"> 24-bit, yang </w:t>
      </w:r>
      <w:proofErr w:type="spellStart"/>
      <w:proofErr w:type="gramStart"/>
      <w:r w:rsidRPr="00B466A2">
        <w:rPr>
          <w:color w:val="0D0D0D" w:themeColor="text1" w:themeTint="F2"/>
          <w:sz w:val="24"/>
        </w:rPr>
        <w:t>akan</w:t>
      </w:r>
      <w:proofErr w:type="spellEnd"/>
      <w:proofErr w:type="gram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digunakan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menghitung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alamat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absolut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memori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digunakan</w:t>
      </w:r>
      <w:proofErr w:type="spellEnd"/>
      <w:r w:rsidRPr="00B466A2">
        <w:rPr>
          <w:color w:val="0D0D0D" w:themeColor="text1" w:themeTint="F2"/>
          <w:sz w:val="24"/>
        </w:rPr>
        <w:t xml:space="preserve">. </w:t>
      </w:r>
      <w:proofErr w:type="spellStart"/>
      <w:r w:rsidRPr="00B466A2">
        <w:rPr>
          <w:color w:val="0D0D0D" w:themeColor="text1" w:themeTint="F2"/>
          <w:sz w:val="24"/>
        </w:rPr>
        <w:t>Selain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itu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segmen-segmen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diberikan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salah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satu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empat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jenis</w:t>
      </w:r>
      <w:proofErr w:type="spellEnd"/>
      <w:r w:rsidRPr="00B466A2">
        <w:rPr>
          <w:color w:val="0D0D0D" w:themeColor="text1" w:themeTint="F2"/>
          <w:sz w:val="24"/>
        </w:rPr>
        <w:t xml:space="preserve"> level </w:t>
      </w:r>
      <w:proofErr w:type="spellStart"/>
      <w:r w:rsidRPr="00B466A2">
        <w:rPr>
          <w:color w:val="0D0D0D" w:themeColor="text1" w:themeTint="F2"/>
          <w:sz w:val="24"/>
        </w:rPr>
        <w:t>akses.</w:t>
      </w:r>
      <w:proofErr w:type="spellEnd"/>
    </w:p>
    <w:p w:rsidR="00B75CA4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Walaupun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dibuatnya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merupakan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pengembangan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baik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sangat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jarang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digunakan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karena</w:t>
      </w:r>
      <w:proofErr w:type="spellEnd"/>
      <w:r w:rsidRPr="00B466A2">
        <w:rPr>
          <w:color w:val="0D0D0D" w:themeColor="text1" w:themeTint="F2"/>
          <w:sz w:val="24"/>
        </w:rPr>
        <w:t xml:space="preserve"> mode </w:t>
      </w:r>
      <w:proofErr w:type="spellStart"/>
      <w:r w:rsidRPr="00B466A2">
        <w:rPr>
          <w:color w:val="0D0D0D" w:themeColor="text1" w:themeTint="F2"/>
          <w:sz w:val="24"/>
        </w:rPr>
        <w:t>terproteksi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tidak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menjalankan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r w:rsidRPr="00B466A2">
        <w:rPr>
          <w:color w:val="0D0D0D" w:themeColor="text1" w:themeTint="F2"/>
          <w:sz w:val="24"/>
        </w:rPr>
        <w:lastRenderedPageBreak/>
        <w:t xml:space="preserve">program-program yang </w:t>
      </w:r>
      <w:proofErr w:type="spellStart"/>
      <w:r w:rsidRPr="00B466A2">
        <w:rPr>
          <w:color w:val="0D0D0D" w:themeColor="text1" w:themeTint="F2"/>
          <w:sz w:val="24"/>
        </w:rPr>
        <w:t>berjalan</w:t>
      </w:r>
      <w:proofErr w:type="spellEnd"/>
      <w:r w:rsidRPr="00B466A2">
        <w:rPr>
          <w:color w:val="0D0D0D" w:themeColor="text1" w:themeTint="F2"/>
          <w:sz w:val="24"/>
        </w:rPr>
        <w:t xml:space="preserve"> mode real yang </w:t>
      </w:r>
      <w:proofErr w:type="spellStart"/>
      <w:r w:rsidRPr="00B466A2">
        <w:rPr>
          <w:color w:val="0D0D0D" w:themeColor="text1" w:themeTint="F2"/>
          <w:sz w:val="24"/>
        </w:rPr>
        <w:t>sudah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sebagai</w:t>
      </w:r>
      <w:proofErr w:type="spellEnd"/>
      <w:r w:rsidRPr="00B466A2">
        <w:rPr>
          <w:color w:val="0D0D0D" w:themeColor="text1" w:themeTint="F2"/>
          <w:sz w:val="24"/>
        </w:rPr>
        <w:t xml:space="preserve"> proses, </w:t>
      </w:r>
      <w:proofErr w:type="spellStart"/>
      <w:r w:rsidRPr="00B466A2">
        <w:rPr>
          <w:color w:val="0D0D0D" w:themeColor="text1" w:themeTint="F2"/>
          <w:sz w:val="24"/>
        </w:rPr>
        <w:t>karena</w:t>
      </w:r>
      <w:proofErr w:type="spellEnd"/>
      <w:r w:rsidRPr="00B466A2">
        <w:rPr>
          <w:color w:val="0D0D0D" w:themeColor="text1" w:themeTint="F2"/>
          <w:sz w:val="24"/>
        </w:rPr>
        <w:t xml:space="preserve"> program-program mode real </w:t>
      </w:r>
      <w:proofErr w:type="spellStart"/>
      <w:r w:rsidRPr="00B466A2">
        <w:rPr>
          <w:color w:val="0D0D0D" w:themeColor="text1" w:themeTint="F2"/>
          <w:sz w:val="24"/>
        </w:rPr>
        <w:t>sering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mengakses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perangkat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keras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secara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langsung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beberapa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ada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melakukan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aritmatika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segmen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sehingga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tidak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dapat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dijalankan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mode </w:t>
      </w:r>
      <w:proofErr w:type="spellStart"/>
      <w:r w:rsidRPr="00B466A2">
        <w:rPr>
          <w:color w:val="0D0D0D" w:themeColor="text1" w:themeTint="F2"/>
          <w:sz w:val="24"/>
        </w:rPr>
        <w:t>terproteksi</w:t>
      </w:r>
      <w:proofErr w:type="spellEnd"/>
      <w:r w:rsidRPr="00B466A2">
        <w:rPr>
          <w:color w:val="0D0D0D" w:themeColor="text1" w:themeTint="F2"/>
          <w:sz w:val="24"/>
        </w:rPr>
        <w:t>.</w:t>
      </w:r>
    </w:p>
    <w:p w:rsidR="00875A51" w:rsidRPr="00B466A2" w:rsidRDefault="00875A51" w:rsidP="00875A51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color w:val="0D0D0D" w:themeColor="text1" w:themeTint="F2"/>
          <w:sz w:val="28"/>
        </w:rPr>
      </w:pPr>
      <w:r w:rsidRPr="00B466A2">
        <w:rPr>
          <w:b/>
          <w:color w:val="0D0D0D" w:themeColor="text1" w:themeTint="F2"/>
          <w:sz w:val="28"/>
        </w:rPr>
        <w:t>ARM</w:t>
      </w:r>
    </w:p>
    <w:p w:rsidR="00875A51" w:rsidRPr="00B466A2" w:rsidRDefault="00875A51" w:rsidP="00875A51">
      <w:pPr>
        <w:pStyle w:val="ListParagraph"/>
        <w:spacing w:line="360" w:lineRule="auto"/>
        <w:ind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berasitektur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merupakan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yang paling </w:t>
      </w:r>
      <w:proofErr w:type="spellStart"/>
      <w:r w:rsidRPr="00B466A2">
        <w:rPr>
          <w:color w:val="0D0D0D" w:themeColor="text1" w:themeTint="F2"/>
          <w:sz w:val="24"/>
        </w:rPr>
        <w:t>banyak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digunakan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dalam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perangkat</w:t>
      </w:r>
      <w:proofErr w:type="spellEnd"/>
      <w:r w:rsidRPr="00B466A2">
        <w:rPr>
          <w:color w:val="0D0D0D" w:themeColor="text1" w:themeTint="F2"/>
          <w:sz w:val="24"/>
        </w:rPr>
        <w:t xml:space="preserve"> mobile </w:t>
      </w:r>
      <w:proofErr w:type="spellStart"/>
      <w:r w:rsidRPr="00B466A2">
        <w:rPr>
          <w:color w:val="0D0D0D" w:themeColor="text1" w:themeTint="F2"/>
          <w:sz w:val="24"/>
        </w:rPr>
        <w:t>saat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. </w:t>
      </w:r>
      <w:proofErr w:type="spellStart"/>
      <w:r w:rsidRPr="00B466A2">
        <w:rPr>
          <w:color w:val="0D0D0D" w:themeColor="text1" w:themeTint="F2"/>
          <w:sz w:val="24"/>
        </w:rPr>
        <w:t>Desainnya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sederhana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membuat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cocok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aplikasi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berdaya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rendah</w:t>
      </w:r>
      <w:proofErr w:type="spellEnd"/>
      <w:r w:rsidRPr="00B466A2">
        <w:rPr>
          <w:color w:val="0D0D0D" w:themeColor="text1" w:themeTint="F2"/>
          <w:sz w:val="24"/>
        </w:rPr>
        <w:t>.</w:t>
      </w:r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Lisensi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proseor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saat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dimiliki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oleh</w:t>
      </w:r>
      <w:proofErr w:type="spellEnd"/>
      <w:r w:rsidRPr="00B466A2">
        <w:rPr>
          <w:color w:val="0D0D0D" w:themeColor="text1" w:themeTint="F2"/>
          <w:sz w:val="24"/>
        </w:rPr>
        <w:t xml:space="preserve"> Alcatel, Atmel, Broadcom, Cirrus Logic, Digital Equipment Corporation, </w:t>
      </w:r>
      <w:proofErr w:type="spellStart"/>
      <w:r w:rsidRPr="00B466A2">
        <w:rPr>
          <w:color w:val="0D0D0D" w:themeColor="text1" w:themeTint="F2"/>
          <w:sz w:val="24"/>
        </w:rPr>
        <w:t>Freescale</w:t>
      </w:r>
      <w:proofErr w:type="spellEnd"/>
      <w:r w:rsidRPr="00B466A2">
        <w:rPr>
          <w:color w:val="0D0D0D" w:themeColor="text1" w:themeTint="F2"/>
          <w:sz w:val="24"/>
        </w:rPr>
        <w:t xml:space="preserve">, Intel </w:t>
      </w:r>
      <w:proofErr w:type="spellStart"/>
      <w:r w:rsidRPr="00B466A2">
        <w:rPr>
          <w:color w:val="0D0D0D" w:themeColor="text1" w:themeTint="F2"/>
          <w:sz w:val="24"/>
        </w:rPr>
        <w:t>melalui</w:t>
      </w:r>
      <w:proofErr w:type="spellEnd"/>
      <w:r w:rsidRPr="00B466A2">
        <w:rPr>
          <w:color w:val="0D0D0D" w:themeColor="text1" w:themeTint="F2"/>
          <w:sz w:val="24"/>
        </w:rPr>
        <w:t xml:space="preserve"> DEC, LG, Marvell Technology Group, NEC, NVIDIA, NXP Semiconductors, OKI, </w:t>
      </w:r>
      <w:proofErr w:type="spellStart"/>
      <w:r w:rsidRPr="00B466A2">
        <w:rPr>
          <w:color w:val="0D0D0D" w:themeColor="text1" w:themeTint="F2"/>
          <w:sz w:val="24"/>
        </w:rPr>
        <w:t>Quallcomm</w:t>
      </w:r>
      <w:proofErr w:type="spellEnd"/>
      <w:r w:rsidRPr="00B466A2">
        <w:rPr>
          <w:color w:val="0D0D0D" w:themeColor="text1" w:themeTint="F2"/>
          <w:sz w:val="24"/>
        </w:rPr>
        <w:t xml:space="preserve">, Samsung, Sharp, ST Microelectronics, </w:t>
      </w:r>
      <w:proofErr w:type="spellStart"/>
      <w:r w:rsidRPr="00B466A2">
        <w:rPr>
          <w:color w:val="0D0D0D" w:themeColor="text1" w:themeTint="F2"/>
          <w:sz w:val="24"/>
        </w:rPr>
        <w:t>Symbios</w:t>
      </w:r>
      <w:proofErr w:type="spellEnd"/>
      <w:r w:rsidRPr="00B466A2">
        <w:rPr>
          <w:color w:val="0D0D0D" w:themeColor="text1" w:themeTint="F2"/>
          <w:sz w:val="24"/>
        </w:rPr>
        <w:t xml:space="preserve"> Logic, Texas Instruments, VLSI Technology, </w:t>
      </w:r>
      <w:proofErr w:type="spellStart"/>
      <w:r w:rsidRPr="00B466A2">
        <w:rPr>
          <w:color w:val="0D0D0D" w:themeColor="text1" w:themeTint="F2"/>
          <w:sz w:val="24"/>
        </w:rPr>
        <w:t>Yamah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ZiiLABS</w:t>
      </w:r>
      <w:proofErr w:type="spellEnd"/>
      <w:r w:rsidRPr="00B466A2">
        <w:rPr>
          <w:color w:val="0D0D0D" w:themeColor="text1" w:themeTint="F2"/>
          <w:sz w:val="24"/>
        </w:rPr>
        <w:t xml:space="preserve">. </w:t>
      </w:r>
      <w:proofErr w:type="spellStart"/>
      <w:r w:rsidRPr="00B466A2">
        <w:rPr>
          <w:color w:val="0D0D0D" w:themeColor="text1" w:themeTint="F2"/>
          <w:sz w:val="24"/>
        </w:rPr>
        <w:t>Dalam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situs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resmi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perusahaan</w:t>
      </w:r>
      <w:proofErr w:type="spellEnd"/>
      <w:r w:rsidRPr="00B466A2">
        <w:rPr>
          <w:color w:val="0D0D0D" w:themeColor="text1" w:themeTint="F2"/>
          <w:sz w:val="24"/>
        </w:rPr>
        <w:t xml:space="preserve">, ARM </w:t>
      </w:r>
      <w:proofErr w:type="spellStart"/>
      <w:r w:rsidRPr="00B466A2">
        <w:rPr>
          <w:color w:val="0D0D0D" w:themeColor="text1" w:themeTint="F2"/>
          <w:sz w:val="24"/>
        </w:rPr>
        <w:t>mengklaim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telah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menjual</w:t>
      </w:r>
      <w:proofErr w:type="spellEnd"/>
      <w:r w:rsidRPr="00B466A2">
        <w:rPr>
          <w:color w:val="0D0D0D" w:themeColor="text1" w:themeTint="F2"/>
          <w:sz w:val="24"/>
        </w:rPr>
        <w:t xml:space="preserve"> 30 </w:t>
      </w:r>
      <w:proofErr w:type="spellStart"/>
      <w:r w:rsidRPr="00B466A2">
        <w:rPr>
          <w:color w:val="0D0D0D" w:themeColor="text1" w:themeTint="F2"/>
          <w:sz w:val="24"/>
        </w:rPr>
        <w:t>miliar</w:t>
      </w:r>
      <w:proofErr w:type="spellEnd"/>
      <w:r w:rsidRPr="00B466A2">
        <w:rPr>
          <w:color w:val="0D0D0D" w:themeColor="text1" w:themeTint="F2"/>
          <w:sz w:val="24"/>
        </w:rPr>
        <w:t xml:space="preserve"> unit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lebih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16 </w:t>
      </w:r>
      <w:proofErr w:type="spellStart"/>
      <w:r w:rsidRPr="00B466A2">
        <w:rPr>
          <w:color w:val="0D0D0D" w:themeColor="text1" w:themeTint="F2"/>
          <w:sz w:val="24"/>
        </w:rPr>
        <w:t>juta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terjual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setiap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harinya.</w:t>
      </w:r>
      <w:proofErr w:type="spellEnd"/>
    </w:p>
    <w:p w:rsidR="0020068A" w:rsidRPr="00B466A2" w:rsidRDefault="00875A51" w:rsidP="0020068A">
      <w:pPr>
        <w:pStyle w:val="ListParagraph"/>
        <w:spacing w:line="360" w:lineRule="auto"/>
        <w:ind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awalnya</w:t>
      </w:r>
      <w:proofErr w:type="spellEnd"/>
      <w:r w:rsidRPr="00B466A2">
        <w:rPr>
          <w:color w:val="0D0D0D" w:themeColor="text1" w:themeTint="F2"/>
          <w:sz w:val="24"/>
        </w:rPr>
        <w:t xml:space="preserve">, Advanced RISC Machines (ARM) yang </w:t>
      </w:r>
      <w:proofErr w:type="spellStart"/>
      <w:r w:rsidRPr="00B466A2">
        <w:rPr>
          <w:color w:val="0D0D0D" w:themeColor="text1" w:themeTint="F2"/>
          <w:sz w:val="24"/>
        </w:rPr>
        <w:t>didirikan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tahun</w:t>
      </w:r>
      <w:proofErr w:type="spellEnd"/>
      <w:r w:rsidRPr="00B466A2">
        <w:rPr>
          <w:color w:val="0D0D0D" w:themeColor="text1" w:themeTint="F2"/>
          <w:sz w:val="24"/>
        </w:rPr>
        <w:t xml:space="preserve"> 1990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merupakan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sebuah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perusahaan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patungan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antara</w:t>
      </w:r>
      <w:proofErr w:type="spellEnd"/>
      <w:r w:rsidRPr="00B466A2">
        <w:rPr>
          <w:color w:val="0D0D0D" w:themeColor="text1" w:themeTint="F2"/>
          <w:sz w:val="24"/>
        </w:rPr>
        <w:t xml:space="preserve"> Acorn Computers, Apple </w:t>
      </w:r>
      <w:proofErr w:type="spellStart"/>
      <w:r w:rsidR="0020068A" w:rsidRPr="00B466A2">
        <w:rPr>
          <w:color w:val="0D0D0D" w:themeColor="text1" w:themeTint="F2"/>
          <w:sz w:val="24"/>
        </w:rPr>
        <w:t>Inc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VLSI Technology.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tahun</w:t>
      </w:r>
      <w:proofErr w:type="spellEnd"/>
      <w:r w:rsidRPr="00B466A2">
        <w:rPr>
          <w:color w:val="0D0D0D" w:themeColor="text1" w:themeTint="F2"/>
          <w:sz w:val="24"/>
        </w:rPr>
        <w:t xml:space="preserve"> 1998, Advanced RISC Machines </w:t>
      </w:r>
      <w:proofErr w:type="spellStart"/>
      <w:r w:rsidRPr="00B466A2">
        <w:rPr>
          <w:color w:val="0D0D0D" w:themeColor="text1" w:themeTint="F2"/>
          <w:sz w:val="24"/>
        </w:rPr>
        <w:t>berganti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proofErr w:type="gramStart"/>
      <w:r w:rsidRPr="00B466A2">
        <w:rPr>
          <w:color w:val="0D0D0D" w:themeColor="text1" w:themeTint="F2"/>
          <w:sz w:val="24"/>
        </w:rPr>
        <w:t>nama</w:t>
      </w:r>
      <w:proofErr w:type="spellEnd"/>
      <w:proofErr w:type="gram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menjadi</w:t>
      </w:r>
      <w:proofErr w:type="spellEnd"/>
      <w:r w:rsidRPr="00B466A2">
        <w:rPr>
          <w:color w:val="0D0D0D" w:themeColor="text1" w:themeTint="F2"/>
          <w:sz w:val="24"/>
        </w:rPr>
        <w:t xml:space="preserve"> ARM Holdings. Perusahaan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fokus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penelitan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pengembangan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desain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>.</w:t>
      </w:r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menjadi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dasar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bagi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sebagian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besar</w:t>
      </w:r>
      <w:proofErr w:type="spellEnd"/>
      <w:r w:rsidRPr="00B466A2">
        <w:rPr>
          <w:color w:val="0D0D0D" w:themeColor="text1" w:themeTint="F2"/>
          <w:sz w:val="24"/>
        </w:rPr>
        <w:t xml:space="preserve"> central processing unit (CPU) di </w:t>
      </w:r>
      <w:proofErr w:type="spellStart"/>
      <w:r w:rsidRPr="00B466A2">
        <w:rPr>
          <w:color w:val="0D0D0D" w:themeColor="text1" w:themeTint="F2"/>
          <w:sz w:val="24"/>
        </w:rPr>
        <w:t>berbagai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perangkat</w:t>
      </w:r>
      <w:proofErr w:type="spellEnd"/>
      <w:r w:rsidRPr="00B466A2">
        <w:rPr>
          <w:color w:val="0D0D0D" w:themeColor="text1" w:themeTint="F2"/>
          <w:sz w:val="24"/>
        </w:rPr>
        <w:t xml:space="preserve"> mobile. ARM </w:t>
      </w:r>
      <w:proofErr w:type="spellStart"/>
      <w:r w:rsidRPr="00B466A2">
        <w:rPr>
          <w:color w:val="0D0D0D" w:themeColor="text1" w:themeTint="F2"/>
          <w:sz w:val="24"/>
        </w:rPr>
        <w:t>mempunyai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desain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Cortex </w:t>
      </w:r>
      <w:proofErr w:type="spellStart"/>
      <w:r w:rsidRPr="00B466A2">
        <w:rPr>
          <w:color w:val="0D0D0D" w:themeColor="text1" w:themeTint="F2"/>
          <w:sz w:val="24"/>
        </w:rPr>
        <w:t>seri</w:t>
      </w:r>
      <w:proofErr w:type="spellEnd"/>
      <w:r w:rsidRPr="00B466A2">
        <w:rPr>
          <w:color w:val="0D0D0D" w:themeColor="text1" w:themeTint="F2"/>
          <w:sz w:val="24"/>
        </w:rPr>
        <w:t xml:space="preserve"> M, R, A,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seri</w:t>
      </w:r>
      <w:proofErr w:type="spellEnd"/>
      <w:r w:rsidRPr="00B466A2">
        <w:rPr>
          <w:color w:val="0D0D0D" w:themeColor="text1" w:themeTint="F2"/>
          <w:sz w:val="24"/>
        </w:rPr>
        <w:t xml:space="preserve"> A57. </w:t>
      </w:r>
      <w:proofErr w:type="spellStart"/>
      <w:r w:rsidRPr="00B466A2">
        <w:rPr>
          <w:color w:val="0D0D0D" w:themeColor="text1" w:themeTint="F2"/>
          <w:sz w:val="24"/>
        </w:rPr>
        <w:t>Mereka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juga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memiliki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desain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graphics processing unit (GPU) </w:t>
      </w:r>
      <w:proofErr w:type="spellStart"/>
      <w:r w:rsidRPr="00B466A2">
        <w:rPr>
          <w:color w:val="0D0D0D" w:themeColor="text1" w:themeTint="F2"/>
          <w:sz w:val="24"/>
        </w:rPr>
        <w:t>bernama</w:t>
      </w:r>
      <w:proofErr w:type="spellEnd"/>
      <w:r w:rsidRPr="00B466A2">
        <w:rPr>
          <w:color w:val="0D0D0D" w:themeColor="text1" w:themeTint="F2"/>
          <w:sz w:val="24"/>
        </w:rPr>
        <w:t xml:space="preserve"> Mali.</w:t>
      </w:r>
      <w:r w:rsidR="0020068A" w:rsidRPr="00B466A2">
        <w:rPr>
          <w:color w:val="0D0D0D" w:themeColor="text1" w:themeTint="F2"/>
          <w:sz w:val="24"/>
        </w:rPr>
        <w:t xml:space="preserve"> </w:t>
      </w:r>
    </w:p>
    <w:p w:rsidR="0020068A" w:rsidRPr="00B466A2" w:rsidRDefault="0020068A" w:rsidP="0020068A">
      <w:pPr>
        <w:spacing w:line="360" w:lineRule="auto"/>
        <w:ind w:left="720"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Menurut</w:t>
      </w:r>
      <w:proofErr w:type="spellEnd"/>
      <w:r w:rsidRPr="00B466A2">
        <w:rPr>
          <w:color w:val="0D0D0D" w:themeColor="text1" w:themeTint="F2"/>
          <w:sz w:val="24"/>
        </w:rPr>
        <w:t xml:space="preserve"> data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ARM Holding,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menguasai</w:t>
      </w:r>
      <w:proofErr w:type="spellEnd"/>
      <w:r w:rsidRPr="00B466A2">
        <w:rPr>
          <w:color w:val="0D0D0D" w:themeColor="text1" w:themeTint="F2"/>
          <w:sz w:val="24"/>
        </w:rPr>
        <w:t xml:space="preserve"> 95 </w:t>
      </w:r>
      <w:proofErr w:type="spellStart"/>
      <w:r w:rsidRPr="00B466A2">
        <w:rPr>
          <w:color w:val="0D0D0D" w:themeColor="text1" w:themeTint="F2"/>
          <w:sz w:val="24"/>
        </w:rPr>
        <w:t>persen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smartphone, 35 </w:t>
      </w:r>
      <w:proofErr w:type="spellStart"/>
      <w:r w:rsidRPr="00B466A2">
        <w:rPr>
          <w:color w:val="0D0D0D" w:themeColor="text1" w:themeTint="F2"/>
          <w:sz w:val="24"/>
        </w:rPr>
        <w:t>persen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televisi</w:t>
      </w:r>
      <w:proofErr w:type="spellEnd"/>
      <w:r w:rsidRPr="00B466A2">
        <w:rPr>
          <w:color w:val="0D0D0D" w:themeColor="text1" w:themeTint="F2"/>
          <w:sz w:val="24"/>
        </w:rPr>
        <w:t xml:space="preserve"> digital, </w:t>
      </w:r>
      <w:proofErr w:type="spellStart"/>
      <w:r w:rsidRPr="00B466A2">
        <w:rPr>
          <w:color w:val="0D0D0D" w:themeColor="text1" w:themeTint="F2"/>
          <w:sz w:val="24"/>
        </w:rPr>
        <w:t>serta</w:t>
      </w:r>
      <w:proofErr w:type="spellEnd"/>
      <w:r w:rsidRPr="00B466A2">
        <w:rPr>
          <w:color w:val="0D0D0D" w:themeColor="text1" w:themeTint="F2"/>
          <w:sz w:val="24"/>
        </w:rPr>
        <w:t xml:space="preserve"> 10 </w:t>
      </w:r>
      <w:proofErr w:type="spellStart"/>
      <w:r w:rsidRPr="00B466A2">
        <w:rPr>
          <w:color w:val="0D0D0D" w:themeColor="text1" w:themeTint="F2"/>
          <w:sz w:val="24"/>
        </w:rPr>
        <w:t>persen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komputer</w:t>
      </w:r>
      <w:proofErr w:type="spellEnd"/>
      <w:r w:rsidRPr="00B466A2">
        <w:rPr>
          <w:color w:val="0D0D0D" w:themeColor="text1" w:themeTint="F2"/>
          <w:sz w:val="24"/>
        </w:rPr>
        <w:t xml:space="preserve"> mobile. </w:t>
      </w:r>
      <w:proofErr w:type="spellStart"/>
      <w:r w:rsidRPr="00B466A2">
        <w:rPr>
          <w:color w:val="0D0D0D" w:themeColor="text1" w:themeTint="F2"/>
          <w:sz w:val="24"/>
        </w:rPr>
        <w:t>Hampir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semua</w:t>
      </w:r>
      <w:proofErr w:type="spellEnd"/>
      <w:r w:rsidRPr="00B466A2">
        <w:rPr>
          <w:color w:val="0D0D0D" w:themeColor="text1" w:themeTint="F2"/>
          <w:sz w:val="24"/>
        </w:rPr>
        <w:t xml:space="preserve"> tablet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smartphone </w:t>
      </w:r>
      <w:proofErr w:type="spellStart"/>
      <w:r w:rsidRPr="00B466A2">
        <w:rPr>
          <w:color w:val="0D0D0D" w:themeColor="text1" w:themeTint="F2"/>
          <w:sz w:val="24"/>
        </w:rPr>
        <w:t>unggulan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baik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r w:rsidRPr="00B466A2">
        <w:rPr>
          <w:color w:val="0D0D0D" w:themeColor="text1" w:themeTint="F2"/>
          <w:sz w:val="24"/>
        </w:rPr>
        <w:t>berbasis</w:t>
      </w:r>
      <w:proofErr w:type="spellEnd"/>
      <w:r w:rsidRPr="00B466A2">
        <w:rPr>
          <w:color w:val="0D0D0D" w:themeColor="text1" w:themeTint="F2"/>
          <w:sz w:val="24"/>
        </w:rPr>
        <w:t xml:space="preserve"> Android, </w:t>
      </w:r>
      <w:proofErr w:type="spellStart"/>
      <w:r w:rsidRPr="00B466A2">
        <w:rPr>
          <w:color w:val="0D0D0D" w:themeColor="text1" w:themeTint="F2"/>
          <w:sz w:val="24"/>
        </w:rPr>
        <w:t>iOS</w:t>
      </w:r>
      <w:proofErr w:type="spellEnd"/>
      <w:r w:rsidRPr="00B466A2">
        <w:rPr>
          <w:color w:val="0D0D0D" w:themeColor="text1" w:themeTint="F2"/>
          <w:sz w:val="24"/>
        </w:rPr>
        <w:t xml:space="preserve">, BlackBerry,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Windows Phone, </w:t>
      </w:r>
      <w:proofErr w:type="spellStart"/>
      <w:r w:rsidRPr="00B466A2">
        <w:rPr>
          <w:color w:val="0D0D0D" w:themeColor="text1" w:themeTint="F2"/>
          <w:sz w:val="24"/>
        </w:rPr>
        <w:t>memakai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arsitektur</w:t>
      </w:r>
      <w:proofErr w:type="spellEnd"/>
      <w:r w:rsidRPr="00B466A2">
        <w:rPr>
          <w:color w:val="0D0D0D" w:themeColor="text1" w:themeTint="F2"/>
          <w:sz w:val="24"/>
        </w:rPr>
        <w:t xml:space="preserve"> ARM. </w:t>
      </w:r>
      <w:proofErr w:type="spellStart"/>
      <w:r w:rsidRPr="00B466A2">
        <w:rPr>
          <w:color w:val="0D0D0D" w:themeColor="text1" w:themeTint="F2"/>
          <w:sz w:val="24"/>
        </w:rPr>
        <w:t>Beberapa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konsol</w:t>
      </w:r>
      <w:proofErr w:type="spellEnd"/>
      <w:r w:rsidRPr="00B466A2">
        <w:rPr>
          <w:color w:val="0D0D0D" w:themeColor="text1" w:themeTint="F2"/>
          <w:sz w:val="24"/>
        </w:rPr>
        <w:t xml:space="preserve"> game </w:t>
      </w:r>
      <w:proofErr w:type="spellStart"/>
      <w:r w:rsidRPr="00B466A2">
        <w:rPr>
          <w:color w:val="0D0D0D" w:themeColor="text1" w:themeTint="F2"/>
          <w:sz w:val="24"/>
        </w:rPr>
        <w:t>portabel</w:t>
      </w:r>
      <w:proofErr w:type="spellEnd"/>
      <w:r w:rsidRPr="00B466A2">
        <w:rPr>
          <w:color w:val="0D0D0D" w:themeColor="text1" w:themeTint="F2"/>
          <w:sz w:val="24"/>
        </w:rPr>
        <w:t xml:space="preserve">, </w:t>
      </w:r>
      <w:proofErr w:type="spellStart"/>
      <w:r w:rsidRPr="00B466A2">
        <w:rPr>
          <w:color w:val="0D0D0D" w:themeColor="text1" w:themeTint="F2"/>
          <w:sz w:val="24"/>
        </w:rPr>
        <w:t>seperti</w:t>
      </w:r>
      <w:proofErr w:type="spellEnd"/>
      <w:r w:rsidRPr="00B466A2">
        <w:rPr>
          <w:color w:val="0D0D0D" w:themeColor="text1" w:themeTint="F2"/>
          <w:sz w:val="24"/>
        </w:rPr>
        <w:t xml:space="preserve"> Game Boy Advance, Nintendo DS,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PlayStation Portable, </w:t>
      </w:r>
      <w:proofErr w:type="spellStart"/>
      <w:r w:rsidRPr="00B466A2">
        <w:rPr>
          <w:color w:val="0D0D0D" w:themeColor="text1" w:themeTint="F2"/>
          <w:sz w:val="24"/>
        </w:rPr>
        <w:t>memakai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ARM. ARM </w:t>
      </w:r>
      <w:proofErr w:type="spellStart"/>
      <w:r w:rsidRPr="00B466A2">
        <w:rPr>
          <w:color w:val="0D0D0D" w:themeColor="text1" w:themeTint="F2"/>
          <w:sz w:val="24"/>
        </w:rPr>
        <w:t>juga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mengekspansi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bisnisnya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ke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pasar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komputer</w:t>
      </w:r>
      <w:proofErr w:type="spellEnd"/>
      <w:r w:rsidRPr="00B466A2">
        <w:rPr>
          <w:color w:val="0D0D0D" w:themeColor="text1" w:themeTint="F2"/>
          <w:sz w:val="24"/>
        </w:rPr>
        <w:t xml:space="preserve"> server.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Mei 2012, Dell </w:t>
      </w:r>
      <w:proofErr w:type="spellStart"/>
      <w:r w:rsidRPr="00B466A2">
        <w:rPr>
          <w:color w:val="0D0D0D" w:themeColor="text1" w:themeTint="F2"/>
          <w:sz w:val="24"/>
        </w:rPr>
        <w:t>mengumumkan</w:t>
      </w:r>
      <w:proofErr w:type="spellEnd"/>
      <w:r w:rsidRPr="00B466A2">
        <w:rPr>
          <w:color w:val="0D0D0D" w:themeColor="text1" w:themeTint="F2"/>
          <w:sz w:val="24"/>
        </w:rPr>
        <w:t xml:space="preserve"> Copper, server yang </w:t>
      </w:r>
      <w:proofErr w:type="spellStart"/>
      <w:r w:rsidRPr="00B466A2">
        <w:rPr>
          <w:color w:val="0D0D0D" w:themeColor="text1" w:themeTint="F2"/>
          <w:sz w:val="24"/>
        </w:rPr>
        <w:t>memakai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Marvell </w:t>
      </w:r>
      <w:proofErr w:type="spellStart"/>
      <w:r w:rsidRPr="00B466A2">
        <w:rPr>
          <w:color w:val="0D0D0D" w:themeColor="text1" w:themeTint="F2"/>
          <w:sz w:val="24"/>
        </w:rPr>
        <w:t>dengan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desain</w:t>
      </w:r>
      <w:proofErr w:type="spellEnd"/>
      <w:r w:rsidRPr="00B466A2">
        <w:rPr>
          <w:color w:val="0D0D0D" w:themeColor="text1" w:themeTint="F2"/>
          <w:sz w:val="24"/>
        </w:rPr>
        <w:t xml:space="preserve"> ARM.</w:t>
      </w:r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Pada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Oktober</w:t>
      </w:r>
      <w:proofErr w:type="spellEnd"/>
      <w:r w:rsidRPr="00B466A2">
        <w:rPr>
          <w:color w:val="0D0D0D" w:themeColor="text1" w:themeTint="F2"/>
          <w:sz w:val="24"/>
        </w:rPr>
        <w:t xml:space="preserve"> 2012, ARM </w:t>
      </w:r>
      <w:proofErr w:type="spellStart"/>
      <w:r w:rsidRPr="00B466A2">
        <w:rPr>
          <w:color w:val="0D0D0D" w:themeColor="text1" w:themeTint="F2"/>
          <w:sz w:val="24"/>
        </w:rPr>
        <w:t>juga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mengumumkan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prosesor</w:t>
      </w:r>
      <w:proofErr w:type="spellEnd"/>
      <w:r w:rsidRPr="00B466A2">
        <w:rPr>
          <w:color w:val="0D0D0D" w:themeColor="text1" w:themeTint="F2"/>
          <w:sz w:val="24"/>
        </w:rPr>
        <w:t xml:space="preserve"> 64-bit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keluarga</w:t>
      </w:r>
      <w:proofErr w:type="spellEnd"/>
      <w:r w:rsidRPr="00B466A2">
        <w:rPr>
          <w:color w:val="0D0D0D" w:themeColor="text1" w:themeTint="F2"/>
          <w:sz w:val="24"/>
        </w:rPr>
        <w:t xml:space="preserve"> Cortex-</w:t>
      </w:r>
      <w:r w:rsidRPr="00B466A2">
        <w:rPr>
          <w:color w:val="0D0D0D" w:themeColor="text1" w:themeTint="F2"/>
          <w:sz w:val="24"/>
        </w:rPr>
        <w:lastRenderedPageBreak/>
        <w:t xml:space="preserve">A57 yang </w:t>
      </w:r>
      <w:proofErr w:type="spellStart"/>
      <w:r w:rsidRPr="00B466A2">
        <w:rPr>
          <w:color w:val="0D0D0D" w:themeColor="text1" w:themeTint="F2"/>
          <w:sz w:val="24"/>
        </w:rPr>
        <w:t>saat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digunakan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oleh</w:t>
      </w:r>
      <w:proofErr w:type="spellEnd"/>
      <w:r w:rsidRPr="00B466A2">
        <w:rPr>
          <w:color w:val="0D0D0D" w:themeColor="text1" w:themeTint="F2"/>
          <w:sz w:val="24"/>
        </w:rPr>
        <w:t xml:space="preserve"> iPhone 5s, iPad Air </w:t>
      </w:r>
      <w:proofErr w:type="spellStart"/>
      <w:r w:rsidRPr="00B466A2">
        <w:rPr>
          <w:color w:val="0D0D0D" w:themeColor="text1" w:themeTint="F2"/>
          <w:sz w:val="24"/>
        </w:rPr>
        <w:t>dan</w:t>
      </w:r>
      <w:proofErr w:type="spellEnd"/>
      <w:r w:rsidRPr="00B466A2">
        <w:rPr>
          <w:color w:val="0D0D0D" w:themeColor="text1" w:themeTint="F2"/>
          <w:sz w:val="24"/>
        </w:rPr>
        <w:t xml:space="preserve"> iPad Mini </w:t>
      </w:r>
      <w:proofErr w:type="spellStart"/>
      <w:r w:rsidRPr="00B466A2">
        <w:rPr>
          <w:color w:val="0D0D0D" w:themeColor="text1" w:themeTint="F2"/>
          <w:sz w:val="24"/>
        </w:rPr>
        <w:t>generasi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kedua</w:t>
      </w:r>
      <w:proofErr w:type="spellEnd"/>
      <w:r w:rsidRPr="00B466A2">
        <w:rPr>
          <w:color w:val="0D0D0D" w:themeColor="text1" w:themeTint="F2"/>
          <w:sz w:val="24"/>
        </w:rPr>
        <w:t xml:space="preserve">. Samsung </w:t>
      </w:r>
      <w:proofErr w:type="spellStart"/>
      <w:r w:rsidRPr="00B466A2">
        <w:rPr>
          <w:color w:val="0D0D0D" w:themeColor="text1" w:themeTint="F2"/>
          <w:sz w:val="24"/>
        </w:rPr>
        <w:t>juga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telah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membeli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lisensi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desain</w:t>
      </w:r>
      <w:proofErr w:type="spellEnd"/>
      <w:r w:rsidRPr="00B466A2">
        <w:rPr>
          <w:color w:val="0D0D0D" w:themeColor="text1" w:themeTint="F2"/>
          <w:sz w:val="24"/>
        </w:rPr>
        <w:t xml:space="preserve"> ARM 64-bit </w:t>
      </w:r>
      <w:proofErr w:type="spellStart"/>
      <w:r w:rsidRPr="00B466A2">
        <w:rPr>
          <w:color w:val="0D0D0D" w:themeColor="text1" w:themeTint="F2"/>
          <w:sz w:val="24"/>
        </w:rPr>
        <w:t>untuk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smartphonenya</w:t>
      </w:r>
      <w:proofErr w:type="spellEnd"/>
      <w:r w:rsidRPr="00B466A2">
        <w:rPr>
          <w:color w:val="0D0D0D" w:themeColor="text1" w:themeTint="F2"/>
          <w:sz w:val="24"/>
        </w:rPr>
        <w:t xml:space="preserve"> yang </w:t>
      </w:r>
      <w:proofErr w:type="spellStart"/>
      <w:proofErr w:type="gramStart"/>
      <w:r w:rsidRPr="00B466A2">
        <w:rPr>
          <w:color w:val="0D0D0D" w:themeColor="text1" w:themeTint="F2"/>
          <w:sz w:val="24"/>
        </w:rPr>
        <w:t>akan</w:t>
      </w:r>
      <w:proofErr w:type="spellEnd"/>
      <w:proofErr w:type="gram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dirilis</w:t>
      </w:r>
      <w:proofErr w:type="spellEnd"/>
      <w:r w:rsidRPr="00B466A2">
        <w:rPr>
          <w:color w:val="0D0D0D" w:themeColor="text1" w:themeTint="F2"/>
          <w:sz w:val="24"/>
        </w:rPr>
        <w:t xml:space="preserve"> di 2014.</w:t>
      </w:r>
    </w:p>
    <w:p w:rsidR="00875A51" w:rsidRPr="00B466A2" w:rsidRDefault="00875A51" w:rsidP="0020068A">
      <w:pPr>
        <w:pStyle w:val="ListParagraph"/>
        <w:spacing w:line="360" w:lineRule="auto"/>
        <w:ind w:firstLine="360"/>
        <w:jc w:val="both"/>
        <w:rPr>
          <w:color w:val="0D0D0D" w:themeColor="text1" w:themeTint="F2"/>
          <w:sz w:val="24"/>
        </w:rPr>
      </w:pPr>
      <w:proofErr w:type="spellStart"/>
      <w:r w:rsidRPr="00B466A2">
        <w:rPr>
          <w:color w:val="0D0D0D" w:themeColor="text1" w:themeTint="F2"/>
          <w:sz w:val="24"/>
        </w:rPr>
        <w:t>Berikut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daftar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rancanga</w:t>
      </w:r>
      <w:r w:rsidRPr="00B466A2">
        <w:rPr>
          <w:color w:val="0D0D0D" w:themeColor="text1" w:themeTint="F2"/>
          <w:sz w:val="24"/>
        </w:rPr>
        <w:t>n</w:t>
      </w:r>
      <w:proofErr w:type="spellEnd"/>
      <w:r w:rsidRPr="00B466A2">
        <w:rPr>
          <w:color w:val="0D0D0D" w:themeColor="text1" w:themeTint="F2"/>
          <w:sz w:val="24"/>
        </w:rPr>
        <w:t xml:space="preserve"> ARM </w:t>
      </w:r>
      <w:proofErr w:type="spellStart"/>
      <w:r w:rsidRPr="00B466A2">
        <w:rPr>
          <w:color w:val="0D0D0D" w:themeColor="text1" w:themeTint="F2"/>
          <w:sz w:val="24"/>
        </w:rPr>
        <w:t>dari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awal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hingga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saat</w:t>
      </w:r>
      <w:proofErr w:type="spellEnd"/>
      <w:r w:rsidRPr="00B466A2">
        <w:rPr>
          <w:color w:val="0D0D0D" w:themeColor="text1" w:themeTint="F2"/>
          <w:sz w:val="24"/>
        </w:rPr>
        <w:t xml:space="preserve"> </w:t>
      </w:r>
      <w:proofErr w:type="spellStart"/>
      <w:r w:rsidRPr="00B466A2">
        <w:rPr>
          <w:color w:val="0D0D0D" w:themeColor="text1" w:themeTint="F2"/>
          <w:sz w:val="24"/>
        </w:rPr>
        <w:t>ini</w:t>
      </w:r>
      <w:proofErr w:type="spellEnd"/>
      <w:r w:rsidRPr="00B466A2">
        <w:rPr>
          <w:color w:val="0D0D0D" w:themeColor="text1" w:themeTint="F2"/>
          <w:sz w:val="24"/>
        </w:rPr>
        <w:tab/>
        <w:t>:</w:t>
      </w:r>
    </w:p>
    <w:p w:rsidR="00875A51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  <w:r w:rsidRPr="00B466A2">
        <w:rPr>
          <w:noProof/>
          <w:color w:val="0D0D0D" w:themeColor="text1" w:themeTint="F2"/>
        </w:rPr>
        <w:drawing>
          <wp:anchor distT="0" distB="0" distL="114300" distR="114300" simplePos="0" relativeHeight="251658240" behindDoc="0" locked="0" layoutInCell="1" allowOverlap="1" wp14:anchorId="4768D098" wp14:editId="1B172C57">
            <wp:simplePos x="0" y="0"/>
            <wp:positionH relativeFrom="margin">
              <wp:align>center</wp:align>
            </wp:positionH>
            <wp:positionV relativeFrom="paragraph">
              <wp:posOffset>170851</wp:posOffset>
            </wp:positionV>
            <wp:extent cx="5512279" cy="5512279"/>
            <wp:effectExtent l="19050" t="19050" r="12700" b="127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79" cy="5512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20068A" w:rsidRPr="00B466A2" w:rsidRDefault="0020068A" w:rsidP="00875A51">
      <w:pPr>
        <w:pStyle w:val="ListParagraph"/>
        <w:spacing w:line="360" w:lineRule="auto"/>
        <w:ind w:left="1080" w:firstLine="360"/>
        <w:jc w:val="both"/>
        <w:rPr>
          <w:color w:val="0D0D0D" w:themeColor="text1" w:themeTint="F2"/>
          <w:sz w:val="24"/>
        </w:rPr>
      </w:pPr>
    </w:p>
    <w:p w:rsidR="00875A51" w:rsidRPr="00B466A2" w:rsidRDefault="00875A51" w:rsidP="0020068A">
      <w:pPr>
        <w:spacing w:line="360" w:lineRule="auto"/>
        <w:jc w:val="center"/>
        <w:rPr>
          <w:b/>
          <w:bCs/>
          <w:color w:val="0D0D0D" w:themeColor="text1" w:themeTint="F2"/>
          <w:sz w:val="28"/>
        </w:rPr>
      </w:pPr>
      <w:proofErr w:type="spellStart"/>
      <w:r w:rsidRPr="00B466A2">
        <w:rPr>
          <w:b/>
          <w:bCs/>
          <w:color w:val="0D0D0D" w:themeColor="text1" w:themeTint="F2"/>
          <w:sz w:val="28"/>
        </w:rPr>
        <w:lastRenderedPageBreak/>
        <w:t>Perbedaan</w:t>
      </w:r>
      <w:proofErr w:type="spellEnd"/>
      <w:r w:rsidRPr="00B466A2">
        <w:rPr>
          <w:b/>
          <w:bCs/>
          <w:color w:val="0D0D0D" w:themeColor="text1" w:themeTint="F2"/>
          <w:sz w:val="28"/>
        </w:rPr>
        <w:t xml:space="preserve"> </w:t>
      </w:r>
      <w:proofErr w:type="spellStart"/>
      <w:r w:rsidRPr="00B466A2">
        <w:rPr>
          <w:b/>
          <w:bCs/>
          <w:color w:val="0D0D0D" w:themeColor="text1" w:themeTint="F2"/>
          <w:sz w:val="28"/>
        </w:rPr>
        <w:t>Prosessor</w:t>
      </w:r>
      <w:proofErr w:type="spellEnd"/>
      <w:r w:rsidRPr="00B466A2">
        <w:rPr>
          <w:b/>
          <w:bCs/>
          <w:color w:val="0D0D0D" w:themeColor="text1" w:themeTint="F2"/>
          <w:sz w:val="28"/>
        </w:rPr>
        <w:t xml:space="preserve"> X86 </w:t>
      </w:r>
      <w:proofErr w:type="spellStart"/>
      <w:r w:rsidRPr="00B466A2">
        <w:rPr>
          <w:b/>
          <w:bCs/>
          <w:color w:val="0D0D0D" w:themeColor="text1" w:themeTint="F2"/>
          <w:sz w:val="28"/>
        </w:rPr>
        <w:t>dan</w:t>
      </w:r>
      <w:proofErr w:type="spellEnd"/>
      <w:r w:rsidRPr="00B466A2">
        <w:rPr>
          <w:b/>
          <w:bCs/>
          <w:color w:val="0D0D0D" w:themeColor="text1" w:themeTint="F2"/>
          <w:sz w:val="28"/>
        </w:rPr>
        <w:t xml:space="preserve"> ARM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4629"/>
        <w:gridCol w:w="4726"/>
      </w:tblGrid>
      <w:tr w:rsidR="00F81C38" w:rsidRPr="00B466A2" w:rsidTr="00F81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85" w:type="dxa"/>
            <w:hideMark/>
          </w:tcPr>
          <w:p w:rsidR="0020068A" w:rsidRPr="0020068A" w:rsidRDefault="0020068A" w:rsidP="00F81C38">
            <w:pPr>
              <w:spacing w:line="360" w:lineRule="auto"/>
              <w:jc w:val="center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8"/>
                <w:szCs w:val="24"/>
              </w:rPr>
              <w:t>Prosessor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8"/>
                <w:szCs w:val="24"/>
              </w:rPr>
              <w:t xml:space="preserve"> X86</w:t>
            </w:r>
          </w:p>
        </w:tc>
        <w:tc>
          <w:tcPr>
            <w:tcW w:w="4965" w:type="dxa"/>
            <w:hideMark/>
          </w:tcPr>
          <w:p w:rsidR="0020068A" w:rsidRPr="0020068A" w:rsidRDefault="0020068A" w:rsidP="00F81C38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8"/>
                <w:szCs w:val="24"/>
              </w:rPr>
              <w:t>Prosessor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8"/>
                <w:szCs w:val="24"/>
              </w:rPr>
              <w:t xml:space="preserve"> ARM</w:t>
            </w:r>
          </w:p>
        </w:tc>
      </w:tr>
      <w:tr w:rsidR="00F81C38" w:rsidRPr="00B466A2" w:rsidTr="00F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  <w:hideMark/>
          </w:tcPr>
          <w:p w:rsidR="0020068A" w:rsidRPr="0020068A" w:rsidRDefault="0020068A" w:rsidP="00F81C38">
            <w:pPr>
              <w:numPr>
                <w:ilvl w:val="0"/>
                <w:numId w:val="7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merupakan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9" w:tooltip="Prosesor" w:history="1">
              <w:proofErr w:type="spellStart"/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prosesor</w:t>
              </w:r>
              <w:proofErr w:type="spellEnd"/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32-bit RISC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dikembangkan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oleh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 Limited.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Dikenal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Advanced RISC Machine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dimana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sebelumnya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dikenal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Acorn RISC Machine.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awalnya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merupakan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desktop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sekarang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didominasi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oleh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keluarga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x86.</w:t>
            </w:r>
          </w:p>
          <w:p w:rsidR="0020068A" w:rsidRPr="0020068A" w:rsidRDefault="0020068A" w:rsidP="00F81C38">
            <w:pPr>
              <w:spacing w:after="240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8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Desainnya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sederhana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membuat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cocok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aplikasi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berdaya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rendah.Prosesor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bidang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seperti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elektronik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umum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termasuk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PDA, mobile phone, media player, music player, game console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genggam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kalkulator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periperal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komputer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seperti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hard disk drive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router.</w:t>
            </w:r>
          </w:p>
          <w:p w:rsidR="0020068A" w:rsidRPr="0020068A" w:rsidRDefault="0020068A" w:rsidP="00F81C38">
            <w:pPr>
              <w:spacing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9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perintah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sederhana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misal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diberi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perintah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menghitung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24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>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mengartikan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perintah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24 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2*2*2*2</w:t>
            </w:r>
          </w:p>
          <w:p w:rsidR="0020068A" w:rsidRPr="0020068A" w:rsidRDefault="0020068A" w:rsidP="00F81C38">
            <w:pPr>
              <w:spacing w:after="240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0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RISC (ARM)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cenderung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transistor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jauh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sedikit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CISC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transistor 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sedikit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itu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berarti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juga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kecil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sedikit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panas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ruang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sangat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kecil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sehingga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sangat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cocok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perangkat-perangkat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kecil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kemepuan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terbatas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20068A" w:rsidRPr="0020068A" w:rsidRDefault="0020068A" w:rsidP="00F81C38">
            <w:pPr>
              <w:spacing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1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  floating</w:t>
            </w:r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point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pembagian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termasuk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mode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pengalamatan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RISC(ARM)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floating point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pembagian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biasanya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diturunkan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coprocessors.</w:t>
            </w:r>
          </w:p>
          <w:p w:rsidR="0020068A" w:rsidRPr="0020068A" w:rsidRDefault="0020068A" w:rsidP="00F81C38">
            <w:pPr>
              <w:spacing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Proyek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Acorn RISC Machine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resmi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dimulai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Oktober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1983. VLSI Technology,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Inc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dipilih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mitra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memproduksi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chip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silikon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>dimana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sebelumnya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memproduksi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ROM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custom chip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sebelumnya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Proses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desain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dipimpin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oleh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Wilson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Furber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tujuan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utama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latensi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rendah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(low-latency)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penanganan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input/output (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interupsi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seperti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MOS Technology 6502.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6502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memberikan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pengembang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mesin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cepat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pengaksesan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memory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tanpa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harus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perangkat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direct access memory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mahal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VLSI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memproduksi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chip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pertama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kali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26 April 1985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berhasil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bekerja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dikenal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ARM1. Dan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disusul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ARM2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diproduksi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berikutnya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terus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berkembang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20068A" w:rsidRPr="0020068A" w:rsidRDefault="0020068A" w:rsidP="00F81C38">
            <w:pPr>
              <w:spacing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akhir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1980-an, Apple Computer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VLSI Technology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memulai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kerja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sama</w:t>
            </w:r>
            <w:proofErr w:type="spellEnd"/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Acorn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berikutnya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Hasil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kerja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sama</w:t>
            </w:r>
            <w:proofErr w:type="spellEnd"/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Apple-ARM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menghasilkan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awal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1992. Apple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ARM6 (ARM 610)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PDA Apple </w:t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 xml:space="preserve">Newton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1994 Acorn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ARM6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komputer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PC RISC.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frekuensi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233 MHz,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hanya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mengonsumsi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sebesar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 Watt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versi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berikutnya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kecil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itu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  <w:p w:rsidR="0020068A" w:rsidRPr="0020068A" w:rsidRDefault="0020068A" w:rsidP="00F81C38">
            <w:pPr>
              <w:numPr>
                <w:ilvl w:val="0"/>
                <w:numId w:val="13"/>
              </w:numPr>
              <w:spacing w:before="100" w:beforeAutospacing="1" w:after="100" w:afterAutospacing="1" w:line="360" w:lineRule="auto"/>
              <w:jc w:val="left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adalah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rancangan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="00F81C38" w:rsidRPr="00B466A2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Set </w:t>
            </w:r>
            <w:proofErr w:type="spellStart"/>
            <w:r w:rsidR="00F81C38" w:rsidRPr="00B466A2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instruksi</w:t>
            </w:r>
            <w:proofErr w:type="spellEnd"/>
            <w:r w:rsidR="00F81C38" w:rsidRPr="00B466A2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computer </w:t>
            </w:r>
            <w:proofErr w:type="spellStart"/>
            <w:r w:rsidR="00F81C38" w:rsidRPr="00B466A2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kompleks</w:t>
            </w:r>
            <w:proofErr w:type="spellEnd"/>
            <w:r w:rsidR="00F81C38" w:rsidRPr="00B466A2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panjang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instruksi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bervariasi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prosesor-prosesor</w:t>
            </w:r>
            <w:proofErr w:type="spellEnd"/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awal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keluarga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nomor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model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diakhiri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urutan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angka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“86″: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0" w:tooltip="80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hyperlink r:id="rId11" w:tooltip="801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80186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hyperlink r:id="rId12" w:tooltip="802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80286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hyperlink r:id="rId13" w:tooltip="Intel 803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386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4" w:tooltip="Intel 804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486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Karena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nomor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bisa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dijadikan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merek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dagang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Intel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akhirnya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kata </w:t>
            </w:r>
            <w:hyperlink r:id="rId15" w:tooltip="Pentium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Pentium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merek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dagang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processor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generasi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kelima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mereka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</w:t>
            </w:r>
          </w:p>
        </w:tc>
        <w:tc>
          <w:tcPr>
            <w:tcW w:w="4965" w:type="dxa"/>
            <w:hideMark/>
          </w:tcPr>
          <w:p w:rsidR="0020068A" w:rsidRPr="0020068A" w:rsidRDefault="0020068A" w:rsidP="00F81C38">
            <w:pPr>
              <w:numPr>
                <w:ilvl w:val="0"/>
                <w:numId w:val="14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mendominasi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komputer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desktop,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komputer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portabel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pasar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server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sederhana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Bisa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menjalankan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program windows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karena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memang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Windows di program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beroprasi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di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lingkungan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x86.</w:t>
            </w:r>
          </w:p>
          <w:p w:rsidR="0020068A" w:rsidRPr="0020068A" w:rsidRDefault="0020068A" w:rsidP="00F81C38">
            <w:pPr>
              <w:spacing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</w:p>
          <w:p w:rsidR="0020068A" w:rsidRPr="0020068A" w:rsidRDefault="0020068A" w:rsidP="00F81C38">
            <w:pPr>
              <w:numPr>
                <w:ilvl w:val="0"/>
                <w:numId w:val="15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menggunakan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perintah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rumit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misal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diberi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perintah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menghitung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24×86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mengartikan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24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2^4….</w:t>
            </w:r>
          </w:p>
          <w:p w:rsidR="0020068A" w:rsidRPr="0020068A" w:rsidRDefault="0020068A" w:rsidP="00F81C38">
            <w:pPr>
              <w:spacing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br/>
            </w:r>
          </w:p>
          <w:p w:rsidR="0020068A" w:rsidRPr="0020068A" w:rsidRDefault="0020068A" w:rsidP="00F81C38">
            <w:pPr>
              <w:numPr>
                <w:ilvl w:val="0"/>
                <w:numId w:val="16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CISC(x86)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transistor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banyak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otomatis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 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dibutuhkan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besar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menutup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kemungkinan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memiliki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banyak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transistor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cepat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panas,serta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membutuhkan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>memeori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mencukupi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(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besar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sehingga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tidak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cocok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perangkat-perangkat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kecil</w:t>
            </w:r>
            <w:proofErr w:type="spellEnd"/>
          </w:p>
          <w:p w:rsidR="0020068A" w:rsidRPr="0020068A" w:rsidRDefault="0020068A" w:rsidP="00F81C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7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floating point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operasi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pembagian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termasuk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dalam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mode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pengalamatan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prosessor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CISC(x86)</w:t>
            </w:r>
          </w:p>
          <w:p w:rsidR="0020068A" w:rsidRPr="0020068A" w:rsidRDefault="0020068A" w:rsidP="00F81C38">
            <w:pPr>
              <w:spacing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8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pertama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kali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hadir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melalui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6" w:tooltip="Intel 8086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8086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7" w:tooltip="Central processing unit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CPU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8" w:tooltip="1978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1978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; Intel 8086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adalah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pengembangan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mikroprosesor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19" w:tooltip="Intel 8080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Intel 8080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dibangun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mengikuti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0" w:tooltip="Intel 4004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4004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1" w:tooltip="Intel 8008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8008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),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program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bahasa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rakitan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8080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dapat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diterjemahkan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secara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mekanik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program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setara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bahasa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rakitan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8086.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diadaptasi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versi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sederhana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versi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2" w:tooltip="Intel 8088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8088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)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kemudian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sebagai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standar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CPU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3" w:tooltip="IBM PC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IBM PC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Kehadiran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platform PC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secara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luas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membuat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menjadi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CPU yang paling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sukses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selama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 (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Rancangan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CPU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lainnya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sangat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sukses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dibagun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berdasarkan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lastRenderedPageBreak/>
              <w:t xml:space="preserve">8080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kompatible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set-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instruksi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hingga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tingkatan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bahasa-mesin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biner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adalah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4" w:tooltip="Zilog Z80" w:history="1">
              <w:proofErr w:type="spellStart"/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Zilog</w:t>
              </w:r>
              <w:proofErr w:type="spellEnd"/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 xml:space="preserve"> Z80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.)</w:t>
            </w:r>
          </w:p>
          <w:p w:rsidR="0020068A" w:rsidRPr="0020068A" w:rsidRDefault="0020068A" w:rsidP="00F81C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20068A" w:rsidRPr="0020068A" w:rsidRDefault="0020068A" w:rsidP="00F81C38">
            <w:pPr>
              <w:numPr>
                <w:ilvl w:val="0"/>
                <w:numId w:val="19"/>
              </w:numPr>
              <w:spacing w:before="100" w:beforeAutospacing="1" w:after="100" w:afterAutospacing="1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telah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dua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kali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diperluas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untuk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mengakomodasi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5" w:tooltip="Word (istilah komputer) (halaman belum tersedia)" w:history="1">
              <w:proofErr w:type="spellStart"/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ukuran</w:t>
              </w:r>
              <w:proofErr w:type="spellEnd"/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 xml:space="preserve"> word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besar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1985, Intel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mengumumkan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rancangan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generasi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386 32-bit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menggantikan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rancangan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generasi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286 16-bit.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32-bit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dikenal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nama</w:t>
            </w:r>
            <w:proofErr w:type="spellEnd"/>
            <w:proofErr w:type="gram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x86-32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6" w:tooltip="IA-32 (halaman belum tersedia)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IA-32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singkatan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Intel Architecture, 32-bit).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Kemudian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pada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tahun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2003, </w:t>
            </w:r>
            <w:hyperlink r:id="rId27" w:tooltip="AMD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AMD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memperkenalkan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8" w:tooltip="Athlon 64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Athlon 64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yang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menerapkan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secara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lebih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jauh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pengembangan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dari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ini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menuju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ke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arsitektur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64-bit,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dikenal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dengan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beberapa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istilah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29" w:tooltip="AMD64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x86-64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, </w:t>
            </w:r>
            <w:hyperlink r:id="rId30" w:tooltip="AMD64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AMD64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(AMD), </w:t>
            </w:r>
            <w:hyperlink r:id="rId31" w:tooltip="EM64T (halaman belum tersedia)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EM64T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atau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hyperlink r:id="rId32" w:tooltip="IA-32e (halaman belum tersedia)" w:history="1">
              <w:r w:rsidRPr="00B466A2">
                <w:rPr>
                  <w:rFonts w:eastAsia="Times New Roman" w:cs="Times New Roman"/>
                  <w:color w:val="0D0D0D" w:themeColor="text1" w:themeTint="F2"/>
                  <w:sz w:val="24"/>
                  <w:szCs w:val="24"/>
                </w:rPr>
                <w:t>IA-32e</w:t>
              </w:r>
            </w:hyperlink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(Intel), </w:t>
            </w:r>
            <w:proofErr w:type="spellStart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>dan</w:t>
            </w:r>
            <w:proofErr w:type="spellEnd"/>
            <w:r w:rsidRPr="0020068A">
              <w:rPr>
                <w:rFonts w:eastAsia="Times New Roman" w:cs="Times New Roman"/>
                <w:color w:val="0D0D0D" w:themeColor="text1" w:themeTint="F2"/>
                <w:sz w:val="24"/>
                <w:szCs w:val="24"/>
              </w:rPr>
              <w:t xml:space="preserve"> x64 (Microsoft).</w:t>
            </w:r>
          </w:p>
        </w:tc>
      </w:tr>
    </w:tbl>
    <w:p w:rsidR="0020068A" w:rsidRPr="00B466A2" w:rsidRDefault="0020068A" w:rsidP="0020068A">
      <w:pPr>
        <w:spacing w:line="360" w:lineRule="auto"/>
        <w:jc w:val="center"/>
        <w:rPr>
          <w:color w:val="0D0D0D" w:themeColor="text1" w:themeTint="F2"/>
          <w:sz w:val="30"/>
        </w:rPr>
      </w:pPr>
    </w:p>
    <w:sectPr w:rsidR="0020068A" w:rsidRPr="00B466A2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D3B" w:rsidRDefault="00464D3B" w:rsidP="00B466A2">
      <w:pPr>
        <w:spacing w:after="0" w:line="240" w:lineRule="auto"/>
      </w:pPr>
      <w:r>
        <w:separator/>
      </w:r>
    </w:p>
  </w:endnote>
  <w:endnote w:type="continuationSeparator" w:id="0">
    <w:p w:rsidR="00464D3B" w:rsidRDefault="00464D3B" w:rsidP="00B46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510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66A2" w:rsidRDefault="00B466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466A2" w:rsidRDefault="00B466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D3B" w:rsidRDefault="00464D3B" w:rsidP="00B466A2">
      <w:pPr>
        <w:spacing w:after="0" w:line="240" w:lineRule="auto"/>
      </w:pPr>
      <w:r>
        <w:separator/>
      </w:r>
    </w:p>
  </w:footnote>
  <w:footnote w:type="continuationSeparator" w:id="0">
    <w:p w:rsidR="00464D3B" w:rsidRDefault="00464D3B" w:rsidP="00B46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55pt;height:11.55pt" o:bullet="t">
        <v:imagedata r:id="rId1" o:title="msoAA35"/>
      </v:shape>
    </w:pict>
  </w:numPicBullet>
  <w:abstractNum w:abstractNumId="0">
    <w:nsid w:val="0C2F157A"/>
    <w:multiLevelType w:val="multilevel"/>
    <w:tmpl w:val="271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C1CFD"/>
    <w:multiLevelType w:val="multilevel"/>
    <w:tmpl w:val="99F0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0A04E3"/>
    <w:multiLevelType w:val="hybridMultilevel"/>
    <w:tmpl w:val="524E0CB0"/>
    <w:lvl w:ilvl="0" w:tplc="D9981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A5001DA"/>
    <w:multiLevelType w:val="multilevel"/>
    <w:tmpl w:val="59F0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7493E"/>
    <w:multiLevelType w:val="hybridMultilevel"/>
    <w:tmpl w:val="27C29530"/>
    <w:lvl w:ilvl="0" w:tplc="349C9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0B2EB4"/>
    <w:multiLevelType w:val="multilevel"/>
    <w:tmpl w:val="BD96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9002E2"/>
    <w:multiLevelType w:val="multilevel"/>
    <w:tmpl w:val="868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94B8E"/>
    <w:multiLevelType w:val="multilevel"/>
    <w:tmpl w:val="ACE6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4E3C39"/>
    <w:multiLevelType w:val="hybridMultilevel"/>
    <w:tmpl w:val="9C840330"/>
    <w:lvl w:ilvl="0" w:tplc="C4A457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483942"/>
    <w:multiLevelType w:val="hybridMultilevel"/>
    <w:tmpl w:val="C62AD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3224D8"/>
    <w:multiLevelType w:val="multilevel"/>
    <w:tmpl w:val="7034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2A4AA3"/>
    <w:multiLevelType w:val="hybridMultilevel"/>
    <w:tmpl w:val="D9B45CF0"/>
    <w:lvl w:ilvl="0" w:tplc="CA6C088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51527BE3"/>
    <w:multiLevelType w:val="multilevel"/>
    <w:tmpl w:val="2D3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EB2DFB"/>
    <w:multiLevelType w:val="multilevel"/>
    <w:tmpl w:val="809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B63435"/>
    <w:multiLevelType w:val="multilevel"/>
    <w:tmpl w:val="2A3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133E8E"/>
    <w:multiLevelType w:val="multilevel"/>
    <w:tmpl w:val="23C0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C75790"/>
    <w:multiLevelType w:val="multilevel"/>
    <w:tmpl w:val="EF9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BB7CD0"/>
    <w:multiLevelType w:val="hybridMultilevel"/>
    <w:tmpl w:val="63E0F476"/>
    <w:lvl w:ilvl="0" w:tplc="0FD473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586549"/>
    <w:multiLevelType w:val="multilevel"/>
    <w:tmpl w:val="F5C0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17"/>
  </w:num>
  <w:num w:numId="5">
    <w:abstractNumId w:val="9"/>
  </w:num>
  <w:num w:numId="6">
    <w:abstractNumId w:val="2"/>
  </w:num>
  <w:num w:numId="7">
    <w:abstractNumId w:val="15"/>
  </w:num>
  <w:num w:numId="8">
    <w:abstractNumId w:val="18"/>
  </w:num>
  <w:num w:numId="9">
    <w:abstractNumId w:val="1"/>
  </w:num>
  <w:num w:numId="10">
    <w:abstractNumId w:val="16"/>
  </w:num>
  <w:num w:numId="11">
    <w:abstractNumId w:val="3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14"/>
  </w:num>
  <w:num w:numId="17">
    <w:abstractNumId w:val="7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96"/>
    <w:rsid w:val="00156362"/>
    <w:rsid w:val="0020068A"/>
    <w:rsid w:val="00346C80"/>
    <w:rsid w:val="00464D3B"/>
    <w:rsid w:val="00760E4F"/>
    <w:rsid w:val="00875A51"/>
    <w:rsid w:val="00962796"/>
    <w:rsid w:val="00B466A2"/>
    <w:rsid w:val="00B75CA4"/>
    <w:rsid w:val="00F8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3E883-3394-42E5-90D8-F0643E1F1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068A"/>
    <w:rPr>
      <w:color w:val="0000FF"/>
      <w:u w:val="single"/>
    </w:rPr>
  </w:style>
  <w:style w:type="table" w:styleId="GridTable5Dark-Accent4">
    <w:name w:val="Grid Table 5 Dark Accent 4"/>
    <w:basedOn w:val="TableNormal"/>
    <w:uiPriority w:val="50"/>
    <w:rsid w:val="002006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3-Accent3">
    <w:name w:val="Grid Table 3 Accent 3"/>
    <w:basedOn w:val="TableNormal"/>
    <w:uiPriority w:val="48"/>
    <w:rsid w:val="00F81C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4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A2"/>
  </w:style>
  <w:style w:type="paragraph" w:styleId="Footer">
    <w:name w:val="footer"/>
    <w:basedOn w:val="Normal"/>
    <w:link w:val="FooterChar"/>
    <w:uiPriority w:val="99"/>
    <w:unhideWhenUsed/>
    <w:rsid w:val="00B46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4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8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7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8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4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0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4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d.wikipedia.org/wiki/Intel_80386" TargetMode="External"/><Relationship Id="rId18" Type="http://schemas.openxmlformats.org/officeDocument/2006/relationships/hyperlink" Target="http://id.wikipedia.org/wiki/1978" TargetMode="External"/><Relationship Id="rId26" Type="http://schemas.openxmlformats.org/officeDocument/2006/relationships/hyperlink" Target="http://id.wikipedia.org/w/index.php?title=IA-32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d.wikipedia.org/wiki/Intel_8008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hyperlink" Target="http://id.wikipedia.org/wiki/80286" TargetMode="External"/><Relationship Id="rId17" Type="http://schemas.openxmlformats.org/officeDocument/2006/relationships/hyperlink" Target="http://id.wikipedia.org/wiki/Central_processing_unit" TargetMode="External"/><Relationship Id="rId25" Type="http://schemas.openxmlformats.org/officeDocument/2006/relationships/hyperlink" Target="http://id.wikipedia.org/w/index.php?title=Word_%28istilah_komputer%29&amp;action=edit&amp;redlink=1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id.wikipedia.org/wiki/Intel_8086" TargetMode="External"/><Relationship Id="rId20" Type="http://schemas.openxmlformats.org/officeDocument/2006/relationships/hyperlink" Target="http://id.wikipedia.org/wiki/Intel_4004" TargetMode="External"/><Relationship Id="rId29" Type="http://schemas.openxmlformats.org/officeDocument/2006/relationships/hyperlink" Target="http://id.wikipedia.org/wiki/AMD6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d.wikipedia.org/wiki/80186" TargetMode="External"/><Relationship Id="rId24" Type="http://schemas.openxmlformats.org/officeDocument/2006/relationships/hyperlink" Target="http://id.wikipedia.org/wiki/Zilog_Z80" TargetMode="External"/><Relationship Id="rId32" Type="http://schemas.openxmlformats.org/officeDocument/2006/relationships/hyperlink" Target="http://id.wikipedia.org/w/index.php?title=IA-32e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d.wikipedia.org/wiki/Pentium" TargetMode="External"/><Relationship Id="rId23" Type="http://schemas.openxmlformats.org/officeDocument/2006/relationships/hyperlink" Target="http://id.wikipedia.org/wiki/IBM_PC" TargetMode="External"/><Relationship Id="rId28" Type="http://schemas.openxmlformats.org/officeDocument/2006/relationships/hyperlink" Target="http://id.wikipedia.org/wiki/Athlon_64" TargetMode="External"/><Relationship Id="rId10" Type="http://schemas.openxmlformats.org/officeDocument/2006/relationships/hyperlink" Target="http://id.wikipedia.org/wiki/8086" TargetMode="External"/><Relationship Id="rId19" Type="http://schemas.openxmlformats.org/officeDocument/2006/relationships/hyperlink" Target="http://id.wikipedia.org/wiki/Intel_8080" TargetMode="External"/><Relationship Id="rId31" Type="http://schemas.openxmlformats.org/officeDocument/2006/relationships/hyperlink" Target="http://id.wikipedia.org/w/index.php?title=EM64T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Prosesor" TargetMode="External"/><Relationship Id="rId14" Type="http://schemas.openxmlformats.org/officeDocument/2006/relationships/hyperlink" Target="http://id.wikipedia.org/wiki/Intel_80486" TargetMode="External"/><Relationship Id="rId22" Type="http://schemas.openxmlformats.org/officeDocument/2006/relationships/hyperlink" Target="http://id.wikipedia.org/wiki/Intel_8088" TargetMode="External"/><Relationship Id="rId27" Type="http://schemas.openxmlformats.org/officeDocument/2006/relationships/hyperlink" Target="http://id.wikipedia.org/wiki/AMD" TargetMode="External"/><Relationship Id="rId30" Type="http://schemas.openxmlformats.org/officeDocument/2006/relationships/hyperlink" Target="http://id.wikipedia.org/wiki/AMD64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2016-10-07T17:14:00Z</dcterms:created>
  <dcterms:modified xsi:type="dcterms:W3CDTF">2016-10-07T18:07:00Z</dcterms:modified>
</cp:coreProperties>
</file>