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78" w:type="dxa"/>
        <w:tblInd w:w="-5" w:type="dxa"/>
        <w:tblLayout w:type="fixed"/>
        <w:tblLook w:val="0000" w:firstRow="0" w:lastRow="0" w:firstColumn="0" w:lastColumn="0" w:noHBand="0" w:noVBand="0"/>
      </w:tblPr>
      <w:tblGrid>
        <w:gridCol w:w="1080"/>
        <w:gridCol w:w="1440"/>
        <w:gridCol w:w="1170"/>
        <w:gridCol w:w="900"/>
        <w:gridCol w:w="2340"/>
        <w:gridCol w:w="2548"/>
      </w:tblGrid>
      <w:tr w:rsidR="00BF2092" w14:paraId="2A0832B1" w14:textId="77777777" w:rsidTr="00BF2092">
        <w:tc>
          <w:tcPr>
            <w:tcW w:w="1080" w:type="dxa"/>
            <w:tcBorders>
              <w:top w:val="single" w:sz="4" w:space="0" w:color="000000"/>
              <w:left w:val="single" w:sz="4" w:space="0" w:color="000000"/>
              <w:bottom w:val="single" w:sz="4" w:space="0" w:color="000000"/>
            </w:tcBorders>
            <w:shd w:val="clear" w:color="auto" w:fill="auto"/>
          </w:tcPr>
          <w:p w14:paraId="7EE26EB8" w14:textId="77777777" w:rsidR="00BF2092" w:rsidRDefault="00BF2092">
            <w:r>
              <w:rPr>
                <w:b/>
                <w:bCs/>
                <w:szCs w:val="22"/>
              </w:rPr>
              <w:t>CRN</w:t>
            </w:r>
          </w:p>
        </w:tc>
        <w:tc>
          <w:tcPr>
            <w:tcW w:w="1440" w:type="dxa"/>
            <w:tcBorders>
              <w:top w:val="single" w:sz="4" w:space="0" w:color="000000"/>
              <w:left w:val="single" w:sz="4" w:space="0" w:color="000000"/>
              <w:bottom w:val="single" w:sz="4" w:space="0" w:color="000000"/>
            </w:tcBorders>
            <w:shd w:val="clear" w:color="auto" w:fill="auto"/>
          </w:tcPr>
          <w:p w14:paraId="4FBE7D35" w14:textId="69C6C512" w:rsidR="00BF2092" w:rsidRDefault="00BF2092" w:rsidP="009153DC">
            <w:pPr>
              <w:rPr>
                <w:b/>
                <w:bCs/>
                <w:sz w:val="22"/>
                <w:szCs w:val="22"/>
              </w:rPr>
            </w:pPr>
            <w:r>
              <w:t>43567</w:t>
            </w:r>
          </w:p>
        </w:tc>
        <w:tc>
          <w:tcPr>
            <w:tcW w:w="1170" w:type="dxa"/>
            <w:tcBorders>
              <w:top w:val="single" w:sz="4" w:space="0" w:color="000000"/>
              <w:left w:val="single" w:sz="4" w:space="0" w:color="000000"/>
              <w:bottom w:val="single" w:sz="4" w:space="0" w:color="000000"/>
            </w:tcBorders>
            <w:shd w:val="clear" w:color="auto" w:fill="auto"/>
          </w:tcPr>
          <w:p w14:paraId="58B0F711" w14:textId="77777777" w:rsidR="00BF2092" w:rsidRDefault="00BF2092">
            <w:pPr>
              <w:tabs>
                <w:tab w:val="left" w:pos="2520"/>
                <w:tab w:val="right" w:pos="9360"/>
              </w:tabs>
              <w:ind w:left="2520" w:hanging="2520"/>
              <w:rPr>
                <w:sz w:val="22"/>
                <w:szCs w:val="22"/>
              </w:rPr>
            </w:pPr>
            <w:r>
              <w:rPr>
                <w:b/>
                <w:bCs/>
                <w:sz w:val="22"/>
                <w:szCs w:val="22"/>
              </w:rPr>
              <w:t xml:space="preserve">Credits </w:t>
            </w:r>
          </w:p>
        </w:tc>
        <w:tc>
          <w:tcPr>
            <w:tcW w:w="900" w:type="dxa"/>
            <w:tcBorders>
              <w:top w:val="single" w:sz="4" w:space="0" w:color="000000"/>
              <w:left w:val="single" w:sz="4" w:space="0" w:color="000000"/>
              <w:bottom w:val="single" w:sz="4" w:space="0" w:color="000000"/>
            </w:tcBorders>
            <w:shd w:val="clear" w:color="auto" w:fill="auto"/>
          </w:tcPr>
          <w:p w14:paraId="59D6378A" w14:textId="1C3FC3F5" w:rsidR="00BF2092" w:rsidRDefault="00BF2092">
            <w:pPr>
              <w:tabs>
                <w:tab w:val="left" w:pos="2520"/>
                <w:tab w:val="right" w:pos="9360"/>
              </w:tabs>
              <w:ind w:left="2520" w:hanging="2520"/>
              <w:rPr>
                <w:sz w:val="22"/>
                <w:szCs w:val="22"/>
              </w:rPr>
            </w:pPr>
            <w:r>
              <w:rPr>
                <w:sz w:val="22"/>
                <w:szCs w:val="22"/>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736614F" w14:textId="577D28BE" w:rsidR="00BF2092" w:rsidRPr="00E644AD" w:rsidRDefault="00E644AD">
            <w:pPr>
              <w:rPr>
                <w:b/>
              </w:rPr>
            </w:pPr>
            <w:r w:rsidRPr="00E644AD">
              <w:rPr>
                <w:b/>
                <w:sz w:val="22"/>
                <w:szCs w:val="22"/>
              </w:rPr>
              <w:t>Day and t</w:t>
            </w:r>
            <w:r w:rsidR="00BF2092" w:rsidRPr="00E644AD">
              <w:rPr>
                <w:b/>
                <w:sz w:val="22"/>
                <w:szCs w:val="22"/>
              </w:rPr>
              <w:t>ime</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14:paraId="0A1D8872" w14:textId="6122003A" w:rsidR="00BF2092" w:rsidRDefault="00BF2092">
            <w:r>
              <w:t xml:space="preserve">M, </w:t>
            </w:r>
            <w:proofErr w:type="spellStart"/>
            <w:r>
              <w:t>Tu</w:t>
            </w:r>
            <w:proofErr w:type="spellEnd"/>
            <w:r>
              <w:t xml:space="preserve">, W, </w:t>
            </w:r>
            <w:proofErr w:type="spellStart"/>
            <w:r>
              <w:t>Th</w:t>
            </w:r>
            <w:proofErr w:type="spellEnd"/>
            <w:r>
              <w:t>: 12:00 – 1:50</w:t>
            </w:r>
          </w:p>
        </w:tc>
      </w:tr>
    </w:tbl>
    <w:p w14:paraId="178D6966" w14:textId="77777777" w:rsidR="00C216A8" w:rsidRDefault="00C216A8"/>
    <w:tbl>
      <w:tblPr>
        <w:tblW w:w="0" w:type="auto"/>
        <w:tblInd w:w="-5" w:type="dxa"/>
        <w:tblLayout w:type="fixed"/>
        <w:tblLook w:val="0000" w:firstRow="0" w:lastRow="0" w:firstColumn="0" w:lastColumn="0" w:noHBand="0" w:noVBand="0"/>
      </w:tblPr>
      <w:tblGrid>
        <w:gridCol w:w="1548"/>
        <w:gridCol w:w="3060"/>
        <w:gridCol w:w="2340"/>
        <w:gridCol w:w="2525"/>
      </w:tblGrid>
      <w:tr w:rsidR="00C216A8" w14:paraId="0EBF1239" w14:textId="77777777" w:rsidTr="007B561C">
        <w:tc>
          <w:tcPr>
            <w:tcW w:w="1548" w:type="dxa"/>
            <w:tcBorders>
              <w:top w:val="single" w:sz="4" w:space="0" w:color="000000"/>
              <w:left w:val="single" w:sz="4" w:space="0" w:color="000000"/>
              <w:bottom w:val="single" w:sz="4" w:space="0" w:color="000000"/>
            </w:tcBorders>
            <w:shd w:val="clear" w:color="auto" w:fill="auto"/>
          </w:tcPr>
          <w:p w14:paraId="27113144" w14:textId="77777777" w:rsidR="00C216A8" w:rsidRDefault="00C216A8">
            <w:pPr>
              <w:rPr>
                <w:sz w:val="22"/>
                <w:szCs w:val="22"/>
              </w:rPr>
            </w:pPr>
            <w:r>
              <w:rPr>
                <w:b/>
                <w:bCs/>
                <w:sz w:val="22"/>
                <w:szCs w:val="22"/>
              </w:rPr>
              <w:t>Instructor</w:t>
            </w:r>
          </w:p>
        </w:tc>
        <w:tc>
          <w:tcPr>
            <w:tcW w:w="3060" w:type="dxa"/>
            <w:tcBorders>
              <w:top w:val="single" w:sz="4" w:space="0" w:color="000000"/>
              <w:left w:val="single" w:sz="4" w:space="0" w:color="000000"/>
              <w:bottom w:val="single" w:sz="4" w:space="0" w:color="000000"/>
            </w:tcBorders>
            <w:shd w:val="clear" w:color="auto" w:fill="auto"/>
          </w:tcPr>
          <w:p w14:paraId="599BD4EB" w14:textId="77777777" w:rsidR="00C216A8" w:rsidRDefault="00C216A8">
            <w:pPr>
              <w:rPr>
                <w:b/>
                <w:bCs/>
                <w:sz w:val="22"/>
                <w:szCs w:val="22"/>
              </w:rPr>
            </w:pPr>
            <w:r>
              <w:rPr>
                <w:sz w:val="22"/>
                <w:szCs w:val="22"/>
              </w:rPr>
              <w:t>Brian Bird</w:t>
            </w:r>
          </w:p>
        </w:tc>
        <w:tc>
          <w:tcPr>
            <w:tcW w:w="2340" w:type="dxa"/>
            <w:tcBorders>
              <w:top w:val="single" w:sz="4" w:space="0" w:color="000000"/>
              <w:left w:val="single" w:sz="4" w:space="0" w:color="000000"/>
              <w:bottom w:val="single" w:sz="4" w:space="0" w:color="000000"/>
            </w:tcBorders>
            <w:shd w:val="clear" w:color="auto" w:fill="auto"/>
          </w:tcPr>
          <w:p w14:paraId="4A4425B2" w14:textId="049EA82F" w:rsidR="00C216A8" w:rsidRDefault="00E644AD">
            <w:pPr>
              <w:rPr>
                <w:sz w:val="22"/>
                <w:szCs w:val="22"/>
              </w:rPr>
            </w:pPr>
            <w:r>
              <w:rPr>
                <w:b/>
                <w:bCs/>
                <w:sz w:val="22"/>
                <w:szCs w:val="22"/>
              </w:rPr>
              <w:t>Office p</w:t>
            </w:r>
            <w:r w:rsidR="00C216A8">
              <w:rPr>
                <w:b/>
                <w:bCs/>
                <w:sz w:val="22"/>
                <w:szCs w:val="22"/>
              </w:rPr>
              <w:t>hone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366EDD7" w14:textId="77777777" w:rsidR="00C216A8" w:rsidRDefault="00C216A8">
            <w:r>
              <w:rPr>
                <w:sz w:val="22"/>
                <w:szCs w:val="22"/>
              </w:rPr>
              <w:t>541-463-3024</w:t>
            </w:r>
          </w:p>
        </w:tc>
      </w:tr>
      <w:tr w:rsidR="00C216A8" w14:paraId="368A2FFE" w14:textId="77777777" w:rsidTr="007B561C">
        <w:tc>
          <w:tcPr>
            <w:tcW w:w="1548" w:type="dxa"/>
            <w:tcBorders>
              <w:top w:val="single" w:sz="4" w:space="0" w:color="000000"/>
              <w:left w:val="single" w:sz="4" w:space="0" w:color="000000"/>
              <w:bottom w:val="single" w:sz="4" w:space="0" w:color="000000"/>
            </w:tcBorders>
            <w:shd w:val="clear" w:color="auto" w:fill="auto"/>
          </w:tcPr>
          <w:p w14:paraId="532AC243" w14:textId="77777777" w:rsidR="00C216A8" w:rsidRDefault="00C216A8">
            <w:pPr>
              <w:rPr>
                <w:sz w:val="22"/>
                <w:szCs w:val="22"/>
              </w:rPr>
            </w:pPr>
            <w:r>
              <w:rPr>
                <w:b/>
                <w:bCs/>
                <w:sz w:val="22"/>
                <w:szCs w:val="22"/>
              </w:rPr>
              <w:t>Office</w:t>
            </w:r>
          </w:p>
        </w:tc>
        <w:tc>
          <w:tcPr>
            <w:tcW w:w="3060" w:type="dxa"/>
            <w:tcBorders>
              <w:top w:val="single" w:sz="4" w:space="0" w:color="000000"/>
              <w:left w:val="single" w:sz="4" w:space="0" w:color="000000"/>
              <w:bottom w:val="single" w:sz="4" w:space="0" w:color="000000"/>
            </w:tcBorders>
            <w:shd w:val="clear" w:color="auto" w:fill="auto"/>
          </w:tcPr>
          <w:p w14:paraId="2A6B6EF7" w14:textId="77777777" w:rsidR="00C216A8" w:rsidRDefault="00C216A8">
            <w:pPr>
              <w:rPr>
                <w:b/>
                <w:bCs/>
                <w:sz w:val="22"/>
                <w:szCs w:val="22"/>
              </w:rPr>
            </w:pPr>
            <w:r>
              <w:rPr>
                <w:sz w:val="22"/>
                <w:szCs w:val="22"/>
              </w:rPr>
              <w:t>Building 19, Room 152</w:t>
            </w:r>
          </w:p>
        </w:tc>
        <w:tc>
          <w:tcPr>
            <w:tcW w:w="2340" w:type="dxa"/>
            <w:tcBorders>
              <w:top w:val="single" w:sz="4" w:space="0" w:color="000000"/>
              <w:left w:val="single" w:sz="4" w:space="0" w:color="000000"/>
              <w:bottom w:val="single" w:sz="4" w:space="0" w:color="000000"/>
            </w:tcBorders>
            <w:shd w:val="clear" w:color="auto" w:fill="auto"/>
          </w:tcPr>
          <w:p w14:paraId="768CBF69" w14:textId="77777777" w:rsidR="00C216A8" w:rsidRDefault="00C216A8">
            <w:pPr>
              <w:rPr>
                <w:sz w:val="22"/>
                <w:szCs w:val="22"/>
              </w:rPr>
            </w:pPr>
            <w:r>
              <w:rPr>
                <w:b/>
                <w:bCs/>
                <w:sz w:val="22"/>
                <w:szCs w:val="22"/>
              </w:rPr>
              <w:t>E-mail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0981C81" w14:textId="399AC552" w:rsidR="00C216A8" w:rsidRDefault="007E2606">
            <w:r>
              <w:rPr>
                <w:sz w:val="22"/>
                <w:szCs w:val="22"/>
              </w:rPr>
              <w:t>birdb</w:t>
            </w:r>
            <w:r w:rsidR="00C216A8">
              <w:rPr>
                <w:sz w:val="22"/>
                <w:szCs w:val="22"/>
              </w:rPr>
              <w:t>@lanecc.edu</w:t>
            </w:r>
          </w:p>
        </w:tc>
      </w:tr>
      <w:tr w:rsidR="00C216A8" w14:paraId="5DEB05E0" w14:textId="77777777" w:rsidTr="007B561C">
        <w:tc>
          <w:tcPr>
            <w:tcW w:w="1548" w:type="dxa"/>
            <w:tcBorders>
              <w:top w:val="single" w:sz="4" w:space="0" w:color="000000"/>
              <w:left w:val="single" w:sz="4" w:space="0" w:color="000000"/>
              <w:bottom w:val="single" w:sz="4" w:space="0" w:color="000000"/>
            </w:tcBorders>
            <w:shd w:val="clear" w:color="auto" w:fill="auto"/>
          </w:tcPr>
          <w:p w14:paraId="6E6006C7" w14:textId="0EC8DAE1" w:rsidR="00C216A8" w:rsidRDefault="00E644AD">
            <w:pPr>
              <w:rPr>
                <w:sz w:val="22"/>
                <w:szCs w:val="22"/>
              </w:rPr>
            </w:pPr>
            <w:r>
              <w:rPr>
                <w:b/>
                <w:bCs/>
                <w:sz w:val="22"/>
                <w:szCs w:val="22"/>
              </w:rPr>
              <w:t>Office h</w:t>
            </w:r>
            <w:r w:rsidR="00C216A8">
              <w:rPr>
                <w:b/>
                <w:bCs/>
                <w:sz w:val="22"/>
                <w:szCs w:val="22"/>
              </w:rPr>
              <w:t>ours</w:t>
            </w:r>
          </w:p>
        </w:tc>
        <w:tc>
          <w:tcPr>
            <w:tcW w:w="3060" w:type="dxa"/>
            <w:tcBorders>
              <w:top w:val="single" w:sz="4" w:space="0" w:color="000000"/>
              <w:left w:val="single" w:sz="4" w:space="0" w:color="000000"/>
              <w:bottom w:val="single" w:sz="4" w:space="0" w:color="000000"/>
            </w:tcBorders>
            <w:shd w:val="clear" w:color="auto" w:fill="auto"/>
          </w:tcPr>
          <w:p w14:paraId="74F0E285" w14:textId="17E4F3CA" w:rsidR="00C216A8" w:rsidRDefault="00E767B6" w:rsidP="00C216A8">
            <w:pPr>
              <w:rPr>
                <w:b/>
                <w:sz w:val="22"/>
                <w:szCs w:val="22"/>
              </w:rPr>
            </w:pPr>
            <w:r>
              <w:rPr>
                <w:sz w:val="22"/>
                <w:szCs w:val="22"/>
              </w:rPr>
              <w:t xml:space="preserve">M – </w:t>
            </w:r>
            <w:proofErr w:type="spellStart"/>
            <w:r w:rsidR="00DA74F5">
              <w:rPr>
                <w:sz w:val="22"/>
                <w:szCs w:val="22"/>
              </w:rPr>
              <w:t>Th</w:t>
            </w:r>
            <w:proofErr w:type="spellEnd"/>
            <w:r w:rsidR="00DA74F5">
              <w:rPr>
                <w:sz w:val="22"/>
                <w:szCs w:val="22"/>
              </w:rPr>
              <w:t xml:space="preserve"> </w:t>
            </w:r>
            <w:r w:rsidR="00842C06">
              <w:rPr>
                <w:sz w:val="22"/>
                <w:szCs w:val="22"/>
              </w:rPr>
              <w:t>4</w:t>
            </w:r>
            <w:r w:rsidR="00DA74F5">
              <w:rPr>
                <w:sz w:val="22"/>
                <w:szCs w:val="22"/>
              </w:rPr>
              <w:t xml:space="preserve">:00 </w:t>
            </w:r>
            <w:r w:rsidR="009153DC">
              <w:rPr>
                <w:sz w:val="22"/>
                <w:szCs w:val="22"/>
              </w:rPr>
              <w:t>–</w:t>
            </w:r>
            <w:r w:rsidR="00DA74F5">
              <w:rPr>
                <w:sz w:val="22"/>
                <w:szCs w:val="22"/>
              </w:rPr>
              <w:t xml:space="preserve"> </w:t>
            </w:r>
            <w:r w:rsidR="00842C06">
              <w:rPr>
                <w:sz w:val="22"/>
                <w:szCs w:val="22"/>
              </w:rPr>
              <w:t>4:5</w:t>
            </w:r>
            <w:r w:rsidR="00C216A8">
              <w:rPr>
                <w:sz w:val="22"/>
                <w:szCs w:val="22"/>
              </w:rPr>
              <w:t xml:space="preserve">0 </w:t>
            </w:r>
          </w:p>
        </w:tc>
        <w:tc>
          <w:tcPr>
            <w:tcW w:w="2340" w:type="dxa"/>
            <w:tcBorders>
              <w:top w:val="single" w:sz="4" w:space="0" w:color="000000"/>
              <w:left w:val="single" w:sz="4" w:space="0" w:color="000000"/>
              <w:bottom w:val="single" w:sz="4" w:space="0" w:color="000000"/>
            </w:tcBorders>
            <w:shd w:val="clear" w:color="auto" w:fill="auto"/>
          </w:tcPr>
          <w:p w14:paraId="582F0D9D" w14:textId="740EDAC5" w:rsidR="00C216A8" w:rsidRPr="00DA74F5" w:rsidRDefault="005711A5">
            <w:pPr>
              <w:rPr>
                <w:sz w:val="22"/>
                <w:szCs w:val="22"/>
                <w:vertAlign w:val="subscript"/>
              </w:rPr>
            </w:pPr>
            <w:r>
              <w:rPr>
                <w:b/>
                <w:bCs/>
                <w:sz w:val="22"/>
                <w:szCs w:val="22"/>
              </w:rPr>
              <w:t>Lab</w:t>
            </w:r>
            <w:r>
              <w:rPr>
                <w:b/>
                <w:bCs/>
                <w:sz w:val="22"/>
                <w:szCs w:val="22"/>
              </w:rPr>
              <w:t xml:space="preserve"> hours</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AFE6EBD" w14:textId="26123B8E" w:rsidR="00C216A8" w:rsidRDefault="005711A5">
            <w:r>
              <w:t>M, W 10:00 – 11:30</w:t>
            </w:r>
          </w:p>
        </w:tc>
      </w:tr>
    </w:tbl>
    <w:p w14:paraId="1C4D4B94" w14:textId="77777777" w:rsidR="00C216A8" w:rsidRDefault="00C216A8">
      <w:pPr>
        <w:tabs>
          <w:tab w:val="left" w:pos="2520"/>
          <w:tab w:val="right" w:pos="9360"/>
        </w:tabs>
        <w:ind w:left="2520" w:hanging="2520"/>
        <w:rPr>
          <w:b/>
          <w:bCs/>
        </w:rPr>
      </w:pPr>
      <w:r>
        <w:tab/>
      </w:r>
    </w:p>
    <w:p w14:paraId="5C592124" w14:textId="77777777" w:rsidR="00C216A8" w:rsidRDefault="00C216A8">
      <w:pPr>
        <w:tabs>
          <w:tab w:val="left" w:pos="2160"/>
          <w:tab w:val="right" w:pos="9360"/>
        </w:tabs>
        <w:ind w:left="2160" w:hanging="2160"/>
        <w:rPr>
          <w:rFonts w:eastAsia="Arial Unicode MS"/>
        </w:rPr>
      </w:pPr>
      <w:r>
        <w:rPr>
          <w:b/>
          <w:bCs/>
        </w:rPr>
        <w:t>Course Description</w:t>
      </w:r>
      <w:bookmarkStart w:id="0" w:name="_GoBack"/>
      <w:bookmarkEnd w:id="0"/>
    </w:p>
    <w:p w14:paraId="62593AA4" w14:textId="07DE6CDA" w:rsidR="00C216A8" w:rsidRDefault="00C216A8">
      <w:pPr>
        <w:tabs>
          <w:tab w:val="left" w:pos="0"/>
          <w:tab w:val="right" w:pos="9360"/>
        </w:tabs>
      </w:pPr>
      <w:r>
        <w:rPr>
          <w:rFonts w:eastAsia="Arial Unicode MS"/>
        </w:rPr>
        <w:t xml:space="preserve">This course is an advanced course in programming methods with an emphasis on </w:t>
      </w:r>
      <w:r w:rsidR="007144EE">
        <w:rPr>
          <w:rFonts w:eastAsia="Arial Unicode MS"/>
        </w:rPr>
        <w:t>applying best practices for software development in the context of a development team</w:t>
      </w:r>
      <w:r>
        <w:rPr>
          <w:rFonts w:eastAsia="Arial Unicode MS"/>
        </w:rPr>
        <w:t>. The course ties together topics covered in the first and second year</w:t>
      </w:r>
      <w:r w:rsidR="007144EE">
        <w:rPr>
          <w:rFonts w:eastAsia="Arial Unicode MS"/>
        </w:rPr>
        <w:t xml:space="preserve">s of </w:t>
      </w:r>
      <w:r>
        <w:rPr>
          <w:rFonts w:eastAsia="Arial Unicode MS"/>
        </w:rPr>
        <w:t xml:space="preserve">curriculum. It emphasizes practical application and working knowledge and is project oriented. </w:t>
      </w:r>
      <w:r w:rsidR="007144EE">
        <w:rPr>
          <w:rFonts w:eastAsia="Arial Unicode MS"/>
        </w:rPr>
        <w:t>Students will work together in teams to produce a moderately complex software application (or system) and prepare it for release to end users</w:t>
      </w:r>
      <w:r>
        <w:rPr>
          <w:rFonts w:eastAsia="Arial Unicode MS"/>
        </w:rPr>
        <w:t>.</w:t>
      </w:r>
    </w:p>
    <w:p w14:paraId="142B9A3F" w14:textId="77777777" w:rsidR="00C216A8" w:rsidRDefault="00C216A8">
      <w:pPr>
        <w:tabs>
          <w:tab w:val="left" w:pos="0"/>
          <w:tab w:val="right" w:pos="9360"/>
        </w:tabs>
      </w:pPr>
    </w:p>
    <w:p w14:paraId="67C90F3E" w14:textId="77777777" w:rsidR="00C216A8" w:rsidRDefault="00C216A8">
      <w:pPr>
        <w:tabs>
          <w:tab w:val="left" w:pos="0"/>
          <w:tab w:val="right" w:pos="9360"/>
        </w:tabs>
      </w:pPr>
      <w:r>
        <w:rPr>
          <w:b/>
          <w:bCs/>
        </w:rPr>
        <w:t>Learning Outcomes</w:t>
      </w:r>
    </w:p>
    <w:p w14:paraId="275AABBF" w14:textId="77777777" w:rsidR="00C216A8" w:rsidRDefault="00C216A8">
      <w:pPr>
        <w:tabs>
          <w:tab w:val="left" w:pos="2160"/>
          <w:tab w:val="right" w:pos="9360"/>
        </w:tabs>
      </w:pPr>
      <w:r>
        <w:t>Upon completion of this course you will be able to:</w:t>
      </w:r>
    </w:p>
    <w:p w14:paraId="5C7B7947" w14:textId="77777777" w:rsidR="00C216A8" w:rsidRDefault="00C216A8">
      <w:pPr>
        <w:tabs>
          <w:tab w:val="left" w:pos="2160"/>
          <w:tab w:val="right" w:pos="9360"/>
        </w:tabs>
      </w:pPr>
    </w:p>
    <w:p w14:paraId="07E89028" w14:textId="3058CE9C" w:rsidR="00C216A8" w:rsidRDefault="00C216A8">
      <w:pPr>
        <w:pStyle w:val="Heading1"/>
        <w:numPr>
          <w:ilvl w:val="0"/>
          <w:numId w:val="2"/>
        </w:numPr>
      </w:pPr>
      <w:r>
        <w:t xml:space="preserve">Analyze, design and implement a </w:t>
      </w:r>
      <w:r w:rsidR="007144EE">
        <w:t>medium</w:t>
      </w:r>
      <w:r>
        <w:t xml:space="preserve"> scale, but significant programming project</w:t>
      </w:r>
    </w:p>
    <w:p w14:paraId="7FEF0F91" w14:textId="77777777" w:rsidR="00C216A8" w:rsidRDefault="00C216A8">
      <w:pPr>
        <w:pStyle w:val="Heading1"/>
        <w:numPr>
          <w:ilvl w:val="0"/>
          <w:numId w:val="2"/>
        </w:numPr>
      </w:pPr>
      <w:r>
        <w:t>Demonstrate an ability to integrate knowledge and skills acquired in previous coursework</w:t>
      </w:r>
    </w:p>
    <w:p w14:paraId="4F6F6E88" w14:textId="77777777" w:rsidR="009153DC" w:rsidRDefault="00C216A8" w:rsidP="009153DC">
      <w:pPr>
        <w:pStyle w:val="Heading1"/>
        <w:numPr>
          <w:ilvl w:val="0"/>
          <w:numId w:val="2"/>
        </w:numPr>
      </w:pPr>
      <w:r>
        <w:t>Demonstrate the ability to work as an effective member of a project team</w:t>
      </w:r>
    </w:p>
    <w:p w14:paraId="3E3F78BB" w14:textId="00F04568" w:rsidR="00C216A8" w:rsidRPr="009153DC" w:rsidRDefault="00C216A8" w:rsidP="009153DC">
      <w:pPr>
        <w:pStyle w:val="Heading1"/>
        <w:numPr>
          <w:ilvl w:val="0"/>
          <w:numId w:val="2"/>
        </w:numPr>
      </w:pPr>
      <w:r>
        <w:t>Research, analyze and describe the current state of the state and regional job markets.</w:t>
      </w:r>
    </w:p>
    <w:p w14:paraId="24076A36" w14:textId="77777777" w:rsidR="00C216A8" w:rsidRDefault="00C216A8">
      <w:pPr>
        <w:pStyle w:val="Heading1"/>
        <w:rPr>
          <w:b/>
          <w:lang w:val="en-US"/>
        </w:rPr>
      </w:pPr>
    </w:p>
    <w:p w14:paraId="4B827002" w14:textId="77777777" w:rsidR="00C216A8" w:rsidRDefault="00C216A8">
      <w:pPr>
        <w:pStyle w:val="Heading1"/>
        <w:rPr>
          <w:b/>
          <w:bCs/>
          <w:i/>
          <w:iCs/>
        </w:rPr>
      </w:pPr>
      <w:r>
        <w:rPr>
          <w:b/>
        </w:rPr>
        <w:t>Learning Resources</w:t>
      </w:r>
    </w:p>
    <w:p w14:paraId="660FE71F" w14:textId="77777777" w:rsidR="00C216A8" w:rsidRDefault="00C216A8">
      <w:pPr>
        <w:tabs>
          <w:tab w:val="left" w:pos="360"/>
          <w:tab w:val="right" w:pos="9360"/>
        </w:tabs>
        <w:ind w:left="360"/>
        <w:rPr>
          <w:b/>
          <w:bCs/>
          <w:i/>
          <w:iCs/>
        </w:rPr>
      </w:pPr>
    </w:p>
    <w:p w14:paraId="0B228DC5" w14:textId="77777777" w:rsidR="00C216A8" w:rsidRDefault="00C216A8">
      <w:pPr>
        <w:tabs>
          <w:tab w:val="left" w:pos="360"/>
          <w:tab w:val="right" w:pos="9360"/>
        </w:tabs>
        <w:rPr>
          <w:bCs/>
          <w:iCs/>
        </w:rPr>
      </w:pPr>
      <w:r>
        <w:rPr>
          <w:b/>
          <w:bCs/>
          <w:i/>
          <w:iCs/>
        </w:rPr>
        <w:t>Text</w:t>
      </w:r>
    </w:p>
    <w:p w14:paraId="47A57B8F" w14:textId="35A57184" w:rsidR="00C216A8" w:rsidRDefault="00C216A8">
      <w:pPr>
        <w:tabs>
          <w:tab w:val="left" w:pos="360"/>
          <w:tab w:val="right" w:pos="9360"/>
        </w:tabs>
      </w:pPr>
      <w:r>
        <w:rPr>
          <w:bCs/>
          <w:iCs/>
        </w:rPr>
        <w:t xml:space="preserve">No textbook is required, but you may optionally refer chapters 9-17 of </w:t>
      </w:r>
      <w:r>
        <w:rPr>
          <w:i/>
          <w:iCs/>
        </w:rPr>
        <w:t>Systems Analysis and Design in a Changing World</w:t>
      </w:r>
      <w:r>
        <w:t xml:space="preserve">, </w:t>
      </w:r>
      <w:proofErr w:type="spellStart"/>
      <w:r>
        <w:t>Satzinger</w:t>
      </w:r>
      <w:proofErr w:type="spellEnd"/>
      <w:r>
        <w:t xml:space="preserve">, Jackson, and </w:t>
      </w:r>
      <w:proofErr w:type="spellStart"/>
      <w:r>
        <w:t>Burd</w:t>
      </w:r>
      <w:proofErr w:type="spellEnd"/>
    </w:p>
    <w:p w14:paraId="3281F13F" w14:textId="77777777" w:rsidR="00C216A8" w:rsidRDefault="00C216A8">
      <w:pPr>
        <w:tabs>
          <w:tab w:val="left" w:pos="720"/>
          <w:tab w:val="right" w:pos="9360"/>
        </w:tabs>
      </w:pPr>
    </w:p>
    <w:p w14:paraId="3E10BEA0" w14:textId="77777777" w:rsidR="00C216A8" w:rsidRDefault="00C216A8">
      <w:pPr>
        <w:tabs>
          <w:tab w:val="left" w:pos="360"/>
          <w:tab w:val="right" w:pos="9360"/>
        </w:tabs>
      </w:pPr>
      <w:r>
        <w:rPr>
          <w:b/>
          <w:bCs/>
          <w:i/>
          <w:iCs/>
        </w:rPr>
        <w:t>Moodle site</w:t>
      </w:r>
    </w:p>
    <w:p w14:paraId="236DD792" w14:textId="4A78E743" w:rsidR="00C216A8" w:rsidRDefault="00C216A8">
      <w:pPr>
        <w:tabs>
          <w:tab w:val="left" w:pos="720"/>
          <w:tab w:val="right" w:pos="9360"/>
        </w:tabs>
      </w:pPr>
      <w:r>
        <w:t xml:space="preserve">All course activities and resources will be managed through this course’s </w:t>
      </w:r>
      <w:r w:rsidR="007144EE">
        <w:t>Moodle</w:t>
      </w:r>
      <w:r>
        <w:t xml:space="preserve"> site. Assignment instructions will be made available on </w:t>
      </w:r>
      <w:r w:rsidR="007144EE">
        <w:t>Moodle</w:t>
      </w:r>
      <w:r>
        <w:t xml:space="preserve"> by the instructor and assignments will be submitted to </w:t>
      </w:r>
      <w:r w:rsidR="007144EE">
        <w:t>Moodle</w:t>
      </w:r>
      <w:r>
        <w:t xml:space="preserve"> by the students. </w:t>
      </w:r>
    </w:p>
    <w:p w14:paraId="47F3AE8A" w14:textId="77777777" w:rsidR="00C216A8" w:rsidRDefault="00C216A8">
      <w:pPr>
        <w:tabs>
          <w:tab w:val="left" w:pos="720"/>
          <w:tab w:val="right" w:pos="9360"/>
        </w:tabs>
        <w:rPr>
          <w:b/>
          <w:bCs/>
          <w:i/>
          <w:iCs/>
        </w:rPr>
      </w:pPr>
      <w:r>
        <w:t xml:space="preserve">   </w:t>
      </w:r>
    </w:p>
    <w:p w14:paraId="6A7BCE4E" w14:textId="77777777" w:rsidR="00C216A8" w:rsidRDefault="00C216A8">
      <w:pPr>
        <w:tabs>
          <w:tab w:val="left" w:pos="360"/>
          <w:tab w:val="right" w:pos="9360"/>
        </w:tabs>
      </w:pPr>
      <w:r>
        <w:rPr>
          <w:b/>
          <w:bCs/>
          <w:i/>
          <w:iCs/>
        </w:rPr>
        <w:t>Software</w:t>
      </w:r>
    </w:p>
    <w:p w14:paraId="2AA66EF0" w14:textId="48BF0451" w:rsidR="00C216A8" w:rsidRDefault="007144EE">
      <w:pPr>
        <w:tabs>
          <w:tab w:val="left" w:pos="720"/>
          <w:tab w:val="right" w:pos="9360"/>
        </w:tabs>
      </w:pPr>
      <w:r>
        <w:t>Licenses for all software and hosting platforms used for development</w:t>
      </w:r>
      <w:r w:rsidR="00C216A8">
        <w:t xml:space="preserve"> (</w:t>
      </w:r>
      <w:r>
        <w:t xml:space="preserve">Visual Studio, Eclipse, Unity, Azure, </w:t>
      </w:r>
      <w:proofErr w:type="spellStart"/>
      <w:r w:rsidR="00C216A8">
        <w:t>git</w:t>
      </w:r>
      <w:proofErr w:type="spellEnd"/>
      <w:r w:rsidR="00C216A8">
        <w:t xml:space="preserve">, issue tracking, </w:t>
      </w:r>
      <w:r>
        <w:t xml:space="preserve">project management, </w:t>
      </w:r>
      <w:r w:rsidR="00C216A8">
        <w:t xml:space="preserve">etc.) will </w:t>
      </w:r>
      <w:r>
        <w:t>be provided at no cost to students.</w:t>
      </w:r>
    </w:p>
    <w:p w14:paraId="7F4ACEF7" w14:textId="77777777" w:rsidR="006571AC" w:rsidRDefault="006571AC">
      <w:pPr>
        <w:tabs>
          <w:tab w:val="left" w:pos="720"/>
          <w:tab w:val="right" w:pos="9360"/>
        </w:tabs>
      </w:pPr>
    </w:p>
    <w:p w14:paraId="3B5B7E52" w14:textId="4F175B69" w:rsidR="006571AC" w:rsidRPr="006571AC" w:rsidRDefault="00C216A8">
      <w:pPr>
        <w:tabs>
          <w:tab w:val="right" w:pos="9360"/>
        </w:tabs>
        <w:rPr>
          <w:b/>
          <w:bCs/>
          <w:sz w:val="24"/>
          <w:szCs w:val="24"/>
        </w:rPr>
      </w:pPr>
      <w:r w:rsidRPr="009F2DCB">
        <w:rPr>
          <w:b/>
          <w:bCs/>
          <w:sz w:val="24"/>
          <w:szCs w:val="24"/>
        </w:rPr>
        <w:t>Assessment and Grading</w:t>
      </w:r>
    </w:p>
    <w:p w14:paraId="3866F281" w14:textId="4F2E6F5D" w:rsidR="00C216A8" w:rsidRPr="009F2DCB" w:rsidRDefault="00C216A8">
      <w:pPr>
        <w:spacing w:before="100" w:after="100"/>
        <w:rPr>
          <w:sz w:val="22"/>
          <w:szCs w:val="22"/>
        </w:rPr>
      </w:pPr>
      <w:r w:rsidRPr="009F2DCB">
        <w:rPr>
          <w:sz w:val="22"/>
          <w:szCs w:val="22"/>
        </w:rPr>
        <w:t>Since one of the main objectives for this class is to learn to produce a maj</w:t>
      </w:r>
      <w:r w:rsidR="006571AC">
        <w:rPr>
          <w:sz w:val="22"/>
          <w:szCs w:val="22"/>
        </w:rPr>
        <w:t>or software project as a team, 4</w:t>
      </w:r>
      <w:r w:rsidRPr="009F2DCB">
        <w:rPr>
          <w:sz w:val="22"/>
          <w:szCs w:val="22"/>
        </w:rPr>
        <w:t>0% of your grade will be based on the wor</w:t>
      </w:r>
      <w:r w:rsidR="00144B2A" w:rsidRPr="009F2DCB">
        <w:rPr>
          <w:sz w:val="22"/>
          <w:szCs w:val="22"/>
        </w:rPr>
        <w:t>k done by your team. The oth</w:t>
      </w:r>
      <w:r w:rsidR="006571AC">
        <w:rPr>
          <w:sz w:val="22"/>
          <w:szCs w:val="22"/>
        </w:rPr>
        <w:t>er 6</w:t>
      </w:r>
      <w:r w:rsidRPr="009F2DCB">
        <w:rPr>
          <w:sz w:val="22"/>
          <w:szCs w:val="22"/>
        </w:rPr>
        <w:t xml:space="preserve">0% of your grade will be based </w:t>
      </w:r>
      <w:r w:rsidR="00144B2A" w:rsidRPr="009F2DCB">
        <w:rPr>
          <w:sz w:val="22"/>
          <w:szCs w:val="22"/>
        </w:rPr>
        <w:t xml:space="preserve">on individual </w:t>
      </w:r>
      <w:r w:rsidR="006C0B73">
        <w:rPr>
          <w:sz w:val="22"/>
          <w:szCs w:val="22"/>
        </w:rPr>
        <w:t>participation and assignments</w:t>
      </w:r>
      <w:r w:rsidRPr="009F2DCB">
        <w:rPr>
          <w:sz w:val="22"/>
          <w:szCs w:val="22"/>
        </w:rPr>
        <w:t>.</w:t>
      </w:r>
    </w:p>
    <w:p w14:paraId="6072145B" w14:textId="0F439FA7" w:rsidR="00C216A8" w:rsidRPr="009F2DCB" w:rsidRDefault="00C216A8">
      <w:pPr>
        <w:spacing w:before="100" w:after="100"/>
        <w:rPr>
          <w:sz w:val="22"/>
          <w:szCs w:val="22"/>
        </w:rPr>
      </w:pPr>
      <w:r w:rsidRPr="009F2DCB">
        <w:rPr>
          <w:sz w:val="22"/>
          <w:szCs w:val="22"/>
        </w:rPr>
        <w:t xml:space="preserve">Since this is a </w:t>
      </w:r>
      <w:r w:rsidR="006C0B73" w:rsidRPr="009F2DCB">
        <w:rPr>
          <w:sz w:val="22"/>
          <w:szCs w:val="22"/>
        </w:rPr>
        <w:t>five-credit</w:t>
      </w:r>
      <w:r w:rsidRPr="009F2DCB">
        <w:rPr>
          <w:sz w:val="22"/>
          <w:szCs w:val="22"/>
        </w:rPr>
        <w:t xml:space="preserve"> class and</w:t>
      </w:r>
      <w:r w:rsidR="006C0B73">
        <w:rPr>
          <w:sz w:val="22"/>
          <w:szCs w:val="22"/>
        </w:rPr>
        <w:t xml:space="preserve"> your main activity is to work with your team,</w:t>
      </w:r>
      <w:r w:rsidRPr="009F2DCB">
        <w:rPr>
          <w:sz w:val="22"/>
          <w:szCs w:val="22"/>
        </w:rPr>
        <w:t xml:space="preserve"> we only meet for </w:t>
      </w:r>
      <w:r w:rsidR="006C0B73">
        <w:rPr>
          <w:sz w:val="22"/>
          <w:szCs w:val="22"/>
        </w:rPr>
        <w:t>eight hours a week of in-class lab time. In addition,</w:t>
      </w:r>
      <w:r w:rsidRPr="009F2DCB">
        <w:rPr>
          <w:sz w:val="22"/>
          <w:szCs w:val="22"/>
        </w:rPr>
        <w:t xml:space="preserve"> </w:t>
      </w:r>
      <w:r w:rsidRPr="009F2DCB">
        <w:rPr>
          <w:sz w:val="22"/>
          <w:szCs w:val="22"/>
          <w:u w:val="single"/>
        </w:rPr>
        <w:t>y</w:t>
      </w:r>
      <w:r w:rsidR="006C0B73">
        <w:rPr>
          <w:sz w:val="22"/>
          <w:szCs w:val="22"/>
          <w:u w:val="single"/>
        </w:rPr>
        <w:t>ou should budget at least six</w:t>
      </w:r>
      <w:r w:rsidRPr="009F2DCB">
        <w:rPr>
          <w:sz w:val="22"/>
          <w:szCs w:val="22"/>
          <w:u w:val="single"/>
        </w:rPr>
        <w:t xml:space="preserve"> hours a week</w:t>
      </w:r>
      <w:r w:rsidRPr="009F2DCB">
        <w:rPr>
          <w:sz w:val="22"/>
          <w:szCs w:val="22"/>
        </w:rPr>
        <w:t xml:space="preserve"> for work </w:t>
      </w:r>
      <w:r w:rsidRPr="009226E3">
        <w:rPr>
          <w:sz w:val="22"/>
          <w:szCs w:val="22"/>
          <w:u w:val="single"/>
        </w:rPr>
        <w:t>outside</w:t>
      </w:r>
      <w:r w:rsidRPr="009F2DCB">
        <w:rPr>
          <w:sz w:val="22"/>
          <w:szCs w:val="22"/>
        </w:rPr>
        <w:t xml:space="preserve"> of class.</w:t>
      </w:r>
    </w:p>
    <w:p w14:paraId="526547BF" w14:textId="4ADED797" w:rsidR="00AA1A9B" w:rsidRDefault="00AA1A9B">
      <w:pPr>
        <w:widowControl/>
        <w:suppressAutoHyphens w:val="0"/>
        <w:autoSpaceDE/>
        <w:rPr>
          <w:sz w:val="22"/>
          <w:szCs w:val="22"/>
        </w:rPr>
      </w:pPr>
    </w:p>
    <w:p w14:paraId="126095B8" w14:textId="77777777" w:rsidR="0036445D" w:rsidRDefault="0036445D" w:rsidP="0036445D">
      <w:pPr>
        <w:tabs>
          <w:tab w:val="right" w:pos="4320"/>
          <w:tab w:val="left" w:pos="4500"/>
          <w:tab w:val="right" w:pos="9360"/>
        </w:tabs>
        <w:rPr>
          <w:b/>
          <w:bCs/>
          <w:i/>
          <w:iCs/>
        </w:rPr>
      </w:pPr>
      <w:r>
        <w:rPr>
          <w:b/>
          <w:bCs/>
          <w:i/>
          <w:iCs/>
        </w:rPr>
        <w:t>Attendance</w:t>
      </w:r>
    </w:p>
    <w:p w14:paraId="1E5C5E55" w14:textId="5674F439" w:rsidR="0036445D" w:rsidRDefault="0036445D" w:rsidP="0036445D">
      <w:pPr>
        <w:tabs>
          <w:tab w:val="right" w:pos="4320"/>
          <w:tab w:val="left" w:pos="4500"/>
          <w:tab w:val="right" w:pos="9360"/>
        </w:tabs>
      </w:pPr>
      <w:r>
        <w:t xml:space="preserve">Attendance is both required and graded. The main activity you will do in this class is the work you do with your team, you need to be present with your team to do that work effectively. </w:t>
      </w:r>
    </w:p>
    <w:p w14:paraId="589B95FB" w14:textId="77777777" w:rsidR="0036445D" w:rsidRDefault="0036445D" w:rsidP="0036445D">
      <w:pPr>
        <w:tabs>
          <w:tab w:val="right" w:pos="4320"/>
          <w:tab w:val="left" w:pos="4500"/>
          <w:tab w:val="right" w:pos="9360"/>
        </w:tabs>
      </w:pPr>
    </w:p>
    <w:p w14:paraId="63D59360" w14:textId="77777777" w:rsidR="0036445D" w:rsidRDefault="0036445D" w:rsidP="0036445D">
      <w:pPr>
        <w:tabs>
          <w:tab w:val="right" w:pos="4320"/>
          <w:tab w:val="left" w:pos="4500"/>
          <w:tab w:val="right" w:pos="9360"/>
        </w:tabs>
      </w:pPr>
      <w:r w:rsidRPr="004D15D2">
        <w:rPr>
          <w:b/>
          <w:i/>
        </w:rPr>
        <w:t>No Show Drop</w:t>
      </w:r>
    </w:p>
    <w:p w14:paraId="1383B7DF" w14:textId="150EEF2E" w:rsidR="0036445D" w:rsidRPr="004D15D2" w:rsidRDefault="0036445D" w:rsidP="0036445D">
      <w:pPr>
        <w:tabs>
          <w:tab w:val="right" w:pos="4320"/>
          <w:tab w:val="left" w:pos="4500"/>
          <w:tab w:val="right" w:pos="9360"/>
        </w:tabs>
      </w:pPr>
      <w:r>
        <w:t>The college’s “no sh</w:t>
      </w:r>
      <w:r w:rsidR="00551346">
        <w:t xml:space="preserve">ow, drop” policy requires that </w:t>
      </w:r>
      <w:r>
        <w:t>during the first week</w:t>
      </w:r>
      <w:r w:rsidR="00551346">
        <w:t xml:space="preserve"> of the term</w:t>
      </w:r>
      <w:r>
        <w:t xml:space="preserve">, on-campus students must physically attend at least one class session. </w:t>
      </w:r>
    </w:p>
    <w:p w14:paraId="7311F13D" w14:textId="77777777" w:rsidR="0036445D" w:rsidRDefault="0036445D">
      <w:pPr>
        <w:widowControl/>
        <w:suppressAutoHyphens w:val="0"/>
        <w:autoSpaceDE/>
        <w:rPr>
          <w:sz w:val="22"/>
          <w:szCs w:val="22"/>
        </w:rPr>
      </w:pPr>
    </w:p>
    <w:p w14:paraId="62019DDC" w14:textId="77777777" w:rsidR="0036445D" w:rsidRDefault="0036445D">
      <w:pPr>
        <w:widowControl/>
        <w:suppressAutoHyphens w:val="0"/>
        <w:autoSpaceDE/>
        <w:rPr>
          <w:sz w:val="22"/>
          <w:szCs w:val="22"/>
        </w:rPr>
      </w:pPr>
    </w:p>
    <w:p w14:paraId="1383CA91" w14:textId="765FC068" w:rsidR="00C216A8" w:rsidRPr="009F2DCB" w:rsidRDefault="00C216A8">
      <w:pPr>
        <w:spacing w:before="100" w:after="100"/>
        <w:rPr>
          <w:b/>
          <w:bCs/>
          <w:i/>
          <w:iCs/>
          <w:sz w:val="22"/>
          <w:szCs w:val="22"/>
        </w:rPr>
      </w:pPr>
      <w:r w:rsidRPr="009F2DCB">
        <w:rPr>
          <w:sz w:val="22"/>
          <w:szCs w:val="22"/>
        </w:rPr>
        <w:t xml:space="preserve">The table below shows the grade percentage for each assessment task: </w:t>
      </w:r>
    </w:p>
    <w:tbl>
      <w:tblPr>
        <w:tblW w:w="0" w:type="auto"/>
        <w:tblInd w:w="278" w:type="dxa"/>
        <w:tblLayout w:type="fixed"/>
        <w:tblCellMar>
          <w:left w:w="144" w:type="dxa"/>
          <w:right w:w="144" w:type="dxa"/>
        </w:tblCellMar>
        <w:tblLook w:val="0000" w:firstRow="0" w:lastRow="0" w:firstColumn="0" w:lastColumn="0" w:noHBand="0" w:noVBand="0"/>
      </w:tblPr>
      <w:tblGrid>
        <w:gridCol w:w="4076"/>
        <w:gridCol w:w="2000"/>
        <w:gridCol w:w="10"/>
      </w:tblGrid>
      <w:tr w:rsidR="00C216A8" w:rsidRPr="009F2DCB" w14:paraId="157A1A41"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41FED88B" w14:textId="77777777" w:rsidR="00C216A8" w:rsidRPr="009F2DCB" w:rsidRDefault="00C216A8">
            <w:pPr>
              <w:spacing w:before="100" w:after="100"/>
              <w:rPr>
                <w:b/>
                <w:bCs/>
                <w:i/>
                <w:iCs/>
                <w:sz w:val="22"/>
                <w:szCs w:val="22"/>
              </w:rPr>
            </w:pPr>
            <w:r w:rsidRPr="009F2DCB">
              <w:rPr>
                <w:b/>
                <w:bCs/>
                <w:i/>
                <w:iCs/>
                <w:sz w:val="22"/>
                <w:szCs w:val="22"/>
              </w:rPr>
              <w:t xml:space="preserve">Assessment Activities </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68C62B5A" w14:textId="77777777" w:rsidR="00C216A8" w:rsidRPr="009F2DCB" w:rsidRDefault="00C216A8">
            <w:pPr>
              <w:spacing w:before="100" w:after="100"/>
              <w:rPr>
                <w:sz w:val="22"/>
                <w:szCs w:val="22"/>
              </w:rPr>
            </w:pPr>
            <w:r w:rsidRPr="009F2DCB">
              <w:rPr>
                <w:b/>
                <w:bCs/>
                <w:i/>
                <w:iCs/>
                <w:sz w:val="22"/>
                <w:szCs w:val="22"/>
              </w:rPr>
              <w:t xml:space="preserve">Percentage </w:t>
            </w:r>
          </w:p>
        </w:tc>
      </w:tr>
      <w:tr w:rsidR="00C216A8" w:rsidRPr="009F2DCB" w14:paraId="255E92A2"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084DDB13" w14:textId="77777777" w:rsidR="00C216A8" w:rsidRPr="009F2DCB" w:rsidRDefault="00C216A8" w:rsidP="009F2DCB">
            <w:pPr>
              <w:pStyle w:val="Heading1"/>
              <w:keepNext/>
              <w:numPr>
                <w:ilvl w:val="2"/>
                <w:numId w:val="1"/>
              </w:numPr>
              <w:tabs>
                <w:tab w:val="left" w:pos="2160"/>
                <w:tab w:val="right" w:pos="4320"/>
                <w:tab w:val="left" w:pos="4500"/>
                <w:tab w:val="right" w:pos="9360"/>
              </w:tabs>
              <w:rPr>
                <w:bCs/>
                <w:iCs/>
                <w:sz w:val="22"/>
                <w:szCs w:val="22"/>
                <w:lang w:val="en-US"/>
              </w:rPr>
            </w:pPr>
            <w:r w:rsidRPr="009F2DCB">
              <w:rPr>
                <w:bCs/>
                <w:iCs/>
                <w:sz w:val="22"/>
                <w:szCs w:val="22"/>
                <w:lang w:val="en-US"/>
              </w:rPr>
              <w:t>Team programming project</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2DDA28DE" w14:textId="464263AF" w:rsidR="00C216A8" w:rsidRPr="009F2DCB" w:rsidRDefault="009153DC"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4</w:t>
            </w:r>
            <w:r w:rsidR="00C216A8" w:rsidRPr="009F2DCB">
              <w:rPr>
                <w:bCs/>
                <w:iCs/>
                <w:sz w:val="22"/>
                <w:szCs w:val="22"/>
                <w:lang w:val="en-US"/>
              </w:rPr>
              <w:t>0%</w:t>
            </w:r>
          </w:p>
        </w:tc>
      </w:tr>
      <w:tr w:rsidR="00C216A8" w:rsidRPr="009F2DCB" w14:paraId="2E201E4F"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382C1D5B" w14:textId="4BE6CC54" w:rsidR="00C216A8" w:rsidRPr="009F2DCB" w:rsidRDefault="00700268" w:rsidP="009F2DCB">
            <w:pPr>
              <w:pStyle w:val="Heading1"/>
              <w:keepNext/>
              <w:numPr>
                <w:ilvl w:val="2"/>
                <w:numId w:val="1"/>
              </w:numPr>
              <w:tabs>
                <w:tab w:val="left" w:pos="2160"/>
                <w:tab w:val="right" w:pos="4320"/>
                <w:tab w:val="left" w:pos="4500"/>
                <w:tab w:val="right" w:pos="9360"/>
              </w:tabs>
              <w:rPr>
                <w:bCs/>
                <w:iCs/>
                <w:sz w:val="22"/>
                <w:szCs w:val="22"/>
                <w:lang w:val="en-US"/>
              </w:rPr>
            </w:pPr>
            <w:r>
              <w:rPr>
                <w:bCs/>
                <w:iCs/>
                <w:sz w:val="22"/>
                <w:szCs w:val="22"/>
                <w:lang w:val="en-US"/>
              </w:rPr>
              <w:t>Individual a</w:t>
            </w:r>
            <w:r w:rsidR="00C216A8" w:rsidRPr="009F2DCB">
              <w:rPr>
                <w:bCs/>
                <w:iCs/>
                <w:sz w:val="22"/>
                <w:szCs w:val="22"/>
                <w:lang w:val="en-US"/>
              </w:rPr>
              <w:t>ssignments</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0F6EF0FF" w14:textId="5A079704" w:rsidR="00C216A8" w:rsidRPr="009F2DCB" w:rsidRDefault="00FB5775"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2</w:t>
            </w:r>
            <w:r w:rsidR="00C216A8" w:rsidRPr="009F2DCB">
              <w:rPr>
                <w:bCs/>
                <w:iCs/>
                <w:sz w:val="22"/>
                <w:szCs w:val="22"/>
                <w:lang w:val="en-US"/>
              </w:rPr>
              <w:t>0%</w:t>
            </w:r>
          </w:p>
        </w:tc>
      </w:tr>
      <w:tr w:rsidR="00C216A8" w:rsidRPr="009F2DCB" w14:paraId="6BCCF185" w14:textId="77777777" w:rsidTr="009F2DCB">
        <w:trPr>
          <w:gridAfter w:val="1"/>
          <w:wAfter w:w="10" w:type="dxa"/>
          <w:cantSplit/>
        </w:trPr>
        <w:tc>
          <w:tcPr>
            <w:tcW w:w="4076" w:type="dxa"/>
            <w:tcBorders>
              <w:left w:val="single" w:sz="8" w:space="0" w:color="000000"/>
              <w:bottom w:val="single" w:sz="4" w:space="0" w:color="000000"/>
            </w:tcBorders>
            <w:shd w:val="clear" w:color="auto" w:fill="auto"/>
          </w:tcPr>
          <w:p w14:paraId="4E1AAC2D" w14:textId="25DF5DA5" w:rsidR="00C216A8" w:rsidRDefault="009F2DCB" w:rsidP="006571AC">
            <w:pPr>
              <w:pStyle w:val="Heading1"/>
              <w:keepNext/>
              <w:numPr>
                <w:ilvl w:val="2"/>
                <w:numId w:val="1"/>
              </w:numPr>
              <w:tabs>
                <w:tab w:val="left" w:pos="2160"/>
                <w:tab w:val="right" w:pos="4320"/>
                <w:tab w:val="left" w:pos="4500"/>
                <w:tab w:val="right" w:pos="9360"/>
              </w:tabs>
              <w:rPr>
                <w:bCs/>
                <w:iCs/>
                <w:sz w:val="22"/>
                <w:szCs w:val="22"/>
                <w:lang w:val="en-US"/>
              </w:rPr>
            </w:pPr>
            <w:r>
              <w:rPr>
                <w:bCs/>
                <w:iCs/>
                <w:sz w:val="22"/>
                <w:szCs w:val="22"/>
                <w:lang w:val="en-US"/>
              </w:rPr>
              <w:t>P</w:t>
            </w:r>
            <w:r w:rsidR="00144B2A" w:rsidRPr="009F2DCB">
              <w:rPr>
                <w:bCs/>
                <w:iCs/>
                <w:sz w:val="22"/>
                <w:szCs w:val="22"/>
                <w:lang w:val="en-US"/>
              </w:rPr>
              <w:t xml:space="preserve">articipation in </w:t>
            </w:r>
            <w:r w:rsidR="006571AC">
              <w:rPr>
                <w:bCs/>
                <w:iCs/>
                <w:sz w:val="22"/>
                <w:szCs w:val="22"/>
                <w:lang w:val="en-US"/>
              </w:rPr>
              <w:t>your</w:t>
            </w:r>
            <w:r w:rsidR="00144B2A" w:rsidRPr="009F2DCB">
              <w:rPr>
                <w:bCs/>
                <w:iCs/>
                <w:sz w:val="22"/>
                <w:szCs w:val="22"/>
                <w:lang w:val="en-US"/>
              </w:rPr>
              <w:t xml:space="preserve"> </w:t>
            </w:r>
            <w:r w:rsidR="00C216A8" w:rsidRPr="009F2DCB">
              <w:rPr>
                <w:bCs/>
                <w:iCs/>
                <w:sz w:val="22"/>
                <w:szCs w:val="22"/>
                <w:lang w:val="en-US"/>
              </w:rPr>
              <w:t>team</w:t>
            </w:r>
          </w:p>
          <w:p w14:paraId="32E87EFB" w14:textId="77777777" w:rsidR="006571AC" w:rsidRDefault="006571AC" w:rsidP="006571AC">
            <w:pPr>
              <w:pStyle w:val="Heading1"/>
              <w:numPr>
                <w:ilvl w:val="0"/>
                <w:numId w:val="6"/>
              </w:numPr>
            </w:pPr>
            <w:r>
              <w:t>Git commits and pull requests</w:t>
            </w:r>
          </w:p>
          <w:p w14:paraId="17DD7507" w14:textId="77777777" w:rsidR="006571AC" w:rsidRDefault="006571AC" w:rsidP="006571AC">
            <w:pPr>
              <w:pStyle w:val="Heading1"/>
              <w:numPr>
                <w:ilvl w:val="0"/>
                <w:numId w:val="6"/>
              </w:numPr>
            </w:pPr>
            <w:r>
              <w:t>Completed user stories</w:t>
            </w:r>
          </w:p>
          <w:p w14:paraId="213794F8" w14:textId="536F781D" w:rsidR="006571AC" w:rsidRPr="006571AC" w:rsidRDefault="006571AC" w:rsidP="006571AC">
            <w:pPr>
              <w:pStyle w:val="Heading1"/>
              <w:numPr>
                <w:ilvl w:val="0"/>
                <w:numId w:val="6"/>
              </w:numPr>
            </w:pPr>
            <w:r>
              <w:t>Class attendance</w:t>
            </w:r>
            <w:r w:rsidR="00AA1A9B">
              <w:t xml:space="preserve"> and hours worked</w:t>
            </w:r>
          </w:p>
        </w:tc>
        <w:tc>
          <w:tcPr>
            <w:tcW w:w="2000" w:type="dxa"/>
            <w:tcBorders>
              <w:left w:val="single" w:sz="8" w:space="0" w:color="000000"/>
              <w:bottom w:val="single" w:sz="4" w:space="0" w:color="000000"/>
              <w:right w:val="single" w:sz="8" w:space="0" w:color="000000"/>
            </w:tcBorders>
            <w:shd w:val="clear" w:color="auto" w:fill="auto"/>
          </w:tcPr>
          <w:p w14:paraId="6C5AA085" w14:textId="616F0590" w:rsidR="00C216A8" w:rsidRPr="009F2DCB" w:rsidRDefault="00FB5775"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4</w:t>
            </w:r>
            <w:r w:rsidR="00C216A8" w:rsidRPr="009F2DCB">
              <w:rPr>
                <w:bCs/>
                <w:iCs/>
                <w:sz w:val="22"/>
                <w:szCs w:val="22"/>
                <w:lang w:val="en-US"/>
              </w:rPr>
              <w:t>0%</w:t>
            </w:r>
          </w:p>
        </w:tc>
      </w:tr>
    </w:tbl>
    <w:p w14:paraId="17D5825F" w14:textId="77777777" w:rsidR="00C216A8" w:rsidRPr="009F2DCB" w:rsidRDefault="00C216A8">
      <w:pPr>
        <w:tabs>
          <w:tab w:val="right" w:pos="1440"/>
          <w:tab w:val="left" w:pos="1620"/>
        </w:tabs>
        <w:rPr>
          <w:sz w:val="22"/>
          <w:szCs w:val="22"/>
        </w:rPr>
      </w:pPr>
    </w:p>
    <w:p w14:paraId="74F73D8A" w14:textId="77777777" w:rsidR="00C216A8" w:rsidRPr="009F2DCB" w:rsidRDefault="00C216A8">
      <w:pPr>
        <w:tabs>
          <w:tab w:val="right" w:pos="1440"/>
          <w:tab w:val="left" w:pos="1620"/>
        </w:tabs>
        <w:rPr>
          <w:sz w:val="22"/>
          <w:szCs w:val="22"/>
        </w:rPr>
      </w:pPr>
    </w:p>
    <w:p w14:paraId="4C00DED4" w14:textId="77777777" w:rsidR="00C216A8" w:rsidRPr="009F2DCB" w:rsidRDefault="00C216A8">
      <w:pPr>
        <w:tabs>
          <w:tab w:val="right" w:pos="1440"/>
          <w:tab w:val="left" w:pos="1620"/>
        </w:tabs>
        <w:rPr>
          <w:sz w:val="22"/>
          <w:szCs w:val="22"/>
        </w:rPr>
      </w:pPr>
      <w:r w:rsidRPr="009F2DCB">
        <w:rPr>
          <w:sz w:val="22"/>
          <w:szCs w:val="22"/>
        </w:rPr>
        <w:t xml:space="preserve">Letter grades for the course will be determined by the following percentages: </w:t>
      </w:r>
      <w:r w:rsidRPr="009F2DCB">
        <w:rPr>
          <w:sz w:val="22"/>
          <w:szCs w:val="22"/>
        </w:rPr>
        <w:tab/>
      </w:r>
      <w:r w:rsidRPr="009F2DCB">
        <w:rPr>
          <w:sz w:val="22"/>
          <w:szCs w:val="22"/>
        </w:rPr>
        <w:tab/>
      </w:r>
      <w:r w:rsidRPr="009F2DCB">
        <w:rPr>
          <w:sz w:val="22"/>
          <w:szCs w:val="22"/>
        </w:rPr>
        <w:tab/>
        <w:t xml:space="preserve"> </w:t>
      </w:r>
    </w:p>
    <w:tbl>
      <w:tblPr>
        <w:tblW w:w="9360" w:type="dxa"/>
        <w:tblInd w:w="108" w:type="dxa"/>
        <w:tblLayout w:type="fixed"/>
        <w:tblLook w:val="0000" w:firstRow="0" w:lastRow="0" w:firstColumn="0" w:lastColumn="0" w:noHBand="0" w:noVBand="0"/>
      </w:tblPr>
      <w:tblGrid>
        <w:gridCol w:w="3150"/>
        <w:gridCol w:w="2430"/>
        <w:gridCol w:w="2178"/>
        <w:gridCol w:w="1602"/>
      </w:tblGrid>
      <w:tr w:rsidR="00EB47A3" w:rsidRPr="009F2DCB" w14:paraId="594D71A2" w14:textId="77777777" w:rsidTr="00EB47A3">
        <w:tc>
          <w:tcPr>
            <w:tcW w:w="3150" w:type="dxa"/>
            <w:tcBorders>
              <w:top w:val="single" w:sz="4" w:space="0" w:color="000000"/>
              <w:left w:val="single" w:sz="4" w:space="0" w:color="000000"/>
              <w:bottom w:val="single" w:sz="4" w:space="0" w:color="000000"/>
            </w:tcBorders>
            <w:shd w:val="clear" w:color="auto" w:fill="auto"/>
          </w:tcPr>
          <w:p w14:paraId="5871430E" w14:textId="77777777" w:rsidR="00C216A8" w:rsidRPr="009F2DCB" w:rsidRDefault="00C216A8">
            <w:pPr>
              <w:tabs>
                <w:tab w:val="left" w:pos="2160"/>
                <w:tab w:val="right" w:pos="4320"/>
                <w:tab w:val="left" w:pos="4500"/>
                <w:tab w:val="right" w:pos="9360"/>
              </w:tabs>
              <w:snapToGrid w:val="0"/>
              <w:jc w:val="center"/>
              <w:rPr>
                <w:sz w:val="22"/>
                <w:szCs w:val="22"/>
              </w:rPr>
            </w:pPr>
          </w:p>
        </w:tc>
        <w:tc>
          <w:tcPr>
            <w:tcW w:w="2430" w:type="dxa"/>
            <w:tcBorders>
              <w:top w:val="single" w:sz="4" w:space="0" w:color="000000"/>
              <w:left w:val="single" w:sz="4" w:space="0" w:color="000000"/>
              <w:bottom w:val="single" w:sz="4" w:space="0" w:color="000000"/>
            </w:tcBorders>
            <w:shd w:val="clear" w:color="auto" w:fill="auto"/>
          </w:tcPr>
          <w:p w14:paraId="0C265A56" w14:textId="77777777" w:rsidR="00C216A8" w:rsidRPr="009F2DCB" w:rsidRDefault="00C216A8">
            <w:pPr>
              <w:tabs>
                <w:tab w:val="left" w:pos="2160"/>
                <w:tab w:val="right" w:pos="4320"/>
                <w:tab w:val="left" w:pos="4500"/>
                <w:tab w:val="right" w:pos="9360"/>
              </w:tabs>
              <w:jc w:val="center"/>
              <w:rPr>
                <w:b/>
                <w:bCs/>
                <w:sz w:val="22"/>
                <w:szCs w:val="22"/>
              </w:rPr>
            </w:pPr>
            <w:r w:rsidRPr="009F2DCB">
              <w:rPr>
                <w:b/>
                <w:bCs/>
                <w:i/>
                <w:iCs/>
                <w:sz w:val="22"/>
                <w:szCs w:val="22"/>
              </w:rPr>
              <w:t>-</w:t>
            </w:r>
          </w:p>
        </w:tc>
        <w:tc>
          <w:tcPr>
            <w:tcW w:w="2178" w:type="dxa"/>
            <w:tcBorders>
              <w:top w:val="single" w:sz="4" w:space="0" w:color="000000"/>
              <w:left w:val="single" w:sz="4" w:space="0" w:color="000000"/>
              <w:bottom w:val="single" w:sz="4" w:space="0" w:color="000000"/>
            </w:tcBorders>
            <w:shd w:val="clear" w:color="auto" w:fill="auto"/>
          </w:tcPr>
          <w:p w14:paraId="36645E73" w14:textId="77777777" w:rsidR="00C216A8" w:rsidRPr="009F2DCB" w:rsidRDefault="00C216A8">
            <w:pPr>
              <w:tabs>
                <w:tab w:val="left" w:pos="2160"/>
                <w:tab w:val="right" w:pos="4320"/>
                <w:tab w:val="left" w:pos="4500"/>
                <w:tab w:val="right" w:pos="9360"/>
              </w:tabs>
              <w:snapToGrid w:val="0"/>
              <w:jc w:val="center"/>
              <w:rPr>
                <w:b/>
                <w:bCs/>
                <w:sz w:val="22"/>
                <w:szCs w:val="22"/>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3882703"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w:t>
            </w:r>
          </w:p>
        </w:tc>
      </w:tr>
      <w:tr w:rsidR="00EB47A3" w:rsidRPr="009F2DCB" w14:paraId="1E5CD034" w14:textId="77777777" w:rsidTr="00EB47A3">
        <w:tc>
          <w:tcPr>
            <w:tcW w:w="3150" w:type="dxa"/>
            <w:tcBorders>
              <w:top w:val="single" w:sz="4" w:space="0" w:color="000000"/>
              <w:left w:val="single" w:sz="4" w:space="0" w:color="000000"/>
              <w:bottom w:val="single" w:sz="4" w:space="0" w:color="000000"/>
            </w:tcBorders>
            <w:shd w:val="clear" w:color="auto" w:fill="auto"/>
          </w:tcPr>
          <w:p w14:paraId="0B0D4200" w14:textId="77777777" w:rsidR="00C216A8" w:rsidRPr="009F2DCB" w:rsidRDefault="00C216A8">
            <w:pPr>
              <w:pStyle w:val="Heading1"/>
              <w:keepNext/>
              <w:tabs>
                <w:tab w:val="left" w:pos="2160"/>
                <w:tab w:val="right" w:pos="4320"/>
                <w:tab w:val="left" w:pos="4500"/>
                <w:tab w:val="right" w:pos="9360"/>
              </w:tabs>
              <w:jc w:val="center"/>
              <w:rPr>
                <w:sz w:val="22"/>
                <w:szCs w:val="22"/>
              </w:rPr>
            </w:pPr>
            <w:r w:rsidRPr="009F2DCB">
              <w:rPr>
                <w:b/>
                <w:bCs/>
                <w:i/>
                <w:iCs/>
                <w:sz w:val="22"/>
                <w:szCs w:val="22"/>
                <w:lang w:val="en-US"/>
              </w:rPr>
              <w:t>A</w:t>
            </w:r>
          </w:p>
        </w:tc>
        <w:tc>
          <w:tcPr>
            <w:tcW w:w="2430" w:type="dxa"/>
            <w:tcBorders>
              <w:top w:val="single" w:sz="4" w:space="0" w:color="000000"/>
              <w:left w:val="single" w:sz="4" w:space="0" w:color="000000"/>
              <w:bottom w:val="single" w:sz="4" w:space="0" w:color="000000"/>
            </w:tcBorders>
            <w:shd w:val="clear" w:color="auto" w:fill="auto"/>
          </w:tcPr>
          <w:p w14:paraId="16A9ADEE"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90 - 91</w:t>
            </w:r>
          </w:p>
        </w:tc>
        <w:tc>
          <w:tcPr>
            <w:tcW w:w="2178" w:type="dxa"/>
            <w:tcBorders>
              <w:top w:val="single" w:sz="4" w:space="0" w:color="000000"/>
              <w:left w:val="single" w:sz="4" w:space="0" w:color="000000"/>
              <w:bottom w:val="single" w:sz="4" w:space="0" w:color="000000"/>
            </w:tcBorders>
            <w:shd w:val="clear" w:color="auto" w:fill="auto"/>
          </w:tcPr>
          <w:p w14:paraId="06823238"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92 – 97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BCD4F0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98 - 100</w:t>
            </w:r>
          </w:p>
        </w:tc>
      </w:tr>
      <w:tr w:rsidR="00EB47A3" w:rsidRPr="009F2DCB" w14:paraId="00B73118" w14:textId="77777777" w:rsidTr="00EB47A3">
        <w:tc>
          <w:tcPr>
            <w:tcW w:w="3150" w:type="dxa"/>
            <w:tcBorders>
              <w:top w:val="single" w:sz="4" w:space="0" w:color="000000"/>
              <w:left w:val="single" w:sz="4" w:space="0" w:color="000000"/>
              <w:bottom w:val="single" w:sz="4" w:space="0" w:color="000000"/>
            </w:tcBorders>
            <w:shd w:val="clear" w:color="auto" w:fill="auto"/>
          </w:tcPr>
          <w:p w14:paraId="69AC1183"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B</w:t>
            </w:r>
          </w:p>
        </w:tc>
        <w:tc>
          <w:tcPr>
            <w:tcW w:w="2430" w:type="dxa"/>
            <w:tcBorders>
              <w:top w:val="single" w:sz="4" w:space="0" w:color="000000"/>
              <w:left w:val="single" w:sz="4" w:space="0" w:color="000000"/>
              <w:bottom w:val="single" w:sz="4" w:space="0" w:color="000000"/>
            </w:tcBorders>
            <w:shd w:val="clear" w:color="auto" w:fill="auto"/>
          </w:tcPr>
          <w:p w14:paraId="0928B86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80 - 81</w:t>
            </w:r>
          </w:p>
        </w:tc>
        <w:tc>
          <w:tcPr>
            <w:tcW w:w="2178" w:type="dxa"/>
            <w:tcBorders>
              <w:top w:val="single" w:sz="4" w:space="0" w:color="000000"/>
              <w:left w:val="single" w:sz="4" w:space="0" w:color="000000"/>
              <w:bottom w:val="single" w:sz="4" w:space="0" w:color="000000"/>
            </w:tcBorders>
            <w:shd w:val="clear" w:color="auto" w:fill="auto"/>
          </w:tcPr>
          <w:p w14:paraId="7A369A1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82 – 87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1BC21BF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88 - 89</w:t>
            </w:r>
          </w:p>
        </w:tc>
      </w:tr>
      <w:tr w:rsidR="00EB47A3" w:rsidRPr="009F2DCB" w14:paraId="544648A3" w14:textId="77777777" w:rsidTr="00EB47A3">
        <w:tc>
          <w:tcPr>
            <w:tcW w:w="3150" w:type="dxa"/>
            <w:tcBorders>
              <w:top w:val="single" w:sz="4" w:space="0" w:color="000000"/>
              <w:left w:val="single" w:sz="4" w:space="0" w:color="000000"/>
              <w:bottom w:val="single" w:sz="4" w:space="0" w:color="000000"/>
            </w:tcBorders>
            <w:shd w:val="clear" w:color="auto" w:fill="auto"/>
          </w:tcPr>
          <w:p w14:paraId="0EE303D8"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C</w:t>
            </w:r>
          </w:p>
        </w:tc>
        <w:tc>
          <w:tcPr>
            <w:tcW w:w="2430" w:type="dxa"/>
            <w:tcBorders>
              <w:top w:val="single" w:sz="4" w:space="0" w:color="000000"/>
              <w:left w:val="single" w:sz="4" w:space="0" w:color="000000"/>
              <w:bottom w:val="single" w:sz="4" w:space="0" w:color="000000"/>
            </w:tcBorders>
            <w:shd w:val="clear" w:color="auto" w:fill="auto"/>
          </w:tcPr>
          <w:p w14:paraId="361729B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70 – 71</w:t>
            </w:r>
          </w:p>
        </w:tc>
        <w:tc>
          <w:tcPr>
            <w:tcW w:w="2178" w:type="dxa"/>
            <w:tcBorders>
              <w:top w:val="single" w:sz="4" w:space="0" w:color="000000"/>
              <w:left w:val="single" w:sz="4" w:space="0" w:color="000000"/>
              <w:bottom w:val="single" w:sz="4" w:space="0" w:color="000000"/>
            </w:tcBorders>
            <w:shd w:val="clear" w:color="auto" w:fill="auto"/>
          </w:tcPr>
          <w:p w14:paraId="31A767CC"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72 – 77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7E45BBE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78 - 79</w:t>
            </w:r>
          </w:p>
        </w:tc>
      </w:tr>
      <w:tr w:rsidR="00EB47A3" w:rsidRPr="009F2DCB" w14:paraId="05E75597" w14:textId="77777777" w:rsidTr="00EB47A3">
        <w:tc>
          <w:tcPr>
            <w:tcW w:w="3150" w:type="dxa"/>
            <w:tcBorders>
              <w:top w:val="single" w:sz="4" w:space="0" w:color="000000"/>
              <w:left w:val="single" w:sz="4" w:space="0" w:color="000000"/>
              <w:bottom w:val="single" w:sz="4" w:space="0" w:color="000000"/>
            </w:tcBorders>
            <w:shd w:val="clear" w:color="auto" w:fill="auto"/>
          </w:tcPr>
          <w:p w14:paraId="275D6637"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D</w:t>
            </w:r>
          </w:p>
        </w:tc>
        <w:tc>
          <w:tcPr>
            <w:tcW w:w="2430" w:type="dxa"/>
            <w:tcBorders>
              <w:top w:val="single" w:sz="4" w:space="0" w:color="000000"/>
              <w:left w:val="single" w:sz="4" w:space="0" w:color="000000"/>
              <w:bottom w:val="single" w:sz="4" w:space="0" w:color="000000"/>
            </w:tcBorders>
            <w:shd w:val="clear" w:color="auto" w:fill="auto"/>
          </w:tcPr>
          <w:p w14:paraId="45270D0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60 - 61</w:t>
            </w:r>
          </w:p>
        </w:tc>
        <w:tc>
          <w:tcPr>
            <w:tcW w:w="2178" w:type="dxa"/>
            <w:tcBorders>
              <w:top w:val="single" w:sz="4" w:space="0" w:color="000000"/>
              <w:left w:val="single" w:sz="4" w:space="0" w:color="000000"/>
              <w:bottom w:val="single" w:sz="4" w:space="0" w:color="000000"/>
            </w:tcBorders>
            <w:shd w:val="clear" w:color="auto" w:fill="auto"/>
          </w:tcPr>
          <w:p w14:paraId="062B45C6"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62 – 67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5205EF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68 - 69</w:t>
            </w:r>
          </w:p>
        </w:tc>
      </w:tr>
      <w:tr w:rsidR="00EB47A3" w:rsidRPr="009F2DCB" w14:paraId="15A5E6A2" w14:textId="77777777" w:rsidTr="00EB47A3">
        <w:tc>
          <w:tcPr>
            <w:tcW w:w="3150" w:type="dxa"/>
            <w:tcBorders>
              <w:top w:val="single" w:sz="4" w:space="0" w:color="000000"/>
              <w:left w:val="single" w:sz="4" w:space="0" w:color="000000"/>
              <w:bottom w:val="single" w:sz="4" w:space="0" w:color="000000"/>
            </w:tcBorders>
            <w:shd w:val="clear" w:color="auto" w:fill="auto"/>
          </w:tcPr>
          <w:p w14:paraId="16CB3602"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F</w:t>
            </w:r>
          </w:p>
        </w:tc>
        <w:tc>
          <w:tcPr>
            <w:tcW w:w="6210" w:type="dxa"/>
            <w:gridSpan w:val="3"/>
            <w:tcBorders>
              <w:top w:val="single" w:sz="4" w:space="0" w:color="000000"/>
              <w:left w:val="single" w:sz="4" w:space="0" w:color="000000"/>
              <w:bottom w:val="single" w:sz="4" w:space="0" w:color="000000"/>
              <w:right w:val="single" w:sz="4" w:space="0" w:color="000000"/>
            </w:tcBorders>
            <w:shd w:val="clear" w:color="auto" w:fill="auto"/>
          </w:tcPr>
          <w:p w14:paraId="0CE3AE6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Below 60</w:t>
            </w:r>
          </w:p>
        </w:tc>
      </w:tr>
    </w:tbl>
    <w:p w14:paraId="188D8017" w14:textId="77777777" w:rsidR="00C216A8" w:rsidRPr="009F2DCB" w:rsidRDefault="00C216A8">
      <w:pPr>
        <w:tabs>
          <w:tab w:val="right" w:pos="4320"/>
          <w:tab w:val="left" w:pos="4500"/>
          <w:tab w:val="right" w:pos="9360"/>
        </w:tabs>
        <w:rPr>
          <w:sz w:val="22"/>
          <w:szCs w:val="22"/>
          <w:u w:val="double"/>
        </w:rPr>
      </w:pPr>
    </w:p>
    <w:p w14:paraId="07779E6B" w14:textId="77777777" w:rsidR="00C216A8" w:rsidRPr="009F2DCB" w:rsidRDefault="00C216A8">
      <w:pPr>
        <w:tabs>
          <w:tab w:val="right" w:pos="4320"/>
          <w:tab w:val="left" w:pos="4500"/>
          <w:tab w:val="right" w:pos="9360"/>
        </w:tabs>
        <w:rPr>
          <w:b/>
          <w:bCs/>
          <w:i/>
          <w:iCs/>
          <w:sz w:val="22"/>
          <w:szCs w:val="22"/>
        </w:rPr>
      </w:pPr>
    </w:p>
    <w:p w14:paraId="13051ADB" w14:textId="77777777" w:rsidR="00C216A8" w:rsidRPr="009F2DCB" w:rsidRDefault="00C216A8">
      <w:pPr>
        <w:tabs>
          <w:tab w:val="right" w:pos="4320"/>
          <w:tab w:val="left" w:pos="4500"/>
          <w:tab w:val="right" w:pos="9360"/>
        </w:tabs>
        <w:rPr>
          <w:rFonts w:ascii="Symbol" w:eastAsia="Symbol" w:hAnsi="Symbol" w:cs="Symbol"/>
          <w:sz w:val="24"/>
          <w:szCs w:val="24"/>
        </w:rPr>
      </w:pPr>
      <w:r w:rsidRPr="009F2DCB">
        <w:rPr>
          <w:b/>
          <w:bCs/>
          <w:i/>
          <w:iCs/>
          <w:sz w:val="24"/>
          <w:szCs w:val="24"/>
        </w:rPr>
        <w:t>Late Work</w:t>
      </w:r>
    </w:p>
    <w:p w14:paraId="45E40EF0" w14:textId="7BF71E0B" w:rsidR="00C216A8" w:rsidRPr="009F2DCB" w:rsidRDefault="00C216A8">
      <w:pPr>
        <w:tabs>
          <w:tab w:val="left" w:pos="360"/>
          <w:tab w:val="left" w:pos="2160"/>
          <w:tab w:val="right" w:pos="4320"/>
          <w:tab w:val="left" w:pos="4500"/>
          <w:tab w:val="right" w:pos="9360"/>
        </w:tabs>
        <w:ind w:left="360" w:hanging="360"/>
        <w:rPr>
          <w:sz w:val="22"/>
          <w:szCs w:val="22"/>
        </w:rPr>
      </w:pPr>
      <w:r w:rsidRPr="009F2DCB">
        <w:rPr>
          <w:rFonts w:ascii="Symbol" w:eastAsia="Symbol" w:hAnsi="Symbol" w:cs="Symbol"/>
          <w:sz w:val="22"/>
          <w:szCs w:val="22"/>
        </w:rPr>
        <w:t></w:t>
      </w:r>
      <w:r w:rsidRPr="009F2DCB">
        <w:rPr>
          <w:rFonts w:ascii="Symbol" w:hAnsi="Symbol" w:cs="Symbol"/>
          <w:sz w:val="22"/>
          <w:szCs w:val="22"/>
        </w:rPr>
        <w:tab/>
      </w:r>
      <w:r w:rsidRPr="009F2DCB">
        <w:rPr>
          <w:sz w:val="22"/>
          <w:szCs w:val="22"/>
        </w:rPr>
        <w:t>The grade for assignments will be reduced 10% if they are submitted late.</w:t>
      </w:r>
    </w:p>
    <w:p w14:paraId="591DDCAF" w14:textId="08C06BEB" w:rsidR="00C216A8" w:rsidRPr="009F2DCB" w:rsidRDefault="00C216A8">
      <w:pPr>
        <w:numPr>
          <w:ilvl w:val="0"/>
          <w:numId w:val="4"/>
        </w:numPr>
        <w:tabs>
          <w:tab w:val="left" w:pos="360"/>
          <w:tab w:val="left" w:pos="2160"/>
          <w:tab w:val="right" w:pos="4320"/>
          <w:tab w:val="left" w:pos="4500"/>
          <w:tab w:val="right" w:pos="9360"/>
        </w:tabs>
        <w:rPr>
          <w:rFonts w:ascii="Symbol" w:eastAsia="Symbol" w:hAnsi="Symbol" w:cs="Symbol"/>
          <w:sz w:val="22"/>
          <w:szCs w:val="22"/>
        </w:rPr>
      </w:pPr>
      <w:r w:rsidRPr="009F2DCB">
        <w:rPr>
          <w:sz w:val="22"/>
          <w:szCs w:val="22"/>
        </w:rPr>
        <w:t xml:space="preserve">The final project is due at the time scheduled for the final exam. </w:t>
      </w:r>
      <w:r w:rsidR="00144B2A" w:rsidRPr="009F2DCB">
        <w:rPr>
          <w:sz w:val="22"/>
          <w:szCs w:val="22"/>
        </w:rPr>
        <w:t>It will not be accepted late.</w:t>
      </w:r>
    </w:p>
    <w:p w14:paraId="69A81B0F" w14:textId="2F9B54CC" w:rsidR="00C216A8" w:rsidRPr="009F2DCB" w:rsidRDefault="00C216A8">
      <w:pPr>
        <w:tabs>
          <w:tab w:val="left" w:pos="360"/>
          <w:tab w:val="left" w:pos="2160"/>
          <w:tab w:val="right" w:pos="4320"/>
          <w:tab w:val="left" w:pos="4500"/>
          <w:tab w:val="right" w:pos="9360"/>
        </w:tabs>
        <w:ind w:left="360" w:hanging="360"/>
        <w:rPr>
          <w:sz w:val="22"/>
          <w:szCs w:val="22"/>
        </w:rPr>
      </w:pPr>
      <w:r w:rsidRPr="009F2DCB">
        <w:rPr>
          <w:rFonts w:ascii="Symbol" w:eastAsia="Symbol" w:hAnsi="Symbol" w:cs="Symbol"/>
          <w:sz w:val="22"/>
          <w:szCs w:val="22"/>
        </w:rPr>
        <w:t></w:t>
      </w:r>
      <w:r w:rsidRPr="009F2DCB">
        <w:rPr>
          <w:rFonts w:ascii="Symbol" w:hAnsi="Symbol" w:cs="Symbol"/>
          <w:sz w:val="22"/>
          <w:szCs w:val="22"/>
        </w:rPr>
        <w:tab/>
      </w:r>
      <w:r w:rsidRPr="009F2DCB">
        <w:rPr>
          <w:sz w:val="22"/>
          <w:szCs w:val="22"/>
        </w:rPr>
        <w:t xml:space="preserve">Exceptions will be made </w:t>
      </w:r>
      <w:r w:rsidR="009153DC">
        <w:rPr>
          <w:sz w:val="22"/>
          <w:szCs w:val="22"/>
        </w:rPr>
        <w:t xml:space="preserve">only </w:t>
      </w:r>
      <w:r w:rsidRPr="009F2DCB">
        <w:rPr>
          <w:sz w:val="22"/>
          <w:szCs w:val="22"/>
        </w:rPr>
        <w:t xml:space="preserve">for illness or </w:t>
      </w:r>
      <w:r w:rsidR="009153DC">
        <w:rPr>
          <w:sz w:val="22"/>
          <w:szCs w:val="22"/>
        </w:rPr>
        <w:t>serious</w:t>
      </w:r>
      <w:r w:rsidRPr="009F2DCB">
        <w:rPr>
          <w:sz w:val="22"/>
          <w:szCs w:val="22"/>
        </w:rPr>
        <w:t xml:space="preserve"> emergency situations.</w:t>
      </w:r>
    </w:p>
    <w:p w14:paraId="71230775" w14:textId="77777777" w:rsidR="00C216A8" w:rsidRPr="009F2DCB" w:rsidRDefault="00C216A8">
      <w:pPr>
        <w:tabs>
          <w:tab w:val="left" w:pos="2160"/>
          <w:tab w:val="right" w:pos="4320"/>
          <w:tab w:val="left" w:pos="4500"/>
          <w:tab w:val="right" w:pos="9360"/>
        </w:tabs>
        <w:rPr>
          <w:sz w:val="22"/>
          <w:szCs w:val="22"/>
        </w:rPr>
      </w:pPr>
    </w:p>
    <w:p w14:paraId="67E1FAC1" w14:textId="4E433CF3" w:rsidR="00C216A8" w:rsidRPr="009F2DCB" w:rsidRDefault="00C216A8">
      <w:pPr>
        <w:tabs>
          <w:tab w:val="right" w:pos="4320"/>
          <w:tab w:val="left" w:pos="4500"/>
          <w:tab w:val="right" w:pos="9360"/>
        </w:tabs>
        <w:rPr>
          <w:sz w:val="22"/>
          <w:szCs w:val="22"/>
        </w:rPr>
      </w:pPr>
      <w:r w:rsidRPr="009F2DCB">
        <w:rPr>
          <w:b/>
          <w:bCs/>
          <w:i/>
          <w:iCs/>
          <w:sz w:val="24"/>
          <w:szCs w:val="24"/>
        </w:rPr>
        <w:t>Academic Honesty</w:t>
      </w:r>
      <w:r w:rsidRPr="009F2DCB">
        <w:rPr>
          <w:sz w:val="24"/>
          <w:szCs w:val="24"/>
        </w:rPr>
        <w:br/>
      </w:r>
      <w:r w:rsidR="009F2DCB">
        <w:rPr>
          <w:sz w:val="22"/>
          <w:szCs w:val="22"/>
        </w:rPr>
        <w:t xml:space="preserve">Students will be trusted to accurately report their class and team participation, </w:t>
      </w:r>
      <w:proofErr w:type="spellStart"/>
      <w:r w:rsidR="00AA1A9B">
        <w:rPr>
          <w:sz w:val="22"/>
          <w:szCs w:val="22"/>
        </w:rPr>
        <w:t>Git</w:t>
      </w:r>
      <w:proofErr w:type="spellEnd"/>
      <w:r w:rsidR="00AA1A9B">
        <w:rPr>
          <w:sz w:val="22"/>
          <w:szCs w:val="22"/>
        </w:rPr>
        <w:t xml:space="preserve"> commits and pull requests</w:t>
      </w:r>
      <w:r w:rsidR="009F2DCB">
        <w:rPr>
          <w:sz w:val="22"/>
          <w:szCs w:val="22"/>
        </w:rPr>
        <w:t>, and records of work completed in their team’s project management system.</w:t>
      </w:r>
    </w:p>
    <w:p w14:paraId="635DA3A4" w14:textId="77777777" w:rsidR="00C216A8" w:rsidRDefault="00C216A8">
      <w:pPr>
        <w:tabs>
          <w:tab w:val="right" w:pos="4320"/>
          <w:tab w:val="left" w:pos="4500"/>
          <w:tab w:val="right" w:pos="9360"/>
        </w:tabs>
      </w:pPr>
    </w:p>
    <w:p w14:paraId="3C77FCE0" w14:textId="6BE1242F" w:rsidR="00AA1A9B" w:rsidRPr="00A15A1B" w:rsidRDefault="00AA1A9B" w:rsidP="00AA1A9B">
      <w:pPr>
        <w:rPr>
          <w:i/>
          <w:sz w:val="24"/>
          <w:szCs w:val="24"/>
        </w:rPr>
      </w:pPr>
      <w:r w:rsidRPr="00A15A1B">
        <w:rPr>
          <w:b/>
          <w:bCs/>
          <w:i/>
          <w:sz w:val="24"/>
          <w:szCs w:val="24"/>
        </w:rPr>
        <w:t>Academic Calendar for Spring Term 201</w:t>
      </w:r>
      <w:r w:rsidR="00700268">
        <w:rPr>
          <w:b/>
          <w:bCs/>
          <w:i/>
          <w:sz w:val="24"/>
          <w:szCs w:val="24"/>
        </w:rPr>
        <w:t>8</w:t>
      </w:r>
    </w:p>
    <w:tbl>
      <w:tblPr>
        <w:tblW w:w="8775" w:type="dxa"/>
        <w:tblInd w:w="360"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5310"/>
        <w:gridCol w:w="3081"/>
        <w:gridCol w:w="384"/>
      </w:tblGrid>
      <w:tr w:rsidR="00AA1A9B" w:rsidRPr="00AA1A9B" w14:paraId="7F090BBF"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22CFEA1"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Term begins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3315DD9" w14:textId="7F8CA3AF"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4/2</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47EA353C" w14:textId="77777777" w:rsidR="00AA1A9B" w:rsidRPr="00AA1A9B" w:rsidRDefault="00AA1A9B" w:rsidP="00AA1A9B">
            <w:pPr>
              <w:ind w:left="360"/>
              <w:rPr>
                <w:rFonts w:ascii="inherit" w:hAnsi="inherit" w:cs="Helvetica"/>
                <w:color w:val="000000"/>
                <w:sz w:val="22"/>
                <w:szCs w:val="22"/>
              </w:rPr>
            </w:pPr>
          </w:p>
        </w:tc>
      </w:tr>
      <w:tr w:rsidR="00AA1A9B" w:rsidRPr="00AA1A9B" w14:paraId="16072117"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9148D22"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Last day to receive refund</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47716CF" w14:textId="4739E7B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4/28</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27B2EBA7" w14:textId="77777777" w:rsidR="00AA1A9B" w:rsidRPr="00AA1A9B" w:rsidRDefault="00AA1A9B" w:rsidP="00AA1A9B">
            <w:pPr>
              <w:ind w:left="360"/>
              <w:rPr>
                <w:rFonts w:ascii="inherit" w:hAnsi="inherit" w:cs="Helvetica"/>
                <w:color w:val="000000"/>
                <w:sz w:val="22"/>
                <w:szCs w:val="22"/>
              </w:rPr>
            </w:pPr>
          </w:p>
        </w:tc>
      </w:tr>
      <w:tr w:rsidR="00AA1A9B" w:rsidRPr="00AA1A9B" w14:paraId="64F6E604"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A8D2468"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Spring Conference, College closed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3BA7457" w14:textId="792093B3"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5/</w:t>
            </w:r>
            <w:r w:rsidR="00700268">
              <w:rPr>
                <w:rFonts w:ascii="inherit" w:hAnsi="inherit" w:cs="Helvetica"/>
                <w:color w:val="000000"/>
                <w:sz w:val="22"/>
                <w:szCs w:val="22"/>
              </w:rPr>
              <w:t>4/18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230DD6D1" w14:textId="77777777" w:rsidR="00AA1A9B" w:rsidRPr="00AA1A9B" w:rsidRDefault="00AA1A9B" w:rsidP="00AA1A9B">
            <w:pPr>
              <w:ind w:left="360"/>
              <w:rPr>
                <w:rFonts w:ascii="inherit" w:hAnsi="inherit" w:cs="Helvetica"/>
                <w:color w:val="000000"/>
                <w:sz w:val="22"/>
                <w:szCs w:val="22"/>
              </w:rPr>
            </w:pPr>
          </w:p>
        </w:tc>
      </w:tr>
      <w:tr w:rsidR="00AA1A9B" w:rsidRPr="00AA1A9B" w14:paraId="150FD323"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EE31C57"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Last day for schedule changes</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9C31D3C" w14:textId="4186CB2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5/25</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6D45425D" w14:textId="77777777" w:rsidR="00AA1A9B" w:rsidRPr="00AA1A9B" w:rsidRDefault="00AA1A9B" w:rsidP="00AA1A9B">
            <w:pPr>
              <w:ind w:left="360"/>
              <w:rPr>
                <w:rFonts w:ascii="inherit" w:hAnsi="inherit" w:cs="Helvetica"/>
                <w:color w:val="000000"/>
                <w:sz w:val="22"/>
                <w:szCs w:val="22"/>
              </w:rPr>
            </w:pPr>
          </w:p>
        </w:tc>
      </w:tr>
      <w:tr w:rsidR="00AA1A9B" w:rsidRPr="00AA1A9B" w14:paraId="508F2A1C"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B23A82E"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Memorial Day holiday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1F7A49C" w14:textId="4D3DDED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5/28</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5472BB7A" w14:textId="77777777" w:rsidR="00AA1A9B" w:rsidRPr="00AA1A9B" w:rsidRDefault="00AA1A9B" w:rsidP="00AA1A9B">
            <w:pPr>
              <w:ind w:left="360"/>
              <w:rPr>
                <w:rFonts w:ascii="inherit" w:hAnsi="inherit" w:cs="Helvetica"/>
                <w:color w:val="000000"/>
                <w:sz w:val="22"/>
                <w:szCs w:val="22"/>
              </w:rPr>
            </w:pPr>
          </w:p>
        </w:tc>
      </w:tr>
      <w:tr w:rsidR="00AA1A9B" w:rsidRPr="00AA1A9B" w14:paraId="25E0F60C"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F4F5881"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Finals week</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20308A8" w14:textId="12869557"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6/11/18 - 6/16</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bottom w:val="nil"/>
              <w:right w:val="nil"/>
            </w:tcBorders>
            <w:shd w:val="clear" w:color="auto" w:fill="F0F0F0"/>
            <w:vAlign w:val="center"/>
            <w:hideMark/>
          </w:tcPr>
          <w:p w14:paraId="096FECED" w14:textId="77777777" w:rsidR="00AA1A9B" w:rsidRPr="00AA1A9B" w:rsidRDefault="00AA1A9B" w:rsidP="00AA1A9B">
            <w:pPr>
              <w:ind w:left="360"/>
              <w:rPr>
                <w:sz w:val="22"/>
                <w:szCs w:val="22"/>
              </w:rPr>
            </w:pPr>
          </w:p>
        </w:tc>
      </w:tr>
    </w:tbl>
    <w:p w14:paraId="7807F8AE" w14:textId="77777777" w:rsidR="00AA1A9B" w:rsidRPr="00CD3EB5" w:rsidRDefault="00AA1A9B" w:rsidP="00AA1A9B">
      <w:pPr>
        <w:pStyle w:val="NormalWeb"/>
        <w:rPr>
          <w:sz w:val="22"/>
          <w:szCs w:val="22"/>
        </w:rPr>
      </w:pPr>
    </w:p>
    <w:p w14:paraId="64DC2C29" w14:textId="77777777" w:rsidR="00AA1A9B" w:rsidRPr="00CD3EB5" w:rsidRDefault="00AA1A9B" w:rsidP="00AA1A9B">
      <w:pPr>
        <w:tabs>
          <w:tab w:val="left" w:pos="2160"/>
          <w:tab w:val="right" w:pos="9360"/>
        </w:tabs>
        <w:rPr>
          <w:i/>
          <w:sz w:val="22"/>
          <w:szCs w:val="22"/>
        </w:rPr>
      </w:pPr>
      <w:r w:rsidRPr="00CD3EB5">
        <w:rPr>
          <w:b/>
          <w:bCs/>
          <w:i/>
          <w:sz w:val="22"/>
          <w:szCs w:val="22"/>
        </w:rPr>
        <w:t>Accessibility and Accommodations</w:t>
      </w:r>
    </w:p>
    <w:p w14:paraId="6D9711F5" w14:textId="27BD1AA2" w:rsidR="00AA1A9B" w:rsidRPr="00CD3EB5" w:rsidRDefault="00AA1A9B" w:rsidP="00AA1A9B">
      <w:pPr>
        <w:tabs>
          <w:tab w:val="left" w:pos="2160"/>
          <w:tab w:val="right" w:pos="9360"/>
        </w:tabs>
        <w:rPr>
          <w:sz w:val="22"/>
          <w:szCs w:val="22"/>
        </w:rPr>
      </w:pPr>
      <w:r w:rsidRPr="00CD3EB5">
        <w:rPr>
          <w:bCs/>
          <w:sz w:val="22"/>
          <w:szCs w:val="22"/>
        </w:rPr>
        <w:t xml:space="preserve">To request </w:t>
      </w:r>
      <w:r w:rsidR="00700268" w:rsidRPr="00CD3EB5">
        <w:rPr>
          <w:bCs/>
          <w:sz w:val="22"/>
          <w:szCs w:val="22"/>
        </w:rPr>
        <w:t>accommodations,</w:t>
      </w:r>
      <w:r w:rsidRPr="00CD3EB5">
        <w:rPr>
          <w:bCs/>
          <w:sz w:val="22"/>
          <w:szCs w:val="22"/>
        </w:rPr>
        <w:t xml:space="preserve"> contact the Center for Accessible Resources at (541) 463-5150 or AccessibleResources@lanecc.edu</w:t>
      </w:r>
    </w:p>
    <w:p w14:paraId="5798E7E0" w14:textId="77777777" w:rsidR="00AA1A9B" w:rsidRPr="00CD3EB5" w:rsidRDefault="00AA1A9B" w:rsidP="00AA1A9B">
      <w:pPr>
        <w:tabs>
          <w:tab w:val="left" w:pos="2160"/>
          <w:tab w:val="right" w:pos="9360"/>
        </w:tabs>
        <w:rPr>
          <w:sz w:val="22"/>
          <w:szCs w:val="22"/>
        </w:rPr>
      </w:pPr>
      <w:r w:rsidRPr="00CD3EB5">
        <w:rPr>
          <w:bCs/>
          <w:sz w:val="22"/>
          <w:szCs w:val="22"/>
        </w:rPr>
        <w:t> </w:t>
      </w:r>
    </w:p>
    <w:p w14:paraId="41464B50" w14:textId="284A27DF" w:rsidR="00AA1A9B" w:rsidRPr="00AA1A9B" w:rsidRDefault="00AA1A9B" w:rsidP="00AA1A9B">
      <w:pPr>
        <w:tabs>
          <w:tab w:val="left" w:pos="2160"/>
          <w:tab w:val="right" w:pos="9360"/>
        </w:tabs>
        <w:rPr>
          <w:bCs/>
          <w:iCs/>
        </w:rPr>
        <w:sectPr w:rsidR="00AA1A9B" w:rsidRPr="00AA1A9B" w:rsidSect="00FE7426">
          <w:headerReference w:type="default" r:id="rId7"/>
          <w:footerReference w:type="default" r:id="rId8"/>
          <w:pgSz w:w="12240" w:h="15840"/>
          <w:pgMar w:top="1440" w:right="1440" w:bottom="1440" w:left="1440" w:header="720" w:footer="1008" w:gutter="0"/>
          <w:cols w:space="720"/>
          <w:docGrid w:linePitch="360"/>
        </w:sectPr>
      </w:pPr>
      <w:r w:rsidRPr="00CD3EB5">
        <w:rPr>
          <w:bCs/>
          <w:sz w:val="22"/>
          <w:szCs w:val="22"/>
        </w:rPr>
        <w:t>Please be aware that any accessible tables and chairs in this room should remain available for authorized students who find that standard classroom seating is not usable.</w:t>
      </w:r>
      <w:r w:rsidRPr="00AA1A9B">
        <w:rPr>
          <w:bCs/>
          <w:iCs/>
        </w:rPr>
        <w:t xml:space="preserve"> </w:t>
      </w:r>
    </w:p>
    <w:p w14:paraId="1A5BA924" w14:textId="21EE5069" w:rsidR="00C216A8" w:rsidRDefault="00C216A8">
      <w:pPr>
        <w:pageBreakBefore/>
        <w:tabs>
          <w:tab w:val="right" w:pos="9360"/>
        </w:tabs>
        <w:rPr>
          <w:b/>
          <w:bCs/>
          <w:i/>
          <w:iCs/>
        </w:rPr>
      </w:pPr>
      <w:r>
        <w:rPr>
          <w:b/>
          <w:bCs/>
          <w:i/>
          <w:iCs/>
        </w:rPr>
        <w:lastRenderedPageBreak/>
        <w:t>Term Schedule (tentative)</w:t>
      </w:r>
    </w:p>
    <w:tbl>
      <w:tblPr>
        <w:tblW w:w="0" w:type="auto"/>
        <w:tblInd w:w="-5" w:type="dxa"/>
        <w:tblLayout w:type="fixed"/>
        <w:tblLook w:val="0000" w:firstRow="0" w:lastRow="0" w:firstColumn="0" w:lastColumn="0" w:noHBand="0" w:noVBand="0"/>
      </w:tblPr>
      <w:tblGrid>
        <w:gridCol w:w="1193"/>
        <w:gridCol w:w="5850"/>
        <w:gridCol w:w="5220"/>
      </w:tblGrid>
      <w:tr w:rsidR="00677256" w14:paraId="70C1974C" w14:textId="77777777" w:rsidTr="00707E32">
        <w:tc>
          <w:tcPr>
            <w:tcW w:w="1193" w:type="dxa"/>
            <w:tcBorders>
              <w:top w:val="single" w:sz="4" w:space="0" w:color="000000"/>
              <w:left w:val="single" w:sz="4" w:space="0" w:color="000000"/>
              <w:bottom w:val="single" w:sz="4" w:space="0" w:color="000000"/>
            </w:tcBorders>
            <w:shd w:val="clear" w:color="auto" w:fill="auto"/>
          </w:tcPr>
          <w:p w14:paraId="49748665" w14:textId="77777777" w:rsidR="00C216A8" w:rsidRDefault="00C216A8">
            <w:pPr>
              <w:tabs>
                <w:tab w:val="left" w:pos="2160"/>
                <w:tab w:val="right" w:pos="4320"/>
                <w:tab w:val="left" w:pos="4500"/>
                <w:tab w:val="right" w:pos="9360"/>
              </w:tabs>
              <w:rPr>
                <w:b/>
                <w:bCs/>
                <w:i/>
                <w:iCs/>
              </w:rPr>
            </w:pPr>
            <w:r>
              <w:rPr>
                <w:b/>
                <w:bCs/>
                <w:i/>
                <w:iCs/>
              </w:rPr>
              <w:t>Week</w:t>
            </w:r>
          </w:p>
        </w:tc>
        <w:tc>
          <w:tcPr>
            <w:tcW w:w="5850" w:type="dxa"/>
            <w:tcBorders>
              <w:top w:val="single" w:sz="4" w:space="0" w:color="000000"/>
              <w:left w:val="single" w:sz="4" w:space="0" w:color="000000"/>
              <w:bottom w:val="single" w:sz="4" w:space="0" w:color="000000"/>
            </w:tcBorders>
            <w:shd w:val="clear" w:color="auto" w:fill="auto"/>
          </w:tcPr>
          <w:p w14:paraId="1654B300" w14:textId="77777777" w:rsidR="00C216A8" w:rsidRDefault="00C216A8">
            <w:pPr>
              <w:tabs>
                <w:tab w:val="left" w:pos="2160"/>
                <w:tab w:val="right" w:pos="4320"/>
                <w:tab w:val="left" w:pos="4500"/>
                <w:tab w:val="right" w:pos="9360"/>
              </w:tabs>
              <w:rPr>
                <w:b/>
                <w:bCs/>
                <w:i/>
                <w:iCs/>
              </w:rPr>
            </w:pPr>
            <w:r>
              <w:rPr>
                <w:b/>
                <w:bCs/>
                <w:i/>
                <w:iCs/>
              </w:rPr>
              <w:t>Lecture Topics / in-class activities</w:t>
            </w:r>
          </w:p>
        </w:tc>
        <w:tc>
          <w:tcPr>
            <w:tcW w:w="5220" w:type="dxa"/>
            <w:tcBorders>
              <w:top w:val="single" w:sz="4" w:space="0" w:color="000000"/>
              <w:left w:val="single" w:sz="4" w:space="0" w:color="000000"/>
              <w:bottom w:val="single" w:sz="4" w:space="0" w:color="000000"/>
              <w:right w:val="single" w:sz="4" w:space="0" w:color="000000"/>
            </w:tcBorders>
            <w:shd w:val="clear" w:color="auto" w:fill="auto"/>
          </w:tcPr>
          <w:p w14:paraId="4A63C677" w14:textId="75D6C89A" w:rsidR="00C216A8" w:rsidRDefault="000E3A62" w:rsidP="00677256">
            <w:pPr>
              <w:tabs>
                <w:tab w:val="left" w:pos="2160"/>
                <w:tab w:val="right" w:pos="4320"/>
                <w:tab w:val="left" w:pos="4500"/>
                <w:tab w:val="right" w:pos="9360"/>
              </w:tabs>
            </w:pPr>
            <w:r>
              <w:rPr>
                <w:b/>
                <w:bCs/>
                <w:i/>
                <w:iCs/>
              </w:rPr>
              <w:t xml:space="preserve">Exercises / </w:t>
            </w:r>
            <w:r w:rsidR="00C216A8">
              <w:rPr>
                <w:b/>
                <w:bCs/>
                <w:i/>
                <w:iCs/>
              </w:rPr>
              <w:t>Assignments</w:t>
            </w:r>
          </w:p>
        </w:tc>
      </w:tr>
      <w:tr w:rsidR="00677256" w14:paraId="00B9C714" w14:textId="77777777" w:rsidTr="00707E32">
        <w:trPr>
          <w:trHeight w:val="199"/>
        </w:trPr>
        <w:tc>
          <w:tcPr>
            <w:tcW w:w="1193" w:type="dxa"/>
            <w:vMerge w:val="restart"/>
            <w:tcBorders>
              <w:top w:val="single" w:sz="4" w:space="0" w:color="000000"/>
              <w:left w:val="single" w:sz="4" w:space="0" w:color="000000"/>
            </w:tcBorders>
            <w:shd w:val="clear" w:color="auto" w:fill="auto"/>
          </w:tcPr>
          <w:p w14:paraId="3C80D964" w14:textId="77777777" w:rsidR="00C216A8" w:rsidRDefault="00C216A8">
            <w:pPr>
              <w:tabs>
                <w:tab w:val="left" w:pos="2160"/>
                <w:tab w:val="right" w:pos="4320"/>
                <w:tab w:val="left" w:pos="4500"/>
                <w:tab w:val="right" w:pos="9360"/>
              </w:tabs>
              <w:rPr>
                <w:sz w:val="22"/>
                <w:szCs w:val="22"/>
              </w:rPr>
            </w:pPr>
            <w:r>
              <w:rPr>
                <w:sz w:val="22"/>
                <w:szCs w:val="22"/>
              </w:rPr>
              <w:t>1</w:t>
            </w:r>
          </w:p>
          <w:p w14:paraId="4DD6372B" w14:textId="1CB37924"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E0F5080" w14:textId="7CBC1CD2" w:rsidR="00C216A8" w:rsidRDefault="00FE55B5">
            <w:pPr>
              <w:tabs>
                <w:tab w:val="left" w:pos="360"/>
                <w:tab w:val="left" w:pos="2160"/>
                <w:tab w:val="right" w:pos="4320"/>
                <w:tab w:val="left" w:pos="4500"/>
                <w:tab w:val="right" w:pos="9360"/>
              </w:tabs>
              <w:rPr>
                <w:sz w:val="22"/>
                <w:szCs w:val="22"/>
              </w:rPr>
            </w:pPr>
            <w:r>
              <w:rPr>
                <w:b/>
                <w:sz w:val="22"/>
                <w:szCs w:val="22"/>
              </w:rPr>
              <w:t>Agile Project Management</w:t>
            </w:r>
            <w:r w:rsidR="001A4ED8">
              <w:rPr>
                <w:b/>
                <w:sz w:val="22"/>
                <w:szCs w:val="22"/>
              </w:rPr>
              <w:t xml:space="preserve"> and </w:t>
            </w:r>
            <w:proofErr w:type="spellStart"/>
            <w:r w:rsidR="001A4ED8">
              <w:rPr>
                <w:b/>
                <w:sz w:val="22"/>
                <w:szCs w:val="22"/>
              </w:rPr>
              <w:t>Git</w:t>
            </w:r>
            <w:proofErr w:type="spellEnd"/>
            <w:r w:rsidR="001A4ED8">
              <w:rPr>
                <w:b/>
                <w:sz w:val="22"/>
                <w:szCs w:val="22"/>
              </w:rPr>
              <w:t xml:space="preserve"> repositories</w:t>
            </w:r>
          </w:p>
        </w:tc>
        <w:tc>
          <w:tcPr>
            <w:tcW w:w="5220" w:type="dxa"/>
            <w:vMerge w:val="restart"/>
            <w:tcBorders>
              <w:top w:val="single" w:sz="4" w:space="0" w:color="000000"/>
              <w:left w:val="single" w:sz="4" w:space="0" w:color="000000"/>
              <w:right w:val="single" w:sz="4" w:space="0" w:color="000000"/>
            </w:tcBorders>
            <w:shd w:val="clear" w:color="auto" w:fill="auto"/>
          </w:tcPr>
          <w:p w14:paraId="5FBD6ADF" w14:textId="11311EB2" w:rsidR="00C216A8" w:rsidRDefault="00FE55B5" w:rsidP="00677256">
            <w:pPr>
              <w:tabs>
                <w:tab w:val="left" w:pos="360"/>
                <w:tab w:val="left" w:pos="2160"/>
                <w:tab w:val="right" w:pos="4320"/>
                <w:tab w:val="left" w:pos="4500"/>
                <w:tab w:val="right" w:pos="9360"/>
              </w:tabs>
            </w:pPr>
            <w:r>
              <w:rPr>
                <w:sz w:val="22"/>
                <w:szCs w:val="22"/>
              </w:rPr>
              <w:t xml:space="preserve">Write user stories, set up project management, set up a </w:t>
            </w:r>
            <w:proofErr w:type="spellStart"/>
            <w:r>
              <w:rPr>
                <w:sz w:val="22"/>
                <w:szCs w:val="22"/>
              </w:rPr>
              <w:t>Git</w:t>
            </w:r>
            <w:proofErr w:type="spellEnd"/>
            <w:r>
              <w:rPr>
                <w:sz w:val="22"/>
                <w:szCs w:val="22"/>
              </w:rPr>
              <w:t xml:space="preserve"> repository</w:t>
            </w:r>
          </w:p>
        </w:tc>
      </w:tr>
      <w:tr w:rsidR="00677256" w14:paraId="44DE8EF1" w14:textId="77777777" w:rsidTr="00707E32">
        <w:trPr>
          <w:trHeight w:val="199"/>
        </w:trPr>
        <w:tc>
          <w:tcPr>
            <w:tcW w:w="1193" w:type="dxa"/>
            <w:vMerge/>
            <w:tcBorders>
              <w:left w:val="single" w:sz="4" w:space="0" w:color="000000"/>
            </w:tcBorders>
            <w:shd w:val="clear" w:color="auto" w:fill="auto"/>
          </w:tcPr>
          <w:p w14:paraId="72170A7A" w14:textId="77777777" w:rsidR="00C216A8" w:rsidRDefault="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8F9DDB5" w14:textId="2800438F" w:rsidR="00C216A8" w:rsidRDefault="00FE55B5">
            <w:pPr>
              <w:tabs>
                <w:tab w:val="left" w:pos="360"/>
                <w:tab w:val="left" w:pos="2160"/>
                <w:tab w:val="right" w:pos="4320"/>
                <w:tab w:val="left" w:pos="4500"/>
                <w:tab w:val="right" w:pos="9360"/>
              </w:tabs>
              <w:rPr>
                <w:sz w:val="22"/>
                <w:szCs w:val="22"/>
              </w:rPr>
            </w:pPr>
            <w:r>
              <w:rPr>
                <w:sz w:val="22"/>
                <w:szCs w:val="22"/>
              </w:rPr>
              <w:t xml:space="preserve">Practice using </w:t>
            </w:r>
            <w:proofErr w:type="spellStart"/>
            <w:r>
              <w:rPr>
                <w:sz w:val="22"/>
                <w:szCs w:val="22"/>
              </w:rPr>
              <w:t>Git</w:t>
            </w:r>
            <w:proofErr w:type="spellEnd"/>
            <w:r>
              <w:rPr>
                <w:sz w:val="22"/>
                <w:szCs w:val="22"/>
              </w:rPr>
              <w:t xml:space="preserve"> and Agile tools</w:t>
            </w:r>
          </w:p>
        </w:tc>
        <w:tc>
          <w:tcPr>
            <w:tcW w:w="5220" w:type="dxa"/>
            <w:vMerge/>
            <w:tcBorders>
              <w:left w:val="single" w:sz="4" w:space="0" w:color="000000"/>
              <w:right w:val="single" w:sz="4" w:space="0" w:color="000000"/>
            </w:tcBorders>
            <w:shd w:val="clear" w:color="auto" w:fill="auto"/>
          </w:tcPr>
          <w:p w14:paraId="24BB6A02" w14:textId="77777777" w:rsidR="00C216A8" w:rsidRDefault="00C216A8" w:rsidP="00677256">
            <w:pPr>
              <w:tabs>
                <w:tab w:val="left" w:pos="360"/>
                <w:tab w:val="left" w:pos="2160"/>
                <w:tab w:val="right" w:pos="4320"/>
                <w:tab w:val="left" w:pos="4500"/>
                <w:tab w:val="right" w:pos="9360"/>
              </w:tabs>
              <w:snapToGrid w:val="0"/>
              <w:ind w:left="360"/>
              <w:rPr>
                <w:sz w:val="22"/>
                <w:szCs w:val="22"/>
              </w:rPr>
            </w:pPr>
          </w:p>
        </w:tc>
      </w:tr>
      <w:tr w:rsidR="00677256" w14:paraId="4E391D51" w14:textId="77777777" w:rsidTr="00707E32">
        <w:trPr>
          <w:trHeight w:val="350"/>
        </w:trPr>
        <w:tc>
          <w:tcPr>
            <w:tcW w:w="1193" w:type="dxa"/>
            <w:vMerge w:val="restart"/>
            <w:tcBorders>
              <w:top w:val="single" w:sz="4" w:space="0" w:color="000000"/>
              <w:left w:val="single" w:sz="4" w:space="0" w:color="000000"/>
            </w:tcBorders>
            <w:shd w:val="clear" w:color="auto" w:fill="auto"/>
          </w:tcPr>
          <w:p w14:paraId="1FB4F263" w14:textId="42AC6C55" w:rsidR="00C216A8" w:rsidRDefault="00707E32">
            <w:pPr>
              <w:tabs>
                <w:tab w:val="left" w:pos="2160"/>
                <w:tab w:val="right" w:pos="4320"/>
                <w:tab w:val="left" w:pos="4500"/>
                <w:tab w:val="right" w:pos="9360"/>
              </w:tabs>
              <w:rPr>
                <w:sz w:val="22"/>
                <w:szCs w:val="22"/>
              </w:rPr>
            </w:pPr>
            <w:r>
              <w:rPr>
                <w:sz w:val="22"/>
                <w:szCs w:val="22"/>
              </w:rPr>
              <w:t>2</w:t>
            </w:r>
          </w:p>
          <w:p w14:paraId="291E8094" w14:textId="766E7474"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2377D1E" w14:textId="3D25754D" w:rsidR="00C216A8" w:rsidRPr="0009511E" w:rsidRDefault="000E10CE" w:rsidP="0009511E">
            <w:pPr>
              <w:rPr>
                <w:b/>
                <w:sz w:val="22"/>
                <w:szCs w:val="22"/>
              </w:rPr>
            </w:pPr>
            <w:proofErr w:type="spellStart"/>
            <w:r w:rsidRPr="0009511E">
              <w:rPr>
                <w:b/>
                <w:sz w:val="22"/>
                <w:szCs w:val="22"/>
              </w:rPr>
              <w:t>Git</w:t>
            </w:r>
            <w:proofErr w:type="spellEnd"/>
            <w:r w:rsidR="0009511E">
              <w:rPr>
                <w:b/>
                <w:sz w:val="22"/>
                <w:szCs w:val="22"/>
              </w:rPr>
              <w:t xml:space="preserve"> Workflow</w:t>
            </w:r>
          </w:p>
        </w:tc>
        <w:tc>
          <w:tcPr>
            <w:tcW w:w="5220" w:type="dxa"/>
            <w:vMerge w:val="restart"/>
            <w:tcBorders>
              <w:top w:val="single" w:sz="4" w:space="0" w:color="000000"/>
              <w:left w:val="single" w:sz="4" w:space="0" w:color="000000"/>
              <w:right w:val="single" w:sz="4" w:space="0" w:color="000000"/>
            </w:tcBorders>
            <w:shd w:val="clear" w:color="auto" w:fill="auto"/>
          </w:tcPr>
          <w:p w14:paraId="07AE8BE2" w14:textId="6868D426" w:rsidR="00C216A8" w:rsidRPr="00FE55B5" w:rsidRDefault="0009511E" w:rsidP="00FE55B5">
            <w:pPr>
              <w:tabs>
                <w:tab w:val="left" w:pos="360"/>
                <w:tab w:val="left" w:pos="2160"/>
                <w:tab w:val="right" w:pos="4320"/>
                <w:tab w:val="left" w:pos="4500"/>
                <w:tab w:val="right" w:pos="9360"/>
              </w:tabs>
              <w:rPr>
                <w:sz w:val="22"/>
                <w:szCs w:val="22"/>
              </w:rPr>
            </w:pPr>
            <w:r>
              <w:rPr>
                <w:sz w:val="22"/>
                <w:szCs w:val="22"/>
              </w:rPr>
              <w:t>Use branches and pull requests</w:t>
            </w:r>
          </w:p>
        </w:tc>
      </w:tr>
      <w:tr w:rsidR="00677256" w14:paraId="15E576A5" w14:textId="77777777" w:rsidTr="00707E32">
        <w:trPr>
          <w:trHeight w:val="287"/>
        </w:trPr>
        <w:tc>
          <w:tcPr>
            <w:tcW w:w="1193" w:type="dxa"/>
            <w:vMerge/>
            <w:tcBorders>
              <w:left w:val="single" w:sz="4" w:space="0" w:color="000000"/>
              <w:bottom w:val="single" w:sz="4" w:space="0" w:color="000000"/>
            </w:tcBorders>
            <w:shd w:val="clear" w:color="auto" w:fill="auto"/>
          </w:tcPr>
          <w:p w14:paraId="00267975" w14:textId="77777777" w:rsidR="00C216A8" w:rsidRDefault="00C216A8">
            <w:pPr>
              <w:tabs>
                <w:tab w:val="left" w:pos="2160"/>
                <w:tab w:val="right" w:pos="4320"/>
                <w:tab w:val="left" w:pos="4500"/>
                <w:tab w:val="right" w:pos="9360"/>
              </w:tabs>
              <w:snapToGrid w:val="0"/>
              <w:rPr>
                <w:b/>
                <w:bCs/>
                <w:sz w:val="22"/>
                <w:szCs w:val="22"/>
              </w:rPr>
            </w:pPr>
          </w:p>
        </w:tc>
        <w:tc>
          <w:tcPr>
            <w:tcW w:w="5850" w:type="dxa"/>
            <w:tcBorders>
              <w:top w:val="single" w:sz="4" w:space="0" w:color="000000"/>
              <w:left w:val="single" w:sz="4" w:space="0" w:color="000000"/>
              <w:bottom w:val="single" w:sz="4" w:space="0" w:color="000000"/>
            </w:tcBorders>
            <w:shd w:val="clear" w:color="auto" w:fill="auto"/>
          </w:tcPr>
          <w:p w14:paraId="5F0E267D" w14:textId="07F9806D" w:rsidR="00C216A8" w:rsidRDefault="000E10CE" w:rsidP="00D03862">
            <w:pPr>
              <w:rPr>
                <w:sz w:val="22"/>
                <w:szCs w:val="22"/>
              </w:rPr>
            </w:pPr>
            <w:r>
              <w:rPr>
                <w:sz w:val="22"/>
                <w:szCs w:val="22"/>
              </w:rPr>
              <w:t xml:space="preserve">Use pull requests to do code </w:t>
            </w:r>
            <w:r w:rsidR="0009511E">
              <w:rPr>
                <w:sz w:val="22"/>
                <w:szCs w:val="22"/>
              </w:rPr>
              <w:t>review</w:t>
            </w:r>
          </w:p>
        </w:tc>
        <w:tc>
          <w:tcPr>
            <w:tcW w:w="5220" w:type="dxa"/>
            <w:vMerge/>
            <w:tcBorders>
              <w:left w:val="single" w:sz="4" w:space="0" w:color="000000"/>
              <w:bottom w:val="single" w:sz="4" w:space="0" w:color="000000"/>
              <w:right w:val="single" w:sz="4" w:space="0" w:color="000000"/>
            </w:tcBorders>
            <w:shd w:val="clear" w:color="auto" w:fill="auto"/>
          </w:tcPr>
          <w:p w14:paraId="3CE770F7" w14:textId="77777777" w:rsidR="00C216A8" w:rsidRDefault="00C216A8" w:rsidP="00677256">
            <w:pPr>
              <w:tabs>
                <w:tab w:val="left" w:pos="360"/>
                <w:tab w:val="left" w:pos="2160"/>
                <w:tab w:val="right" w:pos="4320"/>
                <w:tab w:val="left" w:pos="4500"/>
                <w:tab w:val="right" w:pos="9360"/>
              </w:tabs>
              <w:snapToGrid w:val="0"/>
              <w:rPr>
                <w:sz w:val="22"/>
                <w:szCs w:val="22"/>
              </w:rPr>
            </w:pPr>
          </w:p>
        </w:tc>
      </w:tr>
      <w:tr w:rsidR="00677256" w14:paraId="77D743CB" w14:textId="77777777" w:rsidTr="00707E32">
        <w:trPr>
          <w:trHeight w:val="224"/>
        </w:trPr>
        <w:tc>
          <w:tcPr>
            <w:tcW w:w="1193" w:type="dxa"/>
            <w:vMerge w:val="restart"/>
            <w:tcBorders>
              <w:top w:val="single" w:sz="4" w:space="0" w:color="000000"/>
              <w:left w:val="single" w:sz="4" w:space="0" w:color="000000"/>
            </w:tcBorders>
            <w:shd w:val="clear" w:color="auto" w:fill="auto"/>
          </w:tcPr>
          <w:p w14:paraId="14B3726B" w14:textId="77777777" w:rsidR="00C216A8" w:rsidRDefault="00707E32" w:rsidP="00C216A8">
            <w:pPr>
              <w:tabs>
                <w:tab w:val="left" w:pos="2160"/>
                <w:tab w:val="right" w:pos="4320"/>
                <w:tab w:val="left" w:pos="4500"/>
                <w:tab w:val="right" w:pos="9360"/>
              </w:tabs>
              <w:rPr>
                <w:sz w:val="22"/>
                <w:szCs w:val="22"/>
              </w:rPr>
            </w:pPr>
            <w:r>
              <w:rPr>
                <w:sz w:val="22"/>
                <w:szCs w:val="22"/>
              </w:rPr>
              <w:t>3</w:t>
            </w:r>
          </w:p>
          <w:p w14:paraId="1F055349" w14:textId="06766BBF" w:rsidR="00707E32" w:rsidRDefault="00707E32" w:rsidP="00C216A8">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A58EBF7" w14:textId="017AC3A7" w:rsidR="00C216A8" w:rsidRPr="00767514" w:rsidRDefault="000E10CE" w:rsidP="00C216A8">
            <w:pPr>
              <w:tabs>
                <w:tab w:val="left" w:pos="360"/>
                <w:tab w:val="left" w:pos="2160"/>
                <w:tab w:val="right" w:pos="4320"/>
                <w:tab w:val="left" w:pos="4500"/>
                <w:tab w:val="right" w:pos="9360"/>
              </w:tabs>
              <w:rPr>
                <w:b/>
                <w:sz w:val="22"/>
                <w:szCs w:val="22"/>
              </w:rPr>
            </w:pPr>
            <w:r w:rsidRPr="00767514">
              <w:rPr>
                <w:b/>
                <w:sz w:val="22"/>
                <w:szCs w:val="22"/>
              </w:rPr>
              <w:t>Getting user feedback</w:t>
            </w:r>
          </w:p>
        </w:tc>
        <w:tc>
          <w:tcPr>
            <w:tcW w:w="5220" w:type="dxa"/>
            <w:vMerge w:val="restart"/>
            <w:tcBorders>
              <w:top w:val="single" w:sz="4" w:space="0" w:color="000000"/>
              <w:left w:val="single" w:sz="4" w:space="0" w:color="000000"/>
              <w:right w:val="single" w:sz="4" w:space="0" w:color="000000"/>
            </w:tcBorders>
            <w:shd w:val="clear" w:color="auto" w:fill="auto"/>
          </w:tcPr>
          <w:p w14:paraId="412CA7EE" w14:textId="77777777" w:rsidR="0009511E" w:rsidRDefault="0009511E" w:rsidP="0009511E">
            <w:pPr>
              <w:tabs>
                <w:tab w:val="left" w:pos="360"/>
                <w:tab w:val="left" w:pos="2160"/>
                <w:tab w:val="right" w:pos="4320"/>
                <w:tab w:val="left" w:pos="4500"/>
                <w:tab w:val="right" w:pos="9360"/>
              </w:tabs>
              <w:rPr>
                <w:sz w:val="22"/>
                <w:szCs w:val="22"/>
              </w:rPr>
            </w:pPr>
            <w:r>
              <w:rPr>
                <w:sz w:val="22"/>
                <w:szCs w:val="22"/>
              </w:rPr>
              <w:t>Create UI mock-ups, prototypes, or initial versions.</w:t>
            </w:r>
          </w:p>
          <w:p w14:paraId="1BB131FC" w14:textId="69331992" w:rsidR="00C216A8" w:rsidRDefault="0009511E" w:rsidP="0009511E">
            <w:pPr>
              <w:tabs>
                <w:tab w:val="left" w:pos="360"/>
                <w:tab w:val="left" w:pos="2160"/>
                <w:tab w:val="right" w:pos="4320"/>
                <w:tab w:val="left" w:pos="4500"/>
                <w:tab w:val="right" w:pos="9360"/>
              </w:tabs>
            </w:pPr>
            <w:r>
              <w:rPr>
                <w:sz w:val="22"/>
                <w:szCs w:val="22"/>
              </w:rPr>
              <w:t>Revise requirements</w:t>
            </w:r>
          </w:p>
        </w:tc>
      </w:tr>
      <w:tr w:rsidR="00677256" w14:paraId="01952589" w14:textId="77777777" w:rsidTr="00707E32">
        <w:trPr>
          <w:trHeight w:val="305"/>
        </w:trPr>
        <w:tc>
          <w:tcPr>
            <w:tcW w:w="1193" w:type="dxa"/>
            <w:vMerge/>
            <w:tcBorders>
              <w:left w:val="single" w:sz="4" w:space="0" w:color="000000"/>
              <w:bottom w:val="single" w:sz="4" w:space="0" w:color="000000"/>
            </w:tcBorders>
            <w:shd w:val="clear" w:color="auto" w:fill="auto"/>
          </w:tcPr>
          <w:p w14:paraId="1850CC3E" w14:textId="77777777" w:rsidR="00C216A8" w:rsidRDefault="00C216A8" w:rsidP="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6EB825FC" w14:textId="6889A010" w:rsidR="00C216A8" w:rsidRDefault="000E10CE" w:rsidP="00C216A8">
            <w:pPr>
              <w:tabs>
                <w:tab w:val="left" w:pos="360"/>
                <w:tab w:val="left" w:pos="2160"/>
                <w:tab w:val="right" w:pos="4320"/>
                <w:tab w:val="left" w:pos="4500"/>
                <w:tab w:val="right" w:pos="9360"/>
              </w:tabs>
              <w:rPr>
                <w:sz w:val="22"/>
                <w:szCs w:val="22"/>
              </w:rPr>
            </w:pPr>
            <w:r>
              <w:rPr>
                <w:sz w:val="22"/>
                <w:szCs w:val="22"/>
              </w:rPr>
              <w:t>Present user feedback on your project</w:t>
            </w:r>
          </w:p>
        </w:tc>
        <w:tc>
          <w:tcPr>
            <w:tcW w:w="5220" w:type="dxa"/>
            <w:vMerge/>
            <w:tcBorders>
              <w:left w:val="single" w:sz="4" w:space="0" w:color="000000"/>
              <w:bottom w:val="single" w:sz="4" w:space="0" w:color="000000"/>
              <w:right w:val="single" w:sz="4" w:space="0" w:color="000000"/>
            </w:tcBorders>
            <w:shd w:val="clear" w:color="auto" w:fill="auto"/>
          </w:tcPr>
          <w:p w14:paraId="29962EFB" w14:textId="77777777" w:rsidR="00C216A8" w:rsidRDefault="00C216A8" w:rsidP="00677256">
            <w:pPr>
              <w:tabs>
                <w:tab w:val="left" w:pos="360"/>
                <w:tab w:val="left" w:pos="2160"/>
                <w:tab w:val="right" w:pos="4320"/>
                <w:tab w:val="left" w:pos="4500"/>
                <w:tab w:val="right" w:pos="9360"/>
              </w:tabs>
              <w:snapToGrid w:val="0"/>
              <w:ind w:left="360"/>
              <w:rPr>
                <w:sz w:val="22"/>
                <w:szCs w:val="22"/>
              </w:rPr>
            </w:pPr>
          </w:p>
        </w:tc>
      </w:tr>
      <w:tr w:rsidR="00677256" w14:paraId="21BE3230" w14:textId="77777777" w:rsidTr="00707E32">
        <w:trPr>
          <w:trHeight w:val="260"/>
        </w:trPr>
        <w:tc>
          <w:tcPr>
            <w:tcW w:w="1193" w:type="dxa"/>
            <w:vMerge w:val="restart"/>
            <w:tcBorders>
              <w:top w:val="single" w:sz="4" w:space="0" w:color="000000"/>
              <w:left w:val="single" w:sz="4" w:space="0" w:color="000000"/>
            </w:tcBorders>
            <w:shd w:val="clear" w:color="auto" w:fill="auto"/>
          </w:tcPr>
          <w:p w14:paraId="717C6831" w14:textId="77777777" w:rsidR="00C216A8" w:rsidRDefault="00C216A8">
            <w:pPr>
              <w:tabs>
                <w:tab w:val="left" w:pos="2160"/>
                <w:tab w:val="right" w:pos="4320"/>
                <w:tab w:val="left" w:pos="4500"/>
                <w:tab w:val="right" w:pos="9360"/>
              </w:tabs>
              <w:rPr>
                <w:sz w:val="22"/>
                <w:szCs w:val="22"/>
              </w:rPr>
            </w:pPr>
            <w:r>
              <w:rPr>
                <w:sz w:val="22"/>
                <w:szCs w:val="22"/>
              </w:rPr>
              <w:t>4</w:t>
            </w:r>
          </w:p>
          <w:p w14:paraId="51CD9DC9" w14:textId="08103D8E"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582AF785" w14:textId="58D29098" w:rsidR="00C216A8" w:rsidRPr="00F554BA" w:rsidRDefault="000E10CE">
            <w:pPr>
              <w:rPr>
                <w:b/>
                <w:strike/>
                <w:sz w:val="22"/>
                <w:szCs w:val="22"/>
              </w:rPr>
            </w:pPr>
            <w:r>
              <w:rPr>
                <w:b/>
                <w:sz w:val="22"/>
                <w:szCs w:val="22"/>
              </w:rPr>
              <w:t>Continuous Integration</w:t>
            </w:r>
          </w:p>
        </w:tc>
        <w:tc>
          <w:tcPr>
            <w:tcW w:w="5220" w:type="dxa"/>
            <w:vMerge w:val="restart"/>
            <w:tcBorders>
              <w:top w:val="single" w:sz="4" w:space="0" w:color="000000"/>
              <w:left w:val="single" w:sz="4" w:space="0" w:color="000000"/>
              <w:right w:val="single" w:sz="4" w:space="0" w:color="000000"/>
            </w:tcBorders>
            <w:shd w:val="clear" w:color="auto" w:fill="auto"/>
          </w:tcPr>
          <w:p w14:paraId="0EDF25EA" w14:textId="54E9A240" w:rsidR="00C216A8" w:rsidRPr="00BD5080" w:rsidRDefault="0009511E" w:rsidP="00677256">
            <w:pPr>
              <w:tabs>
                <w:tab w:val="left" w:pos="360"/>
                <w:tab w:val="left" w:pos="2160"/>
                <w:tab w:val="right" w:pos="4320"/>
                <w:tab w:val="left" w:pos="4500"/>
                <w:tab w:val="right" w:pos="9360"/>
              </w:tabs>
              <w:rPr>
                <w:sz w:val="22"/>
                <w:szCs w:val="22"/>
              </w:rPr>
            </w:pPr>
            <w:r>
              <w:rPr>
                <w:sz w:val="22"/>
                <w:szCs w:val="22"/>
              </w:rPr>
              <w:t>Read and report on how you will apply continuous integration to your project</w:t>
            </w:r>
          </w:p>
        </w:tc>
      </w:tr>
      <w:tr w:rsidR="00677256" w14:paraId="1DFDD8B3" w14:textId="77777777" w:rsidTr="000E10CE">
        <w:trPr>
          <w:trHeight w:val="368"/>
        </w:trPr>
        <w:tc>
          <w:tcPr>
            <w:tcW w:w="1193" w:type="dxa"/>
            <w:vMerge/>
            <w:tcBorders>
              <w:left w:val="single" w:sz="4" w:space="0" w:color="000000"/>
              <w:bottom w:val="single" w:sz="4" w:space="0" w:color="000000"/>
            </w:tcBorders>
            <w:shd w:val="clear" w:color="auto" w:fill="auto"/>
          </w:tcPr>
          <w:p w14:paraId="18982D69" w14:textId="77777777" w:rsidR="00C216A8" w:rsidRDefault="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112E40C" w14:textId="1EE64910" w:rsidR="00C216A8" w:rsidRDefault="000E10CE">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6CC35E19" w14:textId="77777777" w:rsidR="00C216A8" w:rsidRDefault="00C216A8" w:rsidP="00677256">
            <w:pPr>
              <w:tabs>
                <w:tab w:val="left" w:pos="360"/>
                <w:tab w:val="left" w:pos="2160"/>
                <w:tab w:val="right" w:pos="4320"/>
                <w:tab w:val="left" w:pos="4500"/>
                <w:tab w:val="right" w:pos="9360"/>
              </w:tabs>
              <w:snapToGrid w:val="0"/>
              <w:rPr>
                <w:sz w:val="22"/>
                <w:szCs w:val="22"/>
              </w:rPr>
            </w:pPr>
          </w:p>
        </w:tc>
      </w:tr>
      <w:tr w:rsidR="00BD5080" w14:paraId="43E6BD5C" w14:textId="77777777" w:rsidTr="00707E32">
        <w:trPr>
          <w:trHeight w:val="260"/>
        </w:trPr>
        <w:tc>
          <w:tcPr>
            <w:tcW w:w="1193" w:type="dxa"/>
            <w:vMerge w:val="restart"/>
            <w:tcBorders>
              <w:top w:val="single" w:sz="4" w:space="0" w:color="000000"/>
              <w:left w:val="single" w:sz="4" w:space="0" w:color="000000"/>
            </w:tcBorders>
            <w:shd w:val="clear" w:color="auto" w:fill="auto"/>
          </w:tcPr>
          <w:p w14:paraId="0C8AB794" w14:textId="77777777" w:rsidR="00BD5080" w:rsidRDefault="00BD5080" w:rsidP="00BD5080">
            <w:pPr>
              <w:tabs>
                <w:tab w:val="left" w:pos="2160"/>
                <w:tab w:val="right" w:pos="4320"/>
                <w:tab w:val="left" w:pos="4500"/>
                <w:tab w:val="right" w:pos="9360"/>
              </w:tabs>
              <w:rPr>
                <w:sz w:val="22"/>
                <w:szCs w:val="22"/>
              </w:rPr>
            </w:pPr>
            <w:r>
              <w:rPr>
                <w:sz w:val="22"/>
                <w:szCs w:val="22"/>
              </w:rPr>
              <w:t>5</w:t>
            </w:r>
          </w:p>
          <w:p w14:paraId="034E6B0B" w14:textId="721628C8" w:rsidR="00707E32" w:rsidRDefault="00707E32" w:rsidP="00BD5080">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26D3206" w14:textId="6FB93A01" w:rsidR="00BD5080" w:rsidRPr="000E10CE" w:rsidRDefault="000E10CE" w:rsidP="00BD5080">
            <w:pPr>
              <w:rPr>
                <w:b/>
                <w:sz w:val="22"/>
                <w:szCs w:val="22"/>
              </w:rPr>
            </w:pPr>
            <w:r>
              <w:rPr>
                <w:b/>
                <w:sz w:val="22"/>
                <w:szCs w:val="22"/>
              </w:rPr>
              <w:t xml:space="preserve">Testing </w:t>
            </w:r>
            <w:r w:rsidRPr="000E10CE">
              <w:rPr>
                <w:sz w:val="22"/>
                <w:szCs w:val="22"/>
              </w:rPr>
              <w:t>(</w:t>
            </w:r>
            <w:r>
              <w:rPr>
                <w:sz w:val="22"/>
                <w:szCs w:val="22"/>
              </w:rPr>
              <w:t>Unit tests, integration tests, acceptance tests)</w:t>
            </w:r>
          </w:p>
        </w:tc>
        <w:tc>
          <w:tcPr>
            <w:tcW w:w="5220" w:type="dxa"/>
            <w:vMerge w:val="restart"/>
            <w:tcBorders>
              <w:top w:val="single" w:sz="4" w:space="0" w:color="000000"/>
              <w:left w:val="single" w:sz="4" w:space="0" w:color="000000"/>
              <w:right w:val="single" w:sz="4" w:space="0" w:color="000000"/>
            </w:tcBorders>
            <w:shd w:val="clear" w:color="auto" w:fill="auto"/>
          </w:tcPr>
          <w:p w14:paraId="622516C0" w14:textId="2DC25575" w:rsidR="00BD5080" w:rsidRPr="00BD5080" w:rsidRDefault="0009511E" w:rsidP="00BD5080">
            <w:pPr>
              <w:tabs>
                <w:tab w:val="left" w:pos="360"/>
                <w:tab w:val="left" w:pos="2160"/>
                <w:tab w:val="right" w:pos="4320"/>
                <w:tab w:val="left" w:pos="4500"/>
                <w:tab w:val="right" w:pos="9360"/>
              </w:tabs>
              <w:rPr>
                <w:sz w:val="22"/>
                <w:szCs w:val="22"/>
              </w:rPr>
            </w:pPr>
            <w:r>
              <w:rPr>
                <w:sz w:val="22"/>
                <w:szCs w:val="22"/>
              </w:rPr>
              <w:t>Write a manual test procedure, evaluate unit test coverage</w:t>
            </w:r>
          </w:p>
        </w:tc>
      </w:tr>
      <w:tr w:rsidR="00BD5080" w14:paraId="79C76C6D" w14:textId="77777777" w:rsidTr="00707E32">
        <w:trPr>
          <w:trHeight w:val="53"/>
        </w:trPr>
        <w:tc>
          <w:tcPr>
            <w:tcW w:w="1193" w:type="dxa"/>
            <w:vMerge/>
            <w:tcBorders>
              <w:left w:val="single" w:sz="4" w:space="0" w:color="000000"/>
              <w:bottom w:val="single" w:sz="4" w:space="0" w:color="000000"/>
            </w:tcBorders>
            <w:shd w:val="clear" w:color="auto" w:fill="auto"/>
          </w:tcPr>
          <w:p w14:paraId="05FB44B2" w14:textId="77777777" w:rsidR="00BD5080" w:rsidRDefault="00BD5080" w:rsidP="00BD5080">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3872514" w14:textId="458E2905" w:rsidR="00BD5080" w:rsidRDefault="000E10CE" w:rsidP="00BD5080">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42A61D86" w14:textId="77777777" w:rsidR="00BD5080" w:rsidRDefault="00BD5080" w:rsidP="00BD5080">
            <w:pPr>
              <w:tabs>
                <w:tab w:val="left" w:pos="360"/>
                <w:tab w:val="left" w:pos="2160"/>
                <w:tab w:val="right" w:pos="4320"/>
                <w:tab w:val="left" w:pos="4500"/>
                <w:tab w:val="right" w:pos="9360"/>
              </w:tabs>
              <w:snapToGrid w:val="0"/>
              <w:rPr>
                <w:sz w:val="22"/>
                <w:szCs w:val="22"/>
              </w:rPr>
            </w:pPr>
          </w:p>
        </w:tc>
      </w:tr>
      <w:tr w:rsidR="00BD5080" w14:paraId="7FF69651" w14:textId="77777777" w:rsidTr="00707E32">
        <w:trPr>
          <w:trHeight w:val="260"/>
        </w:trPr>
        <w:tc>
          <w:tcPr>
            <w:tcW w:w="1193" w:type="dxa"/>
            <w:vMerge w:val="restart"/>
            <w:tcBorders>
              <w:top w:val="single" w:sz="4" w:space="0" w:color="000000"/>
              <w:left w:val="single" w:sz="4" w:space="0" w:color="000000"/>
            </w:tcBorders>
            <w:shd w:val="clear" w:color="auto" w:fill="auto"/>
          </w:tcPr>
          <w:p w14:paraId="7F0C2F18" w14:textId="77777777" w:rsidR="00BD5080" w:rsidRDefault="00BD5080" w:rsidP="00BD5080">
            <w:pPr>
              <w:tabs>
                <w:tab w:val="left" w:pos="2160"/>
                <w:tab w:val="right" w:pos="4320"/>
                <w:tab w:val="left" w:pos="4500"/>
                <w:tab w:val="right" w:pos="9360"/>
              </w:tabs>
              <w:rPr>
                <w:sz w:val="22"/>
                <w:szCs w:val="22"/>
              </w:rPr>
            </w:pPr>
            <w:r>
              <w:rPr>
                <w:sz w:val="22"/>
                <w:szCs w:val="22"/>
              </w:rPr>
              <w:t>6</w:t>
            </w:r>
          </w:p>
          <w:p w14:paraId="72978E20" w14:textId="57276356" w:rsidR="00707E32" w:rsidRDefault="00707E32" w:rsidP="00BD5080">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3B345DA2" w14:textId="479AEAD3" w:rsidR="00BD5080" w:rsidRPr="000E10CE" w:rsidRDefault="000E10CE" w:rsidP="00BD5080">
            <w:pPr>
              <w:rPr>
                <w:b/>
                <w:sz w:val="22"/>
                <w:szCs w:val="22"/>
              </w:rPr>
            </w:pPr>
            <w:r>
              <w:rPr>
                <w:b/>
                <w:sz w:val="22"/>
                <w:szCs w:val="22"/>
              </w:rPr>
              <w:t>Project “Alpha” R</w:t>
            </w:r>
            <w:r w:rsidRPr="000E10CE">
              <w:rPr>
                <w:b/>
                <w:sz w:val="22"/>
                <w:szCs w:val="22"/>
              </w:rPr>
              <w:t>elease</w:t>
            </w:r>
          </w:p>
        </w:tc>
        <w:tc>
          <w:tcPr>
            <w:tcW w:w="5220" w:type="dxa"/>
            <w:vMerge w:val="restart"/>
            <w:tcBorders>
              <w:top w:val="single" w:sz="4" w:space="0" w:color="000000"/>
              <w:left w:val="single" w:sz="4" w:space="0" w:color="000000"/>
              <w:right w:val="single" w:sz="4" w:space="0" w:color="000000"/>
            </w:tcBorders>
            <w:shd w:val="clear" w:color="auto" w:fill="auto"/>
          </w:tcPr>
          <w:p w14:paraId="62F8DB01" w14:textId="37371337" w:rsidR="00BD5080" w:rsidRPr="00BD5080" w:rsidRDefault="009226E3" w:rsidP="00BD5080">
            <w:pPr>
              <w:tabs>
                <w:tab w:val="left" w:pos="360"/>
                <w:tab w:val="left" w:pos="2160"/>
                <w:tab w:val="right" w:pos="4320"/>
                <w:tab w:val="left" w:pos="4500"/>
                <w:tab w:val="right" w:pos="9360"/>
              </w:tabs>
              <w:rPr>
                <w:sz w:val="22"/>
                <w:szCs w:val="22"/>
              </w:rPr>
            </w:pPr>
            <w:r>
              <w:rPr>
                <w:sz w:val="22"/>
                <w:szCs w:val="22"/>
              </w:rPr>
              <w:t>Get user feedback again</w:t>
            </w:r>
          </w:p>
        </w:tc>
      </w:tr>
      <w:tr w:rsidR="00BD5080" w14:paraId="10B37A19" w14:textId="77777777" w:rsidTr="00707E32">
        <w:trPr>
          <w:trHeight w:val="53"/>
        </w:trPr>
        <w:tc>
          <w:tcPr>
            <w:tcW w:w="1193" w:type="dxa"/>
            <w:vMerge/>
            <w:tcBorders>
              <w:left w:val="single" w:sz="4" w:space="0" w:color="000000"/>
              <w:bottom w:val="single" w:sz="4" w:space="0" w:color="000000"/>
            </w:tcBorders>
            <w:shd w:val="clear" w:color="auto" w:fill="auto"/>
          </w:tcPr>
          <w:p w14:paraId="31F1A347" w14:textId="77777777" w:rsidR="00BD5080" w:rsidRDefault="00BD5080" w:rsidP="00BD5080">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E11AC64" w14:textId="65676252" w:rsidR="00BD5080" w:rsidRPr="000E10CE" w:rsidRDefault="000E10CE" w:rsidP="00BD5080">
            <w:pPr>
              <w:tabs>
                <w:tab w:val="left" w:pos="360"/>
                <w:tab w:val="left" w:pos="2160"/>
                <w:tab w:val="right" w:pos="4320"/>
                <w:tab w:val="left" w:pos="4500"/>
                <w:tab w:val="right" w:pos="9360"/>
              </w:tabs>
              <w:rPr>
                <w:sz w:val="22"/>
                <w:szCs w:val="22"/>
              </w:rPr>
            </w:pPr>
            <w:r>
              <w:rPr>
                <w:sz w:val="22"/>
                <w:szCs w:val="22"/>
              </w:rPr>
              <w:t>Alpha project p</w:t>
            </w:r>
            <w:r w:rsidRPr="000E10CE">
              <w:rPr>
                <w:sz w:val="22"/>
                <w:szCs w:val="22"/>
              </w:rPr>
              <w:t>resentations</w:t>
            </w:r>
          </w:p>
        </w:tc>
        <w:tc>
          <w:tcPr>
            <w:tcW w:w="5220" w:type="dxa"/>
            <w:vMerge/>
            <w:tcBorders>
              <w:left w:val="single" w:sz="4" w:space="0" w:color="000000"/>
              <w:bottom w:val="single" w:sz="4" w:space="0" w:color="000000"/>
              <w:right w:val="single" w:sz="4" w:space="0" w:color="000000"/>
            </w:tcBorders>
            <w:shd w:val="clear" w:color="auto" w:fill="auto"/>
          </w:tcPr>
          <w:p w14:paraId="270F4AC0" w14:textId="77777777" w:rsidR="00BD5080" w:rsidRDefault="00BD5080" w:rsidP="00BD5080">
            <w:pPr>
              <w:tabs>
                <w:tab w:val="left" w:pos="360"/>
                <w:tab w:val="left" w:pos="2160"/>
                <w:tab w:val="right" w:pos="4320"/>
                <w:tab w:val="left" w:pos="4500"/>
                <w:tab w:val="right" w:pos="9360"/>
              </w:tabs>
              <w:snapToGrid w:val="0"/>
              <w:rPr>
                <w:sz w:val="22"/>
                <w:szCs w:val="22"/>
              </w:rPr>
            </w:pPr>
          </w:p>
        </w:tc>
      </w:tr>
      <w:tr w:rsidR="000E10CE" w14:paraId="29AEBB42" w14:textId="77777777" w:rsidTr="00707E32">
        <w:trPr>
          <w:trHeight w:val="274"/>
        </w:trPr>
        <w:tc>
          <w:tcPr>
            <w:tcW w:w="1193" w:type="dxa"/>
            <w:vMerge w:val="restart"/>
            <w:tcBorders>
              <w:top w:val="single" w:sz="4" w:space="0" w:color="000000"/>
              <w:left w:val="single" w:sz="4" w:space="0" w:color="000000"/>
            </w:tcBorders>
            <w:shd w:val="clear" w:color="auto" w:fill="auto"/>
          </w:tcPr>
          <w:p w14:paraId="796C8B33" w14:textId="77777777" w:rsidR="000E10CE" w:rsidRDefault="000E10CE">
            <w:pPr>
              <w:tabs>
                <w:tab w:val="left" w:pos="2160"/>
                <w:tab w:val="right" w:pos="4320"/>
                <w:tab w:val="left" w:pos="4500"/>
                <w:tab w:val="right" w:pos="9360"/>
              </w:tabs>
              <w:rPr>
                <w:sz w:val="22"/>
                <w:szCs w:val="22"/>
              </w:rPr>
            </w:pPr>
            <w:r>
              <w:rPr>
                <w:sz w:val="22"/>
                <w:szCs w:val="22"/>
              </w:rPr>
              <w:t>7</w:t>
            </w:r>
          </w:p>
          <w:p w14:paraId="341DE73F" w14:textId="1D1ABCA0"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A3D1953" w14:textId="1BB469DE" w:rsidR="000E10CE" w:rsidRDefault="000E10CE">
            <w:pPr>
              <w:tabs>
                <w:tab w:val="left" w:pos="360"/>
                <w:tab w:val="left" w:pos="2160"/>
                <w:tab w:val="right" w:pos="4320"/>
                <w:tab w:val="left" w:pos="4500"/>
                <w:tab w:val="right" w:pos="9360"/>
              </w:tabs>
              <w:rPr>
                <w:sz w:val="22"/>
                <w:szCs w:val="22"/>
              </w:rPr>
            </w:pPr>
          </w:p>
        </w:tc>
        <w:tc>
          <w:tcPr>
            <w:tcW w:w="5220" w:type="dxa"/>
            <w:vMerge w:val="restart"/>
            <w:tcBorders>
              <w:top w:val="single" w:sz="4" w:space="0" w:color="000000"/>
              <w:left w:val="single" w:sz="4" w:space="0" w:color="000000"/>
              <w:right w:val="single" w:sz="4" w:space="0" w:color="000000"/>
            </w:tcBorders>
            <w:shd w:val="clear" w:color="auto" w:fill="auto"/>
          </w:tcPr>
          <w:p w14:paraId="7615496C" w14:textId="609DC029" w:rsidR="000E10CE" w:rsidRDefault="000E10CE" w:rsidP="000E10CE">
            <w:pPr>
              <w:tabs>
                <w:tab w:val="left" w:pos="360"/>
                <w:tab w:val="left" w:pos="2160"/>
                <w:tab w:val="right" w:pos="4320"/>
                <w:tab w:val="left" w:pos="4500"/>
                <w:tab w:val="right" w:pos="9360"/>
              </w:tabs>
              <w:rPr>
                <w:sz w:val="22"/>
                <w:szCs w:val="22"/>
              </w:rPr>
            </w:pPr>
          </w:p>
        </w:tc>
      </w:tr>
      <w:tr w:rsidR="000E10CE" w14:paraId="1A53DD1F" w14:textId="77777777" w:rsidTr="00707E32">
        <w:trPr>
          <w:trHeight w:val="273"/>
        </w:trPr>
        <w:tc>
          <w:tcPr>
            <w:tcW w:w="1193" w:type="dxa"/>
            <w:vMerge/>
            <w:tcBorders>
              <w:left w:val="single" w:sz="4" w:space="0" w:color="000000"/>
              <w:bottom w:val="single" w:sz="4" w:space="0" w:color="000000"/>
            </w:tcBorders>
            <w:shd w:val="clear" w:color="auto" w:fill="auto"/>
          </w:tcPr>
          <w:p w14:paraId="2F5292BE"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0DD44C9B" w14:textId="734E1E65" w:rsidR="000E10CE" w:rsidRDefault="000E10CE">
            <w:pPr>
              <w:tabs>
                <w:tab w:val="left" w:pos="360"/>
                <w:tab w:val="left" w:pos="2160"/>
                <w:tab w:val="right" w:pos="4320"/>
                <w:tab w:val="left" w:pos="4500"/>
                <w:tab w:val="right" w:pos="9360"/>
              </w:tabs>
              <w:rPr>
                <w:sz w:val="22"/>
                <w:szCs w:val="22"/>
              </w:rPr>
            </w:pPr>
          </w:p>
        </w:tc>
        <w:tc>
          <w:tcPr>
            <w:tcW w:w="5220" w:type="dxa"/>
            <w:vMerge/>
            <w:tcBorders>
              <w:left w:val="single" w:sz="4" w:space="0" w:color="000000"/>
              <w:bottom w:val="single" w:sz="4" w:space="0" w:color="000000"/>
              <w:right w:val="single" w:sz="4" w:space="0" w:color="000000"/>
            </w:tcBorders>
            <w:shd w:val="clear" w:color="auto" w:fill="auto"/>
          </w:tcPr>
          <w:p w14:paraId="248B9806"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173DC863" w14:textId="77777777" w:rsidTr="00707E32">
        <w:trPr>
          <w:trHeight w:val="274"/>
        </w:trPr>
        <w:tc>
          <w:tcPr>
            <w:tcW w:w="1193" w:type="dxa"/>
            <w:vMerge w:val="restart"/>
            <w:tcBorders>
              <w:top w:val="single" w:sz="4" w:space="0" w:color="000000"/>
              <w:left w:val="single" w:sz="4" w:space="0" w:color="000000"/>
            </w:tcBorders>
            <w:shd w:val="clear" w:color="auto" w:fill="auto"/>
          </w:tcPr>
          <w:p w14:paraId="4946E839" w14:textId="77777777" w:rsidR="000E10CE" w:rsidRDefault="000E10CE">
            <w:pPr>
              <w:tabs>
                <w:tab w:val="left" w:pos="2160"/>
                <w:tab w:val="right" w:pos="4320"/>
                <w:tab w:val="left" w:pos="4500"/>
                <w:tab w:val="right" w:pos="9360"/>
              </w:tabs>
              <w:rPr>
                <w:sz w:val="22"/>
                <w:szCs w:val="22"/>
              </w:rPr>
            </w:pPr>
            <w:r>
              <w:rPr>
                <w:sz w:val="22"/>
                <w:szCs w:val="22"/>
              </w:rPr>
              <w:t>8</w:t>
            </w:r>
          </w:p>
          <w:p w14:paraId="1E56B7EB" w14:textId="25C30C8F"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FDA7B0C" w14:textId="0629301A" w:rsidR="000E10CE" w:rsidRDefault="009226E3">
            <w:pPr>
              <w:tabs>
                <w:tab w:val="left" w:pos="360"/>
                <w:tab w:val="left" w:pos="2160"/>
                <w:tab w:val="right" w:pos="4320"/>
                <w:tab w:val="left" w:pos="4500"/>
                <w:tab w:val="right" w:pos="9360"/>
              </w:tabs>
              <w:rPr>
                <w:sz w:val="22"/>
                <w:szCs w:val="22"/>
              </w:rPr>
            </w:pPr>
            <w:r w:rsidRPr="000E10CE">
              <w:rPr>
                <w:b/>
                <w:sz w:val="22"/>
                <w:szCs w:val="22"/>
              </w:rPr>
              <w:t>Dev Ops</w:t>
            </w:r>
          </w:p>
        </w:tc>
        <w:tc>
          <w:tcPr>
            <w:tcW w:w="5220" w:type="dxa"/>
            <w:vMerge w:val="restart"/>
            <w:tcBorders>
              <w:top w:val="single" w:sz="4" w:space="0" w:color="000000"/>
              <w:left w:val="single" w:sz="4" w:space="0" w:color="000000"/>
              <w:right w:val="single" w:sz="4" w:space="0" w:color="000000"/>
            </w:tcBorders>
            <w:shd w:val="clear" w:color="auto" w:fill="auto"/>
          </w:tcPr>
          <w:p w14:paraId="7BAF82E7" w14:textId="1EE1CC13" w:rsidR="000E10CE" w:rsidRDefault="009226E3" w:rsidP="00677256">
            <w:pPr>
              <w:tabs>
                <w:tab w:val="left" w:pos="360"/>
                <w:tab w:val="left" w:pos="2160"/>
                <w:tab w:val="right" w:pos="4320"/>
                <w:tab w:val="left" w:pos="4500"/>
                <w:tab w:val="right" w:pos="9360"/>
              </w:tabs>
            </w:pPr>
            <w:r>
              <w:rPr>
                <w:sz w:val="22"/>
                <w:szCs w:val="22"/>
              </w:rPr>
              <w:t>Read and report on how Dev Ops applies to your project</w:t>
            </w:r>
          </w:p>
        </w:tc>
      </w:tr>
      <w:tr w:rsidR="000E10CE" w14:paraId="0A81DDB9" w14:textId="77777777" w:rsidTr="00707E32">
        <w:trPr>
          <w:trHeight w:val="273"/>
        </w:trPr>
        <w:tc>
          <w:tcPr>
            <w:tcW w:w="1193" w:type="dxa"/>
            <w:vMerge/>
            <w:tcBorders>
              <w:left w:val="single" w:sz="4" w:space="0" w:color="000000"/>
              <w:bottom w:val="single" w:sz="4" w:space="0" w:color="000000"/>
            </w:tcBorders>
            <w:shd w:val="clear" w:color="auto" w:fill="auto"/>
          </w:tcPr>
          <w:p w14:paraId="383D4A2B"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253230C" w14:textId="238E49E4" w:rsidR="000E10CE" w:rsidRDefault="009226E3">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6A744B83"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6CEC035F" w14:textId="77777777" w:rsidTr="00707E32">
        <w:trPr>
          <w:trHeight w:val="274"/>
        </w:trPr>
        <w:tc>
          <w:tcPr>
            <w:tcW w:w="1193" w:type="dxa"/>
            <w:vMerge w:val="restart"/>
            <w:tcBorders>
              <w:top w:val="single" w:sz="4" w:space="0" w:color="000000"/>
              <w:left w:val="single" w:sz="4" w:space="0" w:color="000000"/>
            </w:tcBorders>
            <w:shd w:val="clear" w:color="auto" w:fill="auto"/>
          </w:tcPr>
          <w:p w14:paraId="789C7B33" w14:textId="77777777" w:rsidR="000E10CE" w:rsidRDefault="000E10CE">
            <w:pPr>
              <w:tabs>
                <w:tab w:val="left" w:pos="2160"/>
                <w:tab w:val="right" w:pos="4320"/>
                <w:tab w:val="left" w:pos="4500"/>
                <w:tab w:val="right" w:pos="9360"/>
              </w:tabs>
              <w:rPr>
                <w:sz w:val="22"/>
                <w:szCs w:val="22"/>
              </w:rPr>
            </w:pPr>
            <w:r>
              <w:rPr>
                <w:sz w:val="22"/>
                <w:szCs w:val="22"/>
              </w:rPr>
              <w:t>9</w:t>
            </w:r>
          </w:p>
          <w:p w14:paraId="3323C2B9" w14:textId="46C599E6"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DF1F5BD" w14:textId="2EDABCD4" w:rsidR="000E10CE" w:rsidRPr="0009511E" w:rsidRDefault="0009511E">
            <w:pPr>
              <w:tabs>
                <w:tab w:val="left" w:pos="360"/>
                <w:tab w:val="left" w:pos="2160"/>
                <w:tab w:val="right" w:pos="4320"/>
                <w:tab w:val="left" w:pos="4500"/>
                <w:tab w:val="right" w:pos="9360"/>
              </w:tabs>
              <w:rPr>
                <w:sz w:val="22"/>
                <w:szCs w:val="22"/>
              </w:rPr>
            </w:pPr>
            <w:r w:rsidRPr="0009511E">
              <w:rPr>
                <w:b/>
                <w:sz w:val="22"/>
                <w:szCs w:val="22"/>
              </w:rPr>
              <w:t>Project Beta Release</w:t>
            </w:r>
          </w:p>
        </w:tc>
        <w:tc>
          <w:tcPr>
            <w:tcW w:w="5220" w:type="dxa"/>
            <w:vMerge w:val="restart"/>
            <w:tcBorders>
              <w:top w:val="single" w:sz="4" w:space="0" w:color="000000"/>
              <w:left w:val="single" w:sz="4" w:space="0" w:color="000000"/>
              <w:right w:val="single" w:sz="4" w:space="0" w:color="000000"/>
            </w:tcBorders>
            <w:shd w:val="clear" w:color="auto" w:fill="auto"/>
          </w:tcPr>
          <w:p w14:paraId="466D5F40" w14:textId="399EA53C" w:rsidR="000E10CE" w:rsidRDefault="0009511E" w:rsidP="00677256">
            <w:pPr>
              <w:tabs>
                <w:tab w:val="left" w:pos="360"/>
                <w:tab w:val="left" w:pos="2160"/>
                <w:tab w:val="right" w:pos="4320"/>
                <w:tab w:val="left" w:pos="4500"/>
                <w:tab w:val="right" w:pos="9360"/>
              </w:tabs>
            </w:pPr>
            <w:r>
              <w:t>Preliminary project report</w:t>
            </w:r>
          </w:p>
        </w:tc>
      </w:tr>
      <w:tr w:rsidR="000E10CE" w14:paraId="574449AE" w14:textId="77777777" w:rsidTr="00707E32">
        <w:trPr>
          <w:trHeight w:val="269"/>
        </w:trPr>
        <w:tc>
          <w:tcPr>
            <w:tcW w:w="1193" w:type="dxa"/>
            <w:vMerge/>
            <w:tcBorders>
              <w:left w:val="single" w:sz="4" w:space="0" w:color="000000"/>
              <w:bottom w:val="single" w:sz="4" w:space="0" w:color="000000"/>
            </w:tcBorders>
            <w:shd w:val="clear" w:color="auto" w:fill="auto"/>
          </w:tcPr>
          <w:p w14:paraId="354A4DA5"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tcBorders>
            <w:shd w:val="clear" w:color="auto" w:fill="auto"/>
          </w:tcPr>
          <w:p w14:paraId="7E918FC6" w14:textId="200B1727" w:rsidR="000E10CE" w:rsidRDefault="0009511E">
            <w:pPr>
              <w:tabs>
                <w:tab w:val="left" w:pos="360"/>
                <w:tab w:val="left" w:pos="2160"/>
                <w:tab w:val="right" w:pos="4320"/>
                <w:tab w:val="left" w:pos="4500"/>
                <w:tab w:val="right" w:pos="9360"/>
              </w:tabs>
              <w:rPr>
                <w:sz w:val="22"/>
                <w:szCs w:val="22"/>
              </w:rPr>
            </w:pPr>
            <w:r>
              <w:rPr>
                <w:sz w:val="22"/>
                <w:szCs w:val="22"/>
              </w:rPr>
              <w:t>TBD</w:t>
            </w:r>
          </w:p>
        </w:tc>
        <w:tc>
          <w:tcPr>
            <w:tcW w:w="5220" w:type="dxa"/>
            <w:vMerge/>
            <w:tcBorders>
              <w:top w:val="single" w:sz="4" w:space="0" w:color="000000"/>
              <w:left w:val="single" w:sz="4" w:space="0" w:color="000000"/>
              <w:right w:val="single" w:sz="4" w:space="0" w:color="000000"/>
            </w:tcBorders>
            <w:shd w:val="clear" w:color="auto" w:fill="auto"/>
          </w:tcPr>
          <w:p w14:paraId="3145A128" w14:textId="77777777" w:rsidR="000E10CE" w:rsidRDefault="000E10CE" w:rsidP="00677256">
            <w:pPr>
              <w:snapToGrid w:val="0"/>
              <w:rPr>
                <w:sz w:val="22"/>
                <w:szCs w:val="22"/>
              </w:rPr>
            </w:pPr>
          </w:p>
        </w:tc>
      </w:tr>
      <w:tr w:rsidR="000E10CE" w14:paraId="16D6DC91" w14:textId="77777777" w:rsidTr="00707E32">
        <w:trPr>
          <w:trHeight w:val="274"/>
        </w:trPr>
        <w:tc>
          <w:tcPr>
            <w:tcW w:w="1193" w:type="dxa"/>
            <w:vMerge w:val="restart"/>
            <w:tcBorders>
              <w:top w:val="single" w:sz="4" w:space="0" w:color="000000"/>
              <w:left w:val="single" w:sz="4" w:space="0" w:color="000000"/>
            </w:tcBorders>
            <w:shd w:val="clear" w:color="auto" w:fill="auto"/>
          </w:tcPr>
          <w:p w14:paraId="702E0685" w14:textId="77777777" w:rsidR="000E10CE" w:rsidRDefault="000E10CE">
            <w:pPr>
              <w:tabs>
                <w:tab w:val="left" w:pos="2160"/>
                <w:tab w:val="right" w:pos="4320"/>
                <w:tab w:val="left" w:pos="4500"/>
                <w:tab w:val="right" w:pos="9360"/>
              </w:tabs>
              <w:rPr>
                <w:sz w:val="22"/>
                <w:szCs w:val="22"/>
              </w:rPr>
            </w:pPr>
            <w:r>
              <w:rPr>
                <w:sz w:val="22"/>
                <w:szCs w:val="22"/>
              </w:rPr>
              <w:t>10</w:t>
            </w:r>
          </w:p>
          <w:p w14:paraId="71CB835B" w14:textId="25ADDF21"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77B3086" w14:textId="35CEFB9C" w:rsidR="000E10CE" w:rsidRPr="00DC0605" w:rsidRDefault="000E10CE">
            <w:pPr>
              <w:tabs>
                <w:tab w:val="left" w:pos="360"/>
                <w:tab w:val="left" w:pos="2160"/>
                <w:tab w:val="right" w:pos="4320"/>
                <w:tab w:val="left" w:pos="4500"/>
                <w:tab w:val="right" w:pos="9360"/>
              </w:tabs>
              <w:rPr>
                <w:strike/>
                <w:sz w:val="22"/>
                <w:szCs w:val="22"/>
              </w:rPr>
            </w:pPr>
          </w:p>
        </w:tc>
        <w:tc>
          <w:tcPr>
            <w:tcW w:w="5220" w:type="dxa"/>
            <w:tcBorders>
              <w:top w:val="single" w:sz="4" w:space="0" w:color="000000"/>
              <w:left w:val="single" w:sz="4" w:space="0" w:color="000000"/>
              <w:right w:val="single" w:sz="4" w:space="0" w:color="000000"/>
            </w:tcBorders>
            <w:shd w:val="clear" w:color="auto" w:fill="auto"/>
          </w:tcPr>
          <w:p w14:paraId="3C013EE6" w14:textId="2E274B4B" w:rsidR="000E10CE" w:rsidRDefault="000E10CE" w:rsidP="00677256">
            <w:pPr>
              <w:tabs>
                <w:tab w:val="left" w:pos="360"/>
                <w:tab w:val="left" w:pos="2160"/>
                <w:tab w:val="right" w:pos="4320"/>
                <w:tab w:val="left" w:pos="4500"/>
                <w:tab w:val="right" w:pos="9360"/>
              </w:tabs>
            </w:pPr>
          </w:p>
        </w:tc>
      </w:tr>
      <w:tr w:rsidR="000E10CE" w14:paraId="16DDD79E" w14:textId="77777777" w:rsidTr="00707E32">
        <w:trPr>
          <w:trHeight w:val="273"/>
        </w:trPr>
        <w:tc>
          <w:tcPr>
            <w:tcW w:w="1193" w:type="dxa"/>
            <w:vMerge/>
            <w:tcBorders>
              <w:left w:val="single" w:sz="4" w:space="0" w:color="000000"/>
              <w:bottom w:val="single" w:sz="4" w:space="0" w:color="000000"/>
            </w:tcBorders>
            <w:shd w:val="clear" w:color="auto" w:fill="auto"/>
          </w:tcPr>
          <w:p w14:paraId="4BD86670"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47DEC6A1" w14:textId="60976C0F" w:rsidR="000E10CE" w:rsidRDefault="000E10CE">
            <w:pPr>
              <w:tabs>
                <w:tab w:val="left" w:pos="360"/>
                <w:tab w:val="left" w:pos="2160"/>
                <w:tab w:val="right" w:pos="4320"/>
                <w:tab w:val="left" w:pos="4500"/>
                <w:tab w:val="right" w:pos="9360"/>
              </w:tabs>
              <w:rPr>
                <w:sz w:val="22"/>
                <w:szCs w:val="22"/>
              </w:rPr>
            </w:pPr>
          </w:p>
        </w:tc>
        <w:tc>
          <w:tcPr>
            <w:tcW w:w="5220" w:type="dxa"/>
            <w:tcBorders>
              <w:left w:val="single" w:sz="4" w:space="0" w:color="000000"/>
              <w:bottom w:val="single" w:sz="4" w:space="0" w:color="000000"/>
              <w:right w:val="single" w:sz="4" w:space="0" w:color="000000"/>
            </w:tcBorders>
            <w:shd w:val="clear" w:color="auto" w:fill="auto"/>
          </w:tcPr>
          <w:p w14:paraId="4876F690"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2661844A" w14:textId="77777777" w:rsidTr="00707E32">
        <w:trPr>
          <w:trHeight w:val="274"/>
        </w:trPr>
        <w:tc>
          <w:tcPr>
            <w:tcW w:w="1193" w:type="dxa"/>
            <w:vMerge w:val="restart"/>
            <w:tcBorders>
              <w:top w:val="single" w:sz="4" w:space="0" w:color="000000"/>
              <w:left w:val="single" w:sz="4" w:space="0" w:color="000000"/>
            </w:tcBorders>
            <w:shd w:val="clear" w:color="auto" w:fill="auto"/>
          </w:tcPr>
          <w:p w14:paraId="35D2A09E" w14:textId="77777777" w:rsidR="000E10CE" w:rsidRDefault="000E10CE" w:rsidP="00BD1D45">
            <w:pPr>
              <w:tabs>
                <w:tab w:val="left" w:pos="2160"/>
                <w:tab w:val="right" w:pos="4320"/>
                <w:tab w:val="left" w:pos="4500"/>
                <w:tab w:val="right" w:pos="9360"/>
              </w:tabs>
              <w:rPr>
                <w:sz w:val="22"/>
                <w:szCs w:val="22"/>
              </w:rPr>
            </w:pPr>
            <w:r>
              <w:rPr>
                <w:sz w:val="22"/>
                <w:szCs w:val="22"/>
              </w:rPr>
              <w:t>11</w:t>
            </w:r>
          </w:p>
          <w:p w14:paraId="56BB30EE" w14:textId="1A55AEE9" w:rsidR="000E10CE" w:rsidRDefault="000E10CE" w:rsidP="00BD1D45">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6650F712" w14:textId="5C47975F" w:rsidR="000E10CE" w:rsidRDefault="000E10CE" w:rsidP="00BD1D45">
            <w:pPr>
              <w:tabs>
                <w:tab w:val="left" w:pos="360"/>
                <w:tab w:val="left" w:pos="2160"/>
                <w:tab w:val="right" w:pos="4320"/>
                <w:tab w:val="left" w:pos="4500"/>
                <w:tab w:val="right" w:pos="9360"/>
              </w:tabs>
              <w:rPr>
                <w:sz w:val="22"/>
                <w:szCs w:val="22"/>
              </w:rPr>
            </w:pPr>
            <w:r>
              <w:rPr>
                <w:b/>
                <w:sz w:val="22"/>
                <w:szCs w:val="22"/>
              </w:rPr>
              <w:t>Final presentations</w:t>
            </w:r>
          </w:p>
        </w:tc>
        <w:tc>
          <w:tcPr>
            <w:tcW w:w="5220" w:type="dxa"/>
            <w:vMerge w:val="restart"/>
            <w:tcBorders>
              <w:top w:val="single" w:sz="4" w:space="0" w:color="000000"/>
              <w:left w:val="single" w:sz="4" w:space="0" w:color="000000"/>
              <w:right w:val="single" w:sz="4" w:space="0" w:color="000000"/>
            </w:tcBorders>
            <w:shd w:val="clear" w:color="auto" w:fill="auto"/>
          </w:tcPr>
          <w:p w14:paraId="4B235ADC" w14:textId="62C8784B" w:rsidR="000E10CE" w:rsidRDefault="0009511E" w:rsidP="00BD1D45">
            <w:pPr>
              <w:tabs>
                <w:tab w:val="left" w:pos="360"/>
                <w:tab w:val="left" w:pos="2160"/>
                <w:tab w:val="right" w:pos="4320"/>
                <w:tab w:val="left" w:pos="4500"/>
                <w:tab w:val="right" w:pos="9360"/>
              </w:tabs>
            </w:pPr>
            <w:r>
              <w:rPr>
                <w:sz w:val="22"/>
                <w:szCs w:val="22"/>
              </w:rPr>
              <w:t>Final p</w:t>
            </w:r>
            <w:r w:rsidR="000E10CE">
              <w:rPr>
                <w:sz w:val="22"/>
                <w:szCs w:val="22"/>
              </w:rPr>
              <w:t>roject report</w:t>
            </w:r>
          </w:p>
        </w:tc>
      </w:tr>
      <w:tr w:rsidR="000E10CE" w14:paraId="023A397C" w14:textId="77777777" w:rsidTr="00707E32">
        <w:trPr>
          <w:trHeight w:val="273"/>
        </w:trPr>
        <w:tc>
          <w:tcPr>
            <w:tcW w:w="1193" w:type="dxa"/>
            <w:vMerge/>
            <w:tcBorders>
              <w:left w:val="single" w:sz="4" w:space="0" w:color="000000"/>
              <w:bottom w:val="single" w:sz="4" w:space="0" w:color="000000"/>
            </w:tcBorders>
            <w:shd w:val="clear" w:color="auto" w:fill="auto"/>
          </w:tcPr>
          <w:p w14:paraId="061CC09C" w14:textId="77777777" w:rsidR="000E10CE" w:rsidRDefault="000E10CE" w:rsidP="00BD1D45">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815DD37" w14:textId="7252EAF1" w:rsidR="000E10CE" w:rsidRDefault="000E10CE" w:rsidP="00BD1D45">
            <w:pPr>
              <w:tabs>
                <w:tab w:val="left" w:pos="360"/>
                <w:tab w:val="left" w:pos="2160"/>
                <w:tab w:val="right" w:pos="4320"/>
                <w:tab w:val="left" w:pos="4500"/>
                <w:tab w:val="right" w:pos="9360"/>
              </w:tabs>
              <w:rPr>
                <w:sz w:val="22"/>
                <w:szCs w:val="22"/>
              </w:rPr>
            </w:pPr>
            <w:r>
              <w:rPr>
                <w:sz w:val="22"/>
                <w:szCs w:val="22"/>
              </w:rPr>
              <w:t>In-class project presentations. No final exam</w:t>
            </w:r>
          </w:p>
        </w:tc>
        <w:tc>
          <w:tcPr>
            <w:tcW w:w="5220" w:type="dxa"/>
            <w:vMerge/>
            <w:tcBorders>
              <w:left w:val="single" w:sz="4" w:space="0" w:color="000000"/>
              <w:bottom w:val="single" w:sz="4" w:space="0" w:color="000000"/>
              <w:right w:val="single" w:sz="4" w:space="0" w:color="000000"/>
            </w:tcBorders>
            <w:shd w:val="clear" w:color="auto" w:fill="auto"/>
          </w:tcPr>
          <w:p w14:paraId="19D457D5" w14:textId="77777777" w:rsidR="000E10CE" w:rsidRDefault="000E10CE" w:rsidP="00BD1D45">
            <w:pPr>
              <w:tabs>
                <w:tab w:val="left" w:pos="360"/>
                <w:tab w:val="left" w:pos="2160"/>
                <w:tab w:val="right" w:pos="4320"/>
                <w:tab w:val="left" w:pos="4500"/>
                <w:tab w:val="right" w:pos="9360"/>
              </w:tabs>
              <w:snapToGrid w:val="0"/>
              <w:ind w:left="360"/>
              <w:rPr>
                <w:sz w:val="22"/>
                <w:szCs w:val="22"/>
              </w:rPr>
            </w:pPr>
          </w:p>
        </w:tc>
      </w:tr>
    </w:tbl>
    <w:p w14:paraId="6477A387" w14:textId="0D69224A" w:rsidR="00C216A8" w:rsidRDefault="00C216A8" w:rsidP="00AA1A9B"/>
    <w:sectPr w:rsidR="00C216A8" w:rsidSect="00FD135B">
      <w:pgSz w:w="15840" w:h="12240" w:orient="landscape"/>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F2B73" w14:textId="77777777" w:rsidR="00660065" w:rsidRDefault="00660065">
      <w:r>
        <w:separator/>
      </w:r>
    </w:p>
  </w:endnote>
  <w:endnote w:type="continuationSeparator" w:id="0">
    <w:p w14:paraId="14FB818A" w14:textId="77777777" w:rsidR="00660065" w:rsidRDefault="0066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14E84" w14:textId="230062CE" w:rsidR="00BD1D45" w:rsidRDefault="00BD1D45" w:rsidP="00FE7426">
    <w:pPr>
      <w:pStyle w:val="Footer"/>
      <w:jc w:val="center"/>
    </w:pPr>
    <w:r>
      <w:tab/>
    </w:r>
    <w:r>
      <w:tab/>
    </w:r>
    <w:r>
      <w:t xml:space="preserve">Page </w:t>
    </w:r>
    <w:r>
      <w:rPr>
        <w:bCs/>
      </w:rPr>
      <w:fldChar w:fldCharType="begin"/>
    </w:r>
    <w:r>
      <w:rPr>
        <w:bCs/>
      </w:rPr>
      <w:instrText xml:space="preserve"> PAGE </w:instrText>
    </w:r>
    <w:r>
      <w:rPr>
        <w:bCs/>
      </w:rPr>
      <w:fldChar w:fldCharType="separate"/>
    </w:r>
    <w:r w:rsidR="00842C06">
      <w:rPr>
        <w:bCs/>
        <w:noProof/>
      </w:rPr>
      <w:t>1</w:t>
    </w:r>
    <w:r>
      <w:rPr>
        <w:bCs/>
      </w:rPr>
      <w:fldChar w:fldCharType="end"/>
    </w:r>
    <w:r>
      <w:t xml:space="preserve"> of </w:t>
    </w:r>
    <w:r>
      <w:rPr>
        <w:bCs/>
      </w:rPr>
      <w:fldChar w:fldCharType="begin"/>
    </w:r>
    <w:r>
      <w:rPr>
        <w:bCs/>
      </w:rPr>
      <w:instrText xml:space="preserve"> NUMPAGES \*Arabic </w:instrText>
    </w:r>
    <w:r>
      <w:rPr>
        <w:bCs/>
      </w:rPr>
      <w:fldChar w:fldCharType="separate"/>
    </w:r>
    <w:r w:rsidR="00842C06">
      <w:rPr>
        <w:bCs/>
        <w:noProof/>
      </w:rPr>
      <w:t>3</w:t>
    </w:r>
    <w:r>
      <w:rPr>
        <w:bCs/>
      </w:rPr>
      <w:fldChar w:fldCharType="end"/>
    </w:r>
  </w:p>
  <w:p w14:paraId="672E1696" w14:textId="77777777" w:rsidR="00BD1D45" w:rsidRDefault="00BD1D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15F42" w14:textId="77777777" w:rsidR="00660065" w:rsidRDefault="00660065">
      <w:r>
        <w:separator/>
      </w:r>
    </w:p>
  </w:footnote>
  <w:footnote w:type="continuationSeparator" w:id="0">
    <w:p w14:paraId="05D537FE" w14:textId="77777777" w:rsidR="00660065" w:rsidRDefault="006600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D3A2" w14:textId="2783F0D5" w:rsidR="00BD1D45" w:rsidRDefault="00BD1D45">
    <w:pPr>
      <w:jc w:val="center"/>
      <w:rPr>
        <w:sz w:val="28"/>
        <w:szCs w:val="28"/>
      </w:rPr>
    </w:pPr>
    <w:r>
      <w:rPr>
        <w:b/>
        <w:sz w:val="40"/>
        <w:szCs w:val="40"/>
      </w:rPr>
      <w:t>Syllabus for CS 297, Programming Capstone</w:t>
    </w:r>
  </w:p>
  <w:p w14:paraId="4C83B1A9" w14:textId="506C3499" w:rsidR="00BD1D45" w:rsidRDefault="003B7F3A">
    <w:pPr>
      <w:jc w:val="center"/>
      <w:rPr>
        <w:sz w:val="28"/>
        <w:szCs w:val="28"/>
      </w:rPr>
    </w:pPr>
    <w:r>
      <w:rPr>
        <w:sz w:val="28"/>
        <w:szCs w:val="28"/>
      </w:rPr>
      <w:t>Spring 2018</w:t>
    </w:r>
  </w:p>
  <w:p w14:paraId="734388FE" w14:textId="77777777" w:rsidR="00BD1D45" w:rsidRDefault="00BD1D45">
    <w:pPr>
      <w:jc w:val="center"/>
      <w:rPr>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4"/>
    <w:multiLevelType w:val="singleLevel"/>
    <w:tmpl w:val="00000004"/>
    <w:name w:val="WW8Num23"/>
    <w:lvl w:ilvl="0">
      <w:start w:val="1"/>
      <w:numFmt w:val="bullet"/>
      <w:lvlText w:val=""/>
      <w:lvlJc w:val="left"/>
      <w:pPr>
        <w:tabs>
          <w:tab w:val="num" w:pos="0"/>
        </w:tabs>
        <w:ind w:left="360" w:hanging="360"/>
      </w:pPr>
      <w:rPr>
        <w:rFonts w:ascii="Symbol" w:hAnsi="Symbol" w:cs="Symbol"/>
      </w:rPr>
    </w:lvl>
  </w:abstractNum>
  <w:abstractNum w:abstractNumId="3">
    <w:nsid w:val="40571036"/>
    <w:multiLevelType w:val="hybridMultilevel"/>
    <w:tmpl w:val="48AC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537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ED944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C5"/>
    <w:rsid w:val="00084F10"/>
    <w:rsid w:val="0009511E"/>
    <w:rsid w:val="000E10CE"/>
    <w:rsid w:val="000E3A62"/>
    <w:rsid w:val="00144B2A"/>
    <w:rsid w:val="001A4ED8"/>
    <w:rsid w:val="001C3921"/>
    <w:rsid w:val="001D0C23"/>
    <w:rsid w:val="0036445D"/>
    <w:rsid w:val="003B7F3A"/>
    <w:rsid w:val="004222EF"/>
    <w:rsid w:val="00425C18"/>
    <w:rsid w:val="00480D04"/>
    <w:rsid w:val="00551346"/>
    <w:rsid w:val="005711A5"/>
    <w:rsid w:val="005929B4"/>
    <w:rsid w:val="005C3B10"/>
    <w:rsid w:val="006571AC"/>
    <w:rsid w:val="00660065"/>
    <w:rsid w:val="00677256"/>
    <w:rsid w:val="006C0B73"/>
    <w:rsid w:val="006F7F93"/>
    <w:rsid w:val="00700268"/>
    <w:rsid w:val="00707E32"/>
    <w:rsid w:val="007144EE"/>
    <w:rsid w:val="00767514"/>
    <w:rsid w:val="007B561C"/>
    <w:rsid w:val="007E2606"/>
    <w:rsid w:val="00803B54"/>
    <w:rsid w:val="00842C06"/>
    <w:rsid w:val="009153DC"/>
    <w:rsid w:val="009226E3"/>
    <w:rsid w:val="009C1DE2"/>
    <w:rsid w:val="009F2DCB"/>
    <w:rsid w:val="00A15289"/>
    <w:rsid w:val="00A90DFC"/>
    <w:rsid w:val="00AA1A9B"/>
    <w:rsid w:val="00AF6F20"/>
    <w:rsid w:val="00BD1D45"/>
    <w:rsid w:val="00BD5080"/>
    <w:rsid w:val="00BF2092"/>
    <w:rsid w:val="00BF5698"/>
    <w:rsid w:val="00BF5849"/>
    <w:rsid w:val="00C10CB6"/>
    <w:rsid w:val="00C216A8"/>
    <w:rsid w:val="00CA5B30"/>
    <w:rsid w:val="00CD3EB5"/>
    <w:rsid w:val="00D03862"/>
    <w:rsid w:val="00D217D0"/>
    <w:rsid w:val="00DA74F5"/>
    <w:rsid w:val="00DC0605"/>
    <w:rsid w:val="00DF1783"/>
    <w:rsid w:val="00E63CDB"/>
    <w:rsid w:val="00E644AD"/>
    <w:rsid w:val="00E767B6"/>
    <w:rsid w:val="00EB47A3"/>
    <w:rsid w:val="00EC49C5"/>
    <w:rsid w:val="00F554BA"/>
    <w:rsid w:val="00F85B4F"/>
    <w:rsid w:val="00F95A47"/>
    <w:rsid w:val="00FB5775"/>
    <w:rsid w:val="00FD135B"/>
    <w:rsid w:val="00FE55B5"/>
    <w:rsid w:val="00FE7426"/>
    <w:rsid w:val="00FF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46DB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autoSpaceDE w:val="0"/>
    </w:pPr>
  </w:style>
  <w:style w:type="paragraph" w:styleId="Heading1">
    <w:name w:val="heading 1"/>
    <w:basedOn w:val="Normal"/>
    <w:next w:val="Normal"/>
    <w:qFormat/>
    <w:pPr>
      <w:numPr>
        <w:numId w:val="1"/>
      </w:numPr>
      <w:outlineLvl w:val="0"/>
    </w:pPr>
    <w:rPr>
      <w:lang w:val="x-none"/>
    </w:rPr>
  </w:style>
  <w:style w:type="paragraph" w:styleId="Heading2">
    <w:name w:val="heading 2"/>
    <w:basedOn w:val="Normal"/>
    <w:next w:val="Normal"/>
    <w:qFormat/>
    <w:pPr>
      <w:keepNext/>
      <w:numPr>
        <w:ilvl w:val="1"/>
        <w:numId w:val="1"/>
      </w:numPr>
      <w:spacing w:before="240" w:after="60"/>
      <w:outlineLvl w:val="1"/>
    </w:p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Arial"/>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Arial"/>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Arial"/>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eastAsia="Arial Unicode M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rPr>
  </w:style>
  <w:style w:type="character" w:customStyle="1" w:styleId="WW8Num16z1">
    <w:name w:val="WW8Num16z1"/>
    <w:rPr>
      <w:rFonts w:ascii="Courier New" w:hAnsi="Courier New" w:cs="Arial"/>
    </w:rPr>
  </w:style>
  <w:style w:type="character" w:customStyle="1" w:styleId="WW8Num16z2">
    <w:name w:val="WW8Num16z2"/>
    <w:rPr>
      <w:rFonts w:ascii="Wingdings" w:hAnsi="Wingdings" w:cs="Wingdings"/>
    </w:rPr>
  </w:style>
  <w:style w:type="character" w:customStyle="1" w:styleId="WW8Num17z0">
    <w:name w:val="WW8Num17z0"/>
    <w:rPr>
      <w:rFonts w:eastAsia="Arial Unicode MS"/>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hAnsi="Courier New" w:cs="Arial"/>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eastAsia="Arial Unicode MS"/>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Heading1Char">
    <w:name w:val="Heading 1 Char"/>
  </w:style>
  <w:style w:type="character" w:styleId="Strong">
    <w:name w:val="Strong"/>
    <w:qFormat/>
    <w:rPr>
      <w:b/>
      <w:bCs/>
    </w:rPr>
  </w:style>
  <w:style w:type="character" w:styleId="Hyperlink">
    <w:name w:val="Hyperlink"/>
  </w:style>
  <w:style w:type="character" w:styleId="Emphasis">
    <w:name w:val="Emphasis"/>
    <w:qFormat/>
    <w:rPr>
      <w:i/>
      <w:iCs/>
    </w:rP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Heading5Char">
    <w:name w:val="Heading 5 Char"/>
  </w:style>
  <w:style w:type="character" w:customStyle="1" w:styleId="Heading6Char">
    <w:name w:val="Heading 6 Char"/>
  </w:style>
  <w:style w:type="character" w:customStyle="1" w:styleId="Heading7Char">
    <w:name w:val="Heading 7 Char"/>
  </w:style>
  <w:style w:type="character" w:customStyle="1" w:styleId="Heading8Char">
    <w:name w:val="Heading 8 Char"/>
  </w:style>
  <w:style w:type="character" w:customStyle="1" w:styleId="Heading9Char">
    <w:name w:val="Heading 9 Char"/>
  </w:style>
  <w:style w:type="character" w:customStyle="1" w:styleId="HeaderChar">
    <w:name w:val="Header Char"/>
  </w:style>
  <w:style w:type="character" w:customStyle="1" w:styleId="FooterChar">
    <w:name w:val="Footer Cha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NormalWeb">
    <w:name w:val="Normal (Web)"/>
    <w:basedOn w:val="Normal"/>
    <w:pPr>
      <w:widowControl/>
      <w:autoSpaceDE/>
      <w:spacing w:before="100" w:after="100"/>
    </w:pPr>
  </w:style>
  <w:style w:type="paragraph" w:styleId="Header">
    <w:name w:val="header"/>
    <w:basedOn w:val="Normal"/>
    <w:pPr>
      <w:tabs>
        <w:tab w:val="center" w:pos="4680"/>
        <w:tab w:val="right" w:pos="9360"/>
      </w:tabs>
    </w:pPr>
    <w:rPr>
      <w:lang w:val="x-none"/>
    </w:rPr>
  </w:style>
  <w:style w:type="paragraph" w:styleId="Footer">
    <w:name w:val="footer"/>
    <w:basedOn w:val="Normal"/>
    <w:pPr>
      <w:tabs>
        <w:tab w:val="center" w:pos="4680"/>
        <w:tab w:val="right" w:pos="9360"/>
      </w:tabs>
    </w:pPr>
    <w:rPr>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DF178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17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783</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Brian Bird</cp:lastModifiedBy>
  <cp:revision>8</cp:revision>
  <cp:lastPrinted>2016-04-13T21:50:00Z</cp:lastPrinted>
  <dcterms:created xsi:type="dcterms:W3CDTF">2018-03-09T16:22:00Z</dcterms:created>
  <dcterms:modified xsi:type="dcterms:W3CDTF">2018-04-02T17:18:00Z</dcterms:modified>
</cp:coreProperties>
</file>