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7433" w14:textId="68403C3F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4-8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6EB8EB" w14:textId="77777777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AB46EB2" wp14:editId="6DA9203E">
            <wp:extent cx="4289931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746" cy="17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AE5" w14:textId="27E92173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F678A1">
        <w:rPr>
          <w:rFonts w:ascii="Times New Roman" w:hAnsi="Times New Roman" w:cs="Times New Roman"/>
          <w:i/>
          <w:iCs/>
          <w:szCs w:val="22"/>
        </w:rPr>
        <w:t>I</w:t>
      </w:r>
      <w:r w:rsidR="0030164D" w:rsidRP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F678A1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F678A1">
        <w:rPr>
          <w:rFonts w:ascii="Times New Roman" w:hAnsi="Times New Roman" w:cs="Times New Roman"/>
          <w:i/>
          <w:iCs/>
          <w:szCs w:val="22"/>
        </w:rPr>
        <w:t>I</w:t>
      </w:r>
      <w:r w:rsidR="0030164D" w:rsidRP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F678A1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678A1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5D7DEFC4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3642478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73D7E981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D25F8DE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3E535A4" w14:textId="14C2630A" w:rsidR="00F678A1" w:rsidRPr="002D6AD8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{5:10}; IS2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B47A007" w14:textId="14EEC585" w:rsidR="00F678A1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54CCCCBA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4FD6E79E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B3B9944" w14:textId="533CB682" w:rsidR="00F678A1" w:rsidRPr="002D6AD8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5; IS2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8737D87" w14:textId="0AA6EFA0" w:rsidR="00F678A1" w:rsidRPr="002D6AD8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1/R1+1/R</w:t>
      </w:r>
      <w:r w:rsidR="00D10BD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C52D40"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1/R</w:t>
      </w:r>
      <w:r w:rsidR="00D10BD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G22 = 1/R</w:t>
      </w:r>
      <w:r w:rsidR="00D10BD1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+1/R</w:t>
      </w:r>
      <w:r w:rsidR="00D10BD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1A363E1" w14:textId="77777777" w:rsidR="00F678A1" w:rsidRPr="002D6AD8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IS1; I2 = IS2;</w:t>
      </w:r>
    </w:p>
    <w:p w14:paraId="243BA5A7" w14:textId="77777777" w:rsidR="00F678A1" w:rsidRPr="002D6AD8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G11*G22-G12*G12;</w:t>
      </w:r>
    </w:p>
    <w:p w14:paraId="1F4EB556" w14:textId="57B1AE35" w:rsidR="00F678A1" w:rsidRPr="002D6AD8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</w:t>
      </w:r>
      <w:r w:rsidR="00C52D40">
        <w:rPr>
          <w:rFonts w:ascii="Times New Roman" w:hAnsi="Times New Roman" w:cs="Times New Roman"/>
          <w:color w:val="000000" w:themeColor="text1"/>
          <w:szCs w:val="22"/>
        </w:rPr>
        <w:t>+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I2*G12;</w:t>
      </w:r>
    </w:p>
    <w:p w14:paraId="298F6A87" w14:textId="20897DDE" w:rsidR="00F678A1" w:rsidRPr="002D6AD8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D2 = </w:t>
      </w:r>
      <w:r w:rsidR="00C52D40">
        <w:rPr>
          <w:rFonts w:ascii="Times New Roman" w:hAnsi="Times New Roman" w:cs="Times New Roman"/>
          <w:color w:val="000000" w:themeColor="text1"/>
          <w:szCs w:val="22"/>
        </w:rPr>
        <w:t>-I1*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G1</w:t>
      </w:r>
      <w:r w:rsidR="00C52D40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-</w:t>
      </w:r>
      <w:r w:rsidR="00C52D40">
        <w:rPr>
          <w:rFonts w:ascii="Times New Roman" w:hAnsi="Times New Roman" w:cs="Times New Roman"/>
          <w:color w:val="000000" w:themeColor="text1"/>
          <w:szCs w:val="22"/>
        </w:rPr>
        <w:t>I2*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G1</w:t>
      </w:r>
      <w:r w:rsidR="00C52D4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DF67F0D" w14:textId="51E4D7D7" w:rsidR="00F678A1" w:rsidRDefault="00F678A1" w:rsidP="00F678A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747516E5" w14:textId="1A628DC1" w:rsidR="00F678A1" w:rsidRPr="00E53E45" w:rsidRDefault="00F678A1" w:rsidP="00F678A1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AFC5517" w14:textId="77777777" w:rsidR="00F678A1" w:rsidRPr="00E53E45" w:rsidRDefault="00F678A1" w:rsidP="00F678A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D591D9C" w14:textId="6A07AD6D" w:rsidR="00F678A1" w:rsidRPr="0030164D" w:rsidRDefault="0030164D" w:rsidP="0030164D">
      <w:pPr>
        <w:rPr>
          <w:rFonts w:ascii="Times New Roman" w:hAnsi="Times New Roman" w:cs="Times New Roman"/>
          <w:color w:val="000000" w:themeColor="text1"/>
          <w:szCs w:val="22"/>
        </w:rPr>
      </w:pPr>
      <w:r w:rsidRPr="0030164D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30164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F678A1" w:rsidRPr="0030164D">
        <w:rPr>
          <w:rFonts w:ascii="Times New Roman" w:hAnsi="Times New Roman" w:cs="Times New Roman"/>
          <w:szCs w:val="22"/>
          <w:vertAlign w:val="subscript"/>
        </w:rPr>
        <w:t>1</w:t>
      </w:r>
      <w:r w:rsidR="00F678A1" w:rsidRPr="0030164D">
        <w:rPr>
          <w:rFonts w:ascii="Times New Roman" w:hAnsi="Times New Roman" w:cs="Times New Roman"/>
          <w:szCs w:val="22"/>
        </w:rPr>
        <w:t xml:space="preserve"> = </w:t>
      </w:r>
      <w:r w:rsidR="00F678A1" w:rsidRPr="0030164D">
        <w:rPr>
          <w:rFonts w:ascii="Times New Roman" w:hAnsi="Times New Roman" w:cs="Times New Roman"/>
          <w:color w:val="FF0000"/>
          <w:szCs w:val="22"/>
        </w:rPr>
        <w:t>V1</w:t>
      </w:r>
      <w:r w:rsidR="00F678A1" w:rsidRPr="0030164D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F678A1" w:rsidRPr="0030164D">
        <w:rPr>
          <w:rFonts w:ascii="Times New Roman" w:hAnsi="Times New Roman" w:cs="Angsana New"/>
          <w:color w:val="FF0000"/>
          <w:szCs w:val="22"/>
        </w:rPr>
        <w:t xml:space="preserve">= </w:t>
      </w:r>
      <w:r w:rsidR="00D10BD1" w:rsidRPr="0030164D">
        <w:rPr>
          <w:rFonts w:ascii="Times New Roman" w:hAnsi="Times New Roman" w:cs="Angsana New"/>
          <w:color w:val="FF0000"/>
          <w:szCs w:val="22"/>
        </w:rPr>
        <w:t>3.375</w:t>
      </w:r>
      <w:r w:rsidR="00F678A1" w:rsidRPr="0030164D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6ED1C3BC" w14:textId="05CC347C" w:rsidR="00F678A1" w:rsidRPr="0030164D" w:rsidRDefault="0030164D" w:rsidP="0030164D">
      <w:pPr>
        <w:rPr>
          <w:rFonts w:ascii="Times New Roman" w:hAnsi="Times New Roman" w:cs="Times New Roman"/>
          <w:color w:val="FF0000"/>
          <w:szCs w:val="22"/>
        </w:rPr>
      </w:pPr>
      <w:r w:rsidRPr="0030164D">
        <w:rPr>
          <w:rFonts w:ascii="Times New Roman" w:hAnsi="Times New Roman" w:cs="Times New Roman"/>
          <w:szCs w:val="22"/>
        </w:rPr>
        <w:t xml:space="preserve">2. </w:t>
      </w:r>
      <w:r w:rsidRPr="0030164D">
        <w:rPr>
          <w:rFonts w:ascii="Times New Roman" w:hAnsi="Times New Roman" w:cs="Times New Roman"/>
          <w:i/>
          <w:iCs/>
          <w:szCs w:val="22"/>
        </w:rPr>
        <w:t>v</w:t>
      </w:r>
      <w:r w:rsidR="00F678A1" w:rsidRPr="0030164D">
        <w:rPr>
          <w:rFonts w:ascii="Times New Roman" w:hAnsi="Times New Roman" w:cs="Times New Roman"/>
          <w:szCs w:val="22"/>
          <w:vertAlign w:val="subscript"/>
        </w:rPr>
        <w:t>2</w:t>
      </w:r>
      <w:r w:rsidR="00F678A1" w:rsidRPr="0030164D">
        <w:rPr>
          <w:rFonts w:ascii="Times New Roman" w:hAnsi="Times New Roman" w:cs="Times New Roman"/>
          <w:szCs w:val="22"/>
        </w:rPr>
        <w:t xml:space="preserve"> = </w:t>
      </w:r>
      <w:r w:rsidR="00F678A1" w:rsidRPr="0030164D">
        <w:rPr>
          <w:rFonts w:ascii="Times New Roman" w:hAnsi="Times New Roman" w:cs="Times New Roman"/>
          <w:color w:val="FF0000"/>
          <w:szCs w:val="22"/>
        </w:rPr>
        <w:t xml:space="preserve">V2 = </w:t>
      </w:r>
      <w:r w:rsidR="00D10BD1" w:rsidRPr="0030164D">
        <w:rPr>
          <w:rFonts w:ascii="Times New Roman" w:hAnsi="Times New Roman" w:cs="Times New Roman"/>
          <w:color w:val="FF0000"/>
          <w:szCs w:val="22"/>
        </w:rPr>
        <w:t>-4.75</w:t>
      </w:r>
      <w:r w:rsidR="00F678A1" w:rsidRPr="0030164D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74EF25B" w14:textId="77777777" w:rsidR="0073488B" w:rsidRDefault="0073488B" w:rsidP="0073488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F3839C7" w14:textId="7C4BDB16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4-10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0D354C" w14:textId="77777777" w:rsidR="0073488B" w:rsidRDefault="0073488B" w:rsidP="0073488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2B7630" wp14:editId="7F995C3E">
            <wp:extent cx="3093720" cy="22203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00" cy="222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9BEF" w14:textId="2EFEA4EA" w:rsidR="001A482C" w:rsidRPr="00E53E45" w:rsidRDefault="001A482C" w:rsidP="001A482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30164D" w:rsidRP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30164D" w:rsidRP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30164D">
        <w:rPr>
          <w:rFonts w:ascii="Times New Roman" w:hAnsi="Times New Roman" w:cs="Times New Roman"/>
          <w:szCs w:val="22"/>
        </w:rPr>
        <w:t>.</w:t>
      </w:r>
    </w:p>
    <w:p w14:paraId="70F0CA61" w14:textId="77777777" w:rsidR="001A482C" w:rsidRPr="00E53E45" w:rsidRDefault="001A482C" w:rsidP="001A482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EF84A84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264F8C7C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4CD456A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571B558" w14:textId="7DB6C2C6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IS2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5646DDFD" w14:textId="6C66758B" w:rsidR="00C52D40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R4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7BF17C3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szCs w:val="22"/>
        </w:rPr>
      </w:pPr>
    </w:p>
    <w:p w14:paraId="78FF8068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CEE1D9F" w14:textId="41474708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R4 = 2;</w:t>
      </w:r>
    </w:p>
    <w:p w14:paraId="55F3691A" w14:textId="2814D62B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2+R3)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G12 = -1/R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G22 = 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+1/R4;</w:t>
      </w:r>
    </w:p>
    <w:p w14:paraId="7613EC86" w14:textId="77777777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IS1; I2 = IS2;</w:t>
      </w:r>
    </w:p>
    <w:p w14:paraId="7565C7F6" w14:textId="77777777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G11*G22-G12*G12;</w:t>
      </w:r>
    </w:p>
    <w:p w14:paraId="5CB52F29" w14:textId="77777777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I1*G22-I2*G12;</w:t>
      </w:r>
    </w:p>
    <w:p w14:paraId="2DDF2F68" w14:textId="77777777" w:rsidR="00C52D40" w:rsidRPr="002D6AD8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G11*I2-G12*I1;</w:t>
      </w:r>
    </w:p>
    <w:p w14:paraId="662A77C1" w14:textId="77777777" w:rsidR="00C52D40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06411231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9638492" w14:textId="77777777" w:rsidR="00C52D40" w:rsidRPr="00E53E45" w:rsidRDefault="00C52D40" w:rsidP="00C52D4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9E1934E" w14:textId="328E156C" w:rsidR="00C52D40" w:rsidRPr="00E53E45" w:rsidRDefault="00C52D40" w:rsidP="00C52D4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30164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1A482C">
        <w:rPr>
          <w:rFonts w:ascii="Times New Roman" w:hAnsi="Times New Roman" w:cs="Angsana New"/>
          <w:color w:val="FF0000"/>
          <w:szCs w:val="22"/>
        </w:rPr>
        <w:t>27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6DDCEF00" w14:textId="1A726B61" w:rsidR="00C52D40" w:rsidRPr="00133FB3" w:rsidRDefault="00C52D40" w:rsidP="00C52D40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30164D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A482C">
        <w:rPr>
          <w:rFonts w:ascii="Times New Roman" w:hAnsi="Times New Roman" w:cs="Times New Roman"/>
          <w:color w:val="FF0000"/>
          <w:szCs w:val="22"/>
        </w:rPr>
        <w:t>28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72D44498" w14:textId="77777777" w:rsidR="0030164D" w:rsidRDefault="0030164D">
      <w:pPr>
        <w:spacing w:after="160" w:line="259" w:lineRule="auto"/>
      </w:pPr>
      <w:r>
        <w:br w:type="page"/>
      </w:r>
    </w:p>
    <w:p w14:paraId="42601A59" w14:textId="7D02E33B" w:rsidR="0073488B" w:rsidRDefault="00F678A1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4-11</w:t>
      </w:r>
      <w:r w:rsidR="0073488B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DFA95D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41AD5C" wp14:editId="1C18F0BD">
            <wp:extent cx="5610251" cy="179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336" cy="17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5AB" w14:textId="0994DD68" w:rsidR="00B312A0" w:rsidRPr="00E53E45" w:rsidRDefault="00B312A0" w:rsidP="00B312A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30164D" w:rsidRP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30164D" w:rsidRP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30164D">
        <w:rPr>
          <w:rFonts w:ascii="Times New Roman" w:hAnsi="Times New Roman" w:cs="Times New Roman"/>
          <w:szCs w:val="22"/>
        </w:rPr>
        <w:t>.</w:t>
      </w:r>
    </w:p>
    <w:p w14:paraId="5666B046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D93B63B" w14:textId="77777777" w:rsidR="0073488B" w:rsidRPr="00E53E45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2BFCC4C5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B1572BD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0DF86D7" w14:textId="3F0088BA" w:rsidR="00B312A0" w:rsidRPr="002D6AD8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IS2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3A44B934" w14:textId="3A4A796C" w:rsidR="00B312A0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{5:10}; R4 = {5:10};</w:t>
      </w:r>
    </w:p>
    <w:p w14:paraId="7981C439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szCs w:val="22"/>
        </w:rPr>
      </w:pPr>
    </w:p>
    <w:p w14:paraId="0251B1BA" w14:textId="77777777" w:rsidR="00B312A0" w:rsidRPr="00E53E45" w:rsidRDefault="00B312A0" w:rsidP="00B312A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31BD928" w14:textId="107D531A" w:rsidR="00B312A0" w:rsidRPr="002D6AD8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E6689EF" w14:textId="652ADCD7" w:rsidR="00B312A0" w:rsidRPr="002D6AD8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G12 = -1/R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G22 = 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+1/R</w:t>
      </w:r>
      <w:r>
        <w:rPr>
          <w:rFonts w:ascii="Times New Roman" w:hAnsi="Times New Roman" w:cs="Times New Roman"/>
          <w:color w:val="000000" w:themeColor="text1"/>
          <w:szCs w:val="22"/>
        </w:rPr>
        <w:t>3+1/R4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EC65B5C" w14:textId="77777777" w:rsidR="00B312A0" w:rsidRPr="002D6AD8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IS1; I2 = IS2;</w:t>
      </w:r>
    </w:p>
    <w:p w14:paraId="0AABA17B" w14:textId="77777777" w:rsidR="00B312A0" w:rsidRPr="002D6AD8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G11*G22-G12*G12;</w:t>
      </w:r>
    </w:p>
    <w:p w14:paraId="72944BD1" w14:textId="77777777" w:rsidR="00B312A0" w:rsidRPr="002D6AD8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I2*G12;</w:t>
      </w:r>
    </w:p>
    <w:p w14:paraId="3E2D830B" w14:textId="77777777" w:rsidR="00B312A0" w:rsidRPr="002D6AD8" w:rsidRDefault="00B312A0" w:rsidP="00B312A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D2 = </w:t>
      </w:r>
      <w:r>
        <w:rPr>
          <w:rFonts w:ascii="Times New Roman" w:hAnsi="Times New Roman" w:cs="Times New Roman"/>
          <w:color w:val="000000" w:themeColor="text1"/>
          <w:szCs w:val="22"/>
        </w:rPr>
        <w:t>-I1*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G1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I2*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G1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D3EE190" w14:textId="6217CABE" w:rsidR="00B312A0" w:rsidRDefault="00B312A0" w:rsidP="00B312A0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5060399D" w14:textId="77777777" w:rsidR="00B312A0" w:rsidRPr="00B312A0" w:rsidRDefault="00B312A0" w:rsidP="00B312A0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168F0FE2" w14:textId="30E32532" w:rsidR="00B312A0" w:rsidRDefault="00B312A0" w:rsidP="00B312A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37DDBD1" w14:textId="6B16CFFA" w:rsidR="00B312A0" w:rsidRPr="0030164D" w:rsidRDefault="0030164D" w:rsidP="0030164D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B312A0" w:rsidRPr="0030164D">
        <w:rPr>
          <w:rFonts w:ascii="Times New Roman" w:hAnsi="Times New Roman" w:cs="Times New Roman"/>
          <w:szCs w:val="22"/>
          <w:vertAlign w:val="subscript"/>
        </w:rPr>
        <w:t>1</w:t>
      </w:r>
      <w:r w:rsidR="00B312A0" w:rsidRPr="0030164D">
        <w:rPr>
          <w:rFonts w:ascii="Times New Roman" w:hAnsi="Times New Roman" w:cs="Times New Roman"/>
          <w:szCs w:val="22"/>
        </w:rPr>
        <w:t xml:space="preserve"> = </w:t>
      </w:r>
      <w:r w:rsidR="00B312A0" w:rsidRPr="0030164D">
        <w:rPr>
          <w:rFonts w:ascii="Times New Roman" w:hAnsi="Times New Roman" w:cs="Times New Roman"/>
          <w:color w:val="FF0000"/>
          <w:szCs w:val="22"/>
        </w:rPr>
        <w:t>V1</w:t>
      </w:r>
      <w:r w:rsidR="00B312A0" w:rsidRPr="0030164D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B312A0" w:rsidRPr="0030164D">
        <w:rPr>
          <w:rFonts w:ascii="Times New Roman" w:hAnsi="Times New Roman" w:cs="Angsana New"/>
          <w:color w:val="FF0000"/>
          <w:szCs w:val="22"/>
        </w:rPr>
        <w:t>= -1.714</w:t>
      </w:r>
      <w:r w:rsidR="00B312A0" w:rsidRPr="0030164D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516B72C" w14:textId="12DAB322" w:rsidR="00B312A0" w:rsidRPr="0030164D" w:rsidRDefault="0030164D" w:rsidP="0030164D">
      <w:pPr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="00B312A0" w:rsidRPr="0030164D">
        <w:rPr>
          <w:rFonts w:ascii="Times New Roman" w:hAnsi="Times New Roman" w:cs="Times New Roman"/>
          <w:szCs w:val="22"/>
          <w:vertAlign w:val="subscript"/>
        </w:rPr>
        <w:t>2</w:t>
      </w:r>
      <w:r w:rsidR="00B312A0" w:rsidRPr="0030164D">
        <w:rPr>
          <w:rFonts w:ascii="Times New Roman" w:hAnsi="Times New Roman" w:cs="Times New Roman"/>
          <w:szCs w:val="22"/>
        </w:rPr>
        <w:t xml:space="preserve"> = </w:t>
      </w:r>
      <w:r w:rsidR="00B312A0" w:rsidRPr="0030164D">
        <w:rPr>
          <w:rFonts w:ascii="Times New Roman" w:hAnsi="Times New Roman" w:cs="Times New Roman"/>
          <w:color w:val="FF0000"/>
          <w:szCs w:val="22"/>
        </w:rPr>
        <w:t>V2 = -4.285 V</w:t>
      </w:r>
    </w:p>
    <w:p w14:paraId="5F3D2E6D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94A7C" w14:textId="11267EC5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4-1</w:t>
      </w:r>
      <w:r w:rsidR="0073488B">
        <w:rPr>
          <w:rFonts w:ascii="Times New Roman" w:hAnsi="Times New Roman" w:cs="Times New Roman"/>
          <w:szCs w:val="24"/>
        </w:rPr>
        <w:t>3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8BB51B6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B3EEDD" wp14:editId="59CB0089">
            <wp:extent cx="3206475" cy="1985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75" cy="19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B337" w14:textId="5F6C38F3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>,</w:t>
      </w:r>
      <w:r w:rsidR="00666C8E" w:rsidRPr="00E53E45">
        <w:rPr>
          <w:rFonts w:ascii="Times New Roman" w:hAnsi="Times New Roman" w:cs="Times New Roman"/>
          <w:szCs w:val="22"/>
        </w:rPr>
        <w:t xml:space="preserve"> </w:t>
      </w:r>
      <w:r w:rsidR="00666C8E">
        <w:rPr>
          <w:rFonts w:ascii="Times New Roman" w:hAnsi="Times New Roman" w:cs="Times New Roman"/>
          <w:i/>
          <w:iCs/>
          <w:szCs w:val="22"/>
        </w:rPr>
        <w:t>I</w:t>
      </w:r>
      <w:r w:rsid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666C8E">
        <w:rPr>
          <w:rFonts w:ascii="Times New Roman" w:hAnsi="Times New Roman" w:cs="Times New Roman"/>
          <w:szCs w:val="22"/>
          <w:vertAlign w:val="subscript"/>
        </w:rPr>
        <w:t>3</w:t>
      </w:r>
      <w:r w:rsidR="00666C8E"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4</w:t>
      </w:r>
      <w:r w:rsidR="00666C8E" w:rsidRPr="00E53E45">
        <w:rPr>
          <w:rFonts w:ascii="Times New Roman" w:hAnsi="Times New Roman" w:cs="Times New Roman"/>
          <w:szCs w:val="22"/>
        </w:rPr>
        <w:t xml:space="preserve"> </w:t>
      </w:r>
      <w:r w:rsidR="00666C8E">
        <w:rPr>
          <w:rFonts w:ascii="Times New Roman" w:hAnsi="Times New Roman" w:cs="Times New Roman"/>
          <w:szCs w:val="22"/>
        </w:rPr>
        <w:t>A,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8256A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8256A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8256A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  <w:r w:rsidR="00666C8E">
        <w:rPr>
          <w:rFonts w:ascii="Times New Roman" w:hAnsi="Times New Roman" w:cs="Times New Roman"/>
          <w:szCs w:val="22"/>
        </w:rPr>
        <w:t>,</w:t>
      </w:r>
      <w:r w:rsidR="00666C8E" w:rsidRPr="00666C8E">
        <w:rPr>
          <w:rFonts w:ascii="Times New Roman" w:hAnsi="Times New Roman" w:cs="Times New Roman"/>
          <w:i/>
          <w:iCs/>
          <w:szCs w:val="22"/>
        </w:rPr>
        <w:t xml:space="preserve"> </w:t>
      </w:r>
      <w:r w:rsidR="00666C8E" w:rsidRPr="00E53E45">
        <w:rPr>
          <w:rFonts w:ascii="Times New Roman" w:hAnsi="Times New Roman" w:cs="Times New Roman"/>
          <w:i/>
          <w:iCs/>
          <w:szCs w:val="22"/>
        </w:rPr>
        <w:t>R</w:t>
      </w:r>
      <w:r w:rsidR="00666C8E">
        <w:rPr>
          <w:rFonts w:ascii="Times New Roman" w:hAnsi="Times New Roman" w:cs="Times New Roman"/>
          <w:szCs w:val="22"/>
          <w:vertAlign w:val="subscript"/>
        </w:rPr>
        <w:t>4</w:t>
      </w:r>
      <w:r w:rsidR="00666C8E"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1</w:t>
      </w:r>
      <w:r w:rsidR="00666C8E" w:rsidRPr="00E53E45">
        <w:rPr>
          <w:rFonts w:ascii="Times New Roman" w:hAnsi="Times New Roman" w:cs="Times New Roman"/>
          <w:szCs w:val="22"/>
        </w:rPr>
        <w:t xml:space="preserve"> Ω</w:t>
      </w:r>
      <w:r w:rsidR="00666C8E" w:rsidRPr="00E53E45">
        <w:rPr>
          <w:rFonts w:ascii="Times New Roman" w:hAnsi="Times New Roman" w:cs="Times New Roman"/>
          <w:szCs w:val="22"/>
          <w:cs/>
        </w:rPr>
        <w:t>.</w:t>
      </w:r>
      <w:r w:rsidR="00666C8E">
        <w:rPr>
          <w:rFonts w:ascii="Times New Roman" w:hAnsi="Times New Roman" w:cs="Times New Roman"/>
          <w:szCs w:val="22"/>
        </w:rPr>
        <w:t>,</w:t>
      </w:r>
      <w:r w:rsidR="00666C8E" w:rsidRPr="00666C8E">
        <w:rPr>
          <w:rFonts w:ascii="Times New Roman" w:hAnsi="Times New Roman" w:cs="Times New Roman"/>
          <w:i/>
          <w:iCs/>
          <w:szCs w:val="22"/>
        </w:rPr>
        <w:t xml:space="preserve"> </w:t>
      </w:r>
      <w:r w:rsidR="00666C8E" w:rsidRPr="00E53E45">
        <w:rPr>
          <w:rFonts w:ascii="Times New Roman" w:hAnsi="Times New Roman" w:cs="Times New Roman"/>
          <w:i/>
          <w:iCs/>
          <w:szCs w:val="22"/>
        </w:rPr>
        <w:t>R</w:t>
      </w:r>
      <w:r w:rsidR="00666C8E">
        <w:rPr>
          <w:rFonts w:ascii="Times New Roman" w:hAnsi="Times New Roman" w:cs="Times New Roman"/>
          <w:szCs w:val="22"/>
          <w:vertAlign w:val="subscript"/>
        </w:rPr>
        <w:t>5</w:t>
      </w:r>
      <w:r w:rsidR="00666C8E"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7</w:t>
      </w:r>
      <w:r w:rsidR="00666C8E" w:rsidRPr="00E53E45">
        <w:rPr>
          <w:rFonts w:ascii="Times New Roman" w:hAnsi="Times New Roman" w:cs="Times New Roman"/>
          <w:szCs w:val="22"/>
        </w:rPr>
        <w:t xml:space="preserve"> Ω</w:t>
      </w:r>
      <w:r w:rsidR="00666C8E" w:rsidRPr="00E53E45">
        <w:rPr>
          <w:rFonts w:ascii="Times New Roman" w:hAnsi="Times New Roman" w:cs="Times New Roman"/>
          <w:szCs w:val="22"/>
          <w:cs/>
        </w:rPr>
        <w:t>.</w:t>
      </w:r>
    </w:p>
    <w:p w14:paraId="76942436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C3E26A7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</w:p>
    <w:p w14:paraId="675D9208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BB8340C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4B15C7E" w14:textId="231B1BC2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IS1 = {5:10}; IS2 = {5:10};</w:t>
      </w:r>
      <w:r w:rsidR="00666C8E"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IS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3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3362717" w14:textId="21251B63" w:rsidR="009F41C7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 R4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10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F86649D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szCs w:val="22"/>
        </w:rPr>
      </w:pPr>
    </w:p>
    <w:p w14:paraId="01CEAAEA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07F783F" w14:textId="2071F0C6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  <w:r w:rsidR="00666C8E"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IS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3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4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534ED4B" w14:textId="16C26D9D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88256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88256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88256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  <w:r w:rsidR="00666C8E" w:rsidRPr="00666C8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R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7</w:t>
      </w:r>
      <w:r w:rsidR="00666C8E"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A803016" w14:textId="1D6E4B69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G11 = 1/R1+1/R</w:t>
      </w:r>
      <w:r w:rsidR="0013727E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13727E">
        <w:rPr>
          <w:rFonts w:ascii="Times New Roman" w:hAnsi="Times New Roman" w:cs="Times New Roman"/>
          <w:color w:val="000000" w:themeColor="text1"/>
          <w:szCs w:val="22"/>
        </w:rPr>
        <w:t>-1/R1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G13 = -1/R</w:t>
      </w:r>
      <w:r w:rsidR="0013727E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2C18DAA" w14:textId="754C577D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G12; G22 = 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1/R1+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2+1/R4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G23 = 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-1/R4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6648C26" w14:textId="19785941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G31 = G13; G32 = G23; G33 = 1/R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+1/R4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+1/R5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A615C08" w14:textId="67F2AF66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I1 = IS1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+</w:t>
      </w:r>
      <w:r w:rsidR="0013727E">
        <w:rPr>
          <w:rFonts w:ascii="Times New Roman" w:hAnsi="Times New Roman" w:cs="Times New Roman"/>
          <w:color w:val="000000" w:themeColor="text1"/>
          <w:szCs w:val="22"/>
        </w:rPr>
        <w:t>IS3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I2 =-IS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 w:rsidR="00F44CA6">
        <w:rPr>
          <w:rFonts w:ascii="Times New Roman" w:hAnsi="Times New Roman" w:cs="Times New Roman"/>
          <w:color w:val="000000" w:themeColor="text1"/>
          <w:szCs w:val="22"/>
        </w:rPr>
        <w:t>-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IS2;</w:t>
      </w:r>
    </w:p>
    <w:p w14:paraId="14146AA9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6E4CA15F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0CD79A66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464AE949" w14:textId="77777777" w:rsidR="009F41C7" w:rsidRPr="006B61C2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42E47222" w14:textId="2D3FD119" w:rsidR="009F41C7" w:rsidRDefault="009F41C7" w:rsidP="009F41C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 w:rsidR="008825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0FB494F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3383610" w14:textId="77777777" w:rsidR="009F41C7" w:rsidRPr="00E53E45" w:rsidRDefault="009F41C7" w:rsidP="009F41C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E7EDFE7" w14:textId="4165A76C" w:rsidR="009F41C7" w:rsidRPr="006B61C2" w:rsidRDefault="009F41C7" w:rsidP="009F41C7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30164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F44CA6">
        <w:rPr>
          <w:rFonts w:ascii="Times New Roman" w:hAnsi="Times New Roman" w:cs="Angsana New"/>
          <w:color w:val="FF0000"/>
          <w:szCs w:val="22"/>
        </w:rPr>
        <w:t>26.73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Angsana New"/>
          <w:color w:val="FF0000"/>
          <w:szCs w:val="22"/>
        </w:rPr>
        <w:t>V</w:t>
      </w:r>
    </w:p>
    <w:p w14:paraId="54605D76" w14:textId="73D4B6C5" w:rsidR="009F41C7" w:rsidRPr="00133FB3" w:rsidRDefault="009F41C7" w:rsidP="009F41C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30164D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44CA6">
        <w:rPr>
          <w:rFonts w:ascii="Times New Roman" w:hAnsi="Times New Roman" w:cs="Times New Roman"/>
          <w:color w:val="FF0000"/>
          <w:szCs w:val="22"/>
        </w:rPr>
        <w:t>8.833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0FEE48B8" w14:textId="23C60C77" w:rsidR="009F41C7" w:rsidRDefault="009F41C7" w:rsidP="009F41C7">
      <w:pPr>
        <w:rPr>
          <w:rFonts w:ascii="Times New Roman" w:hAnsi="Times New Roman" w:cs="Times New Roman"/>
          <w:szCs w:val="22"/>
          <w:cs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="0030164D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="004B1A70">
        <w:rPr>
          <w:rFonts w:ascii="Times New Roman" w:hAnsi="Times New Roman" w:cs="Times New Roman"/>
          <w:color w:val="FF0000"/>
          <w:szCs w:val="22"/>
        </w:rPr>
        <w:t>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44CA6">
        <w:rPr>
          <w:rFonts w:ascii="Times New Roman" w:hAnsi="Times New Roman" w:cs="Times New Roman"/>
          <w:color w:val="FF0000"/>
          <w:szCs w:val="22"/>
        </w:rPr>
        <w:t>8.633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0BDBDB02" w14:textId="77777777" w:rsidR="0030164D" w:rsidRDefault="0030164D">
      <w:pPr>
        <w:spacing w:after="160" w:line="259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8223FC2" w14:textId="427489EB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73488B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 xml:space="preserve">17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4F4B70A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3FC172E" wp14:editId="35F0D866">
            <wp:extent cx="3459265" cy="282082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65" cy="28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B212" w14:textId="3175A703" w:rsidR="005C16F8" w:rsidRPr="00E53E45" w:rsidRDefault="005C16F8" w:rsidP="005C16F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30164D" w:rsidRPr="0030164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6C8E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30164D">
        <w:rPr>
          <w:rFonts w:ascii="Times New Roman" w:hAnsi="Times New Roman" w:cs="Times New Roman"/>
          <w:szCs w:val="22"/>
        </w:rPr>
        <w:t>.</w:t>
      </w:r>
    </w:p>
    <w:p w14:paraId="78185C70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99F3749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szCs w:val="22"/>
        </w:rPr>
      </w:pPr>
    </w:p>
    <w:p w14:paraId="4C18DC70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0CD8442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757D46F" w14:textId="22DF23AB" w:rsidR="005C16F8" w:rsidRPr="002D6AD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666C8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F7D74ED" w14:textId="6A6F0D1C" w:rsidR="005C16F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2AFB7055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szCs w:val="22"/>
        </w:rPr>
      </w:pPr>
    </w:p>
    <w:p w14:paraId="0B112441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BA88E02" w14:textId="6581749F" w:rsidR="005C16F8" w:rsidRPr="002D6AD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390A1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52A8E88" w14:textId="571B0FA1" w:rsidR="005C16F8" w:rsidRPr="002D6AD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</w:t>
      </w:r>
      <w:r>
        <w:rPr>
          <w:rFonts w:ascii="Times New Roman" w:hAnsi="Times New Roman" w:cs="Times New Roman"/>
          <w:color w:val="000000" w:themeColor="text1"/>
          <w:szCs w:val="22"/>
        </w:rPr>
        <w:t>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G12 = -1/R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G22 = 1/R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="00266730">
        <w:rPr>
          <w:rFonts w:ascii="Times New Roman" w:hAnsi="Times New Roman" w:cs="Times New Roman"/>
          <w:color w:val="000000" w:themeColor="text1"/>
          <w:szCs w:val="22"/>
        </w:rPr>
        <w:t>+1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6E0152E" w14:textId="77777777" w:rsidR="005C16F8" w:rsidRPr="002D6AD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G11*G22-G12*G12;</w:t>
      </w:r>
    </w:p>
    <w:p w14:paraId="7D995462" w14:textId="62456FF7" w:rsidR="005C16F8" w:rsidRPr="002D6AD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</w:t>
      </w:r>
      <w:r w:rsidR="00266730">
        <w:rPr>
          <w:rFonts w:ascii="Times New Roman" w:hAnsi="Times New Roman" w:cs="Times New Roman"/>
          <w:color w:val="000000" w:themeColor="text1"/>
          <w:szCs w:val="22"/>
        </w:rPr>
        <w:t>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1*G22;</w:t>
      </w:r>
    </w:p>
    <w:p w14:paraId="7E472929" w14:textId="1CE551B1" w:rsidR="005C16F8" w:rsidRPr="002D6AD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D2 = </w:t>
      </w:r>
      <w:r w:rsidR="00266730"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G12*I</w:t>
      </w:r>
      <w:r w:rsidR="00266730">
        <w:rPr>
          <w:rFonts w:ascii="Times New Roman" w:hAnsi="Times New Roman" w:cs="Times New Roman"/>
          <w:color w:val="000000" w:themeColor="text1"/>
          <w:szCs w:val="22"/>
        </w:rPr>
        <w:t>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1;</w:t>
      </w:r>
    </w:p>
    <w:p w14:paraId="0B0309F3" w14:textId="48F9C196" w:rsidR="005C16F8" w:rsidRDefault="005C16F8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308468DE" w14:textId="36CAC766" w:rsidR="00266730" w:rsidRDefault="00266730" w:rsidP="005C16F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I1=V1/R3;</w:t>
      </w:r>
    </w:p>
    <w:p w14:paraId="0EA17317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62C8FB97" w14:textId="77777777" w:rsidR="005C16F8" w:rsidRPr="00E53E45" w:rsidRDefault="005C16F8" w:rsidP="005C16F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368BF93" w14:textId="32ED321A" w:rsidR="005C16F8" w:rsidRPr="0030164D" w:rsidRDefault="0030164D" w:rsidP="0030164D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5C16F8" w:rsidRPr="0030164D">
        <w:rPr>
          <w:rFonts w:ascii="Times New Roman" w:hAnsi="Times New Roman" w:cs="Times New Roman"/>
          <w:szCs w:val="22"/>
          <w:vertAlign w:val="subscript"/>
        </w:rPr>
        <w:t>1</w:t>
      </w:r>
      <w:r w:rsidR="005C16F8" w:rsidRPr="0030164D">
        <w:rPr>
          <w:rFonts w:ascii="Times New Roman" w:hAnsi="Times New Roman" w:cs="Times New Roman"/>
          <w:szCs w:val="22"/>
        </w:rPr>
        <w:t xml:space="preserve"> = </w:t>
      </w:r>
      <w:r w:rsidR="005C16F8" w:rsidRPr="0030164D">
        <w:rPr>
          <w:rFonts w:ascii="Times New Roman" w:hAnsi="Times New Roman" w:cs="Times New Roman"/>
          <w:color w:val="FF0000"/>
          <w:szCs w:val="22"/>
        </w:rPr>
        <w:t>V1</w:t>
      </w:r>
      <w:r w:rsidR="005C16F8" w:rsidRPr="0030164D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5C16F8" w:rsidRPr="0030164D">
        <w:rPr>
          <w:rFonts w:ascii="Times New Roman" w:hAnsi="Times New Roman" w:cs="Angsana New"/>
          <w:color w:val="FF0000"/>
          <w:szCs w:val="22"/>
        </w:rPr>
        <w:t xml:space="preserve">= </w:t>
      </w:r>
      <w:r w:rsidR="00266730" w:rsidRPr="0030164D">
        <w:rPr>
          <w:rFonts w:ascii="Times New Roman" w:hAnsi="Times New Roman" w:cs="Angsana New"/>
          <w:color w:val="FF0000"/>
          <w:szCs w:val="22"/>
        </w:rPr>
        <w:t>1.484</w:t>
      </w:r>
      <w:r w:rsidR="005C16F8" w:rsidRPr="0030164D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48A3D92" w14:textId="506ED813" w:rsidR="005C16F8" w:rsidRPr="0030164D" w:rsidRDefault="0030164D" w:rsidP="0030164D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v</w:t>
      </w:r>
      <w:r w:rsidR="005C16F8" w:rsidRPr="0030164D">
        <w:rPr>
          <w:rFonts w:ascii="Times New Roman" w:hAnsi="Times New Roman" w:cs="Times New Roman"/>
          <w:szCs w:val="22"/>
          <w:vertAlign w:val="subscript"/>
        </w:rPr>
        <w:t>2</w:t>
      </w:r>
      <w:r w:rsidR="005C16F8" w:rsidRPr="0030164D">
        <w:rPr>
          <w:rFonts w:ascii="Times New Roman" w:hAnsi="Times New Roman" w:cs="Times New Roman"/>
          <w:szCs w:val="22"/>
        </w:rPr>
        <w:t xml:space="preserve"> = </w:t>
      </w:r>
      <w:r w:rsidR="005C16F8" w:rsidRPr="0030164D">
        <w:rPr>
          <w:rFonts w:ascii="Times New Roman" w:hAnsi="Times New Roman" w:cs="Times New Roman"/>
          <w:color w:val="FF0000"/>
          <w:szCs w:val="22"/>
        </w:rPr>
        <w:t xml:space="preserve">V2 = </w:t>
      </w:r>
      <w:r w:rsidR="00266730" w:rsidRPr="0030164D">
        <w:rPr>
          <w:rFonts w:ascii="Times New Roman" w:hAnsi="Times New Roman" w:cs="Times New Roman"/>
          <w:color w:val="FF0000"/>
          <w:szCs w:val="22"/>
        </w:rPr>
        <w:t>0.1935</w:t>
      </w:r>
      <w:r w:rsidR="005C16F8" w:rsidRPr="0030164D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69E352CA" w14:textId="6C326561" w:rsidR="009E1E9A" w:rsidRPr="0030164D" w:rsidRDefault="0030164D">
      <w:pPr>
        <w:rPr>
          <w:rFonts w:ascii="Times New Roman" w:hAnsi="Times New Roman" w:cs="Times New Roman" w:hint="cs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i/>
          <w:iCs/>
          <w:szCs w:val="22"/>
        </w:rPr>
        <w:t>i</w:t>
      </w:r>
      <w:bookmarkStart w:id="0" w:name="_GoBack"/>
      <w:bookmarkEnd w:id="0"/>
      <w:r w:rsidR="00266730" w:rsidRPr="0030164D">
        <w:rPr>
          <w:rFonts w:ascii="Times New Roman" w:hAnsi="Times New Roman" w:cs="Times New Roman"/>
          <w:szCs w:val="22"/>
          <w:vertAlign w:val="subscript"/>
        </w:rPr>
        <w:t>1</w:t>
      </w:r>
      <w:r w:rsidR="00266730" w:rsidRPr="0030164D">
        <w:rPr>
          <w:rFonts w:ascii="Times New Roman" w:hAnsi="Times New Roman" w:cs="Times New Roman"/>
          <w:szCs w:val="22"/>
        </w:rPr>
        <w:t xml:space="preserve"> = </w:t>
      </w:r>
      <w:r w:rsidR="00266730" w:rsidRPr="0030164D">
        <w:rPr>
          <w:rFonts w:ascii="Times New Roman" w:hAnsi="Times New Roman" w:cs="Times New Roman"/>
          <w:color w:val="FF0000"/>
          <w:szCs w:val="22"/>
        </w:rPr>
        <w:t>I1 = 0.742 A</w:t>
      </w:r>
    </w:p>
    <w:sectPr w:rsidR="009E1E9A" w:rsidRPr="0030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1CC2"/>
    <w:multiLevelType w:val="hybridMultilevel"/>
    <w:tmpl w:val="0EE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FAC"/>
    <w:multiLevelType w:val="hybridMultilevel"/>
    <w:tmpl w:val="152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94"/>
    <w:multiLevelType w:val="hybridMultilevel"/>
    <w:tmpl w:val="CB0C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4778"/>
    <w:multiLevelType w:val="hybridMultilevel"/>
    <w:tmpl w:val="2BF2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53550"/>
    <w:multiLevelType w:val="hybridMultilevel"/>
    <w:tmpl w:val="F93E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941A5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96CF5"/>
    <w:multiLevelType w:val="hybridMultilevel"/>
    <w:tmpl w:val="68F4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37E4B"/>
    <w:multiLevelType w:val="hybridMultilevel"/>
    <w:tmpl w:val="9912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8B"/>
    <w:rsid w:val="0013727E"/>
    <w:rsid w:val="001A482C"/>
    <w:rsid w:val="00266730"/>
    <w:rsid w:val="0030164D"/>
    <w:rsid w:val="00390A11"/>
    <w:rsid w:val="004B1A70"/>
    <w:rsid w:val="005C16F8"/>
    <w:rsid w:val="00666C8E"/>
    <w:rsid w:val="006674DA"/>
    <w:rsid w:val="0073488B"/>
    <w:rsid w:val="0088256A"/>
    <w:rsid w:val="00955CDD"/>
    <w:rsid w:val="009E1E9A"/>
    <w:rsid w:val="009F41C7"/>
    <w:rsid w:val="00B312A0"/>
    <w:rsid w:val="00C52D40"/>
    <w:rsid w:val="00D10BD1"/>
    <w:rsid w:val="00F37D09"/>
    <w:rsid w:val="00F44CA6"/>
    <w:rsid w:val="00F678A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7C7"/>
  <w15:chartTrackingRefBased/>
  <w15:docId w15:val="{DBE43A90-6D36-4E44-9D55-3D60855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B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4313-4365-3B4C-9813-DC08C97F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Microsoft Office User</cp:lastModifiedBy>
  <cp:revision>9</cp:revision>
  <dcterms:created xsi:type="dcterms:W3CDTF">2021-06-02T07:57:00Z</dcterms:created>
  <dcterms:modified xsi:type="dcterms:W3CDTF">2021-06-19T10:47:00Z</dcterms:modified>
</cp:coreProperties>
</file>