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DF0" w:rsidRDefault="002D4363" w:rsidP="002744B0">
      <w:pPr>
        <w:pStyle w:val="1"/>
      </w:pPr>
      <w:r w:rsidRPr="002D4363">
        <w:rPr>
          <w:rFonts w:hint="eastAsia"/>
        </w:rPr>
        <w:t>Spring</w:t>
      </w:r>
      <w:r w:rsidR="00387A79">
        <w:rPr>
          <w:rFonts w:hint="eastAsia"/>
        </w:rPr>
        <w:t xml:space="preserve"> </w:t>
      </w:r>
      <w:r w:rsidR="0057371D">
        <w:rPr>
          <w:rFonts w:hint="eastAsia"/>
        </w:rPr>
        <w:t>B</w:t>
      </w:r>
      <w:r w:rsidR="0057371D">
        <w:t>oot</w:t>
      </w:r>
      <w:r w:rsidR="00A63BB0">
        <w:rPr>
          <w:rFonts w:hint="eastAsia"/>
        </w:rPr>
        <w:t>核心</w:t>
      </w:r>
      <w:r w:rsidR="00AE0783">
        <w:rPr>
          <w:rFonts w:hint="eastAsia"/>
        </w:rPr>
        <w:t>-</w:t>
      </w:r>
      <w:r w:rsidR="008A6165" w:rsidRPr="008A6165">
        <w:t>Spring Data JPA</w:t>
      </w:r>
    </w:p>
    <w:p w:rsidR="008A6165" w:rsidRDefault="008A6165" w:rsidP="008A6165">
      <w:pPr>
        <w:ind w:firstLine="480"/>
      </w:pPr>
      <w:r>
        <w:rPr>
          <w:rFonts w:hint="eastAsia"/>
        </w:rPr>
        <w:t xml:space="preserve">JPA </w:t>
      </w:r>
      <w:r>
        <w:rPr>
          <w:rFonts w:hint="eastAsia"/>
        </w:rPr>
        <w:t>郎</w:t>
      </w:r>
      <w:r>
        <w:rPr>
          <w:rFonts w:hint="eastAsia"/>
        </w:rPr>
        <w:t>Java Persistence AP</w:t>
      </w:r>
      <w:r>
        <w:t>I</w:t>
      </w:r>
      <w:r>
        <w:rPr>
          <w:rFonts w:hint="eastAsia"/>
        </w:rPr>
        <w:t>。</w:t>
      </w:r>
      <w:r>
        <w:rPr>
          <w:rFonts w:hint="eastAsia"/>
        </w:rPr>
        <w:t xml:space="preserve">JPA </w:t>
      </w:r>
      <w:r>
        <w:rPr>
          <w:rFonts w:hint="eastAsia"/>
        </w:rPr>
        <w:t>是一个基于</w:t>
      </w:r>
      <w:r>
        <w:t>O/R</w:t>
      </w:r>
      <w:r>
        <w:rPr>
          <w:rFonts w:hint="eastAsia"/>
        </w:rPr>
        <w:t>映射的标准规范（目前最新版本是</w:t>
      </w:r>
      <w:r>
        <w:rPr>
          <w:rFonts w:hint="eastAsia"/>
        </w:rPr>
        <w:t xml:space="preserve">JPA 2.1 </w:t>
      </w:r>
      <w:r>
        <w:rPr>
          <w:rFonts w:hint="eastAsia"/>
        </w:rPr>
        <w:t>）。所谓规范即只定义标准规则（如注解、接口），不提供实现，软件提供商可以按照标准规范来实现，而使用者只需按照规范中定义的方式来使用，而不用和软件提供商的实现打交道。</w:t>
      </w:r>
      <w:r>
        <w:rPr>
          <w:rFonts w:hint="eastAsia"/>
        </w:rPr>
        <w:t xml:space="preserve">JPA </w:t>
      </w:r>
      <w:r>
        <w:rPr>
          <w:rFonts w:hint="eastAsia"/>
        </w:rPr>
        <w:t>的主要实现由</w:t>
      </w:r>
      <w:r>
        <w:rPr>
          <w:rFonts w:hint="eastAsia"/>
        </w:rPr>
        <w:t>Hibernate</w:t>
      </w:r>
      <w:r>
        <w:rPr>
          <w:rFonts w:hint="eastAsia"/>
        </w:rPr>
        <w:t>、</w:t>
      </w:r>
      <w:proofErr w:type="spellStart"/>
      <w:r>
        <w:rPr>
          <w:rFonts w:hint="eastAsia"/>
        </w:rPr>
        <w:t>EclipseLink</w:t>
      </w:r>
      <w:proofErr w:type="spellEnd"/>
      <w:r>
        <w:rPr>
          <w:rFonts w:hint="eastAsia"/>
        </w:rPr>
        <w:t xml:space="preserve"> </w:t>
      </w:r>
      <w:r>
        <w:rPr>
          <w:rFonts w:hint="eastAsia"/>
        </w:rPr>
        <w:t>和</w:t>
      </w:r>
      <w:proofErr w:type="spellStart"/>
      <w:r>
        <w:rPr>
          <w:rFonts w:hint="eastAsia"/>
        </w:rPr>
        <w:t>OpenJPA</w:t>
      </w:r>
      <w:proofErr w:type="spellEnd"/>
      <w:r>
        <w:rPr>
          <w:rFonts w:hint="eastAsia"/>
        </w:rPr>
        <w:t xml:space="preserve"> </w:t>
      </w:r>
      <w:r>
        <w:rPr>
          <w:rFonts w:hint="eastAsia"/>
        </w:rPr>
        <w:t>等，这也意味着我们只要使用</w:t>
      </w:r>
      <w:r>
        <w:rPr>
          <w:rFonts w:hint="eastAsia"/>
        </w:rPr>
        <w:t xml:space="preserve">JPA </w:t>
      </w:r>
      <w:r>
        <w:rPr>
          <w:rFonts w:hint="eastAsia"/>
        </w:rPr>
        <w:t>来开发，无论是哪一个开发方式都是一样的。</w:t>
      </w:r>
    </w:p>
    <w:p w:rsidR="005E1C9E" w:rsidRDefault="008A6165" w:rsidP="008A6165">
      <w:pPr>
        <w:ind w:firstLine="480"/>
      </w:pPr>
      <w:r>
        <w:rPr>
          <w:rFonts w:hint="eastAsia"/>
        </w:rPr>
        <w:t xml:space="preserve">Spring Data JPA </w:t>
      </w:r>
      <w:r>
        <w:rPr>
          <w:rFonts w:hint="eastAsia"/>
        </w:rPr>
        <w:t>是</w:t>
      </w:r>
      <w:r>
        <w:rPr>
          <w:rFonts w:hint="eastAsia"/>
        </w:rPr>
        <w:t xml:space="preserve">Spring Data </w:t>
      </w:r>
      <w:r>
        <w:rPr>
          <w:rFonts w:hint="eastAsia"/>
        </w:rPr>
        <w:t>的</w:t>
      </w:r>
      <w:proofErr w:type="gramStart"/>
      <w:r>
        <w:rPr>
          <w:rFonts w:hint="eastAsia"/>
        </w:rPr>
        <w:t>一</w:t>
      </w:r>
      <w:proofErr w:type="gramEnd"/>
      <w:r>
        <w:rPr>
          <w:rFonts w:hint="eastAsia"/>
        </w:rPr>
        <w:t>个子项目，它通过提供基于</w:t>
      </w:r>
      <w:r>
        <w:rPr>
          <w:rFonts w:hint="eastAsia"/>
        </w:rPr>
        <w:t xml:space="preserve">JPA </w:t>
      </w:r>
      <w:r>
        <w:rPr>
          <w:rFonts w:hint="eastAsia"/>
        </w:rPr>
        <w:t>的</w:t>
      </w:r>
      <w:r>
        <w:rPr>
          <w:rFonts w:hint="eastAsia"/>
        </w:rPr>
        <w:t xml:space="preserve">Repository </w:t>
      </w:r>
      <w:r>
        <w:rPr>
          <w:rFonts w:hint="eastAsia"/>
        </w:rPr>
        <w:t>极大地减少了</w:t>
      </w:r>
      <w:r>
        <w:rPr>
          <w:rFonts w:hint="eastAsia"/>
        </w:rPr>
        <w:t xml:space="preserve">JPA </w:t>
      </w:r>
      <w:r>
        <w:rPr>
          <w:rFonts w:hint="eastAsia"/>
        </w:rPr>
        <w:t>作为数据访问方案的代码量。</w:t>
      </w:r>
    </w:p>
    <w:p w:rsidR="008A6165" w:rsidRDefault="008A6165" w:rsidP="008A6165">
      <w:pPr>
        <w:pStyle w:val="2"/>
      </w:pPr>
      <w:r>
        <w:rPr>
          <w:rFonts w:hint="eastAsia"/>
        </w:rPr>
        <w:t>定义数据访问层</w:t>
      </w:r>
    </w:p>
    <w:p w:rsidR="008A6165" w:rsidRDefault="008A6165" w:rsidP="008A6165">
      <w:pPr>
        <w:ind w:firstLine="480"/>
      </w:pPr>
      <w:r>
        <w:rPr>
          <w:rFonts w:hint="eastAsia"/>
        </w:rPr>
        <w:t>使用</w:t>
      </w:r>
      <w:r>
        <w:rPr>
          <w:rFonts w:hint="eastAsia"/>
        </w:rPr>
        <w:t xml:space="preserve">Spring Data JPA </w:t>
      </w:r>
      <w:r>
        <w:rPr>
          <w:rFonts w:hint="eastAsia"/>
        </w:rPr>
        <w:t>建立数据访问层十分简单，只需定义一个继承</w:t>
      </w:r>
      <w:proofErr w:type="spellStart"/>
      <w:r>
        <w:rPr>
          <w:rFonts w:hint="eastAsia"/>
        </w:rPr>
        <w:t>JpaRepository</w:t>
      </w:r>
      <w:proofErr w:type="spellEnd"/>
      <w:r>
        <w:rPr>
          <w:rFonts w:hint="eastAsia"/>
        </w:rPr>
        <w:t xml:space="preserve"> </w:t>
      </w:r>
      <w:r>
        <w:rPr>
          <w:rFonts w:hint="eastAsia"/>
        </w:rPr>
        <w:t>的接口即可，定义如下：</w:t>
      </w:r>
    </w:p>
    <w:tbl>
      <w:tblPr>
        <w:tblStyle w:val="a3"/>
        <w:tblW w:w="0" w:type="auto"/>
        <w:tblLook w:val="04A0" w:firstRow="1" w:lastRow="0" w:firstColumn="1" w:lastColumn="0" w:noHBand="0" w:noVBand="1"/>
      </w:tblPr>
      <w:tblGrid>
        <w:gridCol w:w="10456"/>
      </w:tblGrid>
      <w:tr w:rsidR="008A6165" w:rsidTr="008A6165">
        <w:tc>
          <w:tcPr>
            <w:tcW w:w="10456" w:type="dxa"/>
          </w:tcPr>
          <w:p w:rsidR="008A6165" w:rsidRPr="008A6165" w:rsidRDefault="008A6165" w:rsidP="008A61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 w:rsidRPr="008A6165">
              <w:rPr>
                <w:rFonts w:ascii="Courier New" w:hAnsi="Courier New" w:cs="Courier New"/>
                <w:b/>
                <w:bCs/>
                <w:color w:val="000080"/>
                <w:kern w:val="0"/>
                <w:sz w:val="21"/>
                <w:szCs w:val="21"/>
              </w:rPr>
              <w:t xml:space="preserve">public interface </w:t>
            </w:r>
            <w:proofErr w:type="spellStart"/>
            <w:r w:rsidRPr="008A6165">
              <w:rPr>
                <w:rFonts w:ascii="Courier New" w:hAnsi="Courier New" w:cs="Courier New"/>
                <w:color w:val="000000"/>
                <w:kern w:val="0"/>
                <w:sz w:val="21"/>
                <w:szCs w:val="21"/>
              </w:rPr>
              <w:t>PersonRepository</w:t>
            </w:r>
            <w:proofErr w:type="spellEnd"/>
            <w:r w:rsidRPr="008A6165">
              <w:rPr>
                <w:rFonts w:ascii="Courier New" w:hAnsi="Courier New" w:cs="Courier New"/>
                <w:color w:val="000000"/>
                <w:kern w:val="0"/>
                <w:sz w:val="21"/>
                <w:szCs w:val="21"/>
              </w:rPr>
              <w:t xml:space="preserve"> </w:t>
            </w:r>
            <w:r w:rsidRPr="008A6165">
              <w:rPr>
                <w:rFonts w:ascii="Courier New" w:hAnsi="Courier New" w:cs="Courier New"/>
                <w:b/>
                <w:bCs/>
                <w:color w:val="000080"/>
                <w:kern w:val="0"/>
                <w:sz w:val="21"/>
                <w:szCs w:val="21"/>
              </w:rPr>
              <w:t xml:space="preserve">extends </w:t>
            </w:r>
            <w:proofErr w:type="spellStart"/>
            <w:r>
              <w:rPr>
                <w:rFonts w:ascii="Courier New" w:hAnsi="Courier New" w:cs="Courier New"/>
                <w:color w:val="000000"/>
                <w:kern w:val="0"/>
                <w:sz w:val="21"/>
                <w:szCs w:val="21"/>
              </w:rPr>
              <w:t>J</w:t>
            </w:r>
            <w:r>
              <w:rPr>
                <w:rFonts w:ascii="Courier New" w:hAnsi="Courier New" w:cs="Courier New" w:hint="eastAsia"/>
                <w:color w:val="000000"/>
                <w:kern w:val="0"/>
                <w:sz w:val="21"/>
                <w:szCs w:val="21"/>
              </w:rPr>
              <w:t>pa</w:t>
            </w:r>
            <w:r w:rsidRPr="008A6165">
              <w:rPr>
                <w:rFonts w:ascii="Courier New" w:hAnsi="Courier New" w:cs="Courier New"/>
                <w:color w:val="000000"/>
                <w:kern w:val="0"/>
                <w:sz w:val="21"/>
                <w:szCs w:val="21"/>
              </w:rPr>
              <w:t>Repository</w:t>
            </w:r>
            <w:proofErr w:type="spellEnd"/>
            <w:r w:rsidRPr="008A6165">
              <w:rPr>
                <w:rFonts w:ascii="Courier New" w:hAnsi="Courier New" w:cs="Courier New"/>
                <w:color w:val="000000"/>
                <w:kern w:val="0"/>
                <w:sz w:val="21"/>
                <w:szCs w:val="21"/>
              </w:rPr>
              <w:t>&lt;Person, Long</w:t>
            </w:r>
            <w:proofErr w:type="gramStart"/>
            <w:r w:rsidRPr="008A6165">
              <w:rPr>
                <w:rFonts w:ascii="Courier New" w:hAnsi="Courier New" w:cs="Courier New"/>
                <w:color w:val="000000"/>
                <w:kern w:val="0"/>
                <w:sz w:val="21"/>
                <w:szCs w:val="21"/>
              </w:rPr>
              <w:t>&gt;</w:t>
            </w:r>
            <w:r>
              <w:rPr>
                <w:rFonts w:ascii="Courier New" w:hAnsi="Courier New" w:cs="Courier New"/>
                <w:color w:val="000000"/>
                <w:kern w:val="0"/>
                <w:sz w:val="21"/>
                <w:szCs w:val="21"/>
              </w:rPr>
              <w:t>{</w:t>
            </w:r>
            <w:proofErr w:type="gramEnd"/>
            <w:r>
              <w:rPr>
                <w:rFonts w:ascii="Courier New" w:hAnsi="Courier New" w:cs="Courier New"/>
                <w:color w:val="000000"/>
                <w:kern w:val="0"/>
                <w:sz w:val="21"/>
                <w:szCs w:val="21"/>
              </w:rPr>
              <w:t>}</w:t>
            </w:r>
          </w:p>
        </w:tc>
      </w:tr>
    </w:tbl>
    <w:p w:rsidR="008A6165" w:rsidRDefault="008A6165" w:rsidP="008A6165">
      <w:pPr>
        <w:ind w:firstLine="480"/>
      </w:pPr>
      <w:r w:rsidRPr="008A6165">
        <w:rPr>
          <w:rFonts w:hint="eastAsia"/>
        </w:rPr>
        <w:t>继承</w:t>
      </w:r>
      <w:proofErr w:type="spellStart"/>
      <w:r w:rsidRPr="008A6165">
        <w:rPr>
          <w:rFonts w:hint="eastAsia"/>
        </w:rPr>
        <w:t>JpaRepository</w:t>
      </w:r>
      <w:proofErr w:type="spellEnd"/>
      <w:r w:rsidRPr="008A6165">
        <w:rPr>
          <w:rFonts w:hint="eastAsia"/>
        </w:rPr>
        <w:t xml:space="preserve"> </w:t>
      </w:r>
      <w:r w:rsidRPr="008A6165">
        <w:rPr>
          <w:rFonts w:hint="eastAsia"/>
        </w:rPr>
        <w:t>接口意味着我们默认已经有了下面的数据访问操作方法：</w:t>
      </w:r>
    </w:p>
    <w:tbl>
      <w:tblPr>
        <w:tblStyle w:val="a3"/>
        <w:tblW w:w="0" w:type="auto"/>
        <w:tblLook w:val="04A0" w:firstRow="1" w:lastRow="0" w:firstColumn="1" w:lastColumn="0" w:noHBand="0" w:noVBand="1"/>
      </w:tblPr>
      <w:tblGrid>
        <w:gridCol w:w="10456"/>
      </w:tblGrid>
      <w:tr w:rsidR="008A6165" w:rsidTr="008A6165">
        <w:tc>
          <w:tcPr>
            <w:tcW w:w="10456" w:type="dxa"/>
          </w:tcPr>
          <w:p w:rsidR="008A6165" w:rsidRPr="008A6165" w:rsidRDefault="008A6165" w:rsidP="008A61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urier New" w:hAnsi="Courier New" w:cs="Courier New"/>
                <w:color w:val="000000"/>
                <w:kern w:val="0"/>
                <w:sz w:val="21"/>
                <w:szCs w:val="21"/>
              </w:rPr>
            </w:pPr>
            <w:r w:rsidRPr="008A6165">
              <w:rPr>
                <w:rFonts w:ascii="Courier New" w:hAnsi="Courier New" w:cs="Courier New"/>
                <w:color w:val="808000"/>
                <w:kern w:val="0"/>
                <w:sz w:val="21"/>
                <w:szCs w:val="21"/>
              </w:rPr>
              <w:t>@</w:t>
            </w:r>
            <w:proofErr w:type="spellStart"/>
            <w:r w:rsidRPr="008A6165">
              <w:rPr>
                <w:rFonts w:ascii="Courier New" w:hAnsi="Courier New" w:cs="Courier New"/>
                <w:color w:val="808000"/>
                <w:kern w:val="0"/>
                <w:sz w:val="21"/>
                <w:szCs w:val="21"/>
              </w:rPr>
              <w:t>NoRepositoryBean</w:t>
            </w:r>
            <w:proofErr w:type="spellEnd"/>
            <w:r w:rsidRPr="008A6165">
              <w:rPr>
                <w:rFonts w:ascii="Courier New" w:hAnsi="Courier New" w:cs="Courier New"/>
                <w:color w:val="808000"/>
                <w:kern w:val="0"/>
                <w:sz w:val="21"/>
                <w:szCs w:val="21"/>
              </w:rPr>
              <w:br/>
            </w:r>
            <w:r w:rsidRPr="008A6165">
              <w:rPr>
                <w:rFonts w:ascii="Courier New" w:hAnsi="Courier New" w:cs="Courier New"/>
                <w:b/>
                <w:bCs/>
                <w:color w:val="000080"/>
                <w:kern w:val="0"/>
                <w:sz w:val="21"/>
                <w:szCs w:val="21"/>
              </w:rPr>
              <w:t xml:space="preserve">public interface </w:t>
            </w:r>
            <w:proofErr w:type="spellStart"/>
            <w:r w:rsidRPr="008A6165">
              <w:rPr>
                <w:rFonts w:ascii="Courier New" w:hAnsi="Courier New" w:cs="Courier New"/>
                <w:color w:val="000000"/>
                <w:kern w:val="0"/>
                <w:sz w:val="21"/>
                <w:szCs w:val="21"/>
              </w:rPr>
              <w:t>JpaRepository</w:t>
            </w:r>
            <w:proofErr w:type="spellEnd"/>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 xml:space="preserve">, </w:t>
            </w:r>
            <w:r w:rsidRPr="008A6165">
              <w:rPr>
                <w:rFonts w:ascii="Courier New" w:hAnsi="Courier New" w:cs="Courier New"/>
                <w:color w:val="20999D"/>
                <w:kern w:val="0"/>
                <w:sz w:val="21"/>
                <w:szCs w:val="21"/>
              </w:rPr>
              <w:t xml:space="preserve">ID </w:t>
            </w:r>
            <w:r w:rsidRPr="008A6165">
              <w:rPr>
                <w:rFonts w:ascii="Courier New" w:hAnsi="Courier New" w:cs="Courier New"/>
                <w:b/>
                <w:bCs/>
                <w:color w:val="000080"/>
                <w:kern w:val="0"/>
                <w:sz w:val="21"/>
                <w:szCs w:val="21"/>
              </w:rPr>
              <w:t xml:space="preserve">extends </w:t>
            </w:r>
            <w:r w:rsidRPr="008A6165">
              <w:rPr>
                <w:rFonts w:ascii="Courier New" w:hAnsi="Courier New" w:cs="Courier New"/>
                <w:color w:val="000000"/>
                <w:kern w:val="0"/>
                <w:sz w:val="21"/>
                <w:szCs w:val="21"/>
              </w:rPr>
              <w:t>Serializable&gt;</w:t>
            </w:r>
            <w:r w:rsidRPr="008A6165">
              <w:rPr>
                <w:rFonts w:ascii="Courier New" w:hAnsi="Courier New" w:cs="Courier New"/>
                <w:color w:val="000000"/>
                <w:kern w:val="0"/>
                <w:sz w:val="21"/>
                <w:szCs w:val="21"/>
              </w:rPr>
              <w:br/>
              <w:t xml:space="preserve">      </w:t>
            </w:r>
            <w:r w:rsidRPr="008A6165">
              <w:rPr>
                <w:rFonts w:ascii="Courier New" w:hAnsi="Courier New" w:cs="Courier New"/>
                <w:b/>
                <w:bCs/>
                <w:color w:val="000080"/>
                <w:kern w:val="0"/>
                <w:sz w:val="21"/>
                <w:szCs w:val="21"/>
              </w:rPr>
              <w:t xml:space="preserve">extends </w:t>
            </w:r>
            <w:proofErr w:type="spellStart"/>
            <w:r w:rsidRPr="008A6165">
              <w:rPr>
                <w:rFonts w:ascii="Courier New" w:hAnsi="Courier New" w:cs="Courier New"/>
                <w:color w:val="000000"/>
                <w:kern w:val="0"/>
                <w:sz w:val="21"/>
                <w:szCs w:val="21"/>
              </w:rPr>
              <w:t>PagingAndSortingRepository</w:t>
            </w:r>
            <w:proofErr w:type="spellEnd"/>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 xml:space="preserve">, </w:t>
            </w:r>
            <w:r w:rsidRPr="008A6165">
              <w:rPr>
                <w:rFonts w:ascii="Courier New" w:hAnsi="Courier New" w:cs="Courier New"/>
                <w:color w:val="20999D"/>
                <w:kern w:val="0"/>
                <w:sz w:val="21"/>
                <w:szCs w:val="21"/>
              </w:rPr>
              <w:t>ID</w:t>
            </w:r>
            <w:r w:rsidRPr="008A6165">
              <w:rPr>
                <w:rFonts w:ascii="Courier New" w:hAnsi="Courier New" w:cs="Courier New"/>
                <w:color w:val="000000"/>
                <w:kern w:val="0"/>
                <w:sz w:val="21"/>
                <w:szCs w:val="21"/>
              </w:rPr>
              <w:t xml:space="preserve">&gt;, </w:t>
            </w:r>
            <w:proofErr w:type="spellStart"/>
            <w:r w:rsidRPr="008A6165">
              <w:rPr>
                <w:rFonts w:ascii="Courier New" w:hAnsi="Courier New" w:cs="Courier New"/>
                <w:color w:val="000000"/>
                <w:kern w:val="0"/>
                <w:sz w:val="21"/>
                <w:szCs w:val="21"/>
              </w:rPr>
              <w:t>QueryByExampleExecutor</w:t>
            </w:r>
            <w:proofErr w:type="spellEnd"/>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&gt; {</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000000"/>
                <w:kern w:val="0"/>
                <w:sz w:val="21"/>
                <w:szCs w:val="21"/>
              </w:rPr>
              <w:t>List&lt;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 xml:space="preserve">&gt; </w:t>
            </w:r>
            <w:proofErr w:type="spellStart"/>
            <w:r w:rsidRPr="008A6165">
              <w:rPr>
                <w:rFonts w:ascii="Courier New" w:hAnsi="Courier New" w:cs="Courier New"/>
                <w:color w:val="000000"/>
                <w:kern w:val="0"/>
                <w:sz w:val="21"/>
                <w:szCs w:val="21"/>
              </w:rPr>
              <w:t>findAll</w:t>
            </w:r>
            <w:proofErr w:type="spellEnd"/>
            <w:r w:rsidRPr="008A6165">
              <w:rPr>
                <w:rFonts w:ascii="Courier New" w:hAnsi="Courier New" w:cs="Courier New"/>
                <w:color w:val="000000"/>
                <w:kern w:val="0"/>
                <w:sz w:val="21"/>
                <w:szCs w:val="21"/>
              </w:rPr>
              <w:t>();</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000000"/>
                <w:kern w:val="0"/>
                <w:sz w:val="21"/>
                <w:szCs w:val="21"/>
              </w:rPr>
              <w:t>List&lt;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 xml:space="preserve">&gt; </w:t>
            </w:r>
            <w:proofErr w:type="spellStart"/>
            <w:r w:rsidRPr="008A6165">
              <w:rPr>
                <w:rFonts w:ascii="Courier New" w:hAnsi="Courier New" w:cs="Courier New"/>
                <w:color w:val="000000"/>
                <w:kern w:val="0"/>
                <w:sz w:val="21"/>
                <w:szCs w:val="21"/>
              </w:rPr>
              <w:t>findAll</w:t>
            </w:r>
            <w:proofErr w:type="spellEnd"/>
            <w:r w:rsidRPr="008A6165">
              <w:rPr>
                <w:rFonts w:ascii="Courier New" w:hAnsi="Courier New" w:cs="Courier New"/>
                <w:color w:val="000000"/>
                <w:kern w:val="0"/>
                <w:sz w:val="21"/>
                <w:szCs w:val="21"/>
              </w:rPr>
              <w:t>(Sort sort);</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000000"/>
                <w:kern w:val="0"/>
                <w:sz w:val="21"/>
                <w:szCs w:val="21"/>
              </w:rPr>
              <w:t>List&lt;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 xml:space="preserve">&gt; </w:t>
            </w:r>
            <w:proofErr w:type="spellStart"/>
            <w:r w:rsidRPr="008A6165">
              <w:rPr>
                <w:rFonts w:ascii="Courier New" w:hAnsi="Courier New" w:cs="Courier New"/>
                <w:color w:val="000000"/>
                <w:kern w:val="0"/>
                <w:sz w:val="21"/>
                <w:szCs w:val="21"/>
              </w:rPr>
              <w:t>findAll</w:t>
            </w:r>
            <w:proofErr w:type="spellEnd"/>
            <w:r w:rsidRPr="008A6165">
              <w:rPr>
                <w:rFonts w:ascii="Courier New" w:hAnsi="Courier New" w:cs="Courier New"/>
                <w:color w:val="000000"/>
                <w:kern w:val="0"/>
                <w:sz w:val="21"/>
                <w:szCs w:val="21"/>
              </w:rPr>
              <w:t>(</w:t>
            </w:r>
            <w:proofErr w:type="spellStart"/>
            <w:r w:rsidRPr="008A6165">
              <w:rPr>
                <w:rFonts w:ascii="Courier New" w:hAnsi="Courier New" w:cs="Courier New"/>
                <w:color w:val="000000"/>
                <w:kern w:val="0"/>
                <w:sz w:val="21"/>
                <w:szCs w:val="21"/>
              </w:rPr>
              <w:t>Iterable</w:t>
            </w:r>
            <w:proofErr w:type="spellEnd"/>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ID</w:t>
            </w:r>
            <w:r w:rsidRPr="008A6165">
              <w:rPr>
                <w:rFonts w:ascii="Courier New" w:hAnsi="Courier New" w:cs="Courier New"/>
                <w:color w:val="000000"/>
                <w:kern w:val="0"/>
                <w:sz w:val="21"/>
                <w:szCs w:val="21"/>
              </w:rPr>
              <w:t>&gt; ids);</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 xml:space="preserve">S </w:t>
            </w:r>
            <w:r w:rsidRPr="008A6165">
              <w:rPr>
                <w:rFonts w:ascii="Courier New" w:hAnsi="Courier New" w:cs="Courier New"/>
                <w:b/>
                <w:bCs/>
                <w:color w:val="000080"/>
                <w:kern w:val="0"/>
                <w:sz w:val="21"/>
                <w:szCs w:val="21"/>
              </w:rPr>
              <w:t xml:space="preserve">extends </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&gt; List&lt;</w:t>
            </w:r>
            <w:r w:rsidRPr="008A6165">
              <w:rPr>
                <w:rFonts w:ascii="Courier New" w:hAnsi="Courier New" w:cs="Courier New"/>
                <w:color w:val="20999D"/>
                <w:kern w:val="0"/>
                <w:sz w:val="21"/>
                <w:szCs w:val="21"/>
              </w:rPr>
              <w:t>S</w:t>
            </w:r>
            <w:r w:rsidRPr="008A6165">
              <w:rPr>
                <w:rFonts w:ascii="Courier New" w:hAnsi="Courier New" w:cs="Courier New"/>
                <w:color w:val="000000"/>
                <w:kern w:val="0"/>
                <w:sz w:val="21"/>
                <w:szCs w:val="21"/>
              </w:rPr>
              <w:t>&gt; save(</w:t>
            </w:r>
            <w:proofErr w:type="spellStart"/>
            <w:r w:rsidRPr="008A6165">
              <w:rPr>
                <w:rFonts w:ascii="Courier New" w:hAnsi="Courier New" w:cs="Courier New"/>
                <w:color w:val="000000"/>
                <w:kern w:val="0"/>
                <w:sz w:val="21"/>
                <w:szCs w:val="21"/>
              </w:rPr>
              <w:t>Iterable</w:t>
            </w:r>
            <w:proofErr w:type="spellEnd"/>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S</w:t>
            </w:r>
            <w:r w:rsidRPr="008A6165">
              <w:rPr>
                <w:rFonts w:ascii="Courier New" w:hAnsi="Courier New" w:cs="Courier New"/>
                <w:color w:val="000000"/>
                <w:kern w:val="0"/>
                <w:sz w:val="21"/>
                <w:szCs w:val="21"/>
              </w:rPr>
              <w:t>&gt; entities);</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b/>
                <w:bCs/>
                <w:color w:val="000080"/>
                <w:kern w:val="0"/>
                <w:sz w:val="21"/>
                <w:szCs w:val="21"/>
              </w:rPr>
              <w:t xml:space="preserve">void </w:t>
            </w:r>
            <w:r w:rsidRPr="008A6165">
              <w:rPr>
                <w:rFonts w:ascii="Courier New" w:hAnsi="Courier New" w:cs="Courier New"/>
                <w:color w:val="000000"/>
                <w:kern w:val="0"/>
                <w:sz w:val="21"/>
                <w:szCs w:val="21"/>
              </w:rPr>
              <w:t>flush();</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 xml:space="preserve">S </w:t>
            </w:r>
            <w:r w:rsidRPr="008A6165">
              <w:rPr>
                <w:rFonts w:ascii="Courier New" w:hAnsi="Courier New" w:cs="Courier New"/>
                <w:b/>
                <w:bCs/>
                <w:color w:val="000080"/>
                <w:kern w:val="0"/>
                <w:sz w:val="21"/>
                <w:szCs w:val="21"/>
              </w:rPr>
              <w:t xml:space="preserve">extends </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 xml:space="preserve">&gt; </w:t>
            </w:r>
            <w:r w:rsidRPr="008A6165">
              <w:rPr>
                <w:rFonts w:ascii="Courier New" w:hAnsi="Courier New" w:cs="Courier New"/>
                <w:color w:val="20999D"/>
                <w:kern w:val="0"/>
                <w:sz w:val="21"/>
                <w:szCs w:val="21"/>
              </w:rPr>
              <w:t xml:space="preserve">S </w:t>
            </w:r>
            <w:proofErr w:type="spellStart"/>
            <w:r w:rsidRPr="008A6165">
              <w:rPr>
                <w:rFonts w:ascii="Courier New" w:hAnsi="Courier New" w:cs="Courier New"/>
                <w:color w:val="000000"/>
                <w:kern w:val="0"/>
                <w:sz w:val="21"/>
                <w:szCs w:val="21"/>
              </w:rPr>
              <w:t>saveAndFlush</w:t>
            </w:r>
            <w:proofErr w:type="spellEnd"/>
            <w:r w:rsidRPr="008A6165">
              <w:rPr>
                <w:rFonts w:ascii="Courier New" w:hAnsi="Courier New" w:cs="Courier New"/>
                <w:color w:val="000000"/>
                <w:kern w:val="0"/>
                <w:sz w:val="21"/>
                <w:szCs w:val="21"/>
              </w:rPr>
              <w:t>(</w:t>
            </w:r>
            <w:r w:rsidRPr="008A6165">
              <w:rPr>
                <w:rFonts w:ascii="Courier New" w:hAnsi="Courier New" w:cs="Courier New"/>
                <w:color w:val="20999D"/>
                <w:kern w:val="0"/>
                <w:sz w:val="21"/>
                <w:szCs w:val="21"/>
              </w:rPr>
              <w:t xml:space="preserve">S </w:t>
            </w:r>
            <w:r w:rsidRPr="008A6165">
              <w:rPr>
                <w:rFonts w:ascii="Courier New" w:hAnsi="Courier New" w:cs="Courier New"/>
                <w:color w:val="000000"/>
                <w:kern w:val="0"/>
                <w:sz w:val="21"/>
                <w:szCs w:val="21"/>
              </w:rPr>
              <w:t>entity);</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b/>
                <w:bCs/>
                <w:color w:val="000080"/>
                <w:kern w:val="0"/>
                <w:sz w:val="21"/>
                <w:szCs w:val="21"/>
              </w:rPr>
              <w:t xml:space="preserve">void </w:t>
            </w:r>
            <w:proofErr w:type="spellStart"/>
            <w:r w:rsidRPr="008A6165">
              <w:rPr>
                <w:rFonts w:ascii="Courier New" w:hAnsi="Courier New" w:cs="Courier New"/>
                <w:color w:val="000000"/>
                <w:kern w:val="0"/>
                <w:sz w:val="21"/>
                <w:szCs w:val="21"/>
              </w:rPr>
              <w:t>deleteInBatch</w:t>
            </w:r>
            <w:proofErr w:type="spellEnd"/>
            <w:r w:rsidRPr="008A6165">
              <w:rPr>
                <w:rFonts w:ascii="Courier New" w:hAnsi="Courier New" w:cs="Courier New"/>
                <w:color w:val="000000"/>
                <w:kern w:val="0"/>
                <w:sz w:val="21"/>
                <w:szCs w:val="21"/>
              </w:rPr>
              <w:t>(</w:t>
            </w:r>
            <w:proofErr w:type="spellStart"/>
            <w:r w:rsidRPr="008A6165">
              <w:rPr>
                <w:rFonts w:ascii="Courier New" w:hAnsi="Courier New" w:cs="Courier New"/>
                <w:color w:val="000000"/>
                <w:kern w:val="0"/>
                <w:sz w:val="21"/>
                <w:szCs w:val="21"/>
              </w:rPr>
              <w:t>Iterable</w:t>
            </w:r>
            <w:proofErr w:type="spellEnd"/>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&gt; entities);</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b/>
                <w:bCs/>
                <w:color w:val="000080"/>
                <w:kern w:val="0"/>
                <w:sz w:val="21"/>
                <w:szCs w:val="21"/>
              </w:rPr>
              <w:t xml:space="preserve">void </w:t>
            </w:r>
            <w:proofErr w:type="spellStart"/>
            <w:r w:rsidRPr="008A6165">
              <w:rPr>
                <w:rFonts w:ascii="Courier New" w:hAnsi="Courier New" w:cs="Courier New"/>
                <w:color w:val="000000"/>
                <w:kern w:val="0"/>
                <w:sz w:val="21"/>
                <w:szCs w:val="21"/>
              </w:rPr>
              <w:t>deleteAllInBatch</w:t>
            </w:r>
            <w:proofErr w:type="spellEnd"/>
            <w:r w:rsidRPr="008A6165">
              <w:rPr>
                <w:rFonts w:ascii="Courier New" w:hAnsi="Courier New" w:cs="Courier New"/>
                <w:color w:val="000000"/>
                <w:kern w:val="0"/>
                <w:sz w:val="21"/>
                <w:szCs w:val="21"/>
              </w:rPr>
              <w:t>();</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20999D"/>
                <w:kern w:val="0"/>
                <w:sz w:val="21"/>
                <w:szCs w:val="21"/>
              </w:rPr>
              <w:t xml:space="preserve">T </w:t>
            </w:r>
            <w:proofErr w:type="spellStart"/>
            <w:r w:rsidRPr="008A6165">
              <w:rPr>
                <w:rFonts w:ascii="Courier New" w:hAnsi="Courier New" w:cs="Courier New"/>
                <w:color w:val="000000"/>
                <w:kern w:val="0"/>
                <w:sz w:val="21"/>
                <w:szCs w:val="21"/>
              </w:rPr>
              <w:t>getOne</w:t>
            </w:r>
            <w:proofErr w:type="spellEnd"/>
            <w:r w:rsidRPr="008A6165">
              <w:rPr>
                <w:rFonts w:ascii="Courier New" w:hAnsi="Courier New" w:cs="Courier New"/>
                <w:color w:val="000000"/>
                <w:kern w:val="0"/>
                <w:sz w:val="21"/>
                <w:szCs w:val="21"/>
              </w:rPr>
              <w:t>(</w:t>
            </w:r>
            <w:r w:rsidRPr="008A6165">
              <w:rPr>
                <w:rFonts w:ascii="Courier New" w:hAnsi="Courier New" w:cs="Courier New"/>
                <w:color w:val="20999D"/>
                <w:kern w:val="0"/>
                <w:sz w:val="21"/>
                <w:szCs w:val="21"/>
              </w:rPr>
              <w:t xml:space="preserve">ID </w:t>
            </w:r>
            <w:r w:rsidRPr="008A6165">
              <w:rPr>
                <w:rFonts w:ascii="Courier New" w:hAnsi="Courier New" w:cs="Courier New"/>
                <w:color w:val="000000"/>
                <w:kern w:val="0"/>
                <w:sz w:val="21"/>
                <w:szCs w:val="21"/>
              </w:rPr>
              <w:t>id);</w:t>
            </w:r>
            <w:r w:rsidRPr="008A6165">
              <w:rPr>
                <w:rFonts w:ascii="Courier New" w:hAnsi="Courier New" w:cs="Courier New"/>
                <w:color w:val="000000"/>
                <w:kern w:val="0"/>
                <w:sz w:val="21"/>
                <w:szCs w:val="21"/>
              </w:rPr>
              <w:br/>
            </w:r>
            <w:r w:rsidRPr="008A6165">
              <w:rPr>
                <w:rFonts w:ascii="Courier New" w:hAnsi="Courier New" w:cs="Courier New"/>
                <w:i/>
                <w:iCs/>
                <w:color w:val="008000"/>
                <w:kern w:val="0"/>
                <w:sz w:val="21"/>
                <w:szCs w:val="21"/>
              </w:rPr>
              <w:t xml:space="preserve">   </w:t>
            </w:r>
            <w:r w:rsidRPr="008A6165">
              <w:rPr>
                <w:rFonts w:ascii="Courier New" w:hAnsi="Courier New" w:cs="Courier New"/>
                <w:color w:val="808000"/>
                <w:kern w:val="0"/>
                <w:sz w:val="21"/>
                <w:szCs w:val="21"/>
              </w:rPr>
              <w:t>@Override</w:t>
            </w:r>
            <w:r w:rsidRPr="008A6165">
              <w:rPr>
                <w:rFonts w:ascii="Courier New" w:hAnsi="Courier New" w:cs="Courier New"/>
                <w:color w:val="808000"/>
                <w:kern w:val="0"/>
                <w:sz w:val="21"/>
                <w:szCs w:val="21"/>
              </w:rPr>
              <w:br/>
              <w:t xml:space="preserve">   </w:t>
            </w:r>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 xml:space="preserve">S </w:t>
            </w:r>
            <w:r w:rsidRPr="008A6165">
              <w:rPr>
                <w:rFonts w:ascii="Courier New" w:hAnsi="Courier New" w:cs="Courier New"/>
                <w:b/>
                <w:bCs/>
                <w:color w:val="000080"/>
                <w:kern w:val="0"/>
                <w:sz w:val="21"/>
                <w:szCs w:val="21"/>
              </w:rPr>
              <w:t xml:space="preserve">extends </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&gt; List&lt;</w:t>
            </w:r>
            <w:r w:rsidRPr="008A6165">
              <w:rPr>
                <w:rFonts w:ascii="Courier New" w:hAnsi="Courier New" w:cs="Courier New"/>
                <w:color w:val="20999D"/>
                <w:kern w:val="0"/>
                <w:sz w:val="21"/>
                <w:szCs w:val="21"/>
              </w:rPr>
              <w:t>S</w:t>
            </w:r>
            <w:r w:rsidRPr="008A6165">
              <w:rPr>
                <w:rFonts w:ascii="Courier New" w:hAnsi="Courier New" w:cs="Courier New"/>
                <w:color w:val="000000"/>
                <w:kern w:val="0"/>
                <w:sz w:val="21"/>
                <w:szCs w:val="21"/>
              </w:rPr>
              <w:t xml:space="preserve">&gt; </w:t>
            </w:r>
            <w:proofErr w:type="spellStart"/>
            <w:r w:rsidRPr="008A6165">
              <w:rPr>
                <w:rFonts w:ascii="Courier New" w:hAnsi="Courier New" w:cs="Courier New"/>
                <w:color w:val="000000"/>
                <w:kern w:val="0"/>
                <w:sz w:val="21"/>
                <w:szCs w:val="21"/>
              </w:rPr>
              <w:t>findAll</w:t>
            </w:r>
            <w:proofErr w:type="spellEnd"/>
            <w:r w:rsidRPr="008A6165">
              <w:rPr>
                <w:rFonts w:ascii="Courier New" w:hAnsi="Courier New" w:cs="Courier New"/>
                <w:color w:val="000000"/>
                <w:kern w:val="0"/>
                <w:sz w:val="21"/>
                <w:szCs w:val="21"/>
              </w:rPr>
              <w:t>(Example&lt;</w:t>
            </w:r>
            <w:r w:rsidRPr="008A6165">
              <w:rPr>
                <w:rFonts w:ascii="Courier New" w:hAnsi="Courier New" w:cs="Courier New"/>
                <w:color w:val="20999D"/>
                <w:kern w:val="0"/>
                <w:sz w:val="21"/>
                <w:szCs w:val="21"/>
              </w:rPr>
              <w:t>S</w:t>
            </w:r>
            <w:r>
              <w:rPr>
                <w:rFonts w:ascii="Courier New" w:hAnsi="Courier New" w:cs="Courier New"/>
                <w:color w:val="000000"/>
                <w:kern w:val="0"/>
                <w:sz w:val="21"/>
                <w:szCs w:val="21"/>
              </w:rPr>
              <w:t>&gt; example);</w:t>
            </w:r>
            <w:r w:rsidRPr="008A6165">
              <w:rPr>
                <w:rFonts w:ascii="Courier New" w:hAnsi="Courier New" w:cs="Courier New"/>
                <w:i/>
                <w:iCs/>
                <w:color w:val="008000"/>
                <w:kern w:val="0"/>
                <w:sz w:val="21"/>
                <w:szCs w:val="21"/>
              </w:rPr>
              <w:br/>
              <w:t xml:space="preserve">   </w:t>
            </w:r>
            <w:r w:rsidRPr="008A6165">
              <w:rPr>
                <w:rFonts w:ascii="Courier New" w:hAnsi="Courier New" w:cs="Courier New"/>
                <w:color w:val="808000"/>
                <w:kern w:val="0"/>
                <w:sz w:val="21"/>
                <w:szCs w:val="21"/>
              </w:rPr>
              <w:t>@Override</w:t>
            </w:r>
            <w:r w:rsidRPr="008A6165">
              <w:rPr>
                <w:rFonts w:ascii="Courier New" w:hAnsi="Courier New" w:cs="Courier New"/>
                <w:color w:val="808000"/>
                <w:kern w:val="0"/>
                <w:sz w:val="21"/>
                <w:szCs w:val="21"/>
              </w:rPr>
              <w:br/>
              <w:t xml:space="preserve">   </w:t>
            </w:r>
            <w:r w:rsidRPr="008A6165">
              <w:rPr>
                <w:rFonts w:ascii="Courier New" w:hAnsi="Courier New" w:cs="Courier New"/>
                <w:color w:val="000000"/>
                <w:kern w:val="0"/>
                <w:sz w:val="21"/>
                <w:szCs w:val="21"/>
              </w:rPr>
              <w:t>&lt;</w:t>
            </w:r>
            <w:r w:rsidRPr="008A6165">
              <w:rPr>
                <w:rFonts w:ascii="Courier New" w:hAnsi="Courier New" w:cs="Courier New"/>
                <w:color w:val="20999D"/>
                <w:kern w:val="0"/>
                <w:sz w:val="21"/>
                <w:szCs w:val="21"/>
              </w:rPr>
              <w:t xml:space="preserve">S </w:t>
            </w:r>
            <w:r w:rsidRPr="008A6165">
              <w:rPr>
                <w:rFonts w:ascii="Courier New" w:hAnsi="Courier New" w:cs="Courier New"/>
                <w:b/>
                <w:bCs/>
                <w:color w:val="000080"/>
                <w:kern w:val="0"/>
                <w:sz w:val="21"/>
                <w:szCs w:val="21"/>
              </w:rPr>
              <w:t xml:space="preserve">extends </w:t>
            </w:r>
            <w:r w:rsidRPr="008A6165">
              <w:rPr>
                <w:rFonts w:ascii="Courier New" w:hAnsi="Courier New" w:cs="Courier New"/>
                <w:color w:val="20999D"/>
                <w:kern w:val="0"/>
                <w:sz w:val="21"/>
                <w:szCs w:val="21"/>
              </w:rPr>
              <w:t>T</w:t>
            </w:r>
            <w:r w:rsidRPr="008A6165">
              <w:rPr>
                <w:rFonts w:ascii="Courier New" w:hAnsi="Courier New" w:cs="Courier New"/>
                <w:color w:val="000000"/>
                <w:kern w:val="0"/>
                <w:sz w:val="21"/>
                <w:szCs w:val="21"/>
              </w:rPr>
              <w:t>&gt; List&lt;</w:t>
            </w:r>
            <w:r w:rsidRPr="008A6165">
              <w:rPr>
                <w:rFonts w:ascii="Courier New" w:hAnsi="Courier New" w:cs="Courier New"/>
                <w:color w:val="20999D"/>
                <w:kern w:val="0"/>
                <w:sz w:val="21"/>
                <w:szCs w:val="21"/>
              </w:rPr>
              <w:t>S</w:t>
            </w:r>
            <w:r w:rsidRPr="008A6165">
              <w:rPr>
                <w:rFonts w:ascii="Courier New" w:hAnsi="Courier New" w:cs="Courier New"/>
                <w:color w:val="000000"/>
                <w:kern w:val="0"/>
                <w:sz w:val="21"/>
                <w:szCs w:val="21"/>
              </w:rPr>
              <w:t xml:space="preserve">&gt; </w:t>
            </w:r>
            <w:proofErr w:type="spellStart"/>
            <w:r w:rsidRPr="008A6165">
              <w:rPr>
                <w:rFonts w:ascii="Courier New" w:hAnsi="Courier New" w:cs="Courier New"/>
                <w:color w:val="000000"/>
                <w:kern w:val="0"/>
                <w:sz w:val="21"/>
                <w:szCs w:val="21"/>
              </w:rPr>
              <w:t>findAll</w:t>
            </w:r>
            <w:proofErr w:type="spellEnd"/>
            <w:r w:rsidRPr="008A6165">
              <w:rPr>
                <w:rFonts w:ascii="Courier New" w:hAnsi="Courier New" w:cs="Courier New"/>
                <w:color w:val="000000"/>
                <w:kern w:val="0"/>
                <w:sz w:val="21"/>
                <w:szCs w:val="21"/>
              </w:rPr>
              <w:t>(Example&lt;</w:t>
            </w:r>
            <w:r w:rsidRPr="008A6165">
              <w:rPr>
                <w:rFonts w:ascii="Courier New" w:hAnsi="Courier New" w:cs="Courier New"/>
                <w:color w:val="20999D"/>
                <w:kern w:val="0"/>
                <w:sz w:val="21"/>
                <w:szCs w:val="21"/>
              </w:rPr>
              <w:t>S</w:t>
            </w:r>
            <w:r>
              <w:rPr>
                <w:rFonts w:ascii="Courier New" w:hAnsi="Courier New" w:cs="Courier New"/>
                <w:color w:val="000000"/>
                <w:kern w:val="0"/>
                <w:sz w:val="21"/>
                <w:szCs w:val="21"/>
              </w:rPr>
              <w:t>&gt; example, Sort sort);</w:t>
            </w:r>
            <w:r w:rsidRPr="008A6165">
              <w:rPr>
                <w:rFonts w:ascii="Courier New" w:hAnsi="Courier New" w:cs="Courier New"/>
                <w:color w:val="000000"/>
                <w:kern w:val="0"/>
                <w:sz w:val="21"/>
                <w:szCs w:val="21"/>
              </w:rPr>
              <w:br/>
              <w:t>}</w:t>
            </w:r>
          </w:p>
        </w:tc>
      </w:tr>
    </w:tbl>
    <w:p w:rsidR="008A6165" w:rsidRDefault="008A6165" w:rsidP="008A6165">
      <w:pPr>
        <w:pStyle w:val="2"/>
      </w:pPr>
      <w:r w:rsidRPr="008A6165">
        <w:rPr>
          <w:rFonts w:hint="eastAsia"/>
        </w:rPr>
        <w:t>配置使用</w:t>
      </w:r>
      <w:r w:rsidRPr="008A6165">
        <w:rPr>
          <w:rFonts w:hint="eastAsia"/>
        </w:rPr>
        <w:t>Spring Data JPA</w:t>
      </w:r>
    </w:p>
    <w:p w:rsidR="008A6165" w:rsidRDefault="008A6165" w:rsidP="008A6165">
      <w:pPr>
        <w:ind w:firstLine="480"/>
      </w:pPr>
      <w:r>
        <w:rPr>
          <w:rFonts w:hint="eastAsia"/>
        </w:rPr>
        <w:t>在</w:t>
      </w:r>
      <w:r>
        <w:rPr>
          <w:rFonts w:hint="eastAsia"/>
        </w:rPr>
        <w:t xml:space="preserve">Spring </w:t>
      </w:r>
      <w:r>
        <w:rPr>
          <w:rFonts w:hint="eastAsia"/>
        </w:rPr>
        <w:t>环境中，使用</w:t>
      </w:r>
      <w:r>
        <w:rPr>
          <w:rFonts w:hint="eastAsia"/>
        </w:rPr>
        <w:t xml:space="preserve">Spring Data JPA </w:t>
      </w:r>
      <w:r>
        <w:rPr>
          <w:rFonts w:hint="eastAsia"/>
        </w:rPr>
        <w:t>可通过＠</w:t>
      </w:r>
      <w:proofErr w:type="spellStart"/>
      <w:r>
        <w:rPr>
          <w:rFonts w:hint="eastAsia"/>
        </w:rPr>
        <w:t>EnableJpaRepositories</w:t>
      </w:r>
      <w:proofErr w:type="spellEnd"/>
      <w:r>
        <w:rPr>
          <w:rFonts w:hint="eastAsia"/>
        </w:rPr>
        <w:t xml:space="preserve"> </w:t>
      </w:r>
      <w:r>
        <w:rPr>
          <w:rFonts w:hint="eastAsia"/>
        </w:rPr>
        <w:t>注解来开启</w:t>
      </w:r>
      <w:proofErr w:type="spellStart"/>
      <w:r>
        <w:rPr>
          <w:rFonts w:hint="eastAsia"/>
        </w:rPr>
        <w:t>SpringDataJPA</w:t>
      </w:r>
      <w:proofErr w:type="spellEnd"/>
      <w:r>
        <w:rPr>
          <w:rFonts w:hint="eastAsia"/>
        </w:rPr>
        <w:t xml:space="preserve"> </w:t>
      </w:r>
      <w:r>
        <w:rPr>
          <w:rFonts w:hint="eastAsia"/>
        </w:rPr>
        <w:t>的支持，</w:t>
      </w:r>
      <w:r>
        <w:rPr>
          <w:rFonts w:hint="eastAsia"/>
        </w:rPr>
        <w:t>@</w:t>
      </w:r>
      <w:proofErr w:type="spellStart"/>
      <w:r>
        <w:rPr>
          <w:rFonts w:hint="eastAsia"/>
        </w:rPr>
        <w:t>EnableJpaRepositories</w:t>
      </w:r>
      <w:proofErr w:type="spellEnd"/>
      <w:r>
        <w:rPr>
          <w:rFonts w:hint="eastAsia"/>
        </w:rPr>
        <w:t xml:space="preserve"> </w:t>
      </w:r>
      <w:r>
        <w:rPr>
          <w:rFonts w:hint="eastAsia"/>
        </w:rPr>
        <w:t>接收的</w:t>
      </w:r>
      <w:r>
        <w:rPr>
          <w:rFonts w:hint="eastAsia"/>
        </w:rPr>
        <w:t xml:space="preserve">value </w:t>
      </w:r>
      <w:r>
        <w:rPr>
          <w:rFonts w:hint="eastAsia"/>
        </w:rPr>
        <w:t>参数用来扫描数据访问</w:t>
      </w:r>
      <w:proofErr w:type="gramStart"/>
      <w:r>
        <w:rPr>
          <w:rFonts w:hint="eastAsia"/>
        </w:rPr>
        <w:t>层所在</w:t>
      </w:r>
      <w:proofErr w:type="gramEnd"/>
      <w:r>
        <w:rPr>
          <w:rFonts w:hint="eastAsia"/>
        </w:rPr>
        <w:t>包下的数</w:t>
      </w:r>
      <w:r w:rsidRPr="008A6165">
        <w:rPr>
          <w:rFonts w:hint="eastAsia"/>
        </w:rPr>
        <w:t>据访问的接口定义。</w:t>
      </w:r>
    </w:p>
    <w:p w:rsidR="008A6165" w:rsidRDefault="008A6165" w:rsidP="008A6165">
      <w:pPr>
        <w:pStyle w:val="a4"/>
        <w:jc w:val="center"/>
      </w:pPr>
      <w:r>
        <w:rPr>
          <w:noProof/>
        </w:rPr>
        <w:lastRenderedPageBreak/>
        <w:drawing>
          <wp:inline distT="0" distB="0" distL="0" distR="0" wp14:anchorId="49C3B04F" wp14:editId="7E2EC4F7">
            <wp:extent cx="6645910" cy="17303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730375"/>
                    </a:xfrm>
                    <a:prstGeom prst="rect">
                      <a:avLst/>
                    </a:prstGeom>
                  </pic:spPr>
                </pic:pic>
              </a:graphicData>
            </a:graphic>
          </wp:inline>
        </w:drawing>
      </w:r>
    </w:p>
    <w:p w:rsidR="008A6165" w:rsidRDefault="008A6165" w:rsidP="008A6165">
      <w:pPr>
        <w:pStyle w:val="2"/>
      </w:pPr>
      <w:r>
        <w:rPr>
          <w:rFonts w:hint="eastAsia"/>
        </w:rPr>
        <w:t>定义查询方法</w:t>
      </w:r>
    </w:p>
    <w:p w:rsidR="0016227A" w:rsidRDefault="008A6165" w:rsidP="008A6165">
      <w:pPr>
        <w:ind w:firstLine="480"/>
      </w:pPr>
      <w:r>
        <w:rPr>
          <w:rFonts w:hint="eastAsia"/>
        </w:rPr>
        <w:t>在讲解</w:t>
      </w:r>
      <w:r w:rsidRPr="008A6165">
        <w:rPr>
          <w:rFonts w:hint="eastAsia"/>
        </w:rPr>
        <w:t>查询方法</w:t>
      </w:r>
      <w:r>
        <w:rPr>
          <w:rFonts w:hint="eastAsia"/>
        </w:rPr>
        <w:t>前，假设我们有一张数据表名叫</w:t>
      </w:r>
      <w:r>
        <w:rPr>
          <w:rFonts w:hint="eastAsia"/>
        </w:rPr>
        <w:t xml:space="preserve">PERSON </w:t>
      </w:r>
      <w:r>
        <w:rPr>
          <w:rFonts w:hint="eastAsia"/>
        </w:rPr>
        <w:t>，有</w:t>
      </w:r>
      <w:r w:rsidR="0016227A">
        <w:rPr>
          <w:rFonts w:hint="eastAsia"/>
        </w:rPr>
        <w:t>ID (Number)</w:t>
      </w:r>
      <w:r>
        <w:rPr>
          <w:rFonts w:hint="eastAsia"/>
        </w:rPr>
        <w:t>、</w:t>
      </w:r>
      <w:r w:rsidR="0016227A">
        <w:rPr>
          <w:rFonts w:hint="eastAsia"/>
        </w:rPr>
        <w:t>NAM</w:t>
      </w:r>
      <w:r w:rsidR="0016227A">
        <w:t>E</w:t>
      </w:r>
      <w:r>
        <w:rPr>
          <w:rFonts w:hint="eastAsia"/>
        </w:rPr>
        <w:t xml:space="preserve">(Varchar </w:t>
      </w:r>
      <w:r w:rsidR="0016227A">
        <w:t>2</w:t>
      </w:r>
      <w:r w:rsidR="0016227A">
        <w:rPr>
          <w:rFonts w:hint="eastAsia"/>
        </w:rPr>
        <w:t>)</w:t>
      </w:r>
      <w:r>
        <w:rPr>
          <w:rFonts w:hint="eastAsia"/>
        </w:rPr>
        <w:t>、</w:t>
      </w:r>
      <w:r>
        <w:rPr>
          <w:rFonts w:hint="eastAsia"/>
        </w:rPr>
        <w:t>AGE (Number</w:t>
      </w:r>
      <w:r w:rsidR="0016227A">
        <w:rPr>
          <w:rFonts w:hint="eastAsia"/>
        </w:rPr>
        <w:t>)</w:t>
      </w:r>
      <w:r>
        <w:rPr>
          <w:rFonts w:hint="eastAsia"/>
        </w:rPr>
        <w:t>、</w:t>
      </w:r>
      <w:r w:rsidR="0016227A">
        <w:rPr>
          <w:rFonts w:hint="eastAsia"/>
        </w:rPr>
        <w:t>ADDRESS(</w:t>
      </w:r>
      <w:r>
        <w:rPr>
          <w:rFonts w:hint="eastAsia"/>
        </w:rPr>
        <w:t>Varchar2</w:t>
      </w:r>
      <w:r w:rsidR="0016227A">
        <w:rPr>
          <w:rFonts w:hint="eastAsia"/>
        </w:rPr>
        <w:t>)</w:t>
      </w:r>
      <w:r>
        <w:rPr>
          <w:rFonts w:hint="eastAsia"/>
        </w:rPr>
        <w:t>几个字段；对应的</w:t>
      </w:r>
      <w:proofErr w:type="gramStart"/>
      <w:r>
        <w:rPr>
          <w:rFonts w:hint="eastAsia"/>
        </w:rPr>
        <w:t>实体类叫</w:t>
      </w:r>
      <w:proofErr w:type="gramEnd"/>
      <w:r>
        <w:rPr>
          <w:rFonts w:hint="eastAsia"/>
        </w:rPr>
        <w:t xml:space="preserve">Person </w:t>
      </w:r>
      <w:r>
        <w:rPr>
          <w:rFonts w:hint="eastAsia"/>
        </w:rPr>
        <w:t>，分别有</w:t>
      </w:r>
      <w:r>
        <w:rPr>
          <w:rFonts w:hint="eastAsia"/>
        </w:rPr>
        <w:t>id (Long</w:t>
      </w:r>
      <w:r w:rsidR="0016227A">
        <w:rPr>
          <w:rFonts w:hint="eastAsia"/>
        </w:rPr>
        <w:t>)</w:t>
      </w:r>
      <w:r>
        <w:rPr>
          <w:rFonts w:hint="eastAsia"/>
        </w:rPr>
        <w:t>、</w:t>
      </w:r>
      <w:r>
        <w:rPr>
          <w:rFonts w:hint="eastAsia"/>
        </w:rPr>
        <w:t>name (String</w:t>
      </w:r>
      <w:r w:rsidR="0016227A">
        <w:rPr>
          <w:rFonts w:hint="eastAsia"/>
        </w:rPr>
        <w:t>)</w:t>
      </w:r>
      <w:r>
        <w:rPr>
          <w:rFonts w:hint="eastAsia"/>
        </w:rPr>
        <w:t>、</w:t>
      </w:r>
      <w:r>
        <w:rPr>
          <w:rFonts w:hint="eastAsia"/>
        </w:rPr>
        <w:t>ag</w:t>
      </w:r>
      <w:r w:rsidR="0016227A">
        <w:rPr>
          <w:rFonts w:hint="eastAsia"/>
        </w:rPr>
        <w:t>e (Integer)</w:t>
      </w:r>
      <w:r>
        <w:rPr>
          <w:rFonts w:hint="eastAsia"/>
        </w:rPr>
        <w:t>、</w:t>
      </w:r>
      <w:r w:rsidR="0016227A">
        <w:rPr>
          <w:rFonts w:hint="eastAsia"/>
        </w:rPr>
        <w:t>address (</w:t>
      </w:r>
      <w:r>
        <w:rPr>
          <w:rFonts w:hint="eastAsia"/>
        </w:rPr>
        <w:t>String</w:t>
      </w:r>
      <w:r w:rsidR="0016227A">
        <w:rPr>
          <w:rFonts w:hint="eastAsia"/>
        </w:rPr>
        <w:t>)</w:t>
      </w:r>
      <w:r>
        <w:rPr>
          <w:rFonts w:hint="eastAsia"/>
        </w:rPr>
        <w:t>。</w:t>
      </w:r>
    </w:p>
    <w:p w:rsidR="008A6165" w:rsidRDefault="0016227A" w:rsidP="008A6165">
      <w:pPr>
        <w:ind w:firstLine="480"/>
      </w:pPr>
      <w:r>
        <w:rPr>
          <w:rFonts w:hint="eastAsia"/>
        </w:rPr>
        <w:t xml:space="preserve"> </w:t>
      </w:r>
      <w:r w:rsidR="008A6165">
        <w:rPr>
          <w:rFonts w:hint="eastAsia"/>
        </w:rPr>
        <w:t xml:space="preserve">( 1 </w:t>
      </w:r>
      <w:r>
        <w:rPr>
          <w:rFonts w:hint="eastAsia"/>
        </w:rPr>
        <w:t>)</w:t>
      </w:r>
      <w:r>
        <w:rPr>
          <w:rFonts w:hint="eastAsia"/>
        </w:rPr>
        <w:t>根据属性名查</w:t>
      </w:r>
      <w:r w:rsidR="008A6165">
        <w:rPr>
          <w:rFonts w:hint="eastAsia"/>
        </w:rPr>
        <w:t>询</w:t>
      </w:r>
    </w:p>
    <w:p w:rsidR="008A6165" w:rsidRDefault="008A6165" w:rsidP="008A6165">
      <w:pPr>
        <w:ind w:firstLine="480"/>
      </w:pPr>
      <w:r>
        <w:rPr>
          <w:rFonts w:hint="eastAsia"/>
        </w:rPr>
        <w:t xml:space="preserve">Spring Data JPA </w:t>
      </w:r>
      <w:r w:rsidR="0016227A">
        <w:rPr>
          <w:rFonts w:hint="eastAsia"/>
        </w:rPr>
        <w:t>支持</w:t>
      </w:r>
      <w:r>
        <w:rPr>
          <w:rFonts w:hint="eastAsia"/>
        </w:rPr>
        <w:t>通过定义在</w:t>
      </w:r>
      <w:r>
        <w:rPr>
          <w:rFonts w:hint="eastAsia"/>
        </w:rPr>
        <w:t xml:space="preserve">Repository </w:t>
      </w:r>
      <w:r>
        <w:rPr>
          <w:rFonts w:hint="eastAsia"/>
        </w:rPr>
        <w:t>接口中的方法名来定义查询，而方法名是根据实体类的属性名来确定的。</w:t>
      </w:r>
    </w:p>
    <w:p w:rsidR="008A6165" w:rsidRDefault="008A6165" w:rsidP="0016227A">
      <w:pPr>
        <w:pStyle w:val="a9"/>
        <w:numPr>
          <w:ilvl w:val="0"/>
          <w:numId w:val="16"/>
        </w:numPr>
        <w:ind w:firstLineChars="0"/>
      </w:pPr>
      <w:r>
        <w:rPr>
          <w:rFonts w:hint="eastAsia"/>
        </w:rPr>
        <w:t>常规查询。根据属性名来定义查询方法，示例如下：</w:t>
      </w:r>
    </w:p>
    <w:p w:rsidR="0016227A" w:rsidRDefault="0016227A" w:rsidP="0016227A">
      <w:pPr>
        <w:pStyle w:val="a4"/>
        <w:jc w:val="center"/>
      </w:pPr>
      <w:r>
        <w:rPr>
          <w:noProof/>
        </w:rPr>
        <w:drawing>
          <wp:inline distT="0" distB="0" distL="0" distR="0" wp14:anchorId="48150731" wp14:editId="63C852DB">
            <wp:extent cx="6645910" cy="3721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21735"/>
                    </a:xfrm>
                    <a:prstGeom prst="rect">
                      <a:avLst/>
                    </a:prstGeom>
                  </pic:spPr>
                </pic:pic>
              </a:graphicData>
            </a:graphic>
          </wp:inline>
        </w:drawing>
      </w:r>
    </w:p>
    <w:p w:rsidR="0016227A" w:rsidRDefault="0016227A" w:rsidP="0016227A">
      <w:pPr>
        <w:ind w:firstLine="480"/>
      </w:pPr>
      <w:r>
        <w:rPr>
          <w:rFonts w:hint="eastAsia"/>
        </w:rPr>
        <w:t>从代码可以看出，这里使用了</w:t>
      </w:r>
      <w:proofErr w:type="spellStart"/>
      <w:r>
        <w:rPr>
          <w:rFonts w:hint="eastAsia"/>
        </w:rPr>
        <w:t>findBy</w:t>
      </w:r>
      <w:proofErr w:type="spellEnd"/>
      <w:r>
        <w:rPr>
          <w:rFonts w:hint="eastAsia"/>
        </w:rPr>
        <w:t xml:space="preserve"> </w:t>
      </w:r>
      <w:r>
        <w:rPr>
          <w:rFonts w:hint="eastAsia"/>
        </w:rPr>
        <w:t>、</w:t>
      </w:r>
      <w:r>
        <w:rPr>
          <w:rFonts w:hint="eastAsia"/>
        </w:rPr>
        <w:t xml:space="preserve">Like </w:t>
      </w:r>
      <w:r>
        <w:rPr>
          <w:rFonts w:hint="eastAsia"/>
        </w:rPr>
        <w:t>、</w:t>
      </w:r>
      <w:r>
        <w:rPr>
          <w:rFonts w:hint="eastAsia"/>
        </w:rPr>
        <w:t xml:space="preserve">And </w:t>
      </w:r>
      <w:r>
        <w:rPr>
          <w:rFonts w:hint="eastAsia"/>
        </w:rPr>
        <w:t>这样的关键字。其中</w:t>
      </w:r>
      <w:proofErr w:type="spellStart"/>
      <w:r>
        <w:rPr>
          <w:rFonts w:hint="eastAsia"/>
        </w:rPr>
        <w:t>findBy</w:t>
      </w:r>
      <w:proofErr w:type="spellEnd"/>
      <w:r>
        <w:rPr>
          <w:rFonts w:hint="eastAsia"/>
        </w:rPr>
        <w:t xml:space="preserve"> </w:t>
      </w:r>
      <w:r>
        <w:rPr>
          <w:rFonts w:hint="eastAsia"/>
        </w:rPr>
        <w:t>可以用</w:t>
      </w:r>
      <w:r>
        <w:rPr>
          <w:rFonts w:hint="eastAsia"/>
        </w:rPr>
        <w:t xml:space="preserve">find </w:t>
      </w:r>
      <w:r>
        <w:rPr>
          <w:rFonts w:hint="eastAsia"/>
        </w:rPr>
        <w:t>、</w:t>
      </w:r>
      <w:r>
        <w:rPr>
          <w:rFonts w:hint="eastAsia"/>
        </w:rPr>
        <w:t>read</w:t>
      </w:r>
      <w:r>
        <w:rPr>
          <w:rFonts w:hint="eastAsia"/>
        </w:rPr>
        <w:t>、</w:t>
      </w:r>
      <w:proofErr w:type="spellStart"/>
      <w:r>
        <w:rPr>
          <w:rFonts w:hint="eastAsia"/>
        </w:rPr>
        <w:t>readBy</w:t>
      </w:r>
      <w:proofErr w:type="spellEnd"/>
      <w:r>
        <w:rPr>
          <w:rFonts w:hint="eastAsia"/>
        </w:rPr>
        <w:t xml:space="preserve"> </w:t>
      </w:r>
      <w:r>
        <w:rPr>
          <w:rFonts w:hint="eastAsia"/>
        </w:rPr>
        <w:t>、</w:t>
      </w:r>
      <w:r>
        <w:rPr>
          <w:rFonts w:hint="eastAsia"/>
        </w:rPr>
        <w:t xml:space="preserve">query </w:t>
      </w:r>
      <w:r>
        <w:rPr>
          <w:rFonts w:hint="eastAsia"/>
        </w:rPr>
        <w:t>、</w:t>
      </w:r>
      <w:proofErr w:type="spellStart"/>
      <w:r>
        <w:rPr>
          <w:rFonts w:hint="eastAsia"/>
        </w:rPr>
        <w:t>queryBy</w:t>
      </w:r>
      <w:proofErr w:type="spellEnd"/>
      <w:r>
        <w:rPr>
          <w:rFonts w:hint="eastAsia"/>
        </w:rPr>
        <w:t xml:space="preserve"> </w:t>
      </w:r>
      <w:r>
        <w:rPr>
          <w:rFonts w:hint="eastAsia"/>
        </w:rPr>
        <w:t>、</w:t>
      </w:r>
      <w:r>
        <w:rPr>
          <w:rFonts w:hint="eastAsia"/>
        </w:rPr>
        <w:t>get</w:t>
      </w:r>
      <w:r>
        <w:rPr>
          <w:rFonts w:hint="eastAsia"/>
        </w:rPr>
        <w:t>、</w:t>
      </w:r>
      <w:proofErr w:type="spellStart"/>
      <w:r>
        <w:rPr>
          <w:rFonts w:hint="eastAsia"/>
        </w:rPr>
        <w:t>getBy</w:t>
      </w:r>
      <w:proofErr w:type="spellEnd"/>
      <w:r>
        <w:rPr>
          <w:rFonts w:hint="eastAsia"/>
        </w:rPr>
        <w:t xml:space="preserve"> </w:t>
      </w:r>
      <w:r>
        <w:rPr>
          <w:rFonts w:hint="eastAsia"/>
        </w:rPr>
        <w:t>来代替。</w:t>
      </w:r>
      <w:r w:rsidRPr="0016227A">
        <w:rPr>
          <w:rFonts w:hint="eastAsia"/>
        </w:rPr>
        <w:t>而</w:t>
      </w:r>
      <w:r w:rsidRPr="0016227A">
        <w:rPr>
          <w:rFonts w:hint="eastAsia"/>
        </w:rPr>
        <w:t xml:space="preserve">Like </w:t>
      </w:r>
      <w:r w:rsidRPr="0016227A">
        <w:rPr>
          <w:rFonts w:hint="eastAsia"/>
        </w:rPr>
        <w:t>和</w:t>
      </w:r>
      <w:r w:rsidRPr="0016227A">
        <w:rPr>
          <w:rFonts w:hint="eastAsia"/>
        </w:rPr>
        <w:t xml:space="preserve">and </w:t>
      </w:r>
      <w:r w:rsidRPr="0016227A">
        <w:rPr>
          <w:rFonts w:hint="eastAsia"/>
        </w:rPr>
        <w:t>这类查询关键字，如表所示：</w:t>
      </w:r>
    </w:p>
    <w:p w:rsidR="0016227A" w:rsidRDefault="0016227A" w:rsidP="0016227A">
      <w:pPr>
        <w:pStyle w:val="a4"/>
        <w:jc w:val="center"/>
      </w:pPr>
      <w:r>
        <w:rPr>
          <w:noProof/>
        </w:rPr>
        <w:lastRenderedPageBreak/>
        <w:drawing>
          <wp:inline distT="0" distB="0" distL="0" distR="0" wp14:anchorId="5AAC6EC8" wp14:editId="7DE95EE8">
            <wp:extent cx="6645910" cy="605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6050915"/>
                    </a:xfrm>
                    <a:prstGeom prst="rect">
                      <a:avLst/>
                    </a:prstGeom>
                  </pic:spPr>
                </pic:pic>
              </a:graphicData>
            </a:graphic>
          </wp:inline>
        </w:drawing>
      </w:r>
    </w:p>
    <w:p w:rsidR="0016227A" w:rsidRDefault="0016227A" w:rsidP="0016227A">
      <w:pPr>
        <w:ind w:firstLine="480"/>
      </w:pPr>
      <w:r w:rsidRPr="0016227A">
        <w:rPr>
          <w:rFonts w:hint="eastAsia"/>
        </w:rPr>
        <w:t xml:space="preserve">2 </w:t>
      </w:r>
      <w:r w:rsidRPr="0016227A">
        <w:rPr>
          <w:rFonts w:hint="eastAsia"/>
        </w:rPr>
        <w:t>）限制结果数量。结果数量是用</w:t>
      </w:r>
      <w:r w:rsidRPr="0016227A">
        <w:rPr>
          <w:rFonts w:hint="eastAsia"/>
        </w:rPr>
        <w:t xml:space="preserve">top </w:t>
      </w:r>
      <w:r>
        <w:rPr>
          <w:rFonts w:hint="eastAsia"/>
        </w:rPr>
        <w:t>和</w:t>
      </w:r>
      <w:r>
        <w:rPr>
          <w:rFonts w:hint="eastAsia"/>
        </w:rPr>
        <w:t>fi</w:t>
      </w:r>
      <w:r w:rsidRPr="0016227A">
        <w:rPr>
          <w:rFonts w:hint="eastAsia"/>
        </w:rPr>
        <w:t xml:space="preserve">rst </w:t>
      </w:r>
      <w:r w:rsidRPr="0016227A">
        <w:rPr>
          <w:rFonts w:hint="eastAsia"/>
        </w:rPr>
        <w:t>关键字来实现的</w:t>
      </w:r>
      <w:r>
        <w:rPr>
          <w:rFonts w:hint="eastAsia"/>
        </w:rPr>
        <w:t>。</w:t>
      </w:r>
    </w:p>
    <w:p w:rsidR="0016227A" w:rsidRDefault="0016227A" w:rsidP="0016227A">
      <w:pPr>
        <w:pStyle w:val="a4"/>
        <w:jc w:val="center"/>
      </w:pPr>
      <w:r>
        <w:rPr>
          <w:noProof/>
        </w:rPr>
        <w:drawing>
          <wp:inline distT="0" distB="0" distL="0" distR="0" wp14:anchorId="53C11B2B" wp14:editId="632ABC12">
            <wp:extent cx="6645910" cy="1487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487170"/>
                    </a:xfrm>
                    <a:prstGeom prst="rect">
                      <a:avLst/>
                    </a:prstGeom>
                  </pic:spPr>
                </pic:pic>
              </a:graphicData>
            </a:graphic>
          </wp:inline>
        </w:drawing>
      </w:r>
    </w:p>
    <w:p w:rsidR="0016227A" w:rsidRDefault="0016227A" w:rsidP="0016227A">
      <w:pPr>
        <w:pStyle w:val="a4"/>
        <w:jc w:val="center"/>
      </w:pPr>
      <w:r>
        <w:rPr>
          <w:noProof/>
        </w:rPr>
        <w:drawing>
          <wp:inline distT="0" distB="0" distL="0" distR="0" wp14:anchorId="0322471E" wp14:editId="728F44C3">
            <wp:extent cx="6645910" cy="13442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344295"/>
                    </a:xfrm>
                    <a:prstGeom prst="rect">
                      <a:avLst/>
                    </a:prstGeom>
                  </pic:spPr>
                </pic:pic>
              </a:graphicData>
            </a:graphic>
          </wp:inline>
        </w:drawing>
      </w:r>
    </w:p>
    <w:p w:rsidR="0016227A" w:rsidRDefault="0016227A" w:rsidP="0016227A">
      <w:pPr>
        <w:ind w:firstLine="480"/>
      </w:pPr>
      <w:r>
        <w:rPr>
          <w:rFonts w:hint="eastAsia"/>
        </w:rPr>
        <w:lastRenderedPageBreak/>
        <w:t xml:space="preserve">(2 </w:t>
      </w:r>
      <w:r>
        <w:rPr>
          <w:rFonts w:hint="eastAsia"/>
        </w:rPr>
        <w:t>）使用</w:t>
      </w:r>
      <w:r>
        <w:rPr>
          <w:rFonts w:hint="eastAsia"/>
        </w:rPr>
        <w:t xml:space="preserve">JPA </w:t>
      </w:r>
      <w:r>
        <w:rPr>
          <w:rFonts w:hint="eastAsia"/>
        </w:rPr>
        <w:t>的</w:t>
      </w:r>
      <w:r>
        <w:rPr>
          <w:rFonts w:hint="eastAsia"/>
        </w:rPr>
        <w:t xml:space="preserve"> </w:t>
      </w:r>
      <w:proofErr w:type="spellStart"/>
      <w:r>
        <w:rPr>
          <w:rFonts w:hint="eastAsia"/>
        </w:rPr>
        <w:t>NamedQuery</w:t>
      </w:r>
      <w:proofErr w:type="spellEnd"/>
      <w:r>
        <w:rPr>
          <w:rFonts w:hint="eastAsia"/>
        </w:rPr>
        <w:t xml:space="preserve"> </w:t>
      </w:r>
      <w:r>
        <w:rPr>
          <w:rFonts w:hint="eastAsia"/>
        </w:rPr>
        <w:t>查询</w:t>
      </w:r>
    </w:p>
    <w:p w:rsidR="0016227A" w:rsidRDefault="0016227A" w:rsidP="0016227A">
      <w:pPr>
        <w:ind w:firstLine="480"/>
      </w:pPr>
      <w:r>
        <w:rPr>
          <w:rFonts w:hint="eastAsia"/>
        </w:rPr>
        <w:t xml:space="preserve">Spring Data JPA </w:t>
      </w:r>
      <w:r>
        <w:rPr>
          <w:rFonts w:hint="eastAsia"/>
        </w:rPr>
        <w:t>支持用</w:t>
      </w:r>
      <w:r>
        <w:rPr>
          <w:rFonts w:hint="eastAsia"/>
        </w:rPr>
        <w:t xml:space="preserve"> JPA </w:t>
      </w:r>
      <w:r>
        <w:rPr>
          <w:rFonts w:hint="eastAsia"/>
        </w:rPr>
        <w:t>的</w:t>
      </w:r>
      <w:proofErr w:type="spellStart"/>
      <w:r>
        <w:rPr>
          <w:rFonts w:hint="eastAsia"/>
        </w:rPr>
        <w:t>NameQuery</w:t>
      </w:r>
      <w:proofErr w:type="spellEnd"/>
      <w:r>
        <w:rPr>
          <w:rFonts w:hint="eastAsia"/>
        </w:rPr>
        <w:t xml:space="preserve"> </w:t>
      </w:r>
      <w:r>
        <w:rPr>
          <w:rFonts w:hint="eastAsia"/>
        </w:rPr>
        <w:t>来定义查询方法，即一个名称映射一个查询语句。定义如下：</w:t>
      </w:r>
    </w:p>
    <w:p w:rsidR="0016227A" w:rsidRDefault="0016227A" w:rsidP="0016227A">
      <w:pPr>
        <w:pStyle w:val="a4"/>
        <w:jc w:val="center"/>
      </w:pPr>
      <w:r>
        <w:rPr>
          <w:noProof/>
        </w:rPr>
        <w:drawing>
          <wp:inline distT="0" distB="0" distL="0" distR="0" wp14:anchorId="73B8C2F7" wp14:editId="29F0B79F">
            <wp:extent cx="6645910" cy="1130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130300"/>
                    </a:xfrm>
                    <a:prstGeom prst="rect">
                      <a:avLst/>
                    </a:prstGeom>
                  </pic:spPr>
                </pic:pic>
              </a:graphicData>
            </a:graphic>
          </wp:inline>
        </w:drawing>
      </w:r>
    </w:p>
    <w:p w:rsidR="0016227A" w:rsidRDefault="0016227A" w:rsidP="0016227A">
      <w:pPr>
        <w:pStyle w:val="a4"/>
        <w:jc w:val="center"/>
      </w:pPr>
      <w:r>
        <w:rPr>
          <w:noProof/>
        </w:rPr>
        <w:drawing>
          <wp:inline distT="0" distB="0" distL="0" distR="0" wp14:anchorId="4E10DF79" wp14:editId="5F8189C0">
            <wp:extent cx="6645910" cy="16503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650365"/>
                    </a:xfrm>
                    <a:prstGeom prst="rect">
                      <a:avLst/>
                    </a:prstGeom>
                  </pic:spPr>
                </pic:pic>
              </a:graphicData>
            </a:graphic>
          </wp:inline>
        </w:drawing>
      </w:r>
    </w:p>
    <w:p w:rsidR="0016227A" w:rsidRDefault="0016227A" w:rsidP="0016227A">
      <w:pPr>
        <w:ind w:firstLine="480"/>
      </w:pPr>
      <w:r>
        <w:rPr>
          <w:rFonts w:hint="eastAsia"/>
        </w:rPr>
        <w:t>（</w:t>
      </w:r>
      <w:r>
        <w:rPr>
          <w:rFonts w:hint="eastAsia"/>
        </w:rPr>
        <w:t>3</w:t>
      </w:r>
      <w:r>
        <w:rPr>
          <w:rFonts w:hint="eastAsia"/>
        </w:rPr>
        <w:t>）使用</w:t>
      </w:r>
      <w:r>
        <w:rPr>
          <w:rFonts w:hint="eastAsia"/>
        </w:rPr>
        <w:t>@Query</w:t>
      </w:r>
      <w:r>
        <w:rPr>
          <w:rFonts w:hint="eastAsia"/>
        </w:rPr>
        <w:t>查询</w:t>
      </w:r>
    </w:p>
    <w:p w:rsidR="0016227A" w:rsidRDefault="0016227A" w:rsidP="0016227A">
      <w:pPr>
        <w:ind w:firstLine="480"/>
      </w:pPr>
      <w:r>
        <w:rPr>
          <w:rFonts w:hint="eastAsia"/>
        </w:rPr>
        <w:t xml:space="preserve">1 </w:t>
      </w:r>
      <w:r>
        <w:rPr>
          <w:rFonts w:hint="eastAsia"/>
        </w:rPr>
        <w:t>）使用参数索引。</w:t>
      </w:r>
      <w:r>
        <w:rPr>
          <w:rFonts w:hint="eastAsia"/>
        </w:rPr>
        <w:t xml:space="preserve">Spring Data JPA </w:t>
      </w:r>
      <w:r>
        <w:rPr>
          <w:rFonts w:hint="eastAsia"/>
        </w:rPr>
        <w:t>还支持用＠</w:t>
      </w:r>
      <w:r>
        <w:rPr>
          <w:rFonts w:hint="eastAsia"/>
        </w:rPr>
        <w:t xml:space="preserve">Query </w:t>
      </w:r>
      <w:r>
        <w:rPr>
          <w:rFonts w:hint="eastAsia"/>
        </w:rPr>
        <w:t>注解在接口的方法上实现查询，例如：</w:t>
      </w:r>
    </w:p>
    <w:p w:rsidR="0016227A" w:rsidRDefault="0016227A" w:rsidP="0016227A">
      <w:pPr>
        <w:pStyle w:val="a4"/>
        <w:jc w:val="center"/>
      </w:pPr>
      <w:r>
        <w:rPr>
          <w:noProof/>
        </w:rPr>
        <w:drawing>
          <wp:inline distT="0" distB="0" distL="0" distR="0" wp14:anchorId="2842C4FB" wp14:editId="6EC51C8A">
            <wp:extent cx="6645910" cy="993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993140"/>
                    </a:xfrm>
                    <a:prstGeom prst="rect">
                      <a:avLst/>
                    </a:prstGeom>
                  </pic:spPr>
                </pic:pic>
              </a:graphicData>
            </a:graphic>
          </wp:inline>
        </w:drawing>
      </w:r>
    </w:p>
    <w:p w:rsidR="0016227A" w:rsidRDefault="0016227A" w:rsidP="0016227A">
      <w:pPr>
        <w:ind w:firstLine="480"/>
      </w:pPr>
      <w:r w:rsidRPr="0016227A">
        <w:rPr>
          <w:rFonts w:hint="eastAsia"/>
        </w:rPr>
        <w:t xml:space="preserve">2 </w:t>
      </w:r>
      <w:r w:rsidRPr="0016227A">
        <w:rPr>
          <w:rFonts w:hint="eastAsia"/>
        </w:rPr>
        <w:t>）使用命名参数。上面的例子是使用参数的索引号来查询的，在</w:t>
      </w:r>
      <w:r w:rsidRPr="0016227A">
        <w:rPr>
          <w:rFonts w:hint="eastAsia"/>
        </w:rPr>
        <w:t xml:space="preserve">Spring Data JPA </w:t>
      </w:r>
      <w:r w:rsidRPr="0016227A">
        <w:rPr>
          <w:rFonts w:hint="eastAsia"/>
        </w:rPr>
        <w:t>里还支</w:t>
      </w:r>
      <w:r>
        <w:rPr>
          <w:rFonts w:hint="eastAsia"/>
        </w:rPr>
        <w:t>持在语句里用名称来匹配查询参数。</w:t>
      </w:r>
    </w:p>
    <w:p w:rsidR="0016227A" w:rsidRDefault="0016227A" w:rsidP="0016227A">
      <w:pPr>
        <w:pStyle w:val="a4"/>
        <w:jc w:val="center"/>
      </w:pPr>
      <w:r>
        <w:rPr>
          <w:noProof/>
        </w:rPr>
        <w:drawing>
          <wp:inline distT="0" distB="0" distL="0" distR="0" wp14:anchorId="64E5B0A2" wp14:editId="3579EA99">
            <wp:extent cx="6645910" cy="7562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756285"/>
                    </a:xfrm>
                    <a:prstGeom prst="rect">
                      <a:avLst/>
                    </a:prstGeom>
                  </pic:spPr>
                </pic:pic>
              </a:graphicData>
            </a:graphic>
          </wp:inline>
        </w:drawing>
      </w:r>
    </w:p>
    <w:p w:rsidR="0016227A" w:rsidRDefault="0016227A" w:rsidP="0016227A">
      <w:pPr>
        <w:ind w:firstLine="480"/>
      </w:pPr>
      <w:r w:rsidRPr="0016227A">
        <w:rPr>
          <w:rFonts w:hint="eastAsia"/>
        </w:rPr>
        <w:t xml:space="preserve">3 </w:t>
      </w:r>
      <w:r w:rsidRPr="0016227A">
        <w:rPr>
          <w:rFonts w:hint="eastAsia"/>
        </w:rPr>
        <w:t>）更新查询。</w:t>
      </w:r>
      <w:r w:rsidRPr="0016227A">
        <w:rPr>
          <w:rFonts w:hint="eastAsia"/>
        </w:rPr>
        <w:t xml:space="preserve">Spring Data JPA </w:t>
      </w:r>
      <w:r>
        <w:rPr>
          <w:rFonts w:hint="eastAsia"/>
        </w:rPr>
        <w:t>支持</w:t>
      </w:r>
      <w:r>
        <w:rPr>
          <w:rFonts w:hint="eastAsia"/>
        </w:rPr>
        <w:t>@</w:t>
      </w:r>
      <w:r w:rsidRPr="0016227A">
        <w:rPr>
          <w:rFonts w:hint="eastAsia"/>
        </w:rPr>
        <w:t>Modi</w:t>
      </w:r>
      <w:r>
        <w:rPr>
          <w:rFonts w:hint="eastAsia"/>
        </w:rPr>
        <w:t>f</w:t>
      </w:r>
      <w:r>
        <w:t>y</w:t>
      </w:r>
      <w:r w:rsidRPr="0016227A">
        <w:rPr>
          <w:rFonts w:hint="eastAsia"/>
        </w:rPr>
        <w:t xml:space="preserve">ing </w:t>
      </w:r>
      <w:r>
        <w:rPr>
          <w:rFonts w:hint="eastAsia"/>
        </w:rPr>
        <w:t>和</w:t>
      </w:r>
      <w:r>
        <w:rPr>
          <w:rFonts w:hint="eastAsia"/>
        </w:rPr>
        <w:t>@</w:t>
      </w:r>
      <w:r w:rsidRPr="0016227A">
        <w:rPr>
          <w:rFonts w:hint="eastAsia"/>
        </w:rPr>
        <w:t xml:space="preserve">Query </w:t>
      </w:r>
      <w:r w:rsidR="008478BF">
        <w:rPr>
          <w:rFonts w:hint="eastAsia"/>
        </w:rPr>
        <w:t>注解组合来实现</w:t>
      </w:r>
      <w:r w:rsidRPr="0016227A">
        <w:rPr>
          <w:rFonts w:hint="eastAsia"/>
        </w:rPr>
        <w:t>更新查询</w:t>
      </w:r>
      <w:r w:rsidR="008478BF">
        <w:rPr>
          <w:rFonts w:hint="eastAsia"/>
        </w:rPr>
        <w:t>，</w:t>
      </w:r>
      <w:r w:rsidR="008478BF" w:rsidRPr="008478BF">
        <w:rPr>
          <w:rFonts w:hint="eastAsia"/>
        </w:rPr>
        <w:t>其中返回值</w:t>
      </w:r>
      <w:proofErr w:type="spellStart"/>
      <w:r w:rsidR="008478BF" w:rsidRPr="008478BF">
        <w:rPr>
          <w:rFonts w:hint="eastAsia"/>
        </w:rPr>
        <w:t>int</w:t>
      </w:r>
      <w:proofErr w:type="spellEnd"/>
      <w:r w:rsidR="008478BF" w:rsidRPr="008478BF">
        <w:rPr>
          <w:rFonts w:hint="eastAsia"/>
        </w:rPr>
        <w:t xml:space="preserve"> </w:t>
      </w:r>
      <w:r w:rsidR="008478BF" w:rsidRPr="008478BF">
        <w:rPr>
          <w:rFonts w:hint="eastAsia"/>
        </w:rPr>
        <w:t>表示更新语句影响的行数</w:t>
      </w:r>
    </w:p>
    <w:p w:rsidR="008478BF" w:rsidRDefault="008478BF" w:rsidP="008478BF">
      <w:pPr>
        <w:pStyle w:val="a4"/>
        <w:jc w:val="center"/>
      </w:pPr>
      <w:r>
        <w:rPr>
          <w:noProof/>
        </w:rPr>
        <w:drawing>
          <wp:inline distT="0" distB="0" distL="0" distR="0" wp14:anchorId="41EB98B0" wp14:editId="12392466">
            <wp:extent cx="6645910" cy="1499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99235"/>
                    </a:xfrm>
                    <a:prstGeom prst="rect">
                      <a:avLst/>
                    </a:prstGeom>
                  </pic:spPr>
                </pic:pic>
              </a:graphicData>
            </a:graphic>
          </wp:inline>
        </w:drawing>
      </w:r>
    </w:p>
    <w:p w:rsidR="008478BF" w:rsidRDefault="008478BF" w:rsidP="008478BF">
      <w:pPr>
        <w:ind w:firstLine="480"/>
      </w:pPr>
      <w:r>
        <w:rPr>
          <w:rFonts w:hint="eastAsia"/>
        </w:rPr>
        <w:t>(</w:t>
      </w:r>
      <w:r>
        <w:t>4) Specification</w:t>
      </w:r>
    </w:p>
    <w:p w:rsidR="008478BF" w:rsidRDefault="008478BF" w:rsidP="008478BF">
      <w:pPr>
        <w:ind w:firstLine="480"/>
      </w:pPr>
      <w:r>
        <w:rPr>
          <w:rFonts w:hint="eastAsia"/>
        </w:rPr>
        <w:lastRenderedPageBreak/>
        <w:t xml:space="preserve">JPA </w:t>
      </w:r>
      <w:r>
        <w:rPr>
          <w:rFonts w:hint="eastAsia"/>
        </w:rPr>
        <w:t>提供了基于准则查询的方式，即</w:t>
      </w:r>
      <w:r>
        <w:rPr>
          <w:rFonts w:hint="eastAsia"/>
        </w:rPr>
        <w:t xml:space="preserve">Criteria </w:t>
      </w:r>
      <w:r>
        <w:rPr>
          <w:rFonts w:hint="eastAsia"/>
        </w:rPr>
        <w:t>查询。而</w:t>
      </w:r>
      <w:r>
        <w:rPr>
          <w:rFonts w:hint="eastAsia"/>
        </w:rPr>
        <w:t xml:space="preserve">Spring Data JPA </w:t>
      </w:r>
      <w:r>
        <w:rPr>
          <w:rFonts w:hint="eastAsia"/>
        </w:rPr>
        <w:t>提供了一个</w:t>
      </w:r>
      <w:r>
        <w:rPr>
          <w:rFonts w:hint="eastAsia"/>
        </w:rPr>
        <w:t xml:space="preserve">Specification </w:t>
      </w:r>
      <w:r>
        <w:rPr>
          <w:rFonts w:hint="eastAsia"/>
        </w:rPr>
        <w:t>（规范）接口让我们可以更方便地构造准则查询，</w:t>
      </w:r>
      <w:r>
        <w:rPr>
          <w:rFonts w:hint="eastAsia"/>
        </w:rPr>
        <w:t xml:space="preserve"> Specification </w:t>
      </w:r>
      <w:r>
        <w:rPr>
          <w:rFonts w:hint="eastAsia"/>
        </w:rPr>
        <w:t>接口定义了一个</w:t>
      </w:r>
      <w:proofErr w:type="spellStart"/>
      <w:r w:rsidR="00EF5733">
        <w:rPr>
          <w:rFonts w:hint="eastAsia"/>
        </w:rPr>
        <w:t>to</w:t>
      </w:r>
      <w:r>
        <w:rPr>
          <w:rFonts w:hint="eastAsia"/>
        </w:rPr>
        <w:t>Predicate</w:t>
      </w:r>
      <w:proofErr w:type="spellEnd"/>
      <w:r>
        <w:rPr>
          <w:rFonts w:hint="eastAsia"/>
        </w:rPr>
        <w:t xml:space="preserve"> </w:t>
      </w:r>
      <w:r>
        <w:rPr>
          <w:rFonts w:hint="eastAsia"/>
        </w:rPr>
        <w:t>方法用来构造查询条件。</w:t>
      </w:r>
    </w:p>
    <w:p w:rsidR="008478BF" w:rsidRDefault="008478BF" w:rsidP="00EF5733">
      <w:pPr>
        <w:pStyle w:val="a9"/>
        <w:numPr>
          <w:ilvl w:val="0"/>
          <w:numId w:val="17"/>
        </w:numPr>
        <w:ind w:firstLineChars="0"/>
      </w:pPr>
      <w:r>
        <w:rPr>
          <w:rFonts w:hint="eastAsia"/>
        </w:rPr>
        <w:t>定义。我们的接口类必需实现</w:t>
      </w:r>
      <w:proofErr w:type="spellStart"/>
      <w:r>
        <w:rPr>
          <w:rFonts w:hint="eastAsia"/>
        </w:rPr>
        <w:t>JpaSpecificationExecutor</w:t>
      </w:r>
      <w:proofErr w:type="spellEnd"/>
      <w:r>
        <w:rPr>
          <w:rFonts w:hint="eastAsia"/>
        </w:rPr>
        <w:t xml:space="preserve"> </w:t>
      </w:r>
      <w:r>
        <w:rPr>
          <w:rFonts w:hint="eastAsia"/>
        </w:rPr>
        <w:t>接口，代码如下：</w:t>
      </w:r>
    </w:p>
    <w:p w:rsidR="00EF5733" w:rsidRDefault="00EF5733" w:rsidP="00EF5733">
      <w:pPr>
        <w:pStyle w:val="a4"/>
      </w:pPr>
      <w:r>
        <w:rPr>
          <w:noProof/>
        </w:rPr>
        <w:drawing>
          <wp:inline distT="0" distB="0" distL="0" distR="0" wp14:anchorId="49D94888" wp14:editId="0FD83EA3">
            <wp:extent cx="6645910" cy="7994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799465"/>
                    </a:xfrm>
                    <a:prstGeom prst="rect">
                      <a:avLst/>
                    </a:prstGeom>
                  </pic:spPr>
                </pic:pic>
              </a:graphicData>
            </a:graphic>
          </wp:inline>
        </w:drawing>
      </w:r>
    </w:p>
    <w:p w:rsidR="00EF5733" w:rsidRDefault="00EF5733" w:rsidP="00EF5733">
      <w:pPr>
        <w:ind w:firstLine="480"/>
      </w:pPr>
      <w:r w:rsidRPr="00EF5733">
        <w:rPr>
          <w:rFonts w:hint="eastAsia"/>
        </w:rPr>
        <w:t>然后需要定义</w:t>
      </w:r>
      <w:r w:rsidRPr="00EF5733">
        <w:rPr>
          <w:rFonts w:hint="eastAsia"/>
        </w:rPr>
        <w:t>Criteria</w:t>
      </w:r>
      <w:r>
        <w:rPr>
          <w:rFonts w:hint="eastAsia"/>
        </w:rPr>
        <w:t>l</w:t>
      </w:r>
      <w:r w:rsidRPr="00EF5733">
        <w:rPr>
          <w:rFonts w:hint="eastAsia"/>
        </w:rPr>
        <w:t>查询，代码如下</w:t>
      </w:r>
    </w:p>
    <w:p w:rsidR="00EF5733" w:rsidRDefault="00EF5733" w:rsidP="00EF5733">
      <w:pPr>
        <w:pStyle w:val="a4"/>
        <w:jc w:val="center"/>
      </w:pPr>
      <w:r>
        <w:rPr>
          <w:noProof/>
        </w:rPr>
        <w:drawing>
          <wp:inline distT="0" distB="0" distL="0" distR="0" wp14:anchorId="76B778CA" wp14:editId="512FDED9">
            <wp:extent cx="6645910" cy="29756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975610"/>
                    </a:xfrm>
                    <a:prstGeom prst="rect">
                      <a:avLst/>
                    </a:prstGeom>
                  </pic:spPr>
                </pic:pic>
              </a:graphicData>
            </a:graphic>
          </wp:inline>
        </w:drawing>
      </w:r>
    </w:p>
    <w:p w:rsidR="00EF5733" w:rsidRDefault="00EF5733" w:rsidP="00EF5733">
      <w:pPr>
        <w:ind w:firstLine="480"/>
      </w:pPr>
      <w:proofErr w:type="spellStart"/>
      <w:r>
        <w:rPr>
          <w:rFonts w:hint="eastAsia"/>
        </w:rPr>
        <w:t>CriteriaBuilder</w:t>
      </w:r>
      <w:proofErr w:type="spellEnd"/>
      <w:r>
        <w:rPr>
          <w:rFonts w:hint="eastAsia"/>
        </w:rPr>
        <w:t xml:space="preserve"> </w:t>
      </w:r>
      <w:r>
        <w:rPr>
          <w:rFonts w:hint="eastAsia"/>
        </w:rPr>
        <w:t>、</w:t>
      </w:r>
      <w:proofErr w:type="spellStart"/>
      <w:r>
        <w:rPr>
          <w:rFonts w:hint="eastAsia"/>
        </w:rPr>
        <w:t>CriteriaQuery</w:t>
      </w:r>
      <w:proofErr w:type="spellEnd"/>
      <w:r>
        <w:rPr>
          <w:rFonts w:hint="eastAsia"/>
        </w:rPr>
        <w:t xml:space="preserve"> ,. Predicate </w:t>
      </w:r>
      <w:r>
        <w:rPr>
          <w:rFonts w:hint="eastAsia"/>
        </w:rPr>
        <w:t>、</w:t>
      </w:r>
      <w:r>
        <w:rPr>
          <w:rFonts w:hint="eastAsia"/>
        </w:rPr>
        <w:t xml:space="preserve">Root </w:t>
      </w:r>
      <w:r>
        <w:rPr>
          <w:rFonts w:hint="eastAsia"/>
        </w:rPr>
        <w:t>都是来自</w:t>
      </w:r>
      <w:r>
        <w:rPr>
          <w:rFonts w:hint="eastAsia"/>
        </w:rPr>
        <w:t xml:space="preserve">JPA </w:t>
      </w:r>
      <w:r>
        <w:rPr>
          <w:rFonts w:hint="eastAsia"/>
        </w:rPr>
        <w:t>的接口。</w:t>
      </w:r>
      <w:proofErr w:type="spellStart"/>
      <w:r>
        <w:rPr>
          <w:rFonts w:hint="eastAsia"/>
        </w:rPr>
        <w:t>CriteriaBuilder</w:t>
      </w:r>
      <w:proofErr w:type="spellEnd"/>
      <w:r>
        <w:rPr>
          <w:rFonts w:hint="eastAsia"/>
        </w:rPr>
        <w:t xml:space="preserve"> </w:t>
      </w:r>
      <w:r>
        <w:rPr>
          <w:rFonts w:hint="eastAsia"/>
        </w:rPr>
        <w:t>包含的条件构造有：</w:t>
      </w:r>
      <w:r>
        <w:rPr>
          <w:rFonts w:hint="eastAsia"/>
        </w:rPr>
        <w:t xml:space="preserve"> exists </w:t>
      </w:r>
      <w:r>
        <w:rPr>
          <w:rFonts w:hint="eastAsia"/>
        </w:rPr>
        <w:t>、</w:t>
      </w:r>
      <w:r>
        <w:rPr>
          <w:rFonts w:hint="eastAsia"/>
        </w:rPr>
        <w:t xml:space="preserve">and </w:t>
      </w:r>
      <w:r>
        <w:rPr>
          <w:rFonts w:hint="eastAsia"/>
        </w:rPr>
        <w:t>、</w:t>
      </w:r>
      <w:r>
        <w:rPr>
          <w:rFonts w:hint="eastAsia"/>
        </w:rPr>
        <w:t xml:space="preserve">or, not </w:t>
      </w:r>
      <w:r>
        <w:rPr>
          <w:rFonts w:hint="eastAsia"/>
        </w:rPr>
        <w:t>、</w:t>
      </w:r>
      <w:r>
        <w:rPr>
          <w:rFonts w:hint="eastAsia"/>
        </w:rPr>
        <w:t xml:space="preserve">conjunction </w:t>
      </w:r>
      <w:r>
        <w:rPr>
          <w:rFonts w:hint="eastAsia"/>
        </w:rPr>
        <w:t>、</w:t>
      </w:r>
      <w:r>
        <w:rPr>
          <w:rFonts w:hint="eastAsia"/>
        </w:rPr>
        <w:t xml:space="preserve">disjunction </w:t>
      </w:r>
      <w:r>
        <w:rPr>
          <w:rFonts w:hint="eastAsia"/>
        </w:rPr>
        <w:t>、</w:t>
      </w:r>
      <w:proofErr w:type="spellStart"/>
      <w:r>
        <w:rPr>
          <w:rFonts w:hint="eastAsia"/>
        </w:rPr>
        <w:t>isTrue</w:t>
      </w:r>
      <w:proofErr w:type="spellEnd"/>
      <w:r>
        <w:rPr>
          <w:rFonts w:hint="eastAsia"/>
        </w:rPr>
        <w:t xml:space="preserve"> </w:t>
      </w:r>
      <w:r>
        <w:rPr>
          <w:rFonts w:hint="eastAsia"/>
        </w:rPr>
        <w:t>、</w:t>
      </w:r>
      <w:proofErr w:type="spellStart"/>
      <w:r>
        <w:rPr>
          <w:rFonts w:hint="eastAsia"/>
        </w:rPr>
        <w:t>isFalse</w:t>
      </w:r>
      <w:proofErr w:type="spellEnd"/>
      <w:r>
        <w:rPr>
          <w:rFonts w:hint="eastAsia"/>
        </w:rPr>
        <w:t xml:space="preserve"> </w:t>
      </w:r>
      <w:r>
        <w:rPr>
          <w:rFonts w:hint="eastAsia"/>
        </w:rPr>
        <w:t>、</w:t>
      </w:r>
      <w:proofErr w:type="spellStart"/>
      <w:r>
        <w:rPr>
          <w:rFonts w:hint="eastAsia"/>
        </w:rPr>
        <w:t>isNull</w:t>
      </w:r>
      <w:proofErr w:type="spellEnd"/>
      <w:r>
        <w:rPr>
          <w:rFonts w:hint="eastAsia"/>
        </w:rPr>
        <w:t xml:space="preserve"> </w:t>
      </w:r>
      <w:r>
        <w:rPr>
          <w:rFonts w:hint="eastAsia"/>
        </w:rPr>
        <w:t>、</w:t>
      </w:r>
      <w:proofErr w:type="spellStart"/>
      <w:r>
        <w:rPr>
          <w:rFonts w:hint="eastAsia"/>
        </w:rPr>
        <w:t>isNotNull</w:t>
      </w:r>
      <w:proofErr w:type="spellEnd"/>
      <w:r>
        <w:rPr>
          <w:rFonts w:hint="eastAsia"/>
        </w:rPr>
        <w:t xml:space="preserve"> </w:t>
      </w:r>
      <w:r>
        <w:rPr>
          <w:rFonts w:hint="eastAsia"/>
        </w:rPr>
        <w:t>、</w:t>
      </w:r>
      <w:r>
        <w:rPr>
          <w:rFonts w:hint="eastAsia"/>
        </w:rPr>
        <w:t xml:space="preserve">equal </w:t>
      </w:r>
      <w:r>
        <w:rPr>
          <w:rFonts w:hint="eastAsia"/>
        </w:rPr>
        <w:t>、</w:t>
      </w:r>
      <w:proofErr w:type="spellStart"/>
      <w:r>
        <w:rPr>
          <w:rFonts w:hint="eastAsia"/>
        </w:rPr>
        <w:t>notEqual</w:t>
      </w:r>
      <w:proofErr w:type="spellEnd"/>
      <w:r>
        <w:rPr>
          <w:rFonts w:hint="eastAsia"/>
        </w:rPr>
        <w:t xml:space="preserve"> </w:t>
      </w:r>
      <w:r>
        <w:rPr>
          <w:rFonts w:hint="eastAsia"/>
        </w:rPr>
        <w:t>、</w:t>
      </w:r>
      <w:proofErr w:type="spellStart"/>
      <w:r>
        <w:rPr>
          <w:rFonts w:hint="eastAsia"/>
        </w:rPr>
        <w:t>greaterThan</w:t>
      </w:r>
      <w:proofErr w:type="spellEnd"/>
      <w:r>
        <w:rPr>
          <w:rFonts w:hint="eastAsia"/>
        </w:rPr>
        <w:t xml:space="preserve"> </w:t>
      </w:r>
      <w:r>
        <w:rPr>
          <w:rFonts w:hint="eastAsia"/>
        </w:rPr>
        <w:t>、</w:t>
      </w:r>
      <w:proofErr w:type="spellStart"/>
      <w:r>
        <w:rPr>
          <w:rFonts w:hint="eastAsia"/>
        </w:rPr>
        <w:t>greaterThanOrEqualTo</w:t>
      </w:r>
      <w:proofErr w:type="spellEnd"/>
      <w:r>
        <w:rPr>
          <w:rFonts w:hint="eastAsia"/>
        </w:rPr>
        <w:t xml:space="preserve"> </w:t>
      </w:r>
      <w:r>
        <w:rPr>
          <w:rFonts w:hint="eastAsia"/>
        </w:rPr>
        <w:t>、</w:t>
      </w:r>
      <w:proofErr w:type="spellStart"/>
      <w:r>
        <w:rPr>
          <w:rFonts w:hint="eastAsia"/>
        </w:rPr>
        <w:t>lessThan</w:t>
      </w:r>
      <w:proofErr w:type="spellEnd"/>
      <w:r>
        <w:rPr>
          <w:rFonts w:hint="eastAsia"/>
        </w:rPr>
        <w:t xml:space="preserve"> </w:t>
      </w:r>
      <w:r>
        <w:rPr>
          <w:rFonts w:hint="eastAsia"/>
        </w:rPr>
        <w:t>、</w:t>
      </w:r>
      <w:proofErr w:type="spellStart"/>
      <w:r>
        <w:rPr>
          <w:rFonts w:hint="eastAsia"/>
        </w:rPr>
        <w:t>lessThanOrEqualTo</w:t>
      </w:r>
      <w:proofErr w:type="spellEnd"/>
      <w:r>
        <w:rPr>
          <w:rFonts w:hint="eastAsia"/>
        </w:rPr>
        <w:t xml:space="preserve"> </w:t>
      </w:r>
      <w:r>
        <w:rPr>
          <w:rFonts w:hint="eastAsia"/>
        </w:rPr>
        <w:t>、</w:t>
      </w:r>
      <w:r>
        <w:rPr>
          <w:rFonts w:hint="eastAsia"/>
        </w:rPr>
        <w:t xml:space="preserve">between </w:t>
      </w:r>
      <w:r>
        <w:rPr>
          <w:rFonts w:hint="eastAsia"/>
        </w:rPr>
        <w:t>等，详细请查看</w:t>
      </w:r>
      <w:proofErr w:type="spellStart"/>
      <w:r>
        <w:rPr>
          <w:rFonts w:hint="eastAsia"/>
        </w:rPr>
        <w:t>CriteriaBuilder</w:t>
      </w:r>
      <w:proofErr w:type="spellEnd"/>
      <w:r>
        <w:rPr>
          <w:rFonts w:hint="eastAsia"/>
        </w:rPr>
        <w:t xml:space="preserve"> </w:t>
      </w:r>
      <w:r>
        <w:rPr>
          <w:rFonts w:hint="eastAsia"/>
        </w:rPr>
        <w:t>的</w:t>
      </w:r>
      <w:r>
        <w:rPr>
          <w:rFonts w:hint="eastAsia"/>
        </w:rPr>
        <w:t>AP</w:t>
      </w:r>
      <w:r>
        <w:t>I</w:t>
      </w:r>
      <w:r>
        <w:rPr>
          <w:rFonts w:hint="eastAsia"/>
        </w:rPr>
        <w:t>。</w:t>
      </w:r>
    </w:p>
    <w:p w:rsidR="00EF5733" w:rsidRDefault="00EF5733" w:rsidP="00EF5733">
      <w:pPr>
        <w:ind w:firstLine="480"/>
      </w:pPr>
      <w:r>
        <w:rPr>
          <w:rFonts w:hint="eastAsia"/>
        </w:rPr>
        <w:t>(5)</w:t>
      </w:r>
      <w:r>
        <w:rPr>
          <w:rFonts w:hint="eastAsia"/>
        </w:rPr>
        <w:t>排序与分页</w:t>
      </w:r>
    </w:p>
    <w:p w:rsidR="00EF5733" w:rsidRDefault="00EF5733" w:rsidP="00EF5733">
      <w:pPr>
        <w:ind w:firstLine="480"/>
      </w:pPr>
      <w:r>
        <w:rPr>
          <w:rFonts w:hint="eastAsia"/>
        </w:rPr>
        <w:t xml:space="preserve">Spring Data JPA </w:t>
      </w:r>
      <w:r>
        <w:rPr>
          <w:rFonts w:hint="eastAsia"/>
        </w:rPr>
        <w:t>充分考虑了在实际开发中所必需的排序和分页的场景，为我们提供了</w:t>
      </w:r>
      <w:r>
        <w:rPr>
          <w:rFonts w:hint="eastAsia"/>
        </w:rPr>
        <w:t>Sort</w:t>
      </w:r>
      <w:r>
        <w:rPr>
          <w:rFonts w:hint="eastAsia"/>
        </w:rPr>
        <w:t>类以及</w:t>
      </w:r>
      <w:r>
        <w:rPr>
          <w:rFonts w:hint="eastAsia"/>
        </w:rPr>
        <w:t xml:space="preserve">Page </w:t>
      </w:r>
      <w:r>
        <w:rPr>
          <w:rFonts w:hint="eastAsia"/>
        </w:rPr>
        <w:t>接口和</w:t>
      </w:r>
      <w:r>
        <w:rPr>
          <w:rFonts w:hint="eastAsia"/>
        </w:rPr>
        <w:t xml:space="preserve">Pageable </w:t>
      </w:r>
      <w:r>
        <w:rPr>
          <w:rFonts w:hint="eastAsia"/>
        </w:rPr>
        <w:t>接口。</w:t>
      </w:r>
    </w:p>
    <w:p w:rsidR="00EF5733" w:rsidRDefault="00EF5733" w:rsidP="00EF5733">
      <w:pPr>
        <w:pStyle w:val="a4"/>
        <w:jc w:val="center"/>
      </w:pPr>
      <w:r>
        <w:rPr>
          <w:noProof/>
        </w:rPr>
        <w:drawing>
          <wp:inline distT="0" distB="0" distL="0" distR="0" wp14:anchorId="678DD475" wp14:editId="5E3F92D2">
            <wp:extent cx="6645910" cy="9556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955675"/>
                    </a:xfrm>
                    <a:prstGeom prst="rect">
                      <a:avLst/>
                    </a:prstGeom>
                  </pic:spPr>
                </pic:pic>
              </a:graphicData>
            </a:graphic>
          </wp:inline>
        </w:drawing>
      </w:r>
    </w:p>
    <w:p w:rsidR="00EF5733" w:rsidRDefault="00EF5733" w:rsidP="00EF5733">
      <w:pPr>
        <w:pStyle w:val="2"/>
      </w:pPr>
      <w:r>
        <w:rPr>
          <w:rFonts w:hint="eastAsia"/>
        </w:rPr>
        <w:t>自定义</w:t>
      </w:r>
      <w:r>
        <w:rPr>
          <w:rFonts w:hint="eastAsia"/>
        </w:rPr>
        <w:t xml:space="preserve">Repository </w:t>
      </w:r>
      <w:r>
        <w:rPr>
          <w:rFonts w:hint="eastAsia"/>
        </w:rPr>
        <w:t>的实现</w:t>
      </w:r>
    </w:p>
    <w:p w:rsidR="00EF5733" w:rsidRDefault="00EF5733" w:rsidP="00EF5733">
      <w:pPr>
        <w:ind w:firstLine="480"/>
      </w:pPr>
      <w:r>
        <w:rPr>
          <w:rFonts w:hint="eastAsia"/>
        </w:rPr>
        <w:t xml:space="preserve">Spring Data </w:t>
      </w:r>
      <w:r>
        <w:rPr>
          <w:rFonts w:hint="eastAsia"/>
        </w:rPr>
        <w:t>提供了和</w:t>
      </w:r>
      <w:proofErr w:type="spellStart"/>
      <w:r>
        <w:rPr>
          <w:rFonts w:hint="eastAsia"/>
        </w:rPr>
        <w:t>CrudRepository</w:t>
      </w:r>
      <w:proofErr w:type="spellEnd"/>
      <w:r>
        <w:rPr>
          <w:rFonts w:hint="eastAsia"/>
        </w:rPr>
        <w:t xml:space="preserve"> </w:t>
      </w:r>
      <w:r>
        <w:rPr>
          <w:rFonts w:hint="eastAsia"/>
        </w:rPr>
        <w:t>、</w:t>
      </w:r>
      <w:proofErr w:type="spellStart"/>
      <w:r>
        <w:rPr>
          <w:rFonts w:hint="eastAsia"/>
        </w:rPr>
        <w:t>PagingAndSortingRepository</w:t>
      </w:r>
      <w:proofErr w:type="spellEnd"/>
      <w:r>
        <w:rPr>
          <w:rFonts w:hint="eastAsia"/>
        </w:rPr>
        <w:t xml:space="preserve">; Spring Data JPA </w:t>
      </w:r>
      <w:r>
        <w:rPr>
          <w:rFonts w:hint="eastAsia"/>
        </w:rPr>
        <w:t>也提供了</w:t>
      </w:r>
      <w:proofErr w:type="spellStart"/>
      <w:r>
        <w:rPr>
          <w:rFonts w:hint="eastAsia"/>
        </w:rPr>
        <w:lastRenderedPageBreak/>
        <w:t>JpaRepository</w:t>
      </w:r>
      <w:proofErr w:type="spellEnd"/>
      <w:r>
        <w:rPr>
          <w:rFonts w:hint="eastAsia"/>
        </w:rPr>
        <w:t>。我们也可以</w:t>
      </w:r>
      <w:r w:rsidRPr="00EF5733">
        <w:rPr>
          <w:rFonts w:hint="eastAsia"/>
        </w:rPr>
        <w:t>自定义</w:t>
      </w:r>
      <w:r w:rsidRPr="00EF5733">
        <w:rPr>
          <w:rFonts w:hint="eastAsia"/>
        </w:rPr>
        <w:t xml:space="preserve">Repository </w:t>
      </w:r>
      <w:r w:rsidRPr="00EF5733">
        <w:rPr>
          <w:rFonts w:hint="eastAsia"/>
        </w:rPr>
        <w:t>的实现</w:t>
      </w:r>
    </w:p>
    <w:p w:rsidR="009B4816" w:rsidRDefault="009B4816" w:rsidP="009B4816">
      <w:pPr>
        <w:pStyle w:val="2"/>
      </w:pPr>
      <w:r w:rsidRPr="009B4816">
        <w:rPr>
          <w:rFonts w:hint="eastAsia"/>
        </w:rPr>
        <w:t xml:space="preserve">Spring Boot </w:t>
      </w:r>
      <w:r w:rsidRPr="009B4816">
        <w:rPr>
          <w:rFonts w:hint="eastAsia"/>
        </w:rPr>
        <w:t>的</w:t>
      </w:r>
      <w:r>
        <w:rPr>
          <w:rFonts w:hint="eastAsia"/>
        </w:rPr>
        <w:t>JPA</w:t>
      </w:r>
      <w:r w:rsidRPr="009B4816">
        <w:rPr>
          <w:rFonts w:hint="eastAsia"/>
        </w:rPr>
        <w:t>支持</w:t>
      </w:r>
    </w:p>
    <w:p w:rsidR="009B4816" w:rsidRDefault="009B4816" w:rsidP="009B4816">
      <w:pPr>
        <w:ind w:firstLine="480"/>
      </w:pPr>
      <w:r>
        <w:t>S</w:t>
      </w:r>
      <w:r>
        <w:rPr>
          <w:rFonts w:hint="eastAsia"/>
        </w:rPr>
        <w:t>pri</w:t>
      </w:r>
      <w:r>
        <w:rPr>
          <w:rFonts w:hint="eastAsia"/>
        </w:rPr>
        <w:t xml:space="preserve">ng </w:t>
      </w:r>
      <w:r>
        <w:rPr>
          <w:rFonts w:hint="eastAsia"/>
        </w:rPr>
        <w:t>boot</w:t>
      </w:r>
      <w:r>
        <w:rPr>
          <w:rFonts w:hint="eastAsia"/>
        </w:rPr>
        <w:t>-</w:t>
      </w:r>
      <w:r>
        <w:rPr>
          <w:rFonts w:hint="eastAsia"/>
        </w:rPr>
        <w:t>starter-data-</w:t>
      </w:r>
      <w:proofErr w:type="spellStart"/>
      <w:r>
        <w:rPr>
          <w:rFonts w:hint="eastAsia"/>
        </w:rPr>
        <w:t>jpa</w:t>
      </w:r>
      <w:proofErr w:type="spellEnd"/>
      <w:r>
        <w:rPr>
          <w:rFonts w:hint="eastAsia"/>
        </w:rPr>
        <w:t xml:space="preserve"> </w:t>
      </w:r>
      <w:r>
        <w:rPr>
          <w:rFonts w:hint="eastAsia"/>
        </w:rPr>
        <w:t>依赖于</w:t>
      </w:r>
      <w:r>
        <w:rPr>
          <w:rFonts w:hint="eastAsia"/>
        </w:rPr>
        <w:t>spring</w:t>
      </w:r>
      <w:r>
        <w:rPr>
          <w:rFonts w:hint="eastAsia"/>
        </w:rPr>
        <w:t>-</w:t>
      </w:r>
      <w:r>
        <w:rPr>
          <w:rFonts w:hint="eastAsia"/>
        </w:rPr>
        <w:t>boot-starter</w:t>
      </w:r>
      <w:r>
        <w:rPr>
          <w:rFonts w:hint="eastAsia"/>
        </w:rPr>
        <w:t>－</w:t>
      </w:r>
      <w:proofErr w:type="spellStart"/>
      <w:r>
        <w:rPr>
          <w:rFonts w:hint="eastAsia"/>
        </w:rPr>
        <w:t>j</w:t>
      </w:r>
      <w:r>
        <w:t>dbc</w:t>
      </w:r>
      <w:proofErr w:type="spellEnd"/>
      <w:r>
        <w:rPr>
          <w:rFonts w:hint="eastAsia"/>
        </w:rPr>
        <w:t xml:space="preserve"> </w:t>
      </w:r>
      <w:r>
        <w:rPr>
          <w:rFonts w:hint="eastAsia"/>
        </w:rPr>
        <w:t>，而</w:t>
      </w:r>
      <w:r>
        <w:rPr>
          <w:rFonts w:hint="eastAsia"/>
        </w:rPr>
        <w:t xml:space="preserve">Spring Boot </w:t>
      </w:r>
      <w:r>
        <w:rPr>
          <w:rFonts w:hint="eastAsia"/>
        </w:rPr>
        <w:t>对</w:t>
      </w:r>
      <w:r>
        <w:rPr>
          <w:rFonts w:hint="eastAsia"/>
        </w:rPr>
        <w:t>JDBC</w:t>
      </w:r>
      <w:r>
        <w:rPr>
          <w:rFonts w:hint="eastAsia"/>
        </w:rPr>
        <w:t>做</w:t>
      </w:r>
      <w:r>
        <w:rPr>
          <w:rFonts w:hint="eastAsia"/>
        </w:rPr>
        <w:t>了一些白动配置。源码放置在</w:t>
      </w:r>
      <w:proofErr w:type="spellStart"/>
      <w:r>
        <w:rPr>
          <w:rFonts w:hint="eastAsia"/>
        </w:rPr>
        <w:t>org.springframework</w:t>
      </w:r>
      <w:proofErr w:type="spellEnd"/>
      <w:r>
        <w:rPr>
          <w:rFonts w:hint="eastAsia"/>
        </w:rPr>
        <w:t xml:space="preserve">. </w:t>
      </w:r>
      <w:proofErr w:type="spellStart"/>
      <w:r>
        <w:rPr>
          <w:rFonts w:hint="eastAsia"/>
        </w:rPr>
        <w:t>b</w:t>
      </w:r>
      <w:r>
        <w:t>o</w:t>
      </w:r>
      <w:r>
        <w:rPr>
          <w:rFonts w:hint="eastAsia"/>
        </w:rPr>
        <w:t>ot</w:t>
      </w:r>
      <w:r>
        <w:rPr>
          <w:rFonts w:hint="eastAsia"/>
        </w:rPr>
        <w:t>.autoconfigure.jdbc</w:t>
      </w:r>
      <w:proofErr w:type="spellEnd"/>
      <w:r>
        <w:rPr>
          <w:rFonts w:hint="eastAsia"/>
        </w:rPr>
        <w:t>。</w:t>
      </w:r>
    </w:p>
    <w:p w:rsidR="009B4816" w:rsidRDefault="00A73A7F" w:rsidP="00A73A7F">
      <w:pPr>
        <w:pStyle w:val="a4"/>
        <w:jc w:val="center"/>
      </w:pPr>
      <w:r>
        <w:rPr>
          <w:noProof/>
        </w:rPr>
        <w:drawing>
          <wp:inline distT="0" distB="0" distL="0" distR="0" wp14:anchorId="3AFE126D" wp14:editId="085331C4">
            <wp:extent cx="4447619" cy="342857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619" cy="3428571"/>
                    </a:xfrm>
                    <a:prstGeom prst="rect">
                      <a:avLst/>
                    </a:prstGeom>
                  </pic:spPr>
                </pic:pic>
              </a:graphicData>
            </a:graphic>
          </wp:inline>
        </w:drawing>
      </w:r>
    </w:p>
    <w:p w:rsidR="00A73A7F" w:rsidRDefault="00A73A7F" w:rsidP="00A73A7F">
      <w:pPr>
        <w:ind w:firstLine="480"/>
      </w:pPr>
      <w:r>
        <w:rPr>
          <w:rFonts w:hint="eastAsia"/>
        </w:rPr>
        <w:t>从源码分析可以看出，我们通过</w:t>
      </w:r>
      <w:proofErr w:type="spellStart"/>
      <w:r w:rsidRPr="00A73A7F">
        <w:rPr>
          <w:rFonts w:hint="eastAsia"/>
        </w:rPr>
        <w:t>spring.d</w:t>
      </w:r>
      <w:r>
        <w:rPr>
          <w:rFonts w:hint="eastAsia"/>
        </w:rPr>
        <w:t>at</w:t>
      </w:r>
      <w:r w:rsidRPr="00A73A7F">
        <w:rPr>
          <w:rFonts w:hint="eastAsia"/>
        </w:rPr>
        <w:t>asour</w:t>
      </w:r>
      <w:r>
        <w:t>c</w:t>
      </w:r>
      <w:r w:rsidRPr="00A73A7F">
        <w:rPr>
          <w:rFonts w:hint="eastAsia"/>
        </w:rPr>
        <w:t>e</w:t>
      </w:r>
      <w:proofErr w:type="spellEnd"/>
      <w:r w:rsidRPr="00A73A7F">
        <w:rPr>
          <w:rFonts w:hint="eastAsia"/>
        </w:rPr>
        <w:t xml:space="preserve"> </w:t>
      </w:r>
      <w:r w:rsidRPr="00A73A7F">
        <w:rPr>
          <w:rFonts w:hint="eastAsia"/>
        </w:rPr>
        <w:t>为前缀的属性自动配置</w:t>
      </w:r>
      <w:proofErr w:type="spellStart"/>
      <w:r>
        <w:rPr>
          <w:rFonts w:hint="eastAsia"/>
        </w:rPr>
        <w:t>dataSource</w:t>
      </w:r>
      <w:proofErr w:type="spellEnd"/>
      <w:r>
        <w:rPr>
          <w:rFonts w:hint="eastAsia"/>
        </w:rPr>
        <w:t>。</w:t>
      </w:r>
      <w:r>
        <w:rPr>
          <w:rFonts w:hint="eastAsia"/>
        </w:rPr>
        <w:t xml:space="preserve">Spring Boot </w:t>
      </w:r>
      <w:r>
        <w:rPr>
          <w:rFonts w:hint="eastAsia"/>
        </w:rPr>
        <w:t>自动开启了注解事务的支持（</w:t>
      </w:r>
      <w:r>
        <w:rPr>
          <w:rFonts w:hint="eastAsia"/>
        </w:rPr>
        <w:t xml:space="preserve"> @</w:t>
      </w:r>
      <w:proofErr w:type="spellStart"/>
      <w:r>
        <w:rPr>
          <w:rFonts w:hint="eastAsia"/>
        </w:rPr>
        <w:t>EnableTransactionManagement</w:t>
      </w:r>
      <w:proofErr w:type="spellEnd"/>
      <w:r>
        <w:rPr>
          <w:rFonts w:hint="eastAsia"/>
        </w:rPr>
        <w:t xml:space="preserve"> </w:t>
      </w:r>
      <w:r>
        <w:rPr>
          <w:rFonts w:hint="eastAsia"/>
        </w:rPr>
        <w:t>）；还配置了一个</w:t>
      </w:r>
      <w:proofErr w:type="spellStart"/>
      <w:r>
        <w:rPr>
          <w:rFonts w:hint="eastAsia"/>
        </w:rPr>
        <w:t>jdbcTemplate</w:t>
      </w:r>
      <w:proofErr w:type="spellEnd"/>
      <w:r>
        <w:rPr>
          <w:rFonts w:hint="eastAsia"/>
        </w:rPr>
        <w:t xml:space="preserve"> </w:t>
      </w:r>
      <w:r>
        <w:rPr>
          <w:rFonts w:hint="eastAsia"/>
        </w:rPr>
        <w:t>。</w:t>
      </w:r>
      <w:r>
        <w:rPr>
          <w:rFonts w:hint="eastAsia"/>
        </w:rPr>
        <w:t xml:space="preserve">Spring Boot </w:t>
      </w:r>
      <w:r>
        <w:rPr>
          <w:rFonts w:hint="eastAsia"/>
        </w:rPr>
        <w:t>还提供了一个初始化数据的功能：放置在类路径下的</w:t>
      </w:r>
      <w:proofErr w:type="spellStart"/>
      <w:r>
        <w:rPr>
          <w:rFonts w:hint="eastAsia"/>
        </w:rPr>
        <w:t>schema.sq</w:t>
      </w:r>
      <w:r>
        <w:t>l</w:t>
      </w:r>
      <w:proofErr w:type="spellEnd"/>
      <w:r>
        <w:rPr>
          <w:rFonts w:hint="eastAsia"/>
        </w:rPr>
        <w:t>文件会自动用来初始化表结构；放置在类路径下的</w:t>
      </w:r>
      <w:proofErr w:type="spellStart"/>
      <w:r>
        <w:rPr>
          <w:rFonts w:hint="eastAsia"/>
        </w:rPr>
        <w:t>data.sql</w:t>
      </w:r>
      <w:proofErr w:type="spellEnd"/>
      <w:r>
        <w:rPr>
          <w:rFonts w:hint="eastAsia"/>
        </w:rPr>
        <w:t xml:space="preserve"> </w:t>
      </w:r>
      <w:r>
        <w:rPr>
          <w:rFonts w:hint="eastAsia"/>
        </w:rPr>
        <w:t>文件会在动用来填充表数据。</w:t>
      </w:r>
    </w:p>
    <w:p w:rsidR="00A73A7F" w:rsidRDefault="00A73A7F" w:rsidP="00A73A7F">
      <w:pPr>
        <w:pStyle w:val="2"/>
        <w:rPr>
          <w:rFonts w:hint="eastAsia"/>
        </w:rPr>
      </w:pPr>
      <w:r>
        <w:rPr>
          <w:rFonts w:hint="eastAsia"/>
        </w:rPr>
        <w:t>对</w:t>
      </w:r>
      <w:r>
        <w:rPr>
          <w:rFonts w:hint="eastAsia"/>
        </w:rPr>
        <w:t xml:space="preserve">JPA </w:t>
      </w:r>
      <w:r>
        <w:rPr>
          <w:rFonts w:hint="eastAsia"/>
        </w:rPr>
        <w:t>的自</w:t>
      </w:r>
      <w:r>
        <w:rPr>
          <w:rFonts w:hint="eastAsia"/>
        </w:rPr>
        <w:t>动配置</w:t>
      </w:r>
    </w:p>
    <w:p w:rsidR="00A73A7F" w:rsidRDefault="00A73A7F" w:rsidP="00A73A7F">
      <w:pPr>
        <w:ind w:firstLine="480"/>
        <w:rPr>
          <w:rFonts w:hint="eastAsia"/>
        </w:rPr>
      </w:pPr>
      <w:r>
        <w:rPr>
          <w:rFonts w:hint="eastAsia"/>
        </w:rPr>
        <w:t xml:space="preserve">Spring Boot </w:t>
      </w:r>
      <w:r>
        <w:rPr>
          <w:rFonts w:hint="eastAsia"/>
        </w:rPr>
        <w:t>对</w:t>
      </w:r>
      <w:r>
        <w:rPr>
          <w:rFonts w:hint="eastAsia"/>
        </w:rPr>
        <w:t xml:space="preserve">JPA </w:t>
      </w:r>
      <w:r>
        <w:rPr>
          <w:rFonts w:hint="eastAsia"/>
        </w:rPr>
        <w:t>的自动配置放置在</w:t>
      </w:r>
      <w:proofErr w:type="spellStart"/>
      <w:r>
        <w:rPr>
          <w:rFonts w:hint="eastAsia"/>
        </w:rPr>
        <w:t>org.springframew</w:t>
      </w:r>
      <w:r>
        <w:rPr>
          <w:rFonts w:hint="eastAsia"/>
        </w:rPr>
        <w:t>ork</w:t>
      </w:r>
      <w:proofErr w:type="spellEnd"/>
      <w:r>
        <w:rPr>
          <w:rFonts w:hint="eastAsia"/>
        </w:rPr>
        <w:t xml:space="preserve">. </w:t>
      </w:r>
      <w:proofErr w:type="spellStart"/>
      <w:proofErr w:type="gramStart"/>
      <w:r>
        <w:rPr>
          <w:rFonts w:hint="eastAsia"/>
        </w:rPr>
        <w:t>boot.autocon</w:t>
      </w:r>
      <w:proofErr w:type="spellEnd"/>
      <w:proofErr w:type="gramEnd"/>
      <w:r>
        <w:rPr>
          <w:rFonts w:hint="eastAsia"/>
        </w:rPr>
        <w:t xml:space="preserve"> figure. </w:t>
      </w:r>
      <w:proofErr w:type="spellStart"/>
      <w:r>
        <w:rPr>
          <w:rFonts w:hint="eastAsia"/>
        </w:rPr>
        <w:t>orm.j</w:t>
      </w:r>
      <w:r>
        <w:rPr>
          <w:rFonts w:hint="eastAsia"/>
        </w:rPr>
        <w:t>pa</w:t>
      </w:r>
      <w:proofErr w:type="spellEnd"/>
      <w:r>
        <w:rPr>
          <w:rFonts w:hint="eastAsia"/>
        </w:rPr>
        <w:t xml:space="preserve"> </w:t>
      </w:r>
      <w:r>
        <w:rPr>
          <w:rFonts w:hint="eastAsia"/>
        </w:rPr>
        <w:t>下</w:t>
      </w:r>
    </w:p>
    <w:p w:rsidR="00A73A7F" w:rsidRDefault="00A73A7F" w:rsidP="00A73A7F">
      <w:pPr>
        <w:pStyle w:val="a4"/>
        <w:jc w:val="center"/>
      </w:pPr>
      <w:r>
        <w:rPr>
          <w:noProof/>
        </w:rPr>
        <w:drawing>
          <wp:inline distT="0" distB="0" distL="0" distR="0" wp14:anchorId="47193BBF" wp14:editId="30924F35">
            <wp:extent cx="3495238" cy="137142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238" cy="1371429"/>
                    </a:xfrm>
                    <a:prstGeom prst="rect">
                      <a:avLst/>
                    </a:prstGeom>
                  </pic:spPr>
                </pic:pic>
              </a:graphicData>
            </a:graphic>
          </wp:inline>
        </w:drawing>
      </w:r>
    </w:p>
    <w:p w:rsidR="00A73A7F" w:rsidRDefault="00A73A7F" w:rsidP="00A73A7F">
      <w:pPr>
        <w:ind w:firstLine="480"/>
      </w:pPr>
      <w:r>
        <w:rPr>
          <w:rFonts w:hint="eastAsia"/>
        </w:rPr>
        <w:t>从</w:t>
      </w:r>
      <w:proofErr w:type="spellStart"/>
      <w:r>
        <w:rPr>
          <w:rFonts w:hint="eastAsia"/>
        </w:rPr>
        <w:t>HibemateJpaAutoConfiguration</w:t>
      </w:r>
      <w:proofErr w:type="spellEnd"/>
      <w:r>
        <w:rPr>
          <w:rFonts w:hint="eastAsia"/>
        </w:rPr>
        <w:t xml:space="preserve"> </w:t>
      </w:r>
      <w:r>
        <w:rPr>
          <w:rFonts w:hint="eastAsia"/>
        </w:rPr>
        <w:t>可以看出，</w:t>
      </w:r>
      <w:r>
        <w:rPr>
          <w:rFonts w:hint="eastAsia"/>
        </w:rPr>
        <w:t xml:space="preserve"> Spring Boot </w:t>
      </w:r>
      <w:r>
        <w:rPr>
          <w:rFonts w:hint="eastAsia"/>
        </w:rPr>
        <w:t>默认</w:t>
      </w:r>
      <w:r>
        <w:rPr>
          <w:rFonts w:hint="eastAsia"/>
        </w:rPr>
        <w:t xml:space="preserve">JPA </w:t>
      </w:r>
      <w:r>
        <w:rPr>
          <w:rFonts w:hint="eastAsia"/>
        </w:rPr>
        <w:t>的实现者是</w:t>
      </w:r>
      <w:r>
        <w:rPr>
          <w:rFonts w:hint="eastAsia"/>
        </w:rPr>
        <w:t>Hibernate</w:t>
      </w:r>
      <w:r>
        <w:rPr>
          <w:rFonts w:hint="eastAsia"/>
        </w:rPr>
        <w:t>，</w:t>
      </w:r>
      <w:proofErr w:type="spellStart"/>
      <w:r>
        <w:rPr>
          <w:rFonts w:hint="eastAsia"/>
        </w:rPr>
        <w:t>HibemateJpaAutoCorifiguration</w:t>
      </w:r>
      <w:proofErr w:type="spellEnd"/>
      <w:r>
        <w:rPr>
          <w:rFonts w:hint="eastAsia"/>
        </w:rPr>
        <w:t xml:space="preserve"> </w:t>
      </w:r>
      <w:r>
        <w:rPr>
          <w:rFonts w:hint="eastAsia"/>
        </w:rPr>
        <w:t>依赖于</w:t>
      </w:r>
      <w:proofErr w:type="spellStart"/>
      <w:r>
        <w:rPr>
          <w:rFonts w:hint="eastAsia"/>
        </w:rPr>
        <w:t>DataSourceAutoConfiguration</w:t>
      </w:r>
      <w:proofErr w:type="spellEnd"/>
      <w:r>
        <w:rPr>
          <w:rFonts w:hint="eastAsia"/>
        </w:rPr>
        <w:t xml:space="preserve"> </w:t>
      </w:r>
      <w:r>
        <w:rPr>
          <w:rFonts w:hint="eastAsia"/>
        </w:rPr>
        <w:t>。从</w:t>
      </w:r>
      <w:proofErr w:type="spellStart"/>
      <w:r>
        <w:rPr>
          <w:rFonts w:hint="eastAsia"/>
        </w:rPr>
        <w:t>JpaProperties</w:t>
      </w:r>
      <w:proofErr w:type="spellEnd"/>
      <w:r>
        <w:rPr>
          <w:rFonts w:hint="eastAsia"/>
        </w:rPr>
        <w:t xml:space="preserve"> </w:t>
      </w:r>
      <w:r>
        <w:rPr>
          <w:rFonts w:hint="eastAsia"/>
        </w:rPr>
        <w:t>的源码可以看出，配置</w:t>
      </w:r>
      <w:r>
        <w:rPr>
          <w:rFonts w:hint="eastAsia"/>
        </w:rPr>
        <w:t xml:space="preserve">JPA </w:t>
      </w:r>
      <w:r>
        <w:rPr>
          <w:rFonts w:hint="eastAsia"/>
        </w:rPr>
        <w:t>可以使用</w:t>
      </w:r>
      <w:proofErr w:type="spellStart"/>
      <w:r>
        <w:rPr>
          <w:rFonts w:hint="eastAsia"/>
        </w:rPr>
        <w:t>spring.jpa</w:t>
      </w:r>
      <w:proofErr w:type="spellEnd"/>
      <w:r>
        <w:rPr>
          <w:rFonts w:hint="eastAsia"/>
        </w:rPr>
        <w:t xml:space="preserve"> </w:t>
      </w:r>
      <w:r>
        <w:rPr>
          <w:rFonts w:hint="eastAsia"/>
        </w:rPr>
        <w:t>为前缀的属性在</w:t>
      </w:r>
      <w:r>
        <w:rPr>
          <w:rFonts w:hint="eastAsia"/>
        </w:rPr>
        <w:t xml:space="preserve">. </w:t>
      </w:r>
      <w:proofErr w:type="spellStart"/>
      <w:r>
        <w:rPr>
          <w:rFonts w:hint="eastAsia"/>
        </w:rPr>
        <w:t>app</w:t>
      </w:r>
      <w:r>
        <w:rPr>
          <w:rFonts w:hint="eastAsia"/>
        </w:rPr>
        <w:t>licati</w:t>
      </w:r>
      <w:r>
        <w:rPr>
          <w:rFonts w:hint="eastAsia"/>
        </w:rPr>
        <w:t>on.properties</w:t>
      </w:r>
      <w:proofErr w:type="spellEnd"/>
      <w:r>
        <w:rPr>
          <w:rFonts w:hint="eastAsia"/>
        </w:rPr>
        <w:t xml:space="preserve"> </w:t>
      </w:r>
      <w:r>
        <w:rPr>
          <w:rFonts w:hint="eastAsia"/>
        </w:rPr>
        <w:t>中配置。从</w:t>
      </w:r>
      <w:proofErr w:type="spellStart"/>
      <w:r>
        <w:rPr>
          <w:rFonts w:hint="eastAsia"/>
        </w:rPr>
        <w:t>JpaBaseConfiguration</w:t>
      </w:r>
      <w:proofErr w:type="spellEnd"/>
      <w:r>
        <w:rPr>
          <w:rFonts w:hint="eastAsia"/>
        </w:rPr>
        <w:t xml:space="preserve"> </w:t>
      </w:r>
      <w:r>
        <w:rPr>
          <w:rFonts w:hint="eastAsia"/>
        </w:rPr>
        <w:t>的源码中可以看出，</w:t>
      </w:r>
      <w:r>
        <w:rPr>
          <w:rFonts w:hint="eastAsia"/>
        </w:rPr>
        <w:t xml:space="preserve"> Spring Boot </w:t>
      </w:r>
      <w:r>
        <w:rPr>
          <w:rFonts w:hint="eastAsia"/>
        </w:rPr>
        <w:t>为我们配置了</w:t>
      </w:r>
      <w:proofErr w:type="spellStart"/>
      <w:r>
        <w:rPr>
          <w:rFonts w:hint="eastAsia"/>
        </w:rPr>
        <w:t>transactionManager</w:t>
      </w:r>
      <w:proofErr w:type="spellEnd"/>
      <w:r>
        <w:rPr>
          <w:rFonts w:hint="eastAsia"/>
        </w:rPr>
        <w:t>、</w:t>
      </w:r>
      <w:proofErr w:type="spellStart"/>
      <w:r>
        <w:rPr>
          <w:rFonts w:hint="eastAsia"/>
        </w:rPr>
        <w:lastRenderedPageBreak/>
        <w:t>jpaVendorAdapter</w:t>
      </w:r>
      <w:proofErr w:type="spellEnd"/>
      <w:r>
        <w:rPr>
          <w:rFonts w:hint="eastAsia"/>
        </w:rPr>
        <w:t>、</w:t>
      </w:r>
      <w:proofErr w:type="spellStart"/>
      <w:r>
        <w:rPr>
          <w:rFonts w:hint="eastAsia"/>
        </w:rPr>
        <w:t>entityManagerFacto</w:t>
      </w:r>
      <w:r>
        <w:rPr>
          <w:rFonts w:hint="eastAsia"/>
        </w:rPr>
        <w:t>ry</w:t>
      </w:r>
      <w:proofErr w:type="spellEnd"/>
      <w:r>
        <w:rPr>
          <w:rFonts w:hint="eastAsia"/>
        </w:rPr>
        <w:t xml:space="preserve"> </w:t>
      </w:r>
      <w:r>
        <w:rPr>
          <w:rFonts w:hint="eastAsia"/>
        </w:rPr>
        <w:t>等</w:t>
      </w:r>
      <w:r>
        <w:rPr>
          <w:rFonts w:hint="eastAsia"/>
        </w:rPr>
        <w:t>Bean</w:t>
      </w:r>
      <w:r>
        <w:rPr>
          <w:rFonts w:hint="eastAsia"/>
        </w:rPr>
        <w:t>。</w:t>
      </w:r>
      <w:proofErr w:type="spellStart"/>
      <w:r>
        <w:rPr>
          <w:rFonts w:hint="eastAsia"/>
        </w:rPr>
        <w:t>JpaBaseConfiguration</w:t>
      </w:r>
      <w:proofErr w:type="spellEnd"/>
      <w:r>
        <w:rPr>
          <w:rFonts w:hint="eastAsia"/>
        </w:rPr>
        <w:t xml:space="preserve"> </w:t>
      </w:r>
      <w:r>
        <w:rPr>
          <w:rFonts w:hint="eastAsia"/>
        </w:rPr>
        <w:t>还有一个</w:t>
      </w:r>
      <w:proofErr w:type="spellStart"/>
      <w:r>
        <w:rPr>
          <w:rFonts w:hint="eastAsia"/>
        </w:rPr>
        <w:t>getPackagesToScan</w:t>
      </w:r>
      <w:proofErr w:type="spellEnd"/>
      <w:r>
        <w:rPr>
          <w:rFonts w:hint="eastAsia"/>
        </w:rPr>
        <w:t>方法，可以自动扫描注解有＠</w:t>
      </w:r>
      <w:r>
        <w:rPr>
          <w:rFonts w:hint="eastAsia"/>
        </w:rPr>
        <w:t xml:space="preserve">Entity </w:t>
      </w:r>
      <w:r>
        <w:rPr>
          <w:rFonts w:hint="eastAsia"/>
        </w:rPr>
        <w:t>的实体类。在</w:t>
      </w:r>
      <w:r>
        <w:rPr>
          <w:rFonts w:hint="eastAsia"/>
        </w:rPr>
        <w:t xml:space="preserve">Web </w:t>
      </w:r>
      <w:r>
        <w:rPr>
          <w:rFonts w:hint="eastAsia"/>
        </w:rPr>
        <w:t>项目中我们经常会遇到在控制器或者页面访问数据的时候出现会话连接己关闭的错误，这时候我们会配置一个</w:t>
      </w:r>
      <w:r>
        <w:rPr>
          <w:rFonts w:hint="eastAsia"/>
        </w:rPr>
        <w:t xml:space="preserve">Open Entity Manager (Session) In View </w:t>
      </w:r>
      <w:r>
        <w:rPr>
          <w:rFonts w:hint="eastAsia"/>
        </w:rPr>
        <w:t>这个过滤器。令人惊喜的是，</w:t>
      </w:r>
      <w:r>
        <w:rPr>
          <w:rFonts w:hint="eastAsia"/>
        </w:rPr>
        <w:t xml:space="preserve"> Spring Boot </w:t>
      </w:r>
      <w:r>
        <w:rPr>
          <w:rFonts w:hint="eastAsia"/>
        </w:rPr>
        <w:t>为我们自动配置了</w:t>
      </w:r>
      <w:proofErr w:type="spellStart"/>
      <w:r>
        <w:rPr>
          <w:rFonts w:hint="eastAsia"/>
        </w:rPr>
        <w:t>OpenEntityManagerlnView</w:t>
      </w:r>
      <w:r>
        <w:rPr>
          <w:rFonts w:hint="eastAsia"/>
        </w:rPr>
        <w:t>Interceptor</w:t>
      </w:r>
      <w:proofErr w:type="spellEnd"/>
      <w:r>
        <w:rPr>
          <w:rFonts w:hint="eastAsia"/>
        </w:rPr>
        <w:t xml:space="preserve"> </w:t>
      </w:r>
      <w:r>
        <w:rPr>
          <w:rFonts w:hint="eastAsia"/>
        </w:rPr>
        <w:t>这个</w:t>
      </w:r>
      <w:r>
        <w:rPr>
          <w:rFonts w:hint="eastAsia"/>
        </w:rPr>
        <w:t xml:space="preserve">Bean </w:t>
      </w:r>
      <w:r>
        <w:rPr>
          <w:rFonts w:hint="eastAsia"/>
        </w:rPr>
        <w:t>，并注册</w:t>
      </w:r>
      <w:proofErr w:type="spellStart"/>
      <w:r>
        <w:rPr>
          <w:rFonts w:hint="eastAsia"/>
        </w:rPr>
        <w:t>SpringMVC</w:t>
      </w:r>
      <w:proofErr w:type="spellEnd"/>
      <w:r>
        <w:rPr>
          <w:rFonts w:hint="eastAsia"/>
        </w:rPr>
        <w:t xml:space="preserve"> </w:t>
      </w:r>
      <w:r>
        <w:rPr>
          <w:rFonts w:hint="eastAsia"/>
        </w:rPr>
        <w:t>的拦截器中。</w:t>
      </w:r>
    </w:p>
    <w:p w:rsidR="00A73A7F" w:rsidRDefault="00A73A7F" w:rsidP="00A73A7F">
      <w:pPr>
        <w:pStyle w:val="2"/>
        <w:rPr>
          <w:rFonts w:hint="eastAsia"/>
        </w:rPr>
      </w:pPr>
      <w:r>
        <w:rPr>
          <w:rFonts w:hint="eastAsia"/>
        </w:rPr>
        <w:t>对</w:t>
      </w:r>
      <w:r>
        <w:rPr>
          <w:rFonts w:hint="eastAsia"/>
        </w:rPr>
        <w:t xml:space="preserve">Spring Data JPA </w:t>
      </w:r>
      <w:r>
        <w:rPr>
          <w:rFonts w:hint="eastAsia"/>
        </w:rPr>
        <w:t>的自动配置</w:t>
      </w:r>
    </w:p>
    <w:p w:rsidR="00A73A7F" w:rsidRDefault="00A73A7F" w:rsidP="00A73A7F">
      <w:pPr>
        <w:ind w:firstLine="480"/>
      </w:pPr>
      <w:r>
        <w:rPr>
          <w:rFonts w:hint="eastAsia"/>
        </w:rPr>
        <w:t xml:space="preserve">Spring Boot </w:t>
      </w:r>
      <w:r>
        <w:rPr>
          <w:rFonts w:hint="eastAsia"/>
        </w:rPr>
        <w:t>对</w:t>
      </w:r>
      <w:r>
        <w:rPr>
          <w:rFonts w:hint="eastAsia"/>
        </w:rPr>
        <w:t xml:space="preserve">Spring Data JPA </w:t>
      </w:r>
      <w:r>
        <w:rPr>
          <w:rFonts w:hint="eastAsia"/>
        </w:rPr>
        <w:t>的自动配置放置</w:t>
      </w:r>
      <w:r>
        <w:rPr>
          <w:rFonts w:hint="eastAsia"/>
        </w:rPr>
        <w:t>在</w:t>
      </w:r>
      <w:proofErr w:type="spellStart"/>
      <w:r>
        <w:rPr>
          <w:rFonts w:hint="eastAsia"/>
        </w:rPr>
        <w:t>org.springframework.</w:t>
      </w:r>
      <w:r>
        <w:t>boot.autoconfigure.data.jpa</w:t>
      </w:r>
      <w:proofErr w:type="spellEnd"/>
      <w:r>
        <w:rPr>
          <w:rFonts w:hint="eastAsia"/>
        </w:rPr>
        <w:t>下。</w:t>
      </w:r>
    </w:p>
    <w:p w:rsidR="00A73A7F" w:rsidRDefault="00A73A7F" w:rsidP="00A73A7F">
      <w:pPr>
        <w:pStyle w:val="a4"/>
        <w:jc w:val="center"/>
      </w:pPr>
      <w:r>
        <w:rPr>
          <w:noProof/>
        </w:rPr>
        <w:drawing>
          <wp:inline distT="0" distB="0" distL="0" distR="0" wp14:anchorId="31BE075F" wp14:editId="6D21894A">
            <wp:extent cx="4666667" cy="1619048"/>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6667" cy="1619048"/>
                    </a:xfrm>
                    <a:prstGeom prst="rect">
                      <a:avLst/>
                    </a:prstGeom>
                  </pic:spPr>
                </pic:pic>
              </a:graphicData>
            </a:graphic>
          </wp:inline>
        </w:drawing>
      </w:r>
    </w:p>
    <w:p w:rsidR="00A73A7F" w:rsidRDefault="00A73A7F" w:rsidP="00A73A7F">
      <w:pPr>
        <w:ind w:firstLine="480"/>
      </w:pPr>
      <w:r>
        <w:rPr>
          <w:rFonts w:hint="eastAsia"/>
        </w:rPr>
        <w:t>从</w:t>
      </w:r>
      <w:proofErr w:type="spellStart"/>
      <w:r>
        <w:rPr>
          <w:rFonts w:hint="eastAsia"/>
        </w:rPr>
        <w:t>JpaRepositoriesAutoConfiguration</w:t>
      </w:r>
      <w:proofErr w:type="spellEnd"/>
      <w:r>
        <w:rPr>
          <w:rFonts w:hint="eastAsia"/>
        </w:rPr>
        <w:t xml:space="preserve"> </w:t>
      </w:r>
      <w:r>
        <w:rPr>
          <w:rFonts w:hint="eastAsia"/>
        </w:rPr>
        <w:t>和</w:t>
      </w:r>
      <w:proofErr w:type="spellStart"/>
      <w:r>
        <w:rPr>
          <w:rFonts w:hint="eastAsia"/>
        </w:rPr>
        <w:t>JpaRepositoriesAutoConfigureRegistrar</w:t>
      </w:r>
      <w:proofErr w:type="spellEnd"/>
      <w:r>
        <w:rPr>
          <w:rFonts w:hint="eastAsia"/>
        </w:rPr>
        <w:t xml:space="preserve"> </w:t>
      </w:r>
      <w:r>
        <w:rPr>
          <w:rFonts w:hint="eastAsia"/>
        </w:rPr>
        <w:t>源码</w:t>
      </w:r>
      <w:r>
        <w:rPr>
          <w:rFonts w:hint="eastAsia"/>
        </w:rPr>
        <w:t>可以看出，</w:t>
      </w:r>
      <w:r>
        <w:rPr>
          <w:rFonts w:hint="eastAsia"/>
        </w:rPr>
        <w:t xml:space="preserve"> </w:t>
      </w:r>
      <w:proofErr w:type="spellStart"/>
      <w:r>
        <w:rPr>
          <w:rFonts w:hint="eastAsia"/>
        </w:rPr>
        <w:t>JpaRepositoriesAutoCon</w:t>
      </w:r>
      <w:r>
        <w:rPr>
          <w:rFonts w:hint="eastAsia"/>
        </w:rPr>
        <w:t>figuration</w:t>
      </w:r>
      <w:proofErr w:type="spellEnd"/>
      <w:r>
        <w:rPr>
          <w:rFonts w:hint="eastAsia"/>
        </w:rPr>
        <w:t xml:space="preserve"> </w:t>
      </w:r>
      <w:r>
        <w:rPr>
          <w:rFonts w:hint="eastAsia"/>
        </w:rPr>
        <w:t>是依赖于</w:t>
      </w:r>
      <w:proofErr w:type="spellStart"/>
      <w:r>
        <w:rPr>
          <w:rFonts w:hint="eastAsia"/>
        </w:rPr>
        <w:t>HibernateJpaAutoConfiguration</w:t>
      </w:r>
      <w:proofErr w:type="spellEnd"/>
      <w:r>
        <w:rPr>
          <w:rFonts w:hint="eastAsia"/>
        </w:rPr>
        <w:t xml:space="preserve"> </w:t>
      </w:r>
      <w:r>
        <w:rPr>
          <w:rFonts w:hint="eastAsia"/>
        </w:rPr>
        <w:t>配置</w:t>
      </w:r>
      <w:r>
        <w:rPr>
          <w:rFonts w:hint="eastAsia"/>
        </w:rPr>
        <w:t>的，且</w:t>
      </w:r>
      <w:r>
        <w:rPr>
          <w:rFonts w:hint="eastAsia"/>
        </w:rPr>
        <w:t>Spring</w:t>
      </w:r>
      <w:r>
        <w:t xml:space="preserve"> </w:t>
      </w:r>
      <w:r>
        <w:rPr>
          <w:rFonts w:hint="eastAsia"/>
        </w:rPr>
        <w:t xml:space="preserve">Boot </w:t>
      </w:r>
      <w:r>
        <w:rPr>
          <w:rFonts w:hint="eastAsia"/>
        </w:rPr>
        <w:t>自动开启</w:t>
      </w:r>
      <w:r>
        <w:rPr>
          <w:rFonts w:hint="eastAsia"/>
        </w:rPr>
        <w:t>了对</w:t>
      </w:r>
      <w:r>
        <w:rPr>
          <w:rFonts w:hint="eastAsia"/>
        </w:rPr>
        <w:t xml:space="preserve">Spring Data JPA </w:t>
      </w:r>
      <w:r>
        <w:rPr>
          <w:rFonts w:hint="eastAsia"/>
        </w:rPr>
        <w:t>的支持，即我们无须在</w:t>
      </w:r>
      <w:r>
        <w:rPr>
          <w:rFonts w:hint="eastAsia"/>
        </w:rPr>
        <w:t>配置类中显示</w:t>
      </w:r>
      <w:r w:rsidR="009E0587">
        <w:rPr>
          <w:rFonts w:hint="eastAsia"/>
        </w:rPr>
        <w:t>声</w:t>
      </w:r>
      <w:r>
        <w:rPr>
          <w:rFonts w:hint="eastAsia"/>
        </w:rPr>
        <w:t>明</w:t>
      </w:r>
      <w:r w:rsidR="009E0587">
        <w:t>@</w:t>
      </w:r>
      <w:proofErr w:type="spellStart"/>
      <w:r w:rsidR="009E0587">
        <w:t>En</w:t>
      </w:r>
      <w:r>
        <w:t>ableJpaReposi</w:t>
      </w:r>
      <w:r w:rsidR="009E0587">
        <w:t>tories</w:t>
      </w:r>
      <w:proofErr w:type="spellEnd"/>
      <w:r w:rsidR="009E0587">
        <w:rPr>
          <w:rFonts w:hint="eastAsia"/>
        </w:rPr>
        <w:t>。</w:t>
      </w:r>
    </w:p>
    <w:p w:rsidR="004171BB" w:rsidRPr="009B4816" w:rsidRDefault="004171BB" w:rsidP="004171BB">
      <w:pPr>
        <w:ind w:firstLine="480"/>
        <w:rPr>
          <w:rFonts w:hint="eastAsia"/>
        </w:rPr>
      </w:pPr>
      <w:r>
        <w:rPr>
          <w:rFonts w:hint="eastAsia"/>
        </w:rPr>
        <w:t>通过上面</w:t>
      </w:r>
      <w:r>
        <w:rPr>
          <w:rFonts w:hint="eastAsia"/>
        </w:rPr>
        <w:t>的分析可知，我们在</w:t>
      </w:r>
      <w:r>
        <w:rPr>
          <w:rFonts w:hint="eastAsia"/>
        </w:rPr>
        <w:t xml:space="preserve">Spring Boot </w:t>
      </w:r>
      <w:r>
        <w:rPr>
          <w:rFonts w:hint="eastAsia"/>
        </w:rPr>
        <w:t>下使用</w:t>
      </w:r>
      <w:r>
        <w:rPr>
          <w:rFonts w:hint="eastAsia"/>
        </w:rPr>
        <w:t xml:space="preserve">Spring Data JPA </w:t>
      </w:r>
      <w:r>
        <w:rPr>
          <w:rFonts w:hint="eastAsia"/>
        </w:rPr>
        <w:t>，在项目的</w:t>
      </w:r>
      <w:r>
        <w:rPr>
          <w:rFonts w:hint="eastAsia"/>
        </w:rPr>
        <w:t xml:space="preserve">Maven </w:t>
      </w:r>
      <w:r>
        <w:rPr>
          <w:rFonts w:hint="eastAsia"/>
        </w:rPr>
        <w:t>依赖里添加</w:t>
      </w:r>
      <w:r>
        <w:rPr>
          <w:rFonts w:hint="eastAsia"/>
        </w:rPr>
        <w:t>spring-boot</w:t>
      </w:r>
      <w:r>
        <w:rPr>
          <w:rFonts w:hint="eastAsia"/>
        </w:rPr>
        <w:t>-</w:t>
      </w:r>
      <w:proofErr w:type="spellStart"/>
      <w:r>
        <w:rPr>
          <w:rFonts w:hint="eastAsia"/>
        </w:rPr>
        <w:t>stater</w:t>
      </w:r>
      <w:proofErr w:type="spellEnd"/>
      <w:r>
        <w:rPr>
          <w:rFonts w:hint="eastAsia"/>
        </w:rPr>
        <w:t>-data-</w:t>
      </w:r>
      <w:proofErr w:type="spellStart"/>
      <w:r>
        <w:rPr>
          <w:rFonts w:hint="eastAsia"/>
        </w:rPr>
        <w:t>jpa</w:t>
      </w:r>
      <w:proofErr w:type="spellEnd"/>
      <w:r>
        <w:rPr>
          <w:rFonts w:hint="eastAsia"/>
        </w:rPr>
        <w:t>，然后只需定义</w:t>
      </w:r>
      <w:proofErr w:type="spellStart"/>
      <w:r>
        <w:rPr>
          <w:rFonts w:hint="eastAsia"/>
        </w:rPr>
        <w:t>DataSource</w:t>
      </w:r>
      <w:proofErr w:type="spellEnd"/>
      <w:r>
        <w:rPr>
          <w:rFonts w:hint="eastAsia"/>
        </w:rPr>
        <w:t>、实体类和数据访问烂，并在</w:t>
      </w:r>
      <w:r>
        <w:rPr>
          <w:rFonts w:hint="eastAsia"/>
        </w:rPr>
        <w:t>且在需</w:t>
      </w:r>
      <w:r>
        <w:rPr>
          <w:rFonts w:hint="eastAsia"/>
        </w:rPr>
        <w:t>要使用数据访问的地方注入数据访问层的</w:t>
      </w:r>
      <w:r>
        <w:rPr>
          <w:rFonts w:hint="eastAsia"/>
        </w:rPr>
        <w:t xml:space="preserve">Bean </w:t>
      </w:r>
      <w:r>
        <w:rPr>
          <w:rFonts w:hint="eastAsia"/>
        </w:rPr>
        <w:t>即可，无须任何额外自己置。</w:t>
      </w:r>
      <w:bookmarkStart w:id="0" w:name="_GoBack"/>
      <w:bookmarkEnd w:id="0"/>
    </w:p>
    <w:sectPr w:rsidR="004171BB" w:rsidRPr="009B4816" w:rsidSect="007735FF">
      <w:headerReference w:type="even" r:id="rId23"/>
      <w:headerReference w:type="default" r:id="rId24"/>
      <w:footerReference w:type="even" r:id="rId25"/>
      <w:footerReference w:type="default" r:id="rId26"/>
      <w:headerReference w:type="first" r:id="rId27"/>
      <w:footerReference w:type="first" r:id="rId28"/>
      <w:pgSz w:w="11906" w:h="16838"/>
      <w:pgMar w:top="720" w:right="720" w:bottom="720" w:left="720" w:header="454" w:footer="45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ABE" w:rsidRDefault="00502ABE" w:rsidP="00944DD1">
      <w:pPr>
        <w:spacing w:line="240" w:lineRule="auto"/>
        <w:ind w:firstLine="480"/>
      </w:pPr>
      <w:r>
        <w:separator/>
      </w:r>
    </w:p>
  </w:endnote>
  <w:endnote w:type="continuationSeparator" w:id="0">
    <w:p w:rsidR="00502ABE" w:rsidRDefault="00502ABE" w:rsidP="00944DD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DD1" w:rsidRDefault="00944DD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DD1" w:rsidRDefault="00944DD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DD1" w:rsidRDefault="00944DD1">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ABE" w:rsidRDefault="00502ABE" w:rsidP="00944DD1">
      <w:pPr>
        <w:spacing w:line="240" w:lineRule="auto"/>
        <w:ind w:firstLine="480"/>
      </w:pPr>
      <w:r>
        <w:separator/>
      </w:r>
    </w:p>
  </w:footnote>
  <w:footnote w:type="continuationSeparator" w:id="0">
    <w:p w:rsidR="00502ABE" w:rsidRDefault="00502ABE" w:rsidP="00944DD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DD1" w:rsidRDefault="00944DD1">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DD1" w:rsidRDefault="00944DD1">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DD1" w:rsidRDefault="00944DD1">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F6064"/>
    <w:multiLevelType w:val="hybridMultilevel"/>
    <w:tmpl w:val="80E4375A"/>
    <w:lvl w:ilvl="0" w:tplc="A746B0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A8812D2"/>
    <w:multiLevelType w:val="hybridMultilevel"/>
    <w:tmpl w:val="8FA66278"/>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8914EC"/>
    <w:multiLevelType w:val="hybridMultilevel"/>
    <w:tmpl w:val="B1B8866C"/>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6675D8"/>
    <w:multiLevelType w:val="hybridMultilevel"/>
    <w:tmpl w:val="5D5C1D14"/>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3DA78D7"/>
    <w:multiLevelType w:val="hybridMultilevel"/>
    <w:tmpl w:val="47BA28D0"/>
    <w:lvl w:ilvl="0" w:tplc="AE44D9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E76490"/>
    <w:multiLevelType w:val="hybridMultilevel"/>
    <w:tmpl w:val="47F2A6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6E95900"/>
    <w:multiLevelType w:val="hybridMultilevel"/>
    <w:tmpl w:val="5560A3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C4844"/>
    <w:multiLevelType w:val="hybridMultilevel"/>
    <w:tmpl w:val="2CB2F2E0"/>
    <w:lvl w:ilvl="0" w:tplc="61CE7D8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231AFD"/>
    <w:multiLevelType w:val="hybridMultilevel"/>
    <w:tmpl w:val="3CF8559C"/>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BC32A1C"/>
    <w:multiLevelType w:val="hybridMultilevel"/>
    <w:tmpl w:val="6590D112"/>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F453EC1"/>
    <w:multiLevelType w:val="hybridMultilevel"/>
    <w:tmpl w:val="E724EB42"/>
    <w:lvl w:ilvl="0" w:tplc="888A7E82">
      <w:start w:val="1"/>
      <w:numFmt w:val="decimalZero"/>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65671F"/>
    <w:multiLevelType w:val="hybridMultilevel"/>
    <w:tmpl w:val="C0CCE2F2"/>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C55B91"/>
    <w:multiLevelType w:val="hybridMultilevel"/>
    <w:tmpl w:val="241CB7BC"/>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27566A0"/>
    <w:multiLevelType w:val="hybridMultilevel"/>
    <w:tmpl w:val="9784158C"/>
    <w:lvl w:ilvl="0" w:tplc="6C0EC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3A87093"/>
    <w:multiLevelType w:val="hybridMultilevel"/>
    <w:tmpl w:val="1CAC49CE"/>
    <w:lvl w:ilvl="0" w:tplc="AE44D9C8">
      <w:start w:val="1"/>
      <w:numFmt w:val="decimalEnclosedCircle"/>
      <w:lvlText w:val="%1"/>
      <w:lvlJc w:val="left"/>
      <w:pPr>
        <w:ind w:left="84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D75C07"/>
    <w:multiLevelType w:val="hybridMultilevel"/>
    <w:tmpl w:val="74C8B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A5175AC"/>
    <w:multiLevelType w:val="hybridMultilevel"/>
    <w:tmpl w:val="24AA18E0"/>
    <w:lvl w:ilvl="0" w:tplc="61CE7D8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5"/>
  </w:num>
  <w:num w:numId="3">
    <w:abstractNumId w:val="5"/>
  </w:num>
  <w:num w:numId="4">
    <w:abstractNumId w:val="2"/>
  </w:num>
  <w:num w:numId="5">
    <w:abstractNumId w:val="12"/>
  </w:num>
  <w:num w:numId="6">
    <w:abstractNumId w:val="16"/>
  </w:num>
  <w:num w:numId="7">
    <w:abstractNumId w:val="8"/>
  </w:num>
  <w:num w:numId="8">
    <w:abstractNumId w:val="3"/>
  </w:num>
  <w:num w:numId="9">
    <w:abstractNumId w:val="6"/>
  </w:num>
  <w:num w:numId="10">
    <w:abstractNumId w:val="1"/>
  </w:num>
  <w:num w:numId="11">
    <w:abstractNumId w:val="9"/>
  </w:num>
  <w:num w:numId="12">
    <w:abstractNumId w:val="4"/>
  </w:num>
  <w:num w:numId="13">
    <w:abstractNumId w:val="14"/>
  </w:num>
  <w:num w:numId="14">
    <w:abstractNumId w:val="7"/>
  </w:num>
  <w:num w:numId="15">
    <w:abstractNumId w:val="11"/>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5A0"/>
    <w:rsid w:val="00021AE8"/>
    <w:rsid w:val="00022589"/>
    <w:rsid w:val="000544BE"/>
    <w:rsid w:val="00066DE5"/>
    <w:rsid w:val="000904EB"/>
    <w:rsid w:val="000A4BF2"/>
    <w:rsid w:val="000A573F"/>
    <w:rsid w:val="000B2EE0"/>
    <w:rsid w:val="000C53CA"/>
    <w:rsid w:val="000D4333"/>
    <w:rsid w:val="001270F8"/>
    <w:rsid w:val="00136059"/>
    <w:rsid w:val="0014266C"/>
    <w:rsid w:val="0016227A"/>
    <w:rsid w:val="00182C11"/>
    <w:rsid w:val="0019019C"/>
    <w:rsid w:val="001B759C"/>
    <w:rsid w:val="001C4AC1"/>
    <w:rsid w:val="001F7B8A"/>
    <w:rsid w:val="002015BE"/>
    <w:rsid w:val="00214497"/>
    <w:rsid w:val="002309D7"/>
    <w:rsid w:val="002548C9"/>
    <w:rsid w:val="0026368E"/>
    <w:rsid w:val="002744B0"/>
    <w:rsid w:val="002907A0"/>
    <w:rsid w:val="002D41E4"/>
    <w:rsid w:val="002D4363"/>
    <w:rsid w:val="00304687"/>
    <w:rsid w:val="00317216"/>
    <w:rsid w:val="00322086"/>
    <w:rsid w:val="0033137E"/>
    <w:rsid w:val="00334923"/>
    <w:rsid w:val="00351326"/>
    <w:rsid w:val="003600D0"/>
    <w:rsid w:val="00387A79"/>
    <w:rsid w:val="003A1DF8"/>
    <w:rsid w:val="003F6347"/>
    <w:rsid w:val="004171BB"/>
    <w:rsid w:val="00446480"/>
    <w:rsid w:val="00457832"/>
    <w:rsid w:val="004A0FE3"/>
    <w:rsid w:val="004A18E8"/>
    <w:rsid w:val="004C05A0"/>
    <w:rsid w:val="00502ABE"/>
    <w:rsid w:val="00505188"/>
    <w:rsid w:val="00546237"/>
    <w:rsid w:val="00552B32"/>
    <w:rsid w:val="00563DFE"/>
    <w:rsid w:val="0057371D"/>
    <w:rsid w:val="00577AA7"/>
    <w:rsid w:val="005A7DF0"/>
    <w:rsid w:val="005B1FE9"/>
    <w:rsid w:val="005E1C9E"/>
    <w:rsid w:val="005E734D"/>
    <w:rsid w:val="006570F5"/>
    <w:rsid w:val="00675949"/>
    <w:rsid w:val="006A4949"/>
    <w:rsid w:val="006E08B4"/>
    <w:rsid w:val="006E4C24"/>
    <w:rsid w:val="006E4DD8"/>
    <w:rsid w:val="006F7A4D"/>
    <w:rsid w:val="007102FB"/>
    <w:rsid w:val="00761F73"/>
    <w:rsid w:val="007735FF"/>
    <w:rsid w:val="00774458"/>
    <w:rsid w:val="00786DB2"/>
    <w:rsid w:val="007A11C0"/>
    <w:rsid w:val="007A1747"/>
    <w:rsid w:val="007D3127"/>
    <w:rsid w:val="007D7ECD"/>
    <w:rsid w:val="007E61ED"/>
    <w:rsid w:val="007F26A4"/>
    <w:rsid w:val="00822176"/>
    <w:rsid w:val="0082357D"/>
    <w:rsid w:val="00832D52"/>
    <w:rsid w:val="008478BF"/>
    <w:rsid w:val="008A357F"/>
    <w:rsid w:val="008A6165"/>
    <w:rsid w:val="008F01D4"/>
    <w:rsid w:val="008F0874"/>
    <w:rsid w:val="009216BE"/>
    <w:rsid w:val="00936651"/>
    <w:rsid w:val="00944DD1"/>
    <w:rsid w:val="00991F0B"/>
    <w:rsid w:val="009A5E7A"/>
    <w:rsid w:val="009B4816"/>
    <w:rsid w:val="009B6FA9"/>
    <w:rsid w:val="009E0587"/>
    <w:rsid w:val="00A060D6"/>
    <w:rsid w:val="00A227BD"/>
    <w:rsid w:val="00A26A85"/>
    <w:rsid w:val="00A41AA0"/>
    <w:rsid w:val="00A60BDE"/>
    <w:rsid w:val="00A63BB0"/>
    <w:rsid w:val="00A72A68"/>
    <w:rsid w:val="00A73A7F"/>
    <w:rsid w:val="00AA76B2"/>
    <w:rsid w:val="00AB1249"/>
    <w:rsid w:val="00AB631F"/>
    <w:rsid w:val="00AC4642"/>
    <w:rsid w:val="00AC6883"/>
    <w:rsid w:val="00AD5B2E"/>
    <w:rsid w:val="00AE0783"/>
    <w:rsid w:val="00AF064D"/>
    <w:rsid w:val="00BA6813"/>
    <w:rsid w:val="00BC6B1D"/>
    <w:rsid w:val="00C54F59"/>
    <w:rsid w:val="00CB03F3"/>
    <w:rsid w:val="00CC3793"/>
    <w:rsid w:val="00CD1082"/>
    <w:rsid w:val="00CF4725"/>
    <w:rsid w:val="00D041A9"/>
    <w:rsid w:val="00D31317"/>
    <w:rsid w:val="00D42BEB"/>
    <w:rsid w:val="00D775F6"/>
    <w:rsid w:val="00DD66C4"/>
    <w:rsid w:val="00E126E3"/>
    <w:rsid w:val="00E337AC"/>
    <w:rsid w:val="00E44896"/>
    <w:rsid w:val="00E55809"/>
    <w:rsid w:val="00EF3550"/>
    <w:rsid w:val="00EF5733"/>
    <w:rsid w:val="00F65E4C"/>
    <w:rsid w:val="00FD7668"/>
    <w:rsid w:val="00FF7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C01A"/>
  <w15:chartTrackingRefBased/>
  <w15:docId w15:val="{71EF36D0-E998-402F-9FEF-754CA4091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6813"/>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A60BDE"/>
    <w:pPr>
      <w:keepNext/>
      <w:keepLines/>
      <w:spacing w:before="200" w:after="200" w:line="578" w:lineRule="auto"/>
      <w:ind w:firstLineChars="0" w:firstLine="0"/>
      <w:jc w:val="center"/>
      <w:outlineLvl w:val="0"/>
    </w:pPr>
    <w:rPr>
      <w:rFonts w:eastAsia="黑体"/>
      <w:b/>
      <w:bCs/>
      <w:kern w:val="44"/>
      <w:sz w:val="44"/>
      <w:szCs w:val="44"/>
    </w:rPr>
  </w:style>
  <w:style w:type="paragraph" w:styleId="2">
    <w:name w:val="heading 2"/>
    <w:basedOn w:val="a"/>
    <w:next w:val="a"/>
    <w:link w:val="20"/>
    <w:uiPriority w:val="9"/>
    <w:unhideWhenUsed/>
    <w:qFormat/>
    <w:rsid w:val="00A60BDE"/>
    <w:pPr>
      <w:keepNext/>
      <w:keepLines/>
      <w:spacing w:before="100" w:after="100" w:line="480" w:lineRule="auto"/>
      <w:ind w:firstLineChars="0" w:firstLine="0"/>
      <w:outlineLvl w:val="1"/>
    </w:pPr>
    <w:rPr>
      <w:rFonts w:eastAsia="黑体" w:cstheme="majorBidi"/>
      <w:b/>
      <w:bCs/>
      <w:sz w:val="32"/>
      <w:szCs w:val="32"/>
    </w:rPr>
  </w:style>
  <w:style w:type="paragraph" w:styleId="3">
    <w:name w:val="heading 3"/>
    <w:basedOn w:val="a"/>
    <w:next w:val="a"/>
    <w:link w:val="30"/>
    <w:uiPriority w:val="9"/>
    <w:unhideWhenUsed/>
    <w:qFormat/>
    <w:rsid w:val="00A60BDE"/>
    <w:pPr>
      <w:keepNext/>
      <w:keepLines/>
      <w:spacing w:before="100" w:after="100" w:line="480" w:lineRule="auto"/>
      <w:ind w:firstLineChars="0" w:firstLine="0"/>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0BDE"/>
    <w:rPr>
      <w:rFonts w:ascii="Times New Roman" w:eastAsia="黑体" w:hAnsi="Times New Roman"/>
      <w:b/>
      <w:bCs/>
      <w:kern w:val="44"/>
      <w:sz w:val="44"/>
      <w:szCs w:val="44"/>
    </w:rPr>
  </w:style>
  <w:style w:type="character" w:customStyle="1" w:styleId="20">
    <w:name w:val="标题 2 字符"/>
    <w:basedOn w:val="a0"/>
    <w:link w:val="2"/>
    <w:uiPriority w:val="9"/>
    <w:rsid w:val="00A60BDE"/>
    <w:rPr>
      <w:rFonts w:ascii="Times New Roman" w:eastAsia="黑体" w:hAnsi="Times New Roman" w:cstheme="majorBidi"/>
      <w:b/>
      <w:bCs/>
      <w:sz w:val="32"/>
      <w:szCs w:val="32"/>
    </w:rPr>
  </w:style>
  <w:style w:type="character" w:customStyle="1" w:styleId="30">
    <w:name w:val="标题 3 字符"/>
    <w:basedOn w:val="a0"/>
    <w:link w:val="3"/>
    <w:uiPriority w:val="9"/>
    <w:rsid w:val="00A60BDE"/>
    <w:rPr>
      <w:rFonts w:ascii="Times New Roman" w:eastAsia="黑体" w:hAnsi="Times New Roman"/>
      <w:b/>
      <w:bCs/>
      <w:sz w:val="28"/>
      <w:szCs w:val="32"/>
    </w:rPr>
  </w:style>
  <w:style w:type="table" w:styleId="a3">
    <w:name w:val="Table Grid"/>
    <w:basedOn w:val="a1"/>
    <w:uiPriority w:val="39"/>
    <w:rsid w:val="00CD1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代码"/>
    <w:basedOn w:val="a"/>
    <w:qFormat/>
    <w:rsid w:val="00CD1082"/>
    <w:pPr>
      <w:spacing w:line="240" w:lineRule="auto"/>
      <w:ind w:firstLineChars="0" w:firstLine="0"/>
    </w:pPr>
    <w:rPr>
      <w:rFonts w:ascii="Consolas" w:hAnsi="Consolas"/>
      <w:sz w:val="20"/>
    </w:rPr>
  </w:style>
  <w:style w:type="paragraph" w:styleId="a5">
    <w:name w:val="header"/>
    <w:basedOn w:val="a"/>
    <w:link w:val="a6"/>
    <w:uiPriority w:val="99"/>
    <w:unhideWhenUsed/>
    <w:rsid w:val="00944DD1"/>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44DD1"/>
    <w:rPr>
      <w:rFonts w:ascii="Times New Roman" w:eastAsia="宋体" w:hAnsi="Times New Roman"/>
      <w:sz w:val="18"/>
      <w:szCs w:val="18"/>
    </w:rPr>
  </w:style>
  <w:style w:type="paragraph" w:styleId="a7">
    <w:name w:val="footer"/>
    <w:basedOn w:val="a"/>
    <w:link w:val="a8"/>
    <w:uiPriority w:val="99"/>
    <w:unhideWhenUsed/>
    <w:rsid w:val="00944DD1"/>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944DD1"/>
    <w:rPr>
      <w:rFonts w:ascii="Times New Roman" w:eastAsia="宋体" w:hAnsi="Times New Roman"/>
      <w:sz w:val="18"/>
      <w:szCs w:val="18"/>
    </w:rPr>
  </w:style>
  <w:style w:type="paragraph" w:styleId="a9">
    <w:name w:val="List Paragraph"/>
    <w:basedOn w:val="a"/>
    <w:uiPriority w:val="34"/>
    <w:qFormat/>
    <w:rsid w:val="00A26A85"/>
    <w:pPr>
      <w:ind w:firstLine="420"/>
    </w:pPr>
  </w:style>
  <w:style w:type="paragraph" w:styleId="HTML">
    <w:name w:val="HTML Preformatted"/>
    <w:basedOn w:val="a"/>
    <w:link w:val="HTML0"/>
    <w:uiPriority w:val="99"/>
    <w:semiHidden/>
    <w:unhideWhenUsed/>
    <w:rsid w:val="008221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822176"/>
    <w:rPr>
      <w:rFonts w:ascii="宋体" w:eastAsia="宋体" w:hAnsi="宋体" w:cs="宋体"/>
      <w:kern w:val="0"/>
      <w:sz w:val="24"/>
      <w:szCs w:val="24"/>
    </w:rPr>
  </w:style>
  <w:style w:type="character" w:styleId="aa">
    <w:name w:val="Hyperlink"/>
    <w:basedOn w:val="a0"/>
    <w:uiPriority w:val="99"/>
    <w:unhideWhenUsed/>
    <w:rsid w:val="00505188"/>
    <w:rPr>
      <w:color w:val="0563C1" w:themeColor="hyperlink"/>
      <w:u w:val="single"/>
    </w:rPr>
  </w:style>
  <w:style w:type="character" w:styleId="ab">
    <w:name w:val="Unresolved Mention"/>
    <w:basedOn w:val="a0"/>
    <w:uiPriority w:val="99"/>
    <w:semiHidden/>
    <w:unhideWhenUsed/>
    <w:rsid w:val="00505188"/>
    <w:rPr>
      <w:color w:val="808080"/>
      <w:shd w:val="clear" w:color="auto" w:fill="E6E6E6"/>
    </w:rPr>
  </w:style>
  <w:style w:type="paragraph" w:styleId="ac">
    <w:name w:val="No Spacing"/>
    <w:uiPriority w:val="1"/>
    <w:qFormat/>
    <w:rsid w:val="00A73A7F"/>
    <w:pPr>
      <w:widowControl w:val="0"/>
      <w:ind w:firstLineChars="200" w:firstLine="200"/>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5722">
      <w:bodyDiv w:val="1"/>
      <w:marLeft w:val="0"/>
      <w:marRight w:val="0"/>
      <w:marTop w:val="0"/>
      <w:marBottom w:val="0"/>
      <w:divBdr>
        <w:top w:val="none" w:sz="0" w:space="0" w:color="auto"/>
        <w:left w:val="none" w:sz="0" w:space="0" w:color="auto"/>
        <w:bottom w:val="none" w:sz="0" w:space="0" w:color="auto"/>
        <w:right w:val="none" w:sz="0" w:space="0" w:color="auto"/>
      </w:divBdr>
    </w:div>
    <w:div w:id="33164996">
      <w:bodyDiv w:val="1"/>
      <w:marLeft w:val="0"/>
      <w:marRight w:val="0"/>
      <w:marTop w:val="0"/>
      <w:marBottom w:val="0"/>
      <w:divBdr>
        <w:top w:val="none" w:sz="0" w:space="0" w:color="auto"/>
        <w:left w:val="none" w:sz="0" w:space="0" w:color="auto"/>
        <w:bottom w:val="none" w:sz="0" w:space="0" w:color="auto"/>
        <w:right w:val="none" w:sz="0" w:space="0" w:color="auto"/>
      </w:divBdr>
    </w:div>
    <w:div w:id="82340922">
      <w:bodyDiv w:val="1"/>
      <w:marLeft w:val="0"/>
      <w:marRight w:val="0"/>
      <w:marTop w:val="0"/>
      <w:marBottom w:val="0"/>
      <w:divBdr>
        <w:top w:val="none" w:sz="0" w:space="0" w:color="auto"/>
        <w:left w:val="none" w:sz="0" w:space="0" w:color="auto"/>
        <w:bottom w:val="none" w:sz="0" w:space="0" w:color="auto"/>
        <w:right w:val="none" w:sz="0" w:space="0" w:color="auto"/>
      </w:divBdr>
    </w:div>
    <w:div w:id="95097876">
      <w:bodyDiv w:val="1"/>
      <w:marLeft w:val="0"/>
      <w:marRight w:val="0"/>
      <w:marTop w:val="0"/>
      <w:marBottom w:val="0"/>
      <w:divBdr>
        <w:top w:val="none" w:sz="0" w:space="0" w:color="auto"/>
        <w:left w:val="none" w:sz="0" w:space="0" w:color="auto"/>
        <w:bottom w:val="none" w:sz="0" w:space="0" w:color="auto"/>
        <w:right w:val="none" w:sz="0" w:space="0" w:color="auto"/>
      </w:divBdr>
    </w:div>
    <w:div w:id="207031271">
      <w:bodyDiv w:val="1"/>
      <w:marLeft w:val="0"/>
      <w:marRight w:val="0"/>
      <w:marTop w:val="0"/>
      <w:marBottom w:val="0"/>
      <w:divBdr>
        <w:top w:val="none" w:sz="0" w:space="0" w:color="auto"/>
        <w:left w:val="none" w:sz="0" w:space="0" w:color="auto"/>
        <w:bottom w:val="none" w:sz="0" w:space="0" w:color="auto"/>
        <w:right w:val="none" w:sz="0" w:space="0" w:color="auto"/>
      </w:divBdr>
    </w:div>
    <w:div w:id="212424089">
      <w:bodyDiv w:val="1"/>
      <w:marLeft w:val="0"/>
      <w:marRight w:val="0"/>
      <w:marTop w:val="0"/>
      <w:marBottom w:val="0"/>
      <w:divBdr>
        <w:top w:val="none" w:sz="0" w:space="0" w:color="auto"/>
        <w:left w:val="none" w:sz="0" w:space="0" w:color="auto"/>
        <w:bottom w:val="none" w:sz="0" w:space="0" w:color="auto"/>
        <w:right w:val="none" w:sz="0" w:space="0" w:color="auto"/>
      </w:divBdr>
    </w:div>
    <w:div w:id="236329528">
      <w:bodyDiv w:val="1"/>
      <w:marLeft w:val="0"/>
      <w:marRight w:val="0"/>
      <w:marTop w:val="0"/>
      <w:marBottom w:val="0"/>
      <w:divBdr>
        <w:top w:val="none" w:sz="0" w:space="0" w:color="auto"/>
        <w:left w:val="none" w:sz="0" w:space="0" w:color="auto"/>
        <w:bottom w:val="none" w:sz="0" w:space="0" w:color="auto"/>
        <w:right w:val="none" w:sz="0" w:space="0" w:color="auto"/>
      </w:divBdr>
    </w:div>
    <w:div w:id="250699461">
      <w:bodyDiv w:val="1"/>
      <w:marLeft w:val="0"/>
      <w:marRight w:val="0"/>
      <w:marTop w:val="0"/>
      <w:marBottom w:val="0"/>
      <w:divBdr>
        <w:top w:val="none" w:sz="0" w:space="0" w:color="auto"/>
        <w:left w:val="none" w:sz="0" w:space="0" w:color="auto"/>
        <w:bottom w:val="none" w:sz="0" w:space="0" w:color="auto"/>
        <w:right w:val="none" w:sz="0" w:space="0" w:color="auto"/>
      </w:divBdr>
    </w:div>
    <w:div w:id="402337333">
      <w:bodyDiv w:val="1"/>
      <w:marLeft w:val="0"/>
      <w:marRight w:val="0"/>
      <w:marTop w:val="0"/>
      <w:marBottom w:val="0"/>
      <w:divBdr>
        <w:top w:val="none" w:sz="0" w:space="0" w:color="auto"/>
        <w:left w:val="none" w:sz="0" w:space="0" w:color="auto"/>
        <w:bottom w:val="none" w:sz="0" w:space="0" w:color="auto"/>
        <w:right w:val="none" w:sz="0" w:space="0" w:color="auto"/>
      </w:divBdr>
    </w:div>
    <w:div w:id="446850922">
      <w:bodyDiv w:val="1"/>
      <w:marLeft w:val="0"/>
      <w:marRight w:val="0"/>
      <w:marTop w:val="0"/>
      <w:marBottom w:val="0"/>
      <w:divBdr>
        <w:top w:val="none" w:sz="0" w:space="0" w:color="auto"/>
        <w:left w:val="none" w:sz="0" w:space="0" w:color="auto"/>
        <w:bottom w:val="none" w:sz="0" w:space="0" w:color="auto"/>
        <w:right w:val="none" w:sz="0" w:space="0" w:color="auto"/>
      </w:divBdr>
    </w:div>
    <w:div w:id="566889140">
      <w:bodyDiv w:val="1"/>
      <w:marLeft w:val="0"/>
      <w:marRight w:val="0"/>
      <w:marTop w:val="0"/>
      <w:marBottom w:val="0"/>
      <w:divBdr>
        <w:top w:val="none" w:sz="0" w:space="0" w:color="auto"/>
        <w:left w:val="none" w:sz="0" w:space="0" w:color="auto"/>
        <w:bottom w:val="none" w:sz="0" w:space="0" w:color="auto"/>
        <w:right w:val="none" w:sz="0" w:space="0" w:color="auto"/>
      </w:divBdr>
    </w:div>
    <w:div w:id="602303338">
      <w:bodyDiv w:val="1"/>
      <w:marLeft w:val="0"/>
      <w:marRight w:val="0"/>
      <w:marTop w:val="0"/>
      <w:marBottom w:val="0"/>
      <w:divBdr>
        <w:top w:val="none" w:sz="0" w:space="0" w:color="auto"/>
        <w:left w:val="none" w:sz="0" w:space="0" w:color="auto"/>
        <w:bottom w:val="none" w:sz="0" w:space="0" w:color="auto"/>
        <w:right w:val="none" w:sz="0" w:space="0" w:color="auto"/>
      </w:divBdr>
    </w:div>
    <w:div w:id="626667179">
      <w:bodyDiv w:val="1"/>
      <w:marLeft w:val="0"/>
      <w:marRight w:val="0"/>
      <w:marTop w:val="0"/>
      <w:marBottom w:val="0"/>
      <w:divBdr>
        <w:top w:val="none" w:sz="0" w:space="0" w:color="auto"/>
        <w:left w:val="none" w:sz="0" w:space="0" w:color="auto"/>
        <w:bottom w:val="none" w:sz="0" w:space="0" w:color="auto"/>
        <w:right w:val="none" w:sz="0" w:space="0" w:color="auto"/>
      </w:divBdr>
    </w:div>
    <w:div w:id="627319294">
      <w:bodyDiv w:val="1"/>
      <w:marLeft w:val="0"/>
      <w:marRight w:val="0"/>
      <w:marTop w:val="0"/>
      <w:marBottom w:val="0"/>
      <w:divBdr>
        <w:top w:val="none" w:sz="0" w:space="0" w:color="auto"/>
        <w:left w:val="none" w:sz="0" w:space="0" w:color="auto"/>
        <w:bottom w:val="none" w:sz="0" w:space="0" w:color="auto"/>
        <w:right w:val="none" w:sz="0" w:space="0" w:color="auto"/>
      </w:divBdr>
    </w:div>
    <w:div w:id="662197746">
      <w:bodyDiv w:val="1"/>
      <w:marLeft w:val="0"/>
      <w:marRight w:val="0"/>
      <w:marTop w:val="0"/>
      <w:marBottom w:val="0"/>
      <w:divBdr>
        <w:top w:val="none" w:sz="0" w:space="0" w:color="auto"/>
        <w:left w:val="none" w:sz="0" w:space="0" w:color="auto"/>
        <w:bottom w:val="none" w:sz="0" w:space="0" w:color="auto"/>
        <w:right w:val="none" w:sz="0" w:space="0" w:color="auto"/>
      </w:divBdr>
    </w:div>
    <w:div w:id="788931672">
      <w:bodyDiv w:val="1"/>
      <w:marLeft w:val="0"/>
      <w:marRight w:val="0"/>
      <w:marTop w:val="0"/>
      <w:marBottom w:val="0"/>
      <w:divBdr>
        <w:top w:val="none" w:sz="0" w:space="0" w:color="auto"/>
        <w:left w:val="none" w:sz="0" w:space="0" w:color="auto"/>
        <w:bottom w:val="none" w:sz="0" w:space="0" w:color="auto"/>
        <w:right w:val="none" w:sz="0" w:space="0" w:color="auto"/>
      </w:divBdr>
    </w:div>
    <w:div w:id="876232849">
      <w:bodyDiv w:val="1"/>
      <w:marLeft w:val="0"/>
      <w:marRight w:val="0"/>
      <w:marTop w:val="0"/>
      <w:marBottom w:val="0"/>
      <w:divBdr>
        <w:top w:val="none" w:sz="0" w:space="0" w:color="auto"/>
        <w:left w:val="none" w:sz="0" w:space="0" w:color="auto"/>
        <w:bottom w:val="none" w:sz="0" w:space="0" w:color="auto"/>
        <w:right w:val="none" w:sz="0" w:space="0" w:color="auto"/>
      </w:divBdr>
    </w:div>
    <w:div w:id="1083333770">
      <w:bodyDiv w:val="1"/>
      <w:marLeft w:val="0"/>
      <w:marRight w:val="0"/>
      <w:marTop w:val="0"/>
      <w:marBottom w:val="0"/>
      <w:divBdr>
        <w:top w:val="none" w:sz="0" w:space="0" w:color="auto"/>
        <w:left w:val="none" w:sz="0" w:space="0" w:color="auto"/>
        <w:bottom w:val="none" w:sz="0" w:space="0" w:color="auto"/>
        <w:right w:val="none" w:sz="0" w:space="0" w:color="auto"/>
      </w:divBdr>
    </w:div>
    <w:div w:id="1125079543">
      <w:bodyDiv w:val="1"/>
      <w:marLeft w:val="0"/>
      <w:marRight w:val="0"/>
      <w:marTop w:val="0"/>
      <w:marBottom w:val="0"/>
      <w:divBdr>
        <w:top w:val="none" w:sz="0" w:space="0" w:color="auto"/>
        <w:left w:val="none" w:sz="0" w:space="0" w:color="auto"/>
        <w:bottom w:val="none" w:sz="0" w:space="0" w:color="auto"/>
        <w:right w:val="none" w:sz="0" w:space="0" w:color="auto"/>
      </w:divBdr>
    </w:div>
    <w:div w:id="1180389839">
      <w:bodyDiv w:val="1"/>
      <w:marLeft w:val="0"/>
      <w:marRight w:val="0"/>
      <w:marTop w:val="0"/>
      <w:marBottom w:val="0"/>
      <w:divBdr>
        <w:top w:val="none" w:sz="0" w:space="0" w:color="auto"/>
        <w:left w:val="none" w:sz="0" w:space="0" w:color="auto"/>
        <w:bottom w:val="none" w:sz="0" w:space="0" w:color="auto"/>
        <w:right w:val="none" w:sz="0" w:space="0" w:color="auto"/>
      </w:divBdr>
    </w:div>
    <w:div w:id="1284263395">
      <w:bodyDiv w:val="1"/>
      <w:marLeft w:val="0"/>
      <w:marRight w:val="0"/>
      <w:marTop w:val="0"/>
      <w:marBottom w:val="0"/>
      <w:divBdr>
        <w:top w:val="none" w:sz="0" w:space="0" w:color="auto"/>
        <w:left w:val="none" w:sz="0" w:space="0" w:color="auto"/>
        <w:bottom w:val="none" w:sz="0" w:space="0" w:color="auto"/>
        <w:right w:val="none" w:sz="0" w:space="0" w:color="auto"/>
      </w:divBdr>
    </w:div>
    <w:div w:id="1321235224">
      <w:bodyDiv w:val="1"/>
      <w:marLeft w:val="0"/>
      <w:marRight w:val="0"/>
      <w:marTop w:val="0"/>
      <w:marBottom w:val="0"/>
      <w:divBdr>
        <w:top w:val="none" w:sz="0" w:space="0" w:color="auto"/>
        <w:left w:val="none" w:sz="0" w:space="0" w:color="auto"/>
        <w:bottom w:val="none" w:sz="0" w:space="0" w:color="auto"/>
        <w:right w:val="none" w:sz="0" w:space="0" w:color="auto"/>
      </w:divBdr>
    </w:div>
    <w:div w:id="1452742923">
      <w:bodyDiv w:val="1"/>
      <w:marLeft w:val="0"/>
      <w:marRight w:val="0"/>
      <w:marTop w:val="0"/>
      <w:marBottom w:val="0"/>
      <w:divBdr>
        <w:top w:val="none" w:sz="0" w:space="0" w:color="auto"/>
        <w:left w:val="none" w:sz="0" w:space="0" w:color="auto"/>
        <w:bottom w:val="none" w:sz="0" w:space="0" w:color="auto"/>
        <w:right w:val="none" w:sz="0" w:space="0" w:color="auto"/>
      </w:divBdr>
    </w:div>
    <w:div w:id="1609697139">
      <w:bodyDiv w:val="1"/>
      <w:marLeft w:val="0"/>
      <w:marRight w:val="0"/>
      <w:marTop w:val="0"/>
      <w:marBottom w:val="0"/>
      <w:divBdr>
        <w:top w:val="none" w:sz="0" w:space="0" w:color="auto"/>
        <w:left w:val="none" w:sz="0" w:space="0" w:color="auto"/>
        <w:bottom w:val="none" w:sz="0" w:space="0" w:color="auto"/>
        <w:right w:val="none" w:sz="0" w:space="0" w:color="auto"/>
      </w:divBdr>
    </w:div>
    <w:div w:id="1640181496">
      <w:bodyDiv w:val="1"/>
      <w:marLeft w:val="0"/>
      <w:marRight w:val="0"/>
      <w:marTop w:val="0"/>
      <w:marBottom w:val="0"/>
      <w:divBdr>
        <w:top w:val="none" w:sz="0" w:space="0" w:color="auto"/>
        <w:left w:val="none" w:sz="0" w:space="0" w:color="auto"/>
        <w:bottom w:val="none" w:sz="0" w:space="0" w:color="auto"/>
        <w:right w:val="none" w:sz="0" w:space="0" w:color="auto"/>
      </w:divBdr>
    </w:div>
    <w:div w:id="1657612027">
      <w:bodyDiv w:val="1"/>
      <w:marLeft w:val="0"/>
      <w:marRight w:val="0"/>
      <w:marTop w:val="0"/>
      <w:marBottom w:val="0"/>
      <w:divBdr>
        <w:top w:val="none" w:sz="0" w:space="0" w:color="auto"/>
        <w:left w:val="none" w:sz="0" w:space="0" w:color="auto"/>
        <w:bottom w:val="none" w:sz="0" w:space="0" w:color="auto"/>
        <w:right w:val="none" w:sz="0" w:space="0" w:color="auto"/>
      </w:divBdr>
    </w:div>
    <w:div w:id="1748190734">
      <w:bodyDiv w:val="1"/>
      <w:marLeft w:val="0"/>
      <w:marRight w:val="0"/>
      <w:marTop w:val="0"/>
      <w:marBottom w:val="0"/>
      <w:divBdr>
        <w:top w:val="none" w:sz="0" w:space="0" w:color="auto"/>
        <w:left w:val="none" w:sz="0" w:space="0" w:color="auto"/>
        <w:bottom w:val="none" w:sz="0" w:space="0" w:color="auto"/>
        <w:right w:val="none" w:sz="0" w:space="0" w:color="auto"/>
      </w:divBdr>
    </w:div>
    <w:div w:id="1755741738">
      <w:bodyDiv w:val="1"/>
      <w:marLeft w:val="0"/>
      <w:marRight w:val="0"/>
      <w:marTop w:val="0"/>
      <w:marBottom w:val="0"/>
      <w:divBdr>
        <w:top w:val="none" w:sz="0" w:space="0" w:color="auto"/>
        <w:left w:val="none" w:sz="0" w:space="0" w:color="auto"/>
        <w:bottom w:val="none" w:sz="0" w:space="0" w:color="auto"/>
        <w:right w:val="none" w:sz="0" w:space="0" w:color="auto"/>
      </w:divBdr>
    </w:div>
    <w:div w:id="1765490243">
      <w:bodyDiv w:val="1"/>
      <w:marLeft w:val="0"/>
      <w:marRight w:val="0"/>
      <w:marTop w:val="0"/>
      <w:marBottom w:val="0"/>
      <w:divBdr>
        <w:top w:val="none" w:sz="0" w:space="0" w:color="auto"/>
        <w:left w:val="none" w:sz="0" w:space="0" w:color="auto"/>
        <w:bottom w:val="none" w:sz="0" w:space="0" w:color="auto"/>
        <w:right w:val="none" w:sz="0" w:space="0" w:color="auto"/>
      </w:divBdr>
    </w:div>
    <w:div w:id="1799109618">
      <w:bodyDiv w:val="1"/>
      <w:marLeft w:val="0"/>
      <w:marRight w:val="0"/>
      <w:marTop w:val="0"/>
      <w:marBottom w:val="0"/>
      <w:divBdr>
        <w:top w:val="none" w:sz="0" w:space="0" w:color="auto"/>
        <w:left w:val="none" w:sz="0" w:space="0" w:color="auto"/>
        <w:bottom w:val="none" w:sz="0" w:space="0" w:color="auto"/>
        <w:right w:val="none" w:sz="0" w:space="0" w:color="auto"/>
      </w:divBdr>
    </w:div>
    <w:div w:id="1826893565">
      <w:bodyDiv w:val="1"/>
      <w:marLeft w:val="0"/>
      <w:marRight w:val="0"/>
      <w:marTop w:val="0"/>
      <w:marBottom w:val="0"/>
      <w:divBdr>
        <w:top w:val="none" w:sz="0" w:space="0" w:color="auto"/>
        <w:left w:val="none" w:sz="0" w:space="0" w:color="auto"/>
        <w:bottom w:val="none" w:sz="0" w:space="0" w:color="auto"/>
        <w:right w:val="none" w:sz="0" w:space="0" w:color="auto"/>
      </w:divBdr>
    </w:div>
    <w:div w:id="187924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7</Pages>
  <Words>644</Words>
  <Characters>3676</Characters>
  <Application>Microsoft Office Word</Application>
  <DocSecurity>0</DocSecurity>
  <Lines>30</Lines>
  <Paragraphs>8</Paragraphs>
  <ScaleCrop>false</ScaleCrop>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75</cp:revision>
  <dcterms:created xsi:type="dcterms:W3CDTF">2017-06-18T11:52:00Z</dcterms:created>
  <dcterms:modified xsi:type="dcterms:W3CDTF">2017-08-24T23:54:00Z</dcterms:modified>
</cp:coreProperties>
</file>