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BF9" w:rsidRDefault="00C04128" w:rsidP="00C04128">
      <w:pPr>
        <w:pStyle w:val="1"/>
        <w:rPr>
          <w:rFonts w:hint="eastAsia"/>
        </w:rPr>
      </w:pPr>
      <w:r>
        <w:rPr>
          <w:rFonts w:hint="eastAsia"/>
        </w:rPr>
        <w:t>对两个字符串数组的内容进行比较：</w:t>
      </w:r>
      <w:bookmarkStart w:id="0" w:name="_GoBack"/>
      <w:bookmarkEnd w:id="0"/>
    </w:p>
    <w:p w:rsidR="00C04128" w:rsidRPr="00C04128" w:rsidRDefault="00C04128" w:rsidP="00C04128">
      <w:pPr>
        <w:pStyle w:val="a5"/>
        <w:numPr>
          <w:ilvl w:val="0"/>
          <w:numId w:val="1"/>
        </w:numPr>
        <w:shd w:val="clear" w:color="auto" w:fill="FFFFFF"/>
        <w:ind w:firstLineChars="0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C04128">
        <w:rPr>
          <w:rFonts w:ascii="Tahoma" w:eastAsia="宋体" w:hAnsi="Tahoma" w:cs="Tahoma"/>
          <w:b/>
          <w:bCs/>
          <w:color w:val="000000"/>
          <w:kern w:val="0"/>
          <w:sz w:val="21"/>
          <w:szCs w:val="21"/>
        </w:rPr>
        <w:t>C</w:t>
      </w:r>
      <w:r w:rsidRPr="00C04128">
        <w:rPr>
          <w:rFonts w:ascii="Tahoma" w:eastAsia="宋体" w:hAnsi="Tahoma" w:cs="Tahoma"/>
          <w:b/>
          <w:bCs/>
          <w:color w:val="000000"/>
          <w:kern w:val="0"/>
          <w:sz w:val="21"/>
          <w:szCs w:val="21"/>
        </w:rPr>
        <w:t>语言</w:t>
      </w:r>
      <w:proofErr w:type="spellStart"/>
      <w:r w:rsidRPr="00C04128">
        <w:rPr>
          <w:rFonts w:ascii="Tahoma" w:eastAsia="宋体" w:hAnsi="Tahoma" w:cs="Tahoma"/>
          <w:b/>
          <w:bCs/>
          <w:color w:val="000000"/>
          <w:kern w:val="0"/>
          <w:sz w:val="21"/>
          <w:szCs w:val="21"/>
        </w:rPr>
        <w:t>strcmp</w:t>
      </w:r>
      <w:proofErr w:type="spellEnd"/>
      <w:r w:rsidRPr="00C04128">
        <w:rPr>
          <w:rFonts w:ascii="Tahoma" w:eastAsia="宋体" w:hAnsi="Tahoma" w:cs="Tahoma"/>
          <w:b/>
          <w:bCs/>
          <w:color w:val="000000"/>
          <w:kern w:val="0"/>
          <w:sz w:val="21"/>
          <w:szCs w:val="21"/>
        </w:rPr>
        <w:t>()</w:t>
      </w:r>
      <w:r w:rsidRPr="00C04128">
        <w:rPr>
          <w:rFonts w:ascii="Tahoma" w:eastAsia="宋体" w:hAnsi="Tahoma" w:cs="Tahoma"/>
          <w:b/>
          <w:bCs/>
          <w:color w:val="000000"/>
          <w:kern w:val="0"/>
          <w:sz w:val="21"/>
          <w:szCs w:val="21"/>
        </w:rPr>
        <w:t>函数：比较字符串（区分大小写）</w:t>
      </w:r>
    </w:p>
    <w:p w:rsidR="00C04128" w:rsidRPr="00C04128" w:rsidRDefault="00C04128" w:rsidP="00C04128">
      <w:pPr>
        <w:pStyle w:val="a5"/>
        <w:numPr>
          <w:ilvl w:val="0"/>
          <w:numId w:val="1"/>
        </w:numPr>
        <w:shd w:val="clear" w:color="auto" w:fill="FFFFFF"/>
        <w:ind w:firstLineChars="0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头文件：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#include &lt;</w:t>
      </w:r>
      <w:proofErr w:type="spellStart"/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string.h</w:t>
      </w:r>
      <w:proofErr w:type="spellEnd"/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&gt;</w:t>
      </w:r>
    </w:p>
    <w:p w:rsidR="00C04128" w:rsidRPr="00C04128" w:rsidRDefault="00C04128" w:rsidP="00C04128">
      <w:pPr>
        <w:pStyle w:val="a5"/>
        <w:numPr>
          <w:ilvl w:val="0"/>
          <w:numId w:val="1"/>
        </w:numPr>
        <w:shd w:val="clear" w:color="auto" w:fill="FFFFFF"/>
        <w:ind w:firstLineChars="0"/>
        <w:rPr>
          <w:rFonts w:ascii="Tahoma" w:eastAsia="宋体" w:hAnsi="Tahoma" w:cs="Tahoma"/>
          <w:color w:val="000000"/>
          <w:kern w:val="0"/>
          <w:sz w:val="21"/>
          <w:szCs w:val="21"/>
        </w:rPr>
      </w:pPr>
      <w:proofErr w:type="spellStart"/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strcmp</w:t>
      </w:r>
      <w:proofErr w:type="spellEnd"/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()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用来比较字符串（区分大小写），其原型为：</w:t>
      </w:r>
    </w:p>
    <w:p w:rsidR="00C04128" w:rsidRPr="00C04128" w:rsidRDefault="00C04128" w:rsidP="00C04128">
      <w:pPr>
        <w:pStyle w:val="a5"/>
        <w:numPr>
          <w:ilvl w:val="0"/>
          <w:numId w:val="1"/>
        </w:numPr>
        <w:shd w:val="clear" w:color="auto" w:fill="FFFFFF"/>
        <w:spacing w:line="165" w:lineRule="atLeast"/>
        <w:ind w:firstLineChars="0"/>
        <w:rPr>
          <w:rFonts w:ascii="Tahoma" w:eastAsia="宋体" w:hAnsi="Tahoma" w:cs="Tahoma"/>
          <w:color w:val="000000"/>
          <w:kern w:val="0"/>
          <w:sz w:val="21"/>
          <w:szCs w:val="21"/>
        </w:rPr>
      </w:pPr>
      <w:hyperlink r:id="rId8" w:history="1">
        <w:r w:rsidRPr="00C04128">
          <w:rPr>
            <w:rFonts w:ascii="Tahoma" w:eastAsia="宋体" w:hAnsi="Tahoma" w:cs="Tahoma"/>
            <w:color w:val="006699"/>
            <w:kern w:val="0"/>
            <w:sz w:val="21"/>
            <w:szCs w:val="21"/>
          </w:rPr>
          <w:t>?</w:t>
        </w:r>
      </w:hyperlink>
    </w:p>
    <w:tbl>
      <w:tblPr>
        <w:tblW w:w="96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9161"/>
      </w:tblGrid>
      <w:tr w:rsidR="00C04128" w:rsidRPr="00C04128" w:rsidTr="00C0412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04128" w:rsidRPr="00C04128" w:rsidRDefault="00C04128" w:rsidP="00C04128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9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04128" w:rsidRPr="00C04128" w:rsidRDefault="00C04128" w:rsidP="00C04128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strcmp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const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char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*s1, 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const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char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*s2);</w:t>
            </w:r>
          </w:p>
        </w:tc>
      </w:tr>
    </w:tbl>
    <w:p w:rsidR="00C04128" w:rsidRPr="00C04128" w:rsidRDefault="00C04128" w:rsidP="00C04128">
      <w:pPr>
        <w:pStyle w:val="a5"/>
        <w:numPr>
          <w:ilvl w:val="0"/>
          <w:numId w:val="1"/>
        </w:numPr>
        <w:shd w:val="clear" w:color="auto" w:fill="FFFFFF"/>
        <w:ind w:firstLineChars="0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【参数】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s1, s2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为需要比较的两个字符串。</w:t>
      </w:r>
    </w:p>
    <w:p w:rsidR="00C04128" w:rsidRPr="00C04128" w:rsidRDefault="00C04128" w:rsidP="00C04128">
      <w:pPr>
        <w:pStyle w:val="a5"/>
        <w:numPr>
          <w:ilvl w:val="0"/>
          <w:numId w:val="1"/>
        </w:numPr>
        <w:shd w:val="clear" w:color="auto" w:fill="FFFFFF"/>
        <w:ind w:firstLineChars="0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字符串大小的比较是以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ASCII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码表上的顺序来决定，此顺序亦为字符的值。</w:t>
      </w:r>
      <w:proofErr w:type="spellStart"/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strcmp</w:t>
      </w:r>
      <w:proofErr w:type="spellEnd"/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()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首先将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s1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第一个字符值减去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s2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第一个字符值，若差值为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0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则再继续比较下个字符，若差值不为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0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则将差值返回。例如字符串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"Ac"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和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"</w:t>
      </w:r>
      <w:proofErr w:type="spellStart"/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ba</w:t>
      </w:r>
      <w:proofErr w:type="spellEnd"/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"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比较则会返回字符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"A"(65)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和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'b'(98)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的差值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(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－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33)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。</w:t>
      </w:r>
    </w:p>
    <w:p w:rsidR="00C04128" w:rsidRPr="00C04128" w:rsidRDefault="00C04128" w:rsidP="00C04128">
      <w:pPr>
        <w:pStyle w:val="a5"/>
        <w:numPr>
          <w:ilvl w:val="0"/>
          <w:numId w:val="1"/>
        </w:numPr>
        <w:shd w:val="clear" w:color="auto" w:fill="FFFFFF"/>
        <w:ind w:firstLineChars="0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【返回值】</w:t>
      </w:r>
      <w:proofErr w:type="gramStart"/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若参</w:t>
      </w:r>
      <w:proofErr w:type="gramEnd"/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数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s1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和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s2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字符串相同则返回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0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。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s1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若大于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s2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则返回大于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0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的值。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s1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若小于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s2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则返回小于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0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的值。</w:t>
      </w:r>
    </w:p>
    <w:p w:rsidR="00C04128" w:rsidRPr="00C04128" w:rsidRDefault="00C04128" w:rsidP="00C04128">
      <w:pPr>
        <w:pStyle w:val="a5"/>
        <w:numPr>
          <w:ilvl w:val="0"/>
          <w:numId w:val="1"/>
        </w:numPr>
        <w:shd w:val="clear" w:color="auto" w:fill="FFFFFF"/>
        <w:ind w:firstLineChars="0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注意：</w:t>
      </w:r>
      <w:proofErr w:type="spellStart"/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strcmp</w:t>
      </w:r>
      <w:proofErr w:type="spellEnd"/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()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以二进制的方式进行比较，不会考虑多字节或宽字节字符；如果考虑到本地化的需求，请使用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 </w:t>
      </w:r>
      <w:proofErr w:type="spellStart"/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strcoll</w:t>
      </w:r>
      <w:proofErr w:type="spellEnd"/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()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函数。</w:t>
      </w:r>
    </w:p>
    <w:p w:rsidR="00C04128" w:rsidRPr="00C04128" w:rsidRDefault="00C04128" w:rsidP="00C04128">
      <w:pPr>
        <w:pStyle w:val="a5"/>
        <w:numPr>
          <w:ilvl w:val="0"/>
          <w:numId w:val="1"/>
        </w:numPr>
        <w:shd w:val="clear" w:color="auto" w:fill="FFFFFF"/>
        <w:ind w:firstLineChars="0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【实例】对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 4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组字符串进行比较。</w:t>
      </w:r>
    </w:p>
    <w:p w:rsidR="00C04128" w:rsidRPr="00C04128" w:rsidRDefault="00C04128" w:rsidP="00C04128">
      <w:pPr>
        <w:pStyle w:val="a5"/>
        <w:numPr>
          <w:ilvl w:val="0"/>
          <w:numId w:val="1"/>
        </w:numPr>
        <w:shd w:val="clear" w:color="auto" w:fill="FFFFFF"/>
        <w:spacing w:line="165" w:lineRule="atLeast"/>
        <w:ind w:firstLineChars="0"/>
        <w:rPr>
          <w:rFonts w:ascii="Tahoma" w:eastAsia="宋体" w:hAnsi="Tahoma" w:cs="Tahoma"/>
          <w:color w:val="000000"/>
          <w:kern w:val="0"/>
          <w:sz w:val="21"/>
          <w:szCs w:val="21"/>
        </w:rPr>
      </w:pPr>
      <w:hyperlink r:id="rId9" w:history="1">
        <w:r w:rsidRPr="00C04128">
          <w:rPr>
            <w:rFonts w:ascii="Tahoma" w:eastAsia="宋体" w:hAnsi="Tahoma" w:cs="Tahoma"/>
            <w:color w:val="006699"/>
            <w:kern w:val="0"/>
            <w:sz w:val="21"/>
            <w:szCs w:val="21"/>
          </w:rPr>
          <w:t>?</w:t>
        </w:r>
      </w:hyperlink>
    </w:p>
    <w:tbl>
      <w:tblPr>
        <w:tblW w:w="96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9039"/>
      </w:tblGrid>
      <w:tr w:rsidR="00C04128" w:rsidRPr="00C04128" w:rsidTr="00C0412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04128" w:rsidRPr="00C04128" w:rsidRDefault="00C04128" w:rsidP="00C04128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  <w:p w:rsidR="00C04128" w:rsidRPr="00C04128" w:rsidRDefault="00C04128" w:rsidP="00C04128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  <w:p w:rsidR="00C04128" w:rsidRPr="00C04128" w:rsidRDefault="00C04128" w:rsidP="00C04128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</w:p>
          <w:p w:rsidR="00C04128" w:rsidRPr="00C04128" w:rsidRDefault="00C04128" w:rsidP="00C04128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>4</w:t>
            </w:r>
          </w:p>
          <w:p w:rsidR="00C04128" w:rsidRPr="00C04128" w:rsidRDefault="00C04128" w:rsidP="00C04128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>5</w:t>
            </w:r>
          </w:p>
          <w:p w:rsidR="00C04128" w:rsidRPr="00C04128" w:rsidRDefault="00C04128" w:rsidP="00C04128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>6</w:t>
            </w:r>
          </w:p>
          <w:p w:rsidR="00C04128" w:rsidRPr="00C04128" w:rsidRDefault="00C04128" w:rsidP="00C04128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>7</w:t>
            </w:r>
          </w:p>
          <w:p w:rsidR="00C04128" w:rsidRPr="00C04128" w:rsidRDefault="00C04128" w:rsidP="00C04128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>8</w:t>
            </w:r>
          </w:p>
          <w:p w:rsidR="00C04128" w:rsidRPr="00C04128" w:rsidRDefault="00C04128" w:rsidP="00C04128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>9</w:t>
            </w:r>
          </w:p>
          <w:p w:rsidR="00C04128" w:rsidRPr="00C04128" w:rsidRDefault="00C04128" w:rsidP="00C04128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>10</w:t>
            </w:r>
          </w:p>
        </w:tc>
        <w:tc>
          <w:tcPr>
            <w:tcW w:w="9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04128" w:rsidRPr="00C04128" w:rsidRDefault="00C04128" w:rsidP="00C04128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#include &lt;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string.h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&gt;</w:t>
            </w:r>
          </w:p>
          <w:p w:rsidR="00C04128" w:rsidRPr="00C04128" w:rsidRDefault="00C04128" w:rsidP="00C04128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main(){</w:t>
            </w:r>
          </w:p>
          <w:p w:rsidR="00C04128" w:rsidRPr="00C04128" w:rsidRDefault="00C04128" w:rsidP="00C04128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  char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*a = "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aBcDeF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";</w:t>
            </w:r>
          </w:p>
          <w:p w:rsidR="00C04128" w:rsidRPr="00C04128" w:rsidRDefault="00C04128" w:rsidP="00C04128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  char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*b = "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AbCdEf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";</w:t>
            </w:r>
          </w:p>
          <w:p w:rsidR="00C04128" w:rsidRPr="00C04128" w:rsidRDefault="00C04128" w:rsidP="00C04128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  char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*c = "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aacdef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";</w:t>
            </w:r>
          </w:p>
          <w:p w:rsidR="00C04128" w:rsidRPr="00C04128" w:rsidRDefault="00C04128" w:rsidP="00C04128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  char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*d = "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aBcDeF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";</w:t>
            </w:r>
          </w:p>
          <w:p w:rsidR="00C04128" w:rsidRPr="00C04128" w:rsidRDefault="00C04128" w:rsidP="00C04128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  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printf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("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strcmp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(a, b) : %d\n", 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strcmp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(a, b));</w:t>
            </w:r>
          </w:p>
          <w:p w:rsidR="00C04128" w:rsidRPr="00C04128" w:rsidRDefault="00C04128" w:rsidP="00C04128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  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printf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("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strcmp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(a, c) : %d\n", 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strcmp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(a, c));</w:t>
            </w:r>
          </w:p>
          <w:p w:rsidR="00C04128" w:rsidRPr="00C04128" w:rsidRDefault="00C04128" w:rsidP="00C04128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  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printf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("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strcmp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(a, d) : %d\n", 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strcmp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(a, d));</w:t>
            </w:r>
          </w:p>
          <w:p w:rsidR="00C04128" w:rsidRPr="00C04128" w:rsidRDefault="00C04128" w:rsidP="00C04128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 w:rsidR="00C04128" w:rsidRPr="00C04128" w:rsidRDefault="00C04128" w:rsidP="00C04128">
      <w:pPr>
        <w:pStyle w:val="a5"/>
        <w:numPr>
          <w:ilvl w:val="0"/>
          <w:numId w:val="1"/>
        </w:numPr>
        <w:shd w:val="clear" w:color="auto" w:fill="FFFFFF"/>
        <w:ind w:firstLineChars="0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输出结果：</w:t>
      </w:r>
    </w:p>
    <w:p w:rsidR="00C04128" w:rsidRPr="00C04128" w:rsidRDefault="00C04128" w:rsidP="00C04128">
      <w:pPr>
        <w:pStyle w:val="a5"/>
        <w:numPr>
          <w:ilvl w:val="0"/>
          <w:numId w:val="1"/>
        </w:numPr>
        <w:shd w:val="clear" w:color="auto" w:fill="FFFFFF"/>
        <w:spacing w:line="165" w:lineRule="atLeast"/>
        <w:ind w:firstLineChars="0"/>
        <w:rPr>
          <w:rFonts w:ascii="Tahoma" w:eastAsia="宋体" w:hAnsi="Tahoma" w:cs="Tahoma"/>
          <w:color w:val="000000"/>
          <w:kern w:val="0"/>
          <w:sz w:val="21"/>
          <w:szCs w:val="21"/>
        </w:rPr>
      </w:pPr>
      <w:hyperlink r:id="rId10" w:history="1">
        <w:r w:rsidRPr="00C04128">
          <w:rPr>
            <w:rFonts w:ascii="Tahoma" w:eastAsia="宋体" w:hAnsi="Tahoma" w:cs="Tahoma"/>
            <w:color w:val="006699"/>
            <w:kern w:val="0"/>
            <w:sz w:val="21"/>
            <w:szCs w:val="21"/>
          </w:rPr>
          <w:t>?</w:t>
        </w:r>
      </w:hyperlink>
    </w:p>
    <w:tbl>
      <w:tblPr>
        <w:tblW w:w="96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9161"/>
      </w:tblGrid>
      <w:tr w:rsidR="00C04128" w:rsidRPr="00C04128" w:rsidTr="00C0412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04128" w:rsidRPr="00C04128" w:rsidRDefault="00C04128" w:rsidP="00C04128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  <w:p w:rsidR="00C04128" w:rsidRPr="00C04128" w:rsidRDefault="00C04128" w:rsidP="00C04128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  <w:p w:rsidR="00C04128" w:rsidRPr="00C04128" w:rsidRDefault="00C04128" w:rsidP="00C04128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9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04128" w:rsidRPr="00C04128" w:rsidRDefault="00C04128" w:rsidP="00C04128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strcmp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(a, b) : 32</w:t>
            </w:r>
          </w:p>
          <w:p w:rsidR="00C04128" w:rsidRPr="00C04128" w:rsidRDefault="00C04128" w:rsidP="00C04128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strcmp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(a, c) :-31</w:t>
            </w:r>
          </w:p>
          <w:p w:rsidR="00C04128" w:rsidRPr="00C04128" w:rsidRDefault="00C04128" w:rsidP="00C04128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strcmp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(a, d) : 0</w:t>
            </w:r>
          </w:p>
        </w:tc>
      </w:tr>
    </w:tbl>
    <w:p w:rsidR="00C04128" w:rsidRPr="00C04128" w:rsidRDefault="00C04128" w:rsidP="00C04128">
      <w:pPr>
        <w:pStyle w:val="a5"/>
        <w:numPr>
          <w:ilvl w:val="0"/>
          <w:numId w:val="1"/>
        </w:numPr>
        <w:shd w:val="clear" w:color="auto" w:fill="FFFFFF"/>
        <w:ind w:firstLineChars="0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C04128">
        <w:rPr>
          <w:rFonts w:ascii="Tahoma" w:eastAsia="宋体" w:hAnsi="Tahoma" w:cs="Tahoma"/>
          <w:b/>
          <w:bCs/>
          <w:color w:val="000000"/>
          <w:kern w:val="0"/>
          <w:sz w:val="21"/>
          <w:szCs w:val="21"/>
        </w:rPr>
        <w:t>C</w:t>
      </w:r>
      <w:r w:rsidRPr="00C04128">
        <w:rPr>
          <w:rFonts w:ascii="Tahoma" w:eastAsia="宋体" w:hAnsi="Tahoma" w:cs="Tahoma"/>
          <w:b/>
          <w:bCs/>
          <w:color w:val="000000"/>
          <w:kern w:val="0"/>
          <w:sz w:val="21"/>
          <w:szCs w:val="21"/>
        </w:rPr>
        <w:t>语言</w:t>
      </w:r>
      <w:proofErr w:type="spellStart"/>
      <w:r w:rsidRPr="00C04128">
        <w:rPr>
          <w:rFonts w:ascii="Tahoma" w:eastAsia="宋体" w:hAnsi="Tahoma" w:cs="Tahoma"/>
          <w:b/>
          <w:bCs/>
          <w:color w:val="000000"/>
          <w:kern w:val="0"/>
          <w:sz w:val="21"/>
          <w:szCs w:val="21"/>
        </w:rPr>
        <w:t>strcasecmp</w:t>
      </w:r>
      <w:proofErr w:type="spellEnd"/>
      <w:r w:rsidRPr="00C04128">
        <w:rPr>
          <w:rFonts w:ascii="Tahoma" w:eastAsia="宋体" w:hAnsi="Tahoma" w:cs="Tahoma"/>
          <w:b/>
          <w:bCs/>
          <w:color w:val="000000"/>
          <w:kern w:val="0"/>
          <w:sz w:val="21"/>
          <w:szCs w:val="21"/>
        </w:rPr>
        <w:t>()</w:t>
      </w:r>
      <w:r w:rsidRPr="00C04128">
        <w:rPr>
          <w:rFonts w:ascii="Tahoma" w:eastAsia="宋体" w:hAnsi="Tahoma" w:cs="Tahoma"/>
          <w:b/>
          <w:bCs/>
          <w:color w:val="000000"/>
          <w:kern w:val="0"/>
          <w:sz w:val="21"/>
          <w:szCs w:val="21"/>
        </w:rPr>
        <w:t>函数：判断字符串是否相等</w:t>
      </w:r>
      <w:r w:rsidRPr="00C04128">
        <w:rPr>
          <w:rFonts w:ascii="Tahoma" w:eastAsia="宋体" w:hAnsi="Tahoma" w:cs="Tahoma"/>
          <w:b/>
          <w:bCs/>
          <w:color w:val="000000"/>
          <w:kern w:val="0"/>
          <w:sz w:val="21"/>
          <w:szCs w:val="21"/>
        </w:rPr>
        <w:t>(</w:t>
      </w:r>
      <w:r w:rsidRPr="00C04128">
        <w:rPr>
          <w:rFonts w:ascii="Tahoma" w:eastAsia="宋体" w:hAnsi="Tahoma" w:cs="Tahoma"/>
          <w:b/>
          <w:bCs/>
          <w:color w:val="000000"/>
          <w:kern w:val="0"/>
          <w:sz w:val="21"/>
          <w:szCs w:val="21"/>
        </w:rPr>
        <w:t>忽略大小写</w:t>
      </w:r>
      <w:r w:rsidRPr="00C04128">
        <w:rPr>
          <w:rFonts w:ascii="Tahoma" w:eastAsia="宋体" w:hAnsi="Tahoma" w:cs="Tahoma"/>
          <w:b/>
          <w:bCs/>
          <w:color w:val="000000"/>
          <w:kern w:val="0"/>
          <w:sz w:val="21"/>
          <w:szCs w:val="21"/>
        </w:rPr>
        <w:t>)</w:t>
      </w:r>
      <w:r w:rsidRPr="00C04128">
        <w:rPr>
          <w:rFonts w:ascii="Tahoma" w:eastAsia="宋体" w:hAnsi="Tahoma" w:cs="Tahoma"/>
          <w:b/>
          <w:bCs/>
          <w:color w:val="000000"/>
          <w:kern w:val="0"/>
          <w:sz w:val="21"/>
          <w:szCs w:val="21"/>
        </w:rPr>
        <w:br/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头文件：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#include &lt;</w:t>
      </w:r>
      <w:proofErr w:type="spellStart"/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string.h</w:t>
      </w:r>
      <w:proofErr w:type="spellEnd"/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&gt;</w:t>
      </w:r>
    </w:p>
    <w:p w:rsidR="00C04128" w:rsidRPr="00C04128" w:rsidRDefault="00C04128" w:rsidP="00C04128">
      <w:pPr>
        <w:pStyle w:val="a5"/>
        <w:numPr>
          <w:ilvl w:val="0"/>
          <w:numId w:val="1"/>
        </w:numPr>
        <w:shd w:val="clear" w:color="auto" w:fill="FFFFFF"/>
        <w:ind w:firstLineChars="0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lastRenderedPageBreak/>
        <w:t>定义函数：</w:t>
      </w:r>
    </w:p>
    <w:p w:rsidR="00C04128" w:rsidRPr="00C04128" w:rsidRDefault="00C04128" w:rsidP="00C04128">
      <w:pPr>
        <w:pStyle w:val="a5"/>
        <w:numPr>
          <w:ilvl w:val="0"/>
          <w:numId w:val="1"/>
        </w:numPr>
        <w:shd w:val="clear" w:color="auto" w:fill="FFFFFF"/>
        <w:spacing w:line="165" w:lineRule="atLeast"/>
        <w:ind w:firstLineChars="0"/>
        <w:rPr>
          <w:rFonts w:ascii="Tahoma" w:eastAsia="宋体" w:hAnsi="Tahoma" w:cs="Tahoma"/>
          <w:color w:val="000000"/>
          <w:kern w:val="0"/>
          <w:sz w:val="21"/>
          <w:szCs w:val="21"/>
        </w:rPr>
      </w:pPr>
      <w:hyperlink r:id="rId11" w:history="1">
        <w:r w:rsidRPr="00C04128">
          <w:rPr>
            <w:rFonts w:ascii="Tahoma" w:eastAsia="宋体" w:hAnsi="Tahoma" w:cs="Tahoma"/>
            <w:color w:val="006699"/>
            <w:kern w:val="0"/>
            <w:sz w:val="21"/>
            <w:szCs w:val="21"/>
          </w:rPr>
          <w:t>?</w:t>
        </w:r>
      </w:hyperlink>
    </w:p>
    <w:tbl>
      <w:tblPr>
        <w:tblW w:w="96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9161"/>
      </w:tblGrid>
      <w:tr w:rsidR="00C04128" w:rsidRPr="00C04128" w:rsidTr="00C0412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04128" w:rsidRPr="00C04128" w:rsidRDefault="00C04128" w:rsidP="00C04128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9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04128" w:rsidRPr="00C04128" w:rsidRDefault="00C04128" w:rsidP="00C04128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strcasecmp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const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char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*s1, 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const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char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*s2);</w:t>
            </w:r>
          </w:p>
        </w:tc>
      </w:tr>
    </w:tbl>
    <w:p w:rsidR="00C04128" w:rsidRPr="00C04128" w:rsidRDefault="00C04128" w:rsidP="00C04128">
      <w:pPr>
        <w:pStyle w:val="a5"/>
        <w:numPr>
          <w:ilvl w:val="0"/>
          <w:numId w:val="1"/>
        </w:numPr>
        <w:shd w:val="clear" w:color="auto" w:fill="FFFFFF"/>
        <w:ind w:firstLineChars="0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函数说明：</w:t>
      </w:r>
      <w:proofErr w:type="spellStart"/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strcasecmp</w:t>
      </w:r>
      <w:proofErr w:type="spellEnd"/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()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用来比较参数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s1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和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s2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字符串，比较时会自动忽略大小写的差异。</w:t>
      </w:r>
    </w:p>
    <w:p w:rsidR="00C04128" w:rsidRPr="00C04128" w:rsidRDefault="00C04128" w:rsidP="00C04128">
      <w:pPr>
        <w:pStyle w:val="a5"/>
        <w:numPr>
          <w:ilvl w:val="0"/>
          <w:numId w:val="1"/>
        </w:numPr>
        <w:shd w:val="clear" w:color="auto" w:fill="FFFFFF"/>
        <w:ind w:firstLineChars="0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返回值：</w:t>
      </w:r>
      <w:proofErr w:type="gramStart"/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若参</w:t>
      </w:r>
      <w:proofErr w:type="gramEnd"/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数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s1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和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s2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字符串相同则返回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0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。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s1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长度大于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s2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长度则返回大于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0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的值，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s1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长度若小于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s2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长度则返回小于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0 </w:t>
      </w: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的值。</w:t>
      </w:r>
    </w:p>
    <w:p w:rsidR="00C04128" w:rsidRPr="00C04128" w:rsidRDefault="00C04128" w:rsidP="00C04128">
      <w:pPr>
        <w:pStyle w:val="a5"/>
        <w:numPr>
          <w:ilvl w:val="0"/>
          <w:numId w:val="1"/>
        </w:numPr>
        <w:shd w:val="clear" w:color="auto" w:fill="FFFFFF"/>
        <w:ind w:firstLineChars="0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范例</w:t>
      </w:r>
    </w:p>
    <w:p w:rsidR="00C04128" w:rsidRPr="00C04128" w:rsidRDefault="00C04128" w:rsidP="00C04128">
      <w:pPr>
        <w:pStyle w:val="a5"/>
        <w:numPr>
          <w:ilvl w:val="0"/>
          <w:numId w:val="1"/>
        </w:numPr>
        <w:shd w:val="clear" w:color="auto" w:fill="FFFFFF"/>
        <w:spacing w:line="165" w:lineRule="atLeast"/>
        <w:ind w:firstLineChars="0"/>
        <w:rPr>
          <w:rFonts w:ascii="Tahoma" w:eastAsia="宋体" w:hAnsi="Tahoma" w:cs="Tahoma"/>
          <w:color w:val="000000"/>
          <w:kern w:val="0"/>
          <w:sz w:val="21"/>
          <w:szCs w:val="21"/>
        </w:rPr>
      </w:pPr>
      <w:hyperlink r:id="rId12" w:history="1">
        <w:r w:rsidRPr="00C04128">
          <w:rPr>
            <w:rFonts w:ascii="Tahoma" w:eastAsia="宋体" w:hAnsi="Tahoma" w:cs="Tahoma"/>
            <w:color w:val="006699"/>
            <w:kern w:val="0"/>
            <w:sz w:val="21"/>
            <w:szCs w:val="21"/>
          </w:rPr>
          <w:t>?</w:t>
        </w:r>
      </w:hyperlink>
    </w:p>
    <w:tbl>
      <w:tblPr>
        <w:tblW w:w="96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9161"/>
      </w:tblGrid>
      <w:tr w:rsidR="00C04128" w:rsidRPr="00C04128" w:rsidTr="00C0412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04128" w:rsidRPr="00C04128" w:rsidRDefault="00C04128" w:rsidP="00C04128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  <w:p w:rsidR="00C04128" w:rsidRPr="00C04128" w:rsidRDefault="00C04128" w:rsidP="00C04128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  <w:p w:rsidR="00C04128" w:rsidRPr="00C04128" w:rsidRDefault="00C04128" w:rsidP="00C04128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</w:p>
          <w:p w:rsidR="00C04128" w:rsidRPr="00C04128" w:rsidRDefault="00C04128" w:rsidP="00C04128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>4</w:t>
            </w:r>
          </w:p>
          <w:p w:rsidR="00C04128" w:rsidRPr="00C04128" w:rsidRDefault="00C04128" w:rsidP="00C04128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>5</w:t>
            </w:r>
          </w:p>
          <w:p w:rsidR="00C04128" w:rsidRPr="00C04128" w:rsidRDefault="00C04128" w:rsidP="00C04128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>6</w:t>
            </w:r>
          </w:p>
          <w:p w:rsidR="00C04128" w:rsidRPr="00C04128" w:rsidRDefault="00C04128" w:rsidP="00C04128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>7</w:t>
            </w:r>
          </w:p>
        </w:tc>
        <w:tc>
          <w:tcPr>
            <w:tcW w:w="9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04128" w:rsidRPr="00C04128" w:rsidRDefault="00C04128" w:rsidP="00C04128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#include &lt;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string.h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&gt;</w:t>
            </w:r>
          </w:p>
          <w:p w:rsidR="00C04128" w:rsidRPr="00C04128" w:rsidRDefault="00C04128" w:rsidP="00C04128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main(){</w:t>
            </w:r>
          </w:p>
          <w:p w:rsidR="00C04128" w:rsidRPr="00C04128" w:rsidRDefault="00C04128" w:rsidP="00C04128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  char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*a = "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aBcDeF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";</w:t>
            </w:r>
          </w:p>
          <w:p w:rsidR="00C04128" w:rsidRPr="00C04128" w:rsidRDefault="00C04128" w:rsidP="00C04128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  char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*b = "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AbCdEf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";</w:t>
            </w:r>
          </w:p>
          <w:p w:rsidR="00C04128" w:rsidRPr="00C04128" w:rsidRDefault="00C04128" w:rsidP="00C04128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  if(!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strcasecmp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(a, b))</w:t>
            </w:r>
          </w:p>
          <w:p w:rsidR="00C04128" w:rsidRPr="00C04128" w:rsidRDefault="00C04128" w:rsidP="00C04128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  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printf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("%s=%s\n", a, b);</w:t>
            </w:r>
          </w:p>
          <w:p w:rsidR="00C04128" w:rsidRPr="00C04128" w:rsidRDefault="00C04128" w:rsidP="00C04128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 w:rsidR="00C04128" w:rsidRPr="00C04128" w:rsidRDefault="00C04128" w:rsidP="00C04128">
      <w:pPr>
        <w:pStyle w:val="a5"/>
        <w:numPr>
          <w:ilvl w:val="0"/>
          <w:numId w:val="1"/>
        </w:numPr>
        <w:shd w:val="clear" w:color="auto" w:fill="FFFFFF"/>
        <w:ind w:firstLineChars="0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C04128">
        <w:rPr>
          <w:rFonts w:ascii="Tahoma" w:eastAsia="宋体" w:hAnsi="Tahoma" w:cs="Tahoma"/>
          <w:color w:val="000000"/>
          <w:kern w:val="0"/>
          <w:sz w:val="21"/>
          <w:szCs w:val="21"/>
        </w:rPr>
        <w:t>执行结果：</w:t>
      </w:r>
    </w:p>
    <w:p w:rsidR="00C04128" w:rsidRPr="00C04128" w:rsidRDefault="00C04128" w:rsidP="00C04128">
      <w:pPr>
        <w:pStyle w:val="a5"/>
        <w:numPr>
          <w:ilvl w:val="0"/>
          <w:numId w:val="1"/>
        </w:numPr>
        <w:shd w:val="clear" w:color="auto" w:fill="FFFFFF"/>
        <w:spacing w:line="165" w:lineRule="atLeast"/>
        <w:ind w:firstLineChars="0"/>
        <w:rPr>
          <w:rFonts w:ascii="Tahoma" w:eastAsia="宋体" w:hAnsi="Tahoma" w:cs="Tahoma"/>
          <w:color w:val="000000"/>
          <w:kern w:val="0"/>
          <w:sz w:val="21"/>
          <w:szCs w:val="21"/>
        </w:rPr>
      </w:pPr>
      <w:hyperlink r:id="rId13" w:history="1">
        <w:r w:rsidRPr="00C04128">
          <w:rPr>
            <w:rFonts w:ascii="Tahoma" w:eastAsia="宋体" w:hAnsi="Tahoma" w:cs="Tahoma"/>
            <w:color w:val="006699"/>
            <w:kern w:val="0"/>
            <w:sz w:val="21"/>
            <w:szCs w:val="21"/>
          </w:rPr>
          <w:t>?</w:t>
        </w:r>
      </w:hyperlink>
    </w:p>
    <w:tbl>
      <w:tblPr>
        <w:tblW w:w="96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9161"/>
      </w:tblGrid>
      <w:tr w:rsidR="00C04128" w:rsidRPr="00C04128" w:rsidTr="00C0412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04128" w:rsidRPr="00C04128" w:rsidRDefault="00C04128" w:rsidP="00C04128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9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04128" w:rsidRPr="00C04128" w:rsidRDefault="00C04128" w:rsidP="00C04128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aBcDeF</w:t>
            </w:r>
            <w:proofErr w:type="spellEnd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=</w:t>
            </w:r>
            <w:proofErr w:type="spellStart"/>
            <w:r w:rsidRPr="00C04128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AbCdEf</w:t>
            </w:r>
            <w:proofErr w:type="spellEnd"/>
          </w:p>
        </w:tc>
      </w:tr>
    </w:tbl>
    <w:p w:rsidR="00C04128" w:rsidRDefault="00C04128" w:rsidP="00C04128">
      <w:pPr>
        <w:pStyle w:val="a5"/>
        <w:ind w:left="1140" w:firstLineChars="0" w:firstLine="0"/>
      </w:pPr>
    </w:p>
    <w:sectPr w:rsidR="00C0412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43C" w:rsidRDefault="00D1343C" w:rsidP="00C04128">
      <w:r>
        <w:separator/>
      </w:r>
    </w:p>
  </w:endnote>
  <w:endnote w:type="continuationSeparator" w:id="0">
    <w:p w:rsidR="00D1343C" w:rsidRDefault="00D1343C" w:rsidP="00C04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128" w:rsidRDefault="00C0412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128" w:rsidRDefault="00C0412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128" w:rsidRDefault="00C0412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43C" w:rsidRDefault="00D1343C" w:rsidP="00C04128">
      <w:r>
        <w:separator/>
      </w:r>
    </w:p>
  </w:footnote>
  <w:footnote w:type="continuationSeparator" w:id="0">
    <w:p w:rsidR="00D1343C" w:rsidRDefault="00D1343C" w:rsidP="00C041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128" w:rsidRDefault="00C0412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128" w:rsidRDefault="00C0412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128" w:rsidRDefault="00C0412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F3652"/>
    <w:multiLevelType w:val="hybridMultilevel"/>
    <w:tmpl w:val="4934A96E"/>
    <w:lvl w:ilvl="0" w:tplc="58B8241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14"/>
    <w:rsid w:val="001B5A54"/>
    <w:rsid w:val="009441AF"/>
    <w:rsid w:val="00A112CD"/>
    <w:rsid w:val="00A27218"/>
    <w:rsid w:val="00C04128"/>
    <w:rsid w:val="00C375E8"/>
    <w:rsid w:val="00D1343C"/>
    <w:rsid w:val="00E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C041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1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128"/>
    <w:rPr>
      <w:sz w:val="18"/>
      <w:szCs w:val="18"/>
    </w:rPr>
  </w:style>
  <w:style w:type="paragraph" w:styleId="a5">
    <w:name w:val="List Paragraph"/>
    <w:basedOn w:val="a"/>
    <w:uiPriority w:val="34"/>
    <w:qFormat/>
    <w:rsid w:val="00C0412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C04128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04128"/>
    <w:rPr>
      <w:b/>
      <w:bCs/>
    </w:rPr>
  </w:style>
  <w:style w:type="character" w:styleId="a8">
    <w:name w:val="Hyperlink"/>
    <w:basedOn w:val="a0"/>
    <w:uiPriority w:val="99"/>
    <w:semiHidden/>
    <w:unhideWhenUsed/>
    <w:rsid w:val="00C0412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04128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0412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C041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1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128"/>
    <w:rPr>
      <w:sz w:val="18"/>
      <w:szCs w:val="18"/>
    </w:rPr>
  </w:style>
  <w:style w:type="paragraph" w:styleId="a5">
    <w:name w:val="List Paragraph"/>
    <w:basedOn w:val="a"/>
    <w:uiPriority w:val="34"/>
    <w:qFormat/>
    <w:rsid w:val="00C0412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C04128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04128"/>
    <w:rPr>
      <w:b/>
      <w:bCs/>
    </w:rPr>
  </w:style>
  <w:style w:type="character" w:styleId="a8">
    <w:name w:val="Hyperlink"/>
    <w:basedOn w:val="a0"/>
    <w:uiPriority w:val="99"/>
    <w:semiHidden/>
    <w:unhideWhenUsed/>
    <w:rsid w:val="00C0412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04128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0412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3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4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5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8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2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6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0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0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1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2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9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8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6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71446.htm" TargetMode="External"/><Relationship Id="rId13" Type="http://schemas.openxmlformats.org/officeDocument/2006/relationships/hyperlink" Target="http://www.jb51.net/article/71446.htm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jb51.net/article/71446.ht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jb51.net/article/71446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jb51.net/article/71446.ht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jb51.net/article/71446.ht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1321</Characters>
  <Application>Microsoft Office Word</Application>
  <DocSecurity>0</DocSecurity>
  <Lines>11</Lines>
  <Paragraphs>3</Paragraphs>
  <ScaleCrop>false</ScaleCrop>
  <Company>P R C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2018-01-02T07:55:00Z</dcterms:created>
  <dcterms:modified xsi:type="dcterms:W3CDTF">2018-01-02T07:55:00Z</dcterms:modified>
</cp:coreProperties>
</file>