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Exemplary</w:t>
      </w:r>
      <w:r>
        <w:t xml:space="preserve"> </w:t>
      </w:r>
      <w:r>
        <w:t xml:space="preserve">Title</w:t>
      </w:r>
      <w:r>
        <w:t xml:space="preserve"> </w:t>
      </w:r>
      <w:r>
        <w:t xml:space="preserve">for</w:t>
      </w:r>
      <w:r>
        <w:t xml:space="preserve"> </w:t>
      </w:r>
      <w:r>
        <w:t xml:space="preserve">an</w:t>
      </w:r>
      <w:r>
        <w:t xml:space="preserve"> </w:t>
      </w:r>
      <w:r>
        <w:t xml:space="preserve">Academic</w:t>
      </w:r>
      <w:r>
        <w:t xml:space="preserve"> </w:t>
      </w:r>
      <w:r>
        <w:t xml:space="preserve">Paper</w:t>
      </w:r>
      <w:r>
        <w:rPr>
          <w:rStyle w:val="FootnoteReference"/>
        </w:rPr>
        <w:footnoteReference w:id="20"/>
      </w:r>
    </w:p>
    <w:p>
      <w:pPr>
        <w:pStyle w:val="Subtitle"/>
      </w:pPr>
      <w:r>
        <w:t xml:space="preserve">An</w:t>
      </w:r>
      <w:r>
        <w:t xml:space="preserve"> </w:t>
      </w:r>
      <w:r>
        <w:t xml:space="preserve">Informative</w:t>
      </w:r>
      <w:r>
        <w:t xml:space="preserve"> </w:t>
      </w:r>
      <w:r>
        <w:t xml:space="preserve">Subtitle</w:t>
      </w:r>
    </w:p>
    <w:p>
      <w:pPr>
        <w:pStyle w:val="Date"/>
      </w:pPr>
      <w:r>
        <w:t xml:space="preserve">October</w:t>
      </w:r>
      <w:r>
        <w:t xml:space="preserve"> </w:t>
      </w:r>
      <w:r>
        <w:t xml:space="preserve">2023</w:t>
      </w:r>
    </w:p>
    <w:p>
      <w:pPr>
        <w:pStyle w:val="Author"/>
      </w:pPr>
      <w:r>
        <w:t xml:space="preserve">First Author,</w:t>
      </w:r>
      <m:oMath>
        <m:sSup>
          <m:e>
            <m:r>
              <m:t>​</m:t>
            </m:r>
          </m:e>
          <m:sup>
            <m:r>
              <m:t>a</m:t>
            </m:r>
          </m:sup>
        </m:sSup>
      </m:oMath>
      <w:r>
        <w:t xml:space="preserve"> </w:t>
      </w:r>
      <w:r>
        <w:t xml:space="preserve">Second Author,</w:t>
      </w:r>
      <m:oMath>
        <m:sSup>
          <m:e>
            <m:r>
              <m:t>​</m:t>
            </m:r>
          </m:e>
          <m:sup>
            <m:r>
              <m:t>b</m:t>
            </m:r>
          </m:sup>
        </m:sSup>
      </m:oMath>
      <w:r>
        <w:t xml:space="preserve"> </w:t>
      </w:r>
      <w:r>
        <w:t xml:space="preserve">and Third Author</w:t>
      </w:r>
      <m:oMath>
        <m:sSup>
          <m:e>
            <m:r>
              <m:t>​</m:t>
            </m:r>
          </m:e>
          <m:sup>
            <m:r>
              <m:t>c</m:t>
            </m:r>
          </m:sup>
        </m:sSup>
      </m:oMath>
    </w:p>
    <w:p>
      <w:pPr>
        <w:pStyle w:val="Institute"/>
      </w:pPr>
      <m:oMath>
        <m:sSup>
          <m:e>
            <m:r>
              <m:t>​</m:t>
            </m:r>
          </m:e>
          <m:sup>
            <m:r>
              <m:t>a</m:t>
            </m:r>
          </m:sup>
        </m:sSup>
      </m:oMath>
      <w:r>
        <w:t xml:space="preserve">Institute,</w:t>
      </w:r>
      <w:r>
        <w:t xml:space="preserve"> </w:t>
      </w:r>
      <w:hyperlink r:id="rId21">
        <w:r>
          <w:rPr>
            <w:rStyle w:val="Hyperlink"/>
          </w:rPr>
          <w:t xml:space="preserve">email@institute.edu</w:t>
        </w:r>
      </w:hyperlink>
    </w:p>
    <w:p>
      <w:pPr>
        <w:pStyle w:val="Institute"/>
      </w:pPr>
      <m:oMath>
        <m:sSup>
          <m:e>
            <m:r>
              <m:t>​</m:t>
            </m:r>
          </m:e>
          <m:sup>
            <m:r>
              <m:t>b</m:t>
            </m:r>
          </m:sup>
        </m:sSup>
      </m:oMath>
      <w:r>
        <w:t xml:space="preserve">Institute,</w:t>
      </w:r>
      <w:r>
        <w:t xml:space="preserve"> </w:t>
      </w:r>
      <w:hyperlink r:id="rId21">
        <w:r>
          <w:rPr>
            <w:rStyle w:val="Hyperlink"/>
          </w:rPr>
          <w:t xml:space="preserve">email@institute.edu</w:t>
        </w:r>
      </w:hyperlink>
    </w:p>
    <w:p>
      <w:pPr>
        <w:pStyle w:val="Institute"/>
      </w:pPr>
      <m:oMath>
        <m:sSup>
          <m:e>
            <m:r>
              <m:t>​</m:t>
            </m:r>
          </m:e>
          <m:sup>
            <m:r>
              <m:t>c</m:t>
            </m:r>
          </m:sup>
        </m:sSup>
      </m:oMath>
      <w:r>
        <w:t xml:space="preserve">Institute,</w:t>
      </w:r>
      <w:r>
        <w:t xml:space="preserve"> </w:t>
      </w:r>
      <w:hyperlink r:id="rId21">
        <w:r>
          <w:rPr>
            <w:rStyle w:val="Hyperlink"/>
          </w:rPr>
          <w:t xml:space="preserve">email@institute.edu</w:t>
        </w:r>
      </w:hyperlink>
    </w:p>
    <w:p>
      <w:pPr>
        <w:pStyle w:val="Abstract-Heading"/>
      </w:pPr>
      <w:r>
        <w:t xml:space="preserve">Abstract</w:t>
      </w:r>
    </w:p>
    <w:p>
      <w:pPr>
        <w:pStyle w:val="Abstract"/>
      </w:pPr>
      <w:r>
        <w:rPr>
          <w:iCs/>
          <w:i/>
        </w:rPr>
        <w:t xml:space="preserve">[Replace with your abstract]</w:t>
      </w:r>
      <w:r>
        <w:t xml:space="preserve"> </w:t>
      </w:r>
      <w:r>
        <w:t xml:space="preserve">This project, developed in RStudio and hosted on a GitHub repository, leverages the powerful capabilities of the Bookdown package to produce an academic paper in Microsoft Word format. The template provides a structured framework for composing, compiling, and publishing scholarly works, integrating features such as automatic reference and citation management, seamless inclusion of R code and outputs, versatile formatting, and efficient version control.</w:t>
      </w:r>
    </w:p>
    <w:p>
      <w:pPr>
        <w:pStyle w:val="BodyText"/>
      </w:pPr>
      <w:r>
        <w:rPr>
          <w:bCs/>
          <w:b/>
        </w:rPr>
        <w:t xml:space="preserve">Key Words:</w:t>
      </w:r>
      <w:r>
        <w:t xml:space="preserve"> </w:t>
      </w:r>
      <w:r>
        <w:t xml:space="preserve">Article template</w:t>
      </w:r>
    </w:p>
    <w:bookmarkStart w:id="22" w:name="the-yaml"/>
    <w:p>
      <w:pPr>
        <w:pStyle w:val="Heading1"/>
      </w:pPr>
      <w:r>
        <w:rPr>
          <w:rStyle w:val="SectionNumber"/>
        </w:rPr>
        <w:t xml:space="preserve">1</w:t>
      </w:r>
      <w:r>
        <w:tab/>
      </w:r>
      <w:r>
        <w:t xml:space="preserve">The YAML</w:t>
      </w:r>
    </w:p>
    <w:p>
      <w:pPr>
        <w:pStyle w:val="FirstParagraph"/>
      </w:pPr>
      <w:r>
        <w:t xml:space="preserve">This YAML header configures the primary attributes of the academic paper.</w:t>
      </w:r>
    </w:p>
    <w:p>
      <w:pPr>
        <w:pStyle w:val="BodyText"/>
      </w:pPr>
      <w:r>
        <w:t xml:space="preserve">This code is an example of a YAML header used in an R Markdown document. It contains information about the metadata and output specifications for the document:</w:t>
      </w:r>
    </w:p>
    <w:p>
      <w:pPr>
        <w:numPr>
          <w:ilvl w:val="0"/>
          <w:numId w:val="1001"/>
        </w:numPr>
      </w:pPr>
      <w:r>
        <w:rPr>
          <w:bCs/>
          <w:b/>
        </w:rPr>
        <w:t xml:space="preserve">Title &amp; Subtitle</w:t>
      </w:r>
      <w:r>
        <w:t xml:space="preserve">: The</w:t>
      </w:r>
      <w:r>
        <w:t xml:space="preserve"> </w:t>
      </w:r>
      <w:r>
        <w:t xml:space="preserve">“</w:t>
      </w:r>
      <w:r>
        <w:t xml:space="preserve">title</w:t>
      </w:r>
      <w:r>
        <w:t xml:space="preserve">”</w:t>
      </w:r>
      <w:r>
        <w:t xml:space="preserve"> </w:t>
      </w:r>
      <w:r>
        <w:t xml:space="preserve">and</w:t>
      </w:r>
      <w:r>
        <w:t xml:space="preserve"> </w:t>
      </w:r>
      <w:r>
        <w:t xml:space="preserve">“</w:t>
      </w:r>
      <w:r>
        <w:t xml:space="preserve">subtitle</w:t>
      </w:r>
      <w:r>
        <w:t xml:space="preserve">”</w:t>
      </w:r>
      <w:r>
        <w:t xml:space="preserve"> </w:t>
      </w:r>
      <w:r>
        <w:t xml:space="preserve">fields refer to the main title and subtitle of the academic paper respectively.</w:t>
      </w:r>
    </w:p>
    <w:p>
      <w:pPr>
        <w:numPr>
          <w:ilvl w:val="0"/>
          <w:numId w:val="1001"/>
        </w:numPr>
      </w:pPr>
      <w:r>
        <w:rPr>
          <w:bCs/>
          <w:b/>
        </w:rPr>
        <w:t xml:space="preserve">Date</w:t>
      </w:r>
      <w:r>
        <w:t xml:space="preserve">: The</w:t>
      </w:r>
      <w:r>
        <w:t xml:space="preserve"> </w:t>
      </w:r>
      <w:r>
        <w:t xml:space="preserve">“</w:t>
      </w:r>
      <w:r>
        <w:t xml:space="preserve">date</w:t>
      </w:r>
      <w:r>
        <w:t xml:space="preserve">”</w:t>
      </w:r>
      <w:r>
        <w:t xml:space="preserve"> </w:t>
      </w:r>
      <w:r>
        <w:t xml:space="preserve">field uses R code inside a special inline code format to automatically generate today’s date in a</w:t>
      </w:r>
      <w:r>
        <w:t xml:space="preserve"> </w:t>
      </w:r>
      <w:r>
        <w:t xml:space="preserve">“</w:t>
      </w:r>
      <w:r>
        <w:t xml:space="preserve">Month Day, Year</w:t>
      </w:r>
      <w:r>
        <w:t xml:space="preserve">”</w:t>
      </w:r>
      <w:r>
        <w:t xml:space="preserve"> </w:t>
      </w:r>
      <w:r>
        <w:t xml:space="preserve">format.</w:t>
      </w:r>
    </w:p>
    <w:p>
      <w:pPr>
        <w:numPr>
          <w:ilvl w:val="0"/>
          <w:numId w:val="1001"/>
        </w:numPr>
      </w:pPr>
      <w:r>
        <w:rPr>
          <w:bCs/>
          <w:b/>
        </w:rPr>
        <w:t xml:space="preserve">Output</w:t>
      </w:r>
      <w:r>
        <w:t xml:space="preserve">: The</w:t>
      </w:r>
      <w:r>
        <w:t xml:space="preserve"> </w:t>
      </w:r>
      <w:r>
        <w:t xml:space="preserve">“</w:t>
      </w:r>
      <w:r>
        <w:t xml:space="preserve">output</w:t>
      </w:r>
      <w:r>
        <w:t xml:space="preserve">”</w:t>
      </w:r>
      <w:r>
        <w:t xml:space="preserve"> </w:t>
      </w:r>
      <w:r>
        <w:t xml:space="preserve">field specifies the output format. In this case, it’s set to produce a Microsoft Word document (</w:t>
      </w:r>
      <w:r>
        <w:rPr>
          <w:rStyle w:val="VerbatimChar"/>
        </w:rPr>
        <w:t xml:space="preserve">bookdown::word_document2</w:t>
      </w:r>
      <w:r>
        <w:t xml:space="preserve">), with no table of contents (</w:t>
      </w:r>
      <w:r>
        <w:rPr>
          <w:rStyle w:val="VerbatimChar"/>
        </w:rPr>
        <w:t xml:space="preserve">toc: no</w:t>
      </w:r>
      <w:r>
        <w:t xml:space="preserve">), numbered sections (</w:t>
      </w:r>
      <w:r>
        <w:rPr>
          <w:rStyle w:val="VerbatimChar"/>
        </w:rPr>
        <w:t xml:space="preserve">number_sections: yes</w:t>
      </w:r>
      <w:r>
        <w:t xml:space="preserve">), and global numbering (</w:t>
      </w:r>
      <w:r>
        <w:rPr>
          <w:rStyle w:val="VerbatimChar"/>
        </w:rPr>
        <w:t xml:space="preserve">global_numbering: true</w:t>
      </w:r>
      <w:r>
        <w:t xml:space="preserve">). The output document styling is defined by a reference Word document located in</w:t>
      </w:r>
      <w:r>
        <w:t xml:space="preserve"> </w:t>
      </w:r>
      <w:r>
        <w:t xml:space="preserve">‘</w:t>
      </w:r>
      <w:r>
        <w:t xml:space="preserve">style_files/word_article.docx</w:t>
      </w:r>
      <w:r>
        <w:t xml:space="preserve">’</w:t>
      </w:r>
      <w:r>
        <w:t xml:space="preserve">.</w:t>
      </w:r>
    </w:p>
    <w:p>
      <w:pPr>
        <w:numPr>
          <w:ilvl w:val="0"/>
          <w:numId w:val="1001"/>
        </w:numPr>
      </w:pPr>
      <w:r>
        <w:rPr>
          <w:bCs/>
          <w:b/>
        </w:rPr>
        <w:t xml:space="preserve">Bibliography</w:t>
      </w:r>
      <w:r>
        <w:t xml:space="preserve">: The</w:t>
      </w:r>
      <w:r>
        <w:t xml:space="preserve"> </w:t>
      </w:r>
      <w:r>
        <w:t xml:space="preserve">“</w:t>
      </w:r>
      <w:r>
        <w:t xml:space="preserve">bibliography</w:t>
      </w:r>
      <w:r>
        <w:t xml:space="preserve">”</w:t>
      </w:r>
      <w:r>
        <w:t xml:space="preserve"> </w:t>
      </w:r>
      <w:r>
        <w:t xml:space="preserve">field links to a BibTeX file (</w:t>
      </w:r>
      <w:r>
        <w:t xml:space="preserve">‘</w:t>
      </w:r>
      <w:r>
        <w:t xml:space="preserve">references/bibliography.bib</w:t>
      </w:r>
      <w:r>
        <w:t xml:space="preserve">’</w:t>
      </w:r>
      <w:r>
        <w:t xml:space="preserve">) that contains the citation data.</w:t>
      </w:r>
    </w:p>
    <w:p>
      <w:pPr>
        <w:numPr>
          <w:ilvl w:val="0"/>
          <w:numId w:val="1001"/>
        </w:numPr>
      </w:pPr>
      <w:r>
        <w:rPr>
          <w:bCs/>
          <w:b/>
        </w:rPr>
        <w:t xml:space="preserve">Nocite</w:t>
      </w:r>
      <w:r>
        <w:t xml:space="preserve">: The</w:t>
      </w:r>
      <w:r>
        <w:t xml:space="preserve"> </w:t>
      </w:r>
      <w:r>
        <w:t xml:space="preserve">“</w:t>
      </w:r>
      <w:r>
        <w:t xml:space="preserve">nocite</w:t>
      </w:r>
      <w:r>
        <w:t xml:space="preserve">”</w:t>
      </w:r>
      <w:r>
        <w:t xml:space="preserve"> </w:t>
      </w:r>
      <w:r>
        <w:t xml:space="preserve">field is set to</w:t>
      </w:r>
      <w:r>
        <w:t xml:space="preserve"> </w:t>
      </w:r>
      <w:r>
        <w:t xml:space="preserve">‘</w:t>
      </w:r>
      <w:r>
        <w:t xml:space="preserve">’</w:t>
      </w:r>
      <w:r>
        <w:t xml:space="preserve">, which means all references in the .bib file will be included in the bibliography, regardless of whether they are cited in the text. If you do not want all reference included in the reference section, comment this line out.</w:t>
      </w:r>
    </w:p>
    <w:p>
      <w:pPr>
        <w:numPr>
          <w:ilvl w:val="0"/>
          <w:numId w:val="1001"/>
        </w:numPr>
      </w:pPr>
      <w:r>
        <w:rPr>
          <w:bCs/>
          <w:b/>
        </w:rPr>
        <w:t xml:space="preserve">Knit</w:t>
      </w:r>
      <w:r>
        <w:t xml:space="preserve">: The</w:t>
      </w:r>
      <w:r>
        <w:t xml:space="preserve"> </w:t>
      </w:r>
      <w:r>
        <w:t xml:space="preserve">“</w:t>
      </w:r>
      <w:r>
        <w:t xml:space="preserve">knit</w:t>
      </w:r>
      <w:r>
        <w:t xml:space="preserve">”</w:t>
      </w:r>
      <w:r>
        <w:t xml:space="preserve"> </w:t>
      </w:r>
      <w:r>
        <w:t xml:space="preserve">field is a custom function for rendering the document.</w:t>
      </w:r>
    </w:p>
    <w:p>
      <w:pPr>
        <w:numPr>
          <w:ilvl w:val="1"/>
          <w:numId w:val="1002"/>
        </w:numPr>
      </w:pPr>
      <w:r>
        <w:t xml:space="preserve">The output file name will include a timestamp: This is achieved with the command</w:t>
      </w:r>
      <w:r>
        <w:t xml:space="preserve"> </w:t>
      </w:r>
      <w:r>
        <w:rPr>
          <w:rStyle w:val="VerbatimChar"/>
        </w:rPr>
        <w:t xml:space="preserve">output_file = paste0(substr(inputFile,1,nchar(inputFile)-4),"_",Sys.time(),'.docx')</w:t>
      </w:r>
      <w:r>
        <w:t xml:space="preserve">. If you don’t want the timestamp included in the file name, you can delete this argument.</w:t>
      </w:r>
    </w:p>
    <w:p>
      <w:pPr>
        <w:numPr>
          <w:ilvl w:val="1"/>
          <w:numId w:val="1002"/>
        </w:numPr>
      </w:pPr>
      <w:r>
        <w:t xml:space="preserve">The output file will be directed to the</w:t>
      </w:r>
      <w:r>
        <w:t xml:space="preserve"> </w:t>
      </w:r>
      <w:r>
        <w:t xml:space="preserve">‘</w:t>
      </w:r>
      <w:r>
        <w:t xml:space="preserve">article/draft</w:t>
      </w:r>
      <w:r>
        <w:t xml:space="preserve">’</w:t>
      </w:r>
      <w:r>
        <w:t xml:space="preserve"> </w:t>
      </w:r>
      <w:r>
        <w:t xml:space="preserve">folder: This is set by</w:t>
      </w:r>
      <w:r>
        <w:t xml:space="preserve"> </w:t>
      </w:r>
      <w:r>
        <w:rPr>
          <w:rStyle w:val="VerbatimChar"/>
        </w:rPr>
        <w:t xml:space="preserve">output_dir = "article/draft/"</w:t>
      </w:r>
      <w:r>
        <w:t xml:space="preserve">. If you want to change this to a different folder, for example</w:t>
      </w:r>
      <w:r>
        <w:t xml:space="preserve"> </w:t>
      </w:r>
      <w:r>
        <w:t xml:space="preserve">‘</w:t>
      </w:r>
      <w:r>
        <w:t xml:space="preserve">article/final</w:t>
      </w:r>
      <w:r>
        <w:t xml:space="preserve">’</w:t>
      </w:r>
      <w:r>
        <w:t xml:space="preserve">, you simply replace</w:t>
      </w:r>
      <w:r>
        <w:t xml:space="preserve"> </w:t>
      </w:r>
      <w:r>
        <w:t xml:space="preserve">‘</w:t>
      </w:r>
      <w:r>
        <w:t xml:space="preserve">draft</w:t>
      </w:r>
      <w:r>
        <w:t xml:space="preserve">’</w:t>
      </w:r>
      <w:r>
        <w:t xml:space="preserve"> </w:t>
      </w:r>
      <w:r>
        <w:t xml:space="preserve">with</w:t>
      </w:r>
      <w:r>
        <w:t xml:space="preserve"> </w:t>
      </w:r>
      <w:r>
        <w:t xml:space="preserve">‘</w:t>
      </w:r>
      <w:r>
        <w:t xml:space="preserve">final</w:t>
      </w:r>
      <w:r>
        <w:t xml:space="preserve">’</w:t>
      </w:r>
      <w:r>
        <w:t xml:space="preserve">.</w:t>
      </w:r>
    </w:p>
    <w:bookmarkEnd w:id="22"/>
    <w:bookmarkStart w:id="36" w:name="captions-and-cross-referencing"/>
    <w:p>
      <w:pPr>
        <w:pStyle w:val="Heading1"/>
      </w:pPr>
      <w:r>
        <w:rPr>
          <w:rStyle w:val="SectionNumber"/>
        </w:rPr>
        <w:t xml:space="preserve">2</w:t>
      </w:r>
      <w:r>
        <w:tab/>
      </w:r>
      <w:r>
        <w:t xml:space="preserve">Captions and Cross Referencing</w:t>
      </w:r>
    </w:p>
    <w:bookmarkStart w:id="23" w:name="equations"/>
    <w:p>
      <w:pPr>
        <w:pStyle w:val="Heading2"/>
      </w:pPr>
      <w:r>
        <w:rPr>
          <w:rStyle w:val="SectionNumber"/>
        </w:rPr>
        <w:t xml:space="preserve">2.1</w:t>
      </w:r>
      <w:r>
        <w:tab/>
      </w:r>
      <w:r>
        <w:t xml:space="preserve">Equations</w:t>
      </w:r>
    </w:p>
    <w:p>
      <w:pPr>
        <w:pStyle w:val="FirstParagraph"/>
      </w:pPr>
      <w:r>
        <w:t xml:space="preserve">See Equation (1).</w:t>
      </w:r>
    </w:p>
    <w:p>
      <w:pPr>
        <w:pStyle w:val="BodyText"/>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bookmarkEnd w:id="23"/>
    <w:bookmarkStart w:id="28" w:name="figures"/>
    <w:p>
      <w:pPr>
        <w:pStyle w:val="Heading2"/>
      </w:pPr>
      <w:r>
        <w:rPr>
          <w:rStyle w:val="SectionNumber"/>
        </w:rPr>
        <w:t xml:space="preserve">2.2</w:t>
      </w:r>
      <w:r>
        <w:tab/>
      </w:r>
      <w:r>
        <w:t xml:space="preserve">Figures</w:t>
      </w:r>
    </w:p>
    <w:p>
      <w:pPr>
        <w:pStyle w:val="FirstParagraph"/>
      </w:pPr>
      <w:r>
        <w:t xml:space="preserve">See Figure</w:t>
      </w:r>
      <w:r>
        <w:t xml:space="preserve"> </w:t>
      </w:r>
      <w:r>
        <w:t xml:space="preserve">1</w:t>
      </w:r>
      <w:r>
        <w:t xml:space="preserve">.</w:t>
      </w:r>
    </w:p>
    <w:p>
      <w:pPr>
        <w:pStyle w:val="CaptionedFigure"/>
      </w:pPr>
      <w:r>
        <w:drawing>
          <wp:inline>
            <wp:extent cx="5029200" cy="4023360"/>
            <wp:effectExtent b="0" l="0" r="0" t="0"/>
            <wp:docPr descr="Figure 1: The cars data." title="" id="25" name="Picture"/>
            <a:graphic>
              <a:graphicData uri="http://schemas.openxmlformats.org/drawingml/2006/picture">
                <pic:pic>
                  <pic:nvPicPr>
                    <pic:cNvPr descr="/Users/w3071048/Library/Mobile%20Documents/com~apple~CloudDocs/research/paper-template/article/draft/paper-draft_2023-10-07%2018:44:48.459809_files/figure-docx/cars-plot-1.png" id="26" name="Picture"/>
                    <pic:cNvPicPr>
                      <a:picLocks noChangeArrowheads="1" noChangeAspect="1"/>
                    </pic:cNvPicPr>
                  </pic:nvPicPr>
                  <pic:blipFill>
                    <a:blip r:embed="rId24"/>
                    <a:stretch>
                      <a:fillRect/>
                    </a:stretch>
                  </pic:blipFill>
                  <pic:spPr bwMode="auto">
                    <a:xfrm>
                      <a:off x="0" y="0"/>
                      <a:ext cx="5029200" cy="4023360"/>
                    </a:xfrm>
                    <a:prstGeom prst="rect">
                      <a:avLst/>
                    </a:prstGeom>
                    <a:noFill/>
                    <a:ln w="9525">
                      <a:noFill/>
                      <a:headEnd/>
                      <a:tailEnd/>
                    </a:ln>
                  </pic:spPr>
                </pic:pic>
              </a:graphicData>
            </a:graphic>
          </wp:inline>
        </w:drawing>
      </w:r>
    </w:p>
    <w:p>
      <w:pPr>
        <w:pStyle w:val="ImageCaption"/>
      </w:pPr>
      <w:bookmarkStart w:id="27" w:name="fig:cars-plot"/>
      <w:bookmarkEnd w:id="27"/>
      <w:r>
        <w:t xml:space="preserve">Figure 1: The cars data.</w:t>
      </w:r>
    </w:p>
    <w:p>
      <w:pPr>
        <w:pStyle w:val="BodyText"/>
      </w:pPr>
      <w:r>
        <w:rPr>
          <w:rStyle w:val="VerbatimChar"/>
        </w:rPr>
        <w:t xml:space="preserve">fig.cap="The cars data."</w:t>
      </w:r>
      <w:r>
        <w:t xml:space="preserve"> </w:t>
      </w:r>
      <w:r>
        <w:t xml:space="preserve">is used to add a caption to the figure, which reads</w:t>
      </w:r>
      <w:r>
        <w:t xml:space="preserve"> </w:t>
      </w:r>
      <w:r>
        <w:t xml:space="preserve">“</w:t>
      </w:r>
      <w:r>
        <w:t xml:space="preserve">The cars data.</w:t>
      </w:r>
      <w:r>
        <w:t xml:space="preserve">”</w:t>
      </w:r>
    </w:p>
    <w:p>
      <w:pPr>
        <w:pStyle w:val="BodyText"/>
      </w:pPr>
      <w:r>
        <w:rPr>
          <w:rStyle w:val="VerbatimChar"/>
        </w:rPr>
        <w:t xml:space="preserve">\@ref(fig:cars-plot)</w:t>
      </w:r>
      <w:r>
        <w:t xml:space="preserve"> </w:t>
      </w:r>
      <w:r>
        <w:t xml:space="preserve">is a special syntax used in R Markdown to create a cross-reference to a figure. In this case, it creates a reference to the figure produced in the code chunk labeled</w:t>
      </w:r>
      <w:r>
        <w:t xml:space="preserve"> </w:t>
      </w:r>
      <w:r>
        <w:rPr>
          <w:rStyle w:val="VerbatimChar"/>
        </w:rPr>
        <w:t xml:space="preserve">cars-plot</w:t>
      </w:r>
      <w:r>
        <w:t xml:space="preserve">. Note that</w:t>
      </w:r>
      <w:r>
        <w:t xml:space="preserve"> </w:t>
      </w:r>
      <w:r>
        <w:rPr>
          <w:rStyle w:val="VerbatimChar"/>
        </w:rPr>
        <w:t xml:space="preserve">fig:</w:t>
      </w:r>
      <w:r>
        <w:t xml:space="preserve"> </w:t>
      </w:r>
      <w:r>
        <w:t xml:space="preserve">is added to indicate that the crossref is to a figure.</w:t>
      </w:r>
    </w:p>
    <w:p>
      <w:pPr>
        <w:pStyle w:val="BodyText"/>
      </w:pPr>
      <w:r>
        <w:t xml:space="preserve">The</w:t>
      </w:r>
      <w:r>
        <w:t xml:space="preserve"> </w:t>
      </w:r>
      <w:r>
        <w:rPr>
          <w:rStyle w:val="VerbatimChar"/>
        </w:rPr>
        <w:t xml:space="preserve">@</w:t>
      </w:r>
      <w:r>
        <w:t xml:space="preserve"> </w:t>
      </w:r>
      <w:r>
        <w:t xml:space="preserve">symbol tells R Markdown that</w:t>
      </w:r>
      <w:r>
        <w:t xml:space="preserve"> </w:t>
      </w:r>
      <w:r>
        <w:rPr>
          <w:rStyle w:val="VerbatimChar"/>
        </w:rPr>
        <w:t xml:space="preserve">ref(fig:cars-plot)</w:t>
      </w:r>
      <w:r>
        <w:t xml:space="preserve"> </w:t>
      </w:r>
      <w:r>
        <w:t xml:space="preserve">is a reference, and</w:t>
      </w:r>
      <w:r>
        <w:t xml:space="preserve"> </w:t>
      </w:r>
      <w:r>
        <w:rPr>
          <w:rStyle w:val="VerbatimChar"/>
        </w:rPr>
        <w:t xml:space="preserve">fig:cars-plot</w:t>
      </w:r>
      <w:r>
        <w:t xml:space="preserve"> </w:t>
      </w:r>
      <w:r>
        <w:t xml:space="preserve">is the label of the code chunk that the figure comes from. When the R Markdown document is knit,</w:t>
      </w:r>
      <w:r>
        <w:t xml:space="preserve"> </w:t>
      </w:r>
      <w:r>
        <w:rPr>
          <w:rStyle w:val="VerbatimChar"/>
        </w:rPr>
        <w:t xml:space="preserve">See Figure &lt;a href="#fig:cars-plot"&gt;1&lt;/a&gt;</w:t>
      </w:r>
      <w:r>
        <w:t xml:space="preserve"> </w:t>
      </w:r>
      <w:r>
        <w:t xml:space="preserve">will be replaced with something like</w:t>
      </w:r>
      <w:r>
        <w:t xml:space="preserve"> </w:t>
      </w:r>
      <w:r>
        <w:t xml:space="preserve">“</w:t>
      </w:r>
      <w:r>
        <w:t xml:space="preserve">See Figure 1</w:t>
      </w:r>
      <w:r>
        <w:t xml:space="preserve">”</w:t>
      </w:r>
      <w:r>
        <w:t xml:space="preserve">, where</w:t>
      </w:r>
      <w:r>
        <w:t xml:space="preserve"> </w:t>
      </w:r>
      <w:r>
        <w:t xml:space="preserve">“</w:t>
      </w:r>
      <w:r>
        <w:t xml:space="preserve">1</w:t>
      </w:r>
      <w:r>
        <w:t xml:space="preserve">”</w:t>
      </w:r>
      <w:r>
        <w:t xml:space="preserve"> </w:t>
      </w:r>
      <w:r>
        <w:t xml:space="preserve">is the automatically assigned number of the figure produced by the</w:t>
      </w:r>
      <w:r>
        <w:t xml:space="preserve"> </w:t>
      </w:r>
      <w:r>
        <w:rPr>
          <w:rStyle w:val="VerbatimChar"/>
        </w:rPr>
        <w:t xml:space="preserve">cars-plot</w:t>
      </w:r>
      <w:r>
        <w:t xml:space="preserve"> </w:t>
      </w:r>
      <w:r>
        <w:t xml:space="preserve">chunk.</w:t>
      </w:r>
    </w:p>
    <w:bookmarkEnd w:id="28"/>
    <w:bookmarkStart w:id="33" w:name="tables"/>
    <w:p>
      <w:pPr>
        <w:pStyle w:val="Heading2"/>
      </w:pPr>
      <w:r>
        <w:rPr>
          <w:rStyle w:val="SectionNumber"/>
        </w:rPr>
        <w:t xml:space="preserve">2.3</w:t>
      </w:r>
      <w:r>
        <w:tab/>
      </w:r>
      <w:r>
        <w:t xml:space="preserve">Tables</w:t>
      </w:r>
    </w:p>
    <w:bookmarkStart w:id="30" w:name="knitrkable"/>
    <w:p>
      <w:pPr>
        <w:pStyle w:val="Heading3"/>
      </w:pPr>
      <w:r>
        <w:rPr>
          <w:rStyle w:val="SectionNumber"/>
        </w:rPr>
        <w:t xml:space="preserve">2.3.1</w:t>
      </w:r>
      <w:r>
        <w:tab/>
      </w:r>
      <w:r>
        <w:t xml:space="preserve">knitr::kable()</w:t>
      </w:r>
    </w:p>
    <w:p>
      <w:pPr>
        <w:pStyle w:val="FirstParagraph"/>
      </w:pPr>
      <w:r>
        <w:t xml:space="preserve">See Table</w:t>
      </w:r>
      <w:r>
        <w:t xml:space="preserve"> </w:t>
      </w:r>
      <w:r>
        <w:t xml:space="preserve">1</w:t>
      </w:r>
      <w:r>
        <w:t xml:space="preserve">.</w:t>
      </w:r>
    </w:p>
    <w:p>
      <w:pPr>
        <w:pStyle w:val="TableCaption"/>
      </w:pPr>
      <w:bookmarkStart w:id="29" w:name="tab:mtcars"/>
      <w:bookmarkEnd w:id="29"/>
      <w:r>
        <w:t xml:space="preserve">Table 1: kable with crossref</w:t>
      </w:r>
    </w:p>
    <w:tbl>
      <w:tblPr>
        <w:tblStyle w:val="Table"/>
        <w:tblW w:type="auto" w:w="0"/>
        <w:tblLook w:firstRow="1" w:lastRow="0" w:firstColumn="0" w:lastColumn="0" w:noHBand="0" w:noVBand="0" w:val="0020"/>
        <w:jc w:val="start"/>
        <w:tblCaption w:val="Table 1: kable with crossref"/>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p>
      <w:pPr>
        <w:pStyle w:val="BodyText"/>
      </w:pPr>
      <w:r>
        <w:t xml:space="preserve">The</w:t>
      </w:r>
      <w:r>
        <w:t xml:space="preserve"> </w:t>
      </w:r>
      <w:r>
        <w:rPr>
          <w:rStyle w:val="VerbatimChar"/>
        </w:rPr>
        <w:t xml:space="preserve">kable()</w:t>
      </w:r>
      <w:r>
        <w:t xml:space="preserve"> </w:t>
      </w:r>
      <w:r>
        <w:t xml:space="preserve">function allows the caption to be set directly.</w:t>
      </w:r>
    </w:p>
    <w:p>
      <w:pPr>
        <w:pStyle w:val="BodyText"/>
      </w:pPr>
      <w:r>
        <w:rPr>
          <w:rStyle w:val="VerbatimChar"/>
        </w:rPr>
        <w:t xml:space="preserve">\@ref(tab:mtcars)</w:t>
      </w:r>
      <w:r>
        <w:t xml:space="preserve"> </w:t>
      </w:r>
      <w:r>
        <w:t xml:space="preserve">the label mtcars comes from the chunk label</w:t>
      </w:r>
    </w:p>
    <w:bookmarkEnd w:id="30"/>
    <w:bookmarkStart w:id="32" w:name="flextable"/>
    <w:p>
      <w:pPr>
        <w:pStyle w:val="Heading3"/>
      </w:pPr>
      <w:r>
        <w:rPr>
          <w:rStyle w:val="SectionNumber"/>
        </w:rPr>
        <w:t xml:space="preserve">2.3.2</w:t>
      </w:r>
      <w:r>
        <w:tab/>
      </w:r>
      <w:r>
        <w:t xml:space="preserve">flextable</w:t>
      </w:r>
    </w:p>
    <w:p>
      <w:pPr>
        <w:pStyle w:val="FirstParagraph"/>
      </w:pPr>
      <w:r>
        <w:t xml:space="preserve">See Table</w:t>
      </w:r>
      <w:r>
        <w:t xml:space="preserve"> </w:t>
      </w:r>
      <w:r>
        <w:t xml:space="preserve">2</w:t>
      </w:r>
    </w:p>
    <w:p>
      <w:pPr>
        <w:pStyle w:val="TableCaption"/>
      </w:pPr>
      <w:bookmarkStart w:id="31" w:name="tab:flextable"/>
      <w:bookmarkEnd w:id="31"/>
      <w:r>
        <w:t xml:space="preserve">Table 2: Flextable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mpg</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cyl</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disp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drat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qsec</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vs</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am</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gear</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carb</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32"/>
    <w:bookmarkEnd w:id="33"/>
    <w:bookmarkStart w:id="35" w:name="jtools"/>
    <w:p>
      <w:pPr>
        <w:pStyle w:val="Heading2"/>
      </w:pPr>
      <w:r>
        <w:rPr>
          <w:rStyle w:val="SectionNumber"/>
        </w:rPr>
        <w:t xml:space="preserve">2.4</w:t>
      </w:r>
      <w:r>
        <w:tab/>
      </w:r>
      <w:r>
        <w:t xml:space="preserve">jtools</w:t>
      </w:r>
    </w:p>
    <w:p>
      <w:pPr>
        <w:pStyle w:val="FirstParagraph"/>
      </w:pPr>
      <w:r>
        <w:t xml:space="preserve">See Table</w:t>
      </w:r>
      <w:r>
        <w:t xml:space="preserve"> </w:t>
      </w:r>
      <w:r>
        <w:t xml:space="preserve">3</w:t>
      </w:r>
    </w:p>
    <w:p>
      <w:pPr>
        <w:pStyle w:val="TableCaption"/>
      </w:pPr>
      <w:bookmarkStart w:id="34" w:name="tab:jtools"/>
      <w:bookmarkEnd w:id="34"/>
      <w:r>
        <w:t xml:space="preserve">Table 3: jtools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8"/>
        <w:gridCol w:w="1295"/>
        <w:gridCol w:w="1173"/>
        <w:gridCol w:w="1173"/>
      </w:tblGrid>
      <w:tr>
        <w:trPr>
          <w:trHeight w:val="467" w:hRule="auto"/>
        </w:trPr>
        body 1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r>
      <w:tr>
        <w:trPr>
          <w:trHeight w:val="51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Budget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 ***</w:t>
            </w:r>
          </w:p>
        </w:tc>
      </w:tr>
      <w:tr>
        <w:trPr>
          <w:trHeight w:val="50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w:t>
            </w:r>
          </w:p>
        </w:tc>
      </w:tr>
      <w:tr>
        <w:trPr>
          <w:trHeight w:val="4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w:t>
            </w:r>
          </w:p>
        </w:tc>
      </w:tr>
      <w:tr>
        <w:trPr>
          <w:trHeight w:val="50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w:t>
            </w:r>
          </w:p>
        </w:tc>
      </w:tr>
      <w:tr>
        <w:trPr>
          <w:trHeight w:val="50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Runtime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w:t>
            </w:r>
          </w:p>
        </w:tc>
      </w:tr>
      <w:tr>
        <w:trPr>
          <w:trHeight w:val="50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w:t>
            </w:r>
          </w:p>
        </w:tc>
      </w:tr>
      <w:tr>
        <w:trPr>
          <w:trHeight w:val="4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83.35 ***</w:t>
            </w:r>
          </w:p>
        </w:tc>
      </w:tr>
      <w:tr>
        <w:trPr>
          <w:trHeight w:val="5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(8.82)   </w:t>
            </w:r>
          </w:p>
        </w:tc>
      </w:tr>
      <w:tr>
        <w:trPr>
          <w:trHeight w:val="4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r>
      <w:tr>
        <w:trPr>
          <w:trHeight w:val="462" w:hRule="auto"/>
        </w:trPr>
        body11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w:t>
            </w:r>
          </w:p>
        </w:tc>
      </w:tr>
      <w:tr>
        <w:trPr>
          <w:trHeight w:val="620" w:hRule="auto"/>
        </w:trPr>
        body12
        <w:tc>
          <w:tcPr>
            <w:gridSpan w:val="4"/>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 errors are heteroskedasticity robust.  *** p &lt; 0.001;  ** p &lt; 0.01;  * p &lt; 0.05.</w:t>
            </w:r>
          </w:p>
        </w:tc>
      </w:tr>
    </w:tbl>
    <w:bookmarkEnd w:id="35"/>
    <w:bookmarkEnd w:id="36"/>
    <w:bookmarkStart w:id="41" w:name="citations"/>
    <w:p>
      <w:pPr>
        <w:pStyle w:val="Heading1"/>
      </w:pPr>
      <w:r>
        <w:rPr>
          <w:rStyle w:val="SectionNumber"/>
        </w:rPr>
        <w:t xml:space="preserve">3</w:t>
      </w:r>
      <w:r>
        <w:tab/>
      </w:r>
      <w:r>
        <w:t xml:space="preserve">Citations</w:t>
      </w:r>
    </w:p>
    <w:p>
      <w:pPr>
        <w:pStyle w:val="FirstParagraph"/>
      </w:pPr>
      <w:r>
        <w:t xml:space="preserve">Citation commands: @sampleArticle is is Author (Year), i.e.</w:t>
      </w:r>
      <w:r>
        <w:t xml:space="preserve"> </w:t>
      </w:r>
      <w:r>
        <w:t xml:space="preserve">Smith and Doe (2023)</w:t>
      </w:r>
      <w:r>
        <w:t xml:space="preserve">, and [@sampleArticle] is (Author Year), i.e.</w:t>
      </w:r>
      <w:r>
        <w:t xml:space="preserve"> </w:t>
      </w:r>
      <w:r>
        <w:t xml:space="preserve">(Smith and Doe, 2023)</w:t>
      </w:r>
      <w:r>
        <w:t xml:space="preserve">.</w:t>
      </w:r>
    </w:p>
    <w:p>
      <w:pPr>
        <w:pStyle w:val="Heading1"/>
      </w:pPr>
      <w:r>
        <w:t xml:space="preserve">References</w:t>
      </w:r>
    </w:p>
    <w:bookmarkStart w:id="40" w:name="refs"/>
    <w:bookmarkStart w:id="37" w:name="ref-sampleBook"/>
    <w:p>
      <w:pPr>
        <w:pStyle w:val="Bibliography"/>
      </w:pPr>
      <w:r>
        <w:t xml:space="preserve">Doe, J. (2022)</w:t>
      </w:r>
      <w:r>
        <w:t xml:space="preserve"> </w:t>
      </w:r>
      <w:r>
        <w:rPr>
          <w:iCs/>
          <w:i/>
        </w:rPr>
        <w:t xml:space="preserve">Title of the book</w:t>
      </w:r>
      <w:r>
        <w:t xml:space="preserve">. Publisher.</w:t>
      </w:r>
    </w:p>
    <w:bookmarkEnd w:id="37"/>
    <w:bookmarkStart w:id="38" w:name="ref-sampleConference"/>
    <w:p>
      <w:pPr>
        <w:pStyle w:val="Bibliography"/>
      </w:pPr>
      <w:r>
        <w:t xml:space="preserve">Smith, J. (2023)</w:t>
      </w:r>
      <w:r>
        <w:t xml:space="preserve"> </w:t>
      </w:r>
      <w:r>
        <w:t xml:space="preserve">“Title of the conference paper.”</w:t>
      </w:r>
      <w:r>
        <w:t xml:space="preserve"> </w:t>
      </w:r>
      <w:r>
        <w:rPr>
          <w:u w:val="single"/>
        </w:rPr>
        <w:t xml:space="preserve">In</w:t>
      </w:r>
      <w:r>
        <w:t xml:space="preserve"> </w:t>
      </w:r>
      <w:r>
        <w:rPr>
          <w:iCs/>
          <w:i/>
        </w:rPr>
        <w:t xml:space="preserve">Name of the conference</w:t>
      </w:r>
      <w:r>
        <w:t xml:space="preserve">. 2023. Organizer. pp. 12–15.</w:t>
      </w:r>
    </w:p>
    <w:bookmarkEnd w:id="38"/>
    <w:bookmarkStart w:id="39" w:name="ref-sampleArticle"/>
    <w:p>
      <w:pPr>
        <w:pStyle w:val="Bibliography"/>
      </w:pPr>
      <w:r>
        <w:t xml:space="preserve">Smith, J. and Doe, J. (2023) Title of the article.</w:t>
      </w:r>
      <w:r>
        <w:t xml:space="preserve"> </w:t>
      </w:r>
      <w:r>
        <w:rPr>
          <w:iCs/>
          <w:i/>
        </w:rPr>
        <w:t xml:space="preserve">Name of the Journal</w:t>
      </w:r>
      <w:r>
        <w:t xml:space="preserve">, 7 (2): 123–126.</w:t>
      </w:r>
    </w:p>
    <w:bookmarkEnd w:id="39"/>
    <w:bookmarkEnd w:id="40"/>
    <w:bookmarkEnd w:id="41"/>
    <w:sectPr w:rsidR="00823DE0" w:rsidSect="0087355E">
      <w:pgSz w:h="15840" w:w="12240"/>
      <w:pgMar w:bottom="2160" w:footer="720" w:gutter="0" w:header="720" w:left="2160" w:right="2160"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FDEF12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6D8CAE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08415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0A3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5660D2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29C07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25AA5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00D56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85C84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538F5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B0C6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01691635" w:numId="1">
    <w:abstractNumId w:val="10"/>
  </w:num>
  <w:num w16cid:durableId="1408187593" w:numId="2">
    <w:abstractNumId w:val="0"/>
  </w:num>
  <w:num w16cid:durableId="1302926417" w:numId="3">
    <w:abstractNumId w:val="1"/>
  </w:num>
  <w:num w16cid:durableId="1702973447" w:numId="4">
    <w:abstractNumId w:val="2"/>
  </w:num>
  <w:num w16cid:durableId="605969190" w:numId="5">
    <w:abstractNumId w:val="3"/>
  </w:num>
  <w:num w16cid:durableId="957032323" w:numId="6">
    <w:abstractNumId w:val="8"/>
  </w:num>
  <w:num w16cid:durableId="1181746417" w:numId="7">
    <w:abstractNumId w:val="4"/>
  </w:num>
  <w:num w16cid:durableId="1034841964" w:numId="8">
    <w:abstractNumId w:val="5"/>
  </w:num>
  <w:num w16cid:durableId="2084251779" w:numId="9">
    <w:abstractNumId w:val="6"/>
  </w:num>
  <w:num w16cid:durableId="973026183" w:numId="10">
    <w:abstractNumId w:val="7"/>
  </w:num>
  <w:num w16cid:durableId="201745831" w:numId="11">
    <w:abstractNumId w:val="9"/>
  </w:num>
  <w:num w16cid:durableId="308828221" w:numId="12">
    <w:abstractNumId w:val="0"/>
  </w:num>
  <w:num w16cid:durableId="1388335611" w:numId="13">
    <w:abstractNumId w:val="1"/>
  </w:num>
  <w:num w16cid:durableId="1829899274" w:numId="14">
    <w:abstractNumId w:val="2"/>
  </w:num>
  <w:num w16cid:durableId="1280868309" w:numId="15">
    <w:abstractNumId w:val="3"/>
  </w:num>
  <w:num w16cid:durableId="1653021460" w:numId="16">
    <w:abstractNumId w:val="8"/>
  </w:num>
  <w:num w16cid:durableId="1755934048" w:numId="17">
    <w:abstractNumId w:val="4"/>
  </w:num>
  <w:num w16cid:durableId="1103964506" w:numId="18">
    <w:abstractNumId w:val="5"/>
  </w:num>
  <w:num w16cid:durableId="2070838246" w:numId="19">
    <w:abstractNumId w:val="6"/>
  </w:num>
  <w:num w16cid:durableId="1277523911" w:numId="20">
    <w:abstractNumId w:val="7"/>
  </w:num>
  <w:num w16cid:durableId="150296509" w:numId="21">
    <w:abstractNumId w:val="9"/>
  </w:num>
  <w:num w16cid:durableId="1201430794" w:numId="22">
    <w:abstractNumId w:val="0"/>
  </w:num>
  <w:num w16cid:durableId="1472940297" w:numId="23">
    <w:abstractNumId w:val="1"/>
  </w:num>
  <w:num w16cid:durableId="1152286019" w:numId="24">
    <w:abstractNumId w:val="2"/>
  </w:num>
  <w:num w16cid:durableId="2138374245" w:numId="25">
    <w:abstractNumId w:val="3"/>
  </w:num>
  <w:num w16cid:durableId="1207452775" w:numId="26">
    <w:abstractNumId w:val="8"/>
  </w:num>
  <w:num w16cid:durableId="834339660" w:numId="27">
    <w:abstractNumId w:val="4"/>
  </w:num>
  <w:num w16cid:durableId="637760593" w:numId="28">
    <w:abstractNumId w:val="5"/>
  </w:num>
  <w:num w16cid:durableId="22828045" w:numId="29">
    <w:abstractNumId w:val="6"/>
  </w:num>
  <w:num w16cid:durableId="757094360" w:numId="30">
    <w:abstractNumId w:val="7"/>
  </w:num>
  <w:num w16cid:durableId="244922638" w:numId="31">
    <w:abstractNumId w:val="9"/>
  </w:num>
  <w:num w16cid:durableId="1867672127" w:numId="32">
    <w:abstractNumId w:val="0"/>
  </w:num>
  <w:num w16cid:durableId="776606766" w:numId="33">
    <w:abstractNumId w:val="1"/>
  </w:num>
  <w:num w16cid:durableId="1975402038" w:numId="34">
    <w:abstractNumId w:val="2"/>
  </w:num>
  <w:num w16cid:durableId="1565067573" w:numId="35">
    <w:abstractNumId w:val="3"/>
  </w:num>
  <w:num w16cid:durableId="1234509735" w:numId="36">
    <w:abstractNumId w:val="8"/>
  </w:num>
  <w:num w16cid:durableId="438524526" w:numId="37">
    <w:abstractNumId w:val="4"/>
  </w:num>
  <w:num w16cid:durableId="702487435" w:numId="38">
    <w:abstractNumId w:val="5"/>
  </w:num>
  <w:num w16cid:durableId="454787003" w:numId="39">
    <w:abstractNumId w:val="6"/>
  </w:num>
  <w:num w16cid:durableId="1780831911" w:numId="40">
    <w:abstractNumId w:val="7"/>
  </w:num>
  <w:num w16cid:durableId="697238799" w:numId="41">
    <w:abstractNumId w:val="9"/>
  </w:num>
  <w:num w16cid:durableId="377821078" w:numId="42">
    <w:abstractNumId w:val="0"/>
  </w:num>
  <w:num w16cid:durableId="2137068244" w:numId="43">
    <w:abstractNumId w:val="1"/>
  </w:num>
  <w:num w16cid:durableId="537861565" w:numId="44">
    <w:abstractNumId w:val="2"/>
  </w:num>
  <w:num w16cid:durableId="1003706875" w:numId="45">
    <w:abstractNumId w:val="3"/>
  </w:num>
  <w:num w16cid:durableId="1280722031" w:numId="46">
    <w:abstractNumId w:val="8"/>
  </w:num>
  <w:num w16cid:durableId="1437942489" w:numId="47">
    <w:abstractNumId w:val="4"/>
  </w:num>
  <w:num w16cid:durableId="1102267019" w:numId="48">
    <w:abstractNumId w:val="5"/>
  </w:num>
  <w:num w16cid:durableId="663515175" w:numId="49">
    <w:abstractNumId w:val="6"/>
  </w:num>
  <w:num w16cid:durableId="1188642770" w:numId="50">
    <w:abstractNumId w:val="7"/>
  </w:num>
  <w:num w16cid:durableId="1623076681" w:numId="51">
    <w:abstractNumId w:val="9"/>
  </w:num>
  <w:num w16cid:durableId="1434520379" w:numId="52">
    <w:abstractNumId w:val="0"/>
  </w:num>
  <w:num w16cid:durableId="338587431" w:numId="53">
    <w:abstractNumId w:val="1"/>
  </w:num>
  <w:num w16cid:durableId="1065765169" w:numId="54">
    <w:abstractNumId w:val="2"/>
  </w:num>
  <w:num w16cid:durableId="1730416292" w:numId="55">
    <w:abstractNumId w:val="3"/>
  </w:num>
  <w:num w16cid:durableId="954018536" w:numId="56">
    <w:abstractNumId w:val="8"/>
  </w:num>
  <w:num w16cid:durableId="1379208235" w:numId="57">
    <w:abstractNumId w:val="4"/>
  </w:num>
  <w:num w16cid:durableId="1415056407" w:numId="58">
    <w:abstractNumId w:val="5"/>
  </w:num>
  <w:num w16cid:durableId="1322536403" w:numId="59">
    <w:abstractNumId w:val="6"/>
  </w:num>
  <w:num w16cid:durableId="249627130" w:numId="60">
    <w:abstractNumId w:val="7"/>
  </w:num>
  <w:num w16cid:durableId="697127765" w:numId="61">
    <w:abstractNumId w:val="9"/>
  </w:num>
  <w:num w16cid:durableId="1902324410" w:numId="62">
    <w:abstractNumId w:val="0"/>
  </w:num>
  <w:num w16cid:durableId="114568292" w:numId="63">
    <w:abstractNumId w:val="1"/>
  </w:num>
  <w:num w16cid:durableId="192379194" w:numId="64">
    <w:abstractNumId w:val="2"/>
  </w:num>
  <w:num w16cid:durableId="897010090" w:numId="65">
    <w:abstractNumId w:val="3"/>
  </w:num>
  <w:num w16cid:durableId="716588558" w:numId="66">
    <w:abstractNumId w:val="8"/>
  </w:num>
  <w:num w16cid:durableId="2037732846" w:numId="67">
    <w:abstractNumId w:val="4"/>
  </w:num>
  <w:num w16cid:durableId="1303190912" w:numId="68">
    <w:abstractNumId w:val="5"/>
  </w:num>
  <w:num w16cid:durableId="212351546" w:numId="69">
    <w:abstractNumId w:val="6"/>
  </w:num>
  <w:num w16cid:durableId="804785145" w:numId="70">
    <w:abstractNumId w:val="7"/>
  </w:num>
  <w:num w16cid:durableId="1782138809" w:numId="71">
    <w:abstractNumId w:val="9"/>
  </w:num>
  <w:num w16cid:durableId="475874044" w:numId="72">
    <w:abstractNumId w:val="0"/>
  </w:num>
  <w:num w16cid:durableId="1037776151" w:numId="73">
    <w:abstractNumId w:val="1"/>
  </w:num>
  <w:num w16cid:durableId="513570267" w:numId="74">
    <w:abstractNumId w:val="2"/>
  </w:num>
  <w:num w16cid:durableId="1013530224" w:numId="75">
    <w:abstractNumId w:val="3"/>
  </w:num>
  <w:num w16cid:durableId="290592872" w:numId="76">
    <w:abstractNumId w:val="8"/>
  </w:num>
  <w:num w16cid:durableId="333067088" w:numId="77">
    <w:abstractNumId w:val="4"/>
  </w:num>
  <w:num w16cid:durableId="1792550480" w:numId="78">
    <w:abstractNumId w:val="5"/>
  </w:num>
  <w:num w16cid:durableId="2133018292" w:numId="79">
    <w:abstractNumId w:val="6"/>
  </w:num>
  <w:num w16cid:durableId="2133595678" w:numId="80">
    <w:abstractNumId w:val="7"/>
  </w:num>
  <w:num w16cid:durableId="1000036704" w:numId="81">
    <w:abstractNumId w:val="9"/>
  </w:num>
  <w:num w16cid:durableId="1047876737" w:numId="82">
    <w:abstractNumId w:val="0"/>
  </w:num>
  <w:num w16cid:durableId="996499504" w:numId="83">
    <w:abstractNumId w:val="1"/>
  </w:num>
  <w:num w16cid:durableId="1267928395" w:numId="84">
    <w:abstractNumId w:val="2"/>
  </w:num>
  <w:num w16cid:durableId="1266885516" w:numId="85">
    <w:abstractNumId w:val="3"/>
  </w:num>
  <w:num w16cid:durableId="424616671" w:numId="86">
    <w:abstractNumId w:val="8"/>
  </w:num>
  <w:num w16cid:durableId="308871712" w:numId="87">
    <w:abstractNumId w:val="4"/>
  </w:num>
  <w:num w16cid:durableId="301160166" w:numId="88">
    <w:abstractNumId w:val="5"/>
  </w:num>
  <w:num w16cid:durableId="362898930" w:numId="89">
    <w:abstractNumId w:val="6"/>
  </w:num>
  <w:num w16cid:durableId="1254436112" w:numId="90">
    <w:abstractNumId w:val="7"/>
  </w:num>
  <w:num w16cid:durableId="922227125" w:numId="91">
    <w:abstractNumId w:val="9"/>
  </w:num>
  <w:num w16cid:durableId="1567764292" w:numId="92">
    <w:abstractNumId w:val="0"/>
  </w:num>
  <w:num w16cid:durableId="779375685" w:numId="93">
    <w:abstractNumId w:val="1"/>
  </w:num>
  <w:num w16cid:durableId="566115976" w:numId="94">
    <w:abstractNumId w:val="2"/>
  </w:num>
  <w:num w16cid:durableId="261643199" w:numId="95">
    <w:abstractNumId w:val="3"/>
  </w:num>
  <w:num w16cid:durableId="1511337392" w:numId="96">
    <w:abstractNumId w:val="8"/>
  </w:num>
  <w:num w16cid:durableId="1105033997" w:numId="97">
    <w:abstractNumId w:val="4"/>
  </w:num>
  <w:num w16cid:durableId="168106790" w:numId="98">
    <w:abstractNumId w:val="5"/>
  </w:num>
  <w:num w16cid:durableId="1958827613" w:numId="99">
    <w:abstractNumId w:val="6"/>
  </w:num>
  <w:num w16cid:durableId="2124763539" w:numId="100">
    <w:abstractNumId w:val="7"/>
  </w:num>
  <w:num w16cid:durableId="785735819" w:numId="101">
    <w:abstractNumId w:val="9"/>
  </w:num>
  <w:num w16cid:durableId="1525896347" w:numId="102">
    <w:abstractNumId w:val="0"/>
  </w:num>
  <w:num w16cid:durableId="1219708718" w:numId="103">
    <w:abstractNumId w:val="1"/>
  </w:num>
  <w:num w16cid:durableId="32997359" w:numId="104">
    <w:abstractNumId w:val="2"/>
  </w:num>
  <w:num w16cid:durableId="1783039611" w:numId="105">
    <w:abstractNumId w:val="3"/>
  </w:num>
  <w:num w16cid:durableId="1218467657" w:numId="106">
    <w:abstractNumId w:val="8"/>
  </w:num>
  <w:num w16cid:durableId="360588960" w:numId="107">
    <w:abstractNumId w:val="4"/>
  </w:num>
  <w:num w16cid:durableId="1160805118" w:numId="108">
    <w:abstractNumId w:val="5"/>
  </w:num>
  <w:num w16cid:durableId="2022586372" w:numId="109">
    <w:abstractNumId w:val="6"/>
  </w:num>
  <w:num w16cid:durableId="292954333" w:numId="110">
    <w:abstractNumId w:val="7"/>
  </w:num>
  <w:num w16cid:durableId="625548789" w:numId="111">
    <w:abstractNumId w:val="9"/>
  </w:num>
  <w:num w16cid:durableId="1366448441" w:numId="112">
    <w:abstractNumId w:val="0"/>
  </w:num>
  <w:num w16cid:durableId="755249941" w:numId="113">
    <w:abstractNumId w:val="1"/>
  </w:num>
  <w:num w16cid:durableId="2038386949" w:numId="114">
    <w:abstractNumId w:val="2"/>
  </w:num>
  <w:num w16cid:durableId="255097048" w:numId="115">
    <w:abstractNumId w:val="3"/>
  </w:num>
  <w:num w16cid:durableId="1332023312" w:numId="116">
    <w:abstractNumId w:val="8"/>
  </w:num>
  <w:num w16cid:durableId="1098672558" w:numId="117">
    <w:abstractNumId w:val="4"/>
  </w:num>
  <w:num w16cid:durableId="1050302548" w:numId="118">
    <w:abstractNumId w:val="5"/>
  </w:num>
  <w:num w16cid:durableId="1875465297" w:numId="119">
    <w:abstractNumId w:val="6"/>
  </w:num>
  <w:num w16cid:durableId="1416392562" w:numId="120">
    <w:abstractNumId w:val="7"/>
  </w:num>
  <w:num w16cid:durableId="123470618" w:numId="121">
    <w:abstractNumId w:val="9"/>
  </w:num>
  <w:num w16cid:durableId="175655538" w:numId="122">
    <w:abstractNumId w:val="0"/>
  </w:num>
  <w:num w16cid:durableId="521088221" w:numId="123">
    <w:abstractNumId w:val="1"/>
  </w:num>
  <w:num w16cid:durableId="1028683512" w:numId="124">
    <w:abstractNumId w:val="2"/>
  </w:num>
  <w:num w16cid:durableId="1427312884" w:numId="125">
    <w:abstractNumId w:val="3"/>
  </w:num>
  <w:num w16cid:durableId="2083871657" w:numId="126">
    <w:abstractNumId w:val="8"/>
  </w:num>
  <w:num w16cid:durableId="543640711" w:numId="127">
    <w:abstractNumId w:val="4"/>
  </w:num>
  <w:num w16cid:durableId="1257708836" w:numId="128">
    <w:abstractNumId w:val="5"/>
  </w:num>
  <w:num w16cid:durableId="718675005" w:numId="129">
    <w:abstractNumId w:val="6"/>
  </w:num>
  <w:num w16cid:durableId="1807896188" w:numId="130">
    <w:abstractNumId w:val="7"/>
  </w:num>
  <w:num w16cid:durableId="328756099" w:numId="131">
    <w:abstractNumId w:val="9"/>
  </w:num>
  <w:num w16cid:durableId="1571500677" w:numId="132">
    <w:abstractNumId w:val="0"/>
  </w:num>
  <w:num w16cid:durableId="479659370" w:numId="133">
    <w:abstractNumId w:val="1"/>
  </w:num>
  <w:num w16cid:durableId="342513580" w:numId="134">
    <w:abstractNumId w:val="2"/>
  </w:num>
  <w:num w16cid:durableId="1251812111" w:numId="135">
    <w:abstractNumId w:val="3"/>
  </w:num>
  <w:num w16cid:durableId="1895770805" w:numId="136">
    <w:abstractNumId w:val="8"/>
  </w:num>
  <w:num w16cid:durableId="1978024250" w:numId="137">
    <w:abstractNumId w:val="4"/>
  </w:num>
  <w:num w16cid:durableId="884757299" w:numId="138">
    <w:abstractNumId w:val="5"/>
  </w:num>
  <w:num w16cid:durableId="1029843196" w:numId="139">
    <w:abstractNumId w:val="6"/>
  </w:num>
  <w:num w16cid:durableId="1558937174" w:numId="140">
    <w:abstractNumId w:val="7"/>
  </w:num>
  <w:num w16cid:durableId="1123883097" w:numId="141">
    <w:abstractNumId w:val="9"/>
  </w:num>
  <w:num w16cid:durableId="181407431" w:numId="142">
    <w:abstractNumId w:val="0"/>
  </w:num>
  <w:num w16cid:durableId="1966351708" w:numId="143">
    <w:abstractNumId w:val="1"/>
  </w:num>
  <w:num w16cid:durableId="1896306608" w:numId="144">
    <w:abstractNumId w:val="2"/>
  </w:num>
  <w:num w16cid:durableId="155608115" w:numId="145">
    <w:abstractNumId w:val="3"/>
  </w:num>
  <w:num w16cid:durableId="67113730" w:numId="146">
    <w:abstractNumId w:val="8"/>
  </w:num>
  <w:num w16cid:durableId="1546527458" w:numId="147">
    <w:abstractNumId w:val="4"/>
  </w:num>
  <w:num w16cid:durableId="1168254243" w:numId="148">
    <w:abstractNumId w:val="5"/>
  </w:num>
  <w:num w16cid:durableId="126895678" w:numId="149">
    <w:abstractNumId w:val="6"/>
  </w:num>
  <w:num w16cid:durableId="1378239105" w:numId="150">
    <w:abstractNumId w:val="7"/>
  </w:num>
  <w:num w16cid:durableId="244995781" w:numId="151">
    <w:abstractNumId w:val="9"/>
  </w:num>
  <w:num w16cid:durableId="1186094448" w:numId="152">
    <w:abstractNumId w:val="0"/>
  </w:num>
  <w:num w16cid:durableId="1403673987" w:numId="153">
    <w:abstractNumId w:val="1"/>
  </w:num>
  <w:num w16cid:durableId="1384328610" w:numId="154">
    <w:abstractNumId w:val="2"/>
  </w:num>
  <w:num w16cid:durableId="1015300902" w:numId="155">
    <w:abstractNumId w:val="3"/>
  </w:num>
  <w:num w16cid:durableId="280456348" w:numId="156">
    <w:abstractNumId w:val="8"/>
  </w:num>
  <w:num w16cid:durableId="216547911" w:numId="157">
    <w:abstractNumId w:val="4"/>
  </w:num>
  <w:num w16cid:durableId="316960383" w:numId="158">
    <w:abstractNumId w:val="5"/>
  </w:num>
  <w:num w16cid:durableId="850339973" w:numId="159">
    <w:abstractNumId w:val="6"/>
  </w:num>
  <w:num w16cid:durableId="1294871392" w:numId="160">
    <w:abstractNumId w:val="7"/>
  </w:num>
  <w:num w16cid:durableId="390661900" w:numId="161">
    <w:abstractNumId w:val="9"/>
  </w:num>
  <w:num w16cid:durableId="442770043" w:numId="162">
    <w:abstractNumId w:val="0"/>
  </w:num>
  <w:num w16cid:durableId="1330912354" w:numId="163">
    <w:abstractNumId w:val="1"/>
  </w:num>
  <w:num w16cid:durableId="784235802" w:numId="164">
    <w:abstractNumId w:val="2"/>
  </w:num>
  <w:num w16cid:durableId="55902234" w:numId="165">
    <w:abstractNumId w:val="3"/>
  </w:num>
  <w:num w16cid:durableId="1577861580" w:numId="166">
    <w:abstractNumId w:val="8"/>
  </w:num>
  <w:num w16cid:durableId="811483222" w:numId="167">
    <w:abstractNumId w:val="4"/>
  </w:num>
  <w:num w16cid:durableId="657273665" w:numId="168">
    <w:abstractNumId w:val="5"/>
  </w:num>
  <w:num w16cid:durableId="1934850127" w:numId="169">
    <w:abstractNumId w:val="6"/>
  </w:num>
  <w:num w16cid:durableId="1875998770" w:numId="170">
    <w:abstractNumId w:val="7"/>
  </w:num>
  <w:num w16cid:durableId="836530926" w:numId="171">
    <w:abstractNumId w:val="9"/>
  </w:num>
  <w:num w16cid:durableId="2034768123" w:numId="172">
    <w:abstractNumId w:val="0"/>
  </w:num>
  <w:num w16cid:durableId="1346706442" w:numId="173">
    <w:abstractNumId w:val="1"/>
  </w:num>
  <w:num w16cid:durableId="1175193309" w:numId="174">
    <w:abstractNumId w:val="2"/>
  </w:num>
  <w:num w16cid:durableId="655455413" w:numId="175">
    <w:abstractNumId w:val="3"/>
  </w:num>
  <w:num w16cid:durableId="728652244" w:numId="176">
    <w:abstractNumId w:val="8"/>
  </w:num>
  <w:num w16cid:durableId="1806849868" w:numId="177">
    <w:abstractNumId w:val="4"/>
  </w:num>
  <w:num w16cid:durableId="745032832" w:numId="178">
    <w:abstractNumId w:val="5"/>
  </w:num>
  <w:num w16cid:durableId="650325499" w:numId="179">
    <w:abstractNumId w:val="6"/>
  </w:num>
  <w:num w16cid:durableId="1401639773" w:numId="180">
    <w:abstractNumId w:val="7"/>
  </w:num>
  <w:num w16cid:durableId="1958636611" w:numId="181">
    <w:abstractNumId w:val="9"/>
  </w:num>
  <w:num w16cid:durableId="831871201" w:numId="182">
    <w:abstractNumId w:val="0"/>
  </w:num>
  <w:num w16cid:durableId="1866017926" w:numId="183">
    <w:abstractNumId w:val="1"/>
  </w:num>
  <w:num w16cid:durableId="2112822091" w:numId="184">
    <w:abstractNumId w:val="2"/>
  </w:num>
  <w:num w16cid:durableId="402486746" w:numId="185">
    <w:abstractNumId w:val="3"/>
  </w:num>
  <w:num w16cid:durableId="1804151158" w:numId="186">
    <w:abstractNumId w:val="8"/>
  </w:num>
  <w:num w16cid:durableId="1272593535" w:numId="187">
    <w:abstractNumId w:val="4"/>
  </w:num>
  <w:num w16cid:durableId="88818536" w:numId="188">
    <w:abstractNumId w:val="5"/>
  </w:num>
  <w:num w16cid:durableId="951058934" w:numId="189">
    <w:abstractNumId w:val="6"/>
  </w:num>
  <w:num w16cid:durableId="1926766374" w:numId="190">
    <w:abstractNumId w:val="7"/>
  </w:num>
  <w:num w16cid:durableId="1139492182" w:numId="191">
    <w:abstractNumId w:val="9"/>
  </w:num>
  <w:num w16cid:durableId="1106198679" w:numId="192">
    <w:abstractNumId w:val="0"/>
  </w:num>
  <w:num w16cid:durableId="2063282015" w:numId="193">
    <w:abstractNumId w:val="1"/>
  </w:num>
  <w:num w16cid:durableId="816264281" w:numId="194">
    <w:abstractNumId w:val="2"/>
  </w:num>
  <w:num w16cid:durableId="932473761" w:numId="195">
    <w:abstractNumId w:val="3"/>
  </w:num>
  <w:num w16cid:durableId="1315794575" w:numId="196">
    <w:abstractNumId w:val="8"/>
  </w:num>
  <w:num w16cid:durableId="153761481" w:numId="197">
    <w:abstractNumId w:val="4"/>
  </w:num>
  <w:num w16cid:durableId="1109468243" w:numId="198">
    <w:abstractNumId w:val="5"/>
  </w:num>
  <w:num w16cid:durableId="956646524" w:numId="199">
    <w:abstractNumId w:val="6"/>
  </w:num>
  <w:num w16cid:durableId="83187359" w:numId="200">
    <w:abstractNumId w:val="7"/>
  </w:num>
  <w:num w16cid:durableId="1215237125" w:numId="201">
    <w:abstractNumId w:val="9"/>
  </w:num>
  <w:num w16cid:durableId="777722514" w:numId="202">
    <w:abstractNumId w:val="0"/>
  </w:num>
  <w:num w16cid:durableId="24865294" w:numId="203">
    <w:abstractNumId w:val="1"/>
  </w:num>
  <w:num w16cid:durableId="1153644048" w:numId="204">
    <w:abstractNumId w:val="2"/>
  </w:num>
  <w:num w16cid:durableId="281767941" w:numId="205">
    <w:abstractNumId w:val="3"/>
  </w:num>
  <w:num w16cid:durableId="628123126" w:numId="206">
    <w:abstractNumId w:val="8"/>
  </w:num>
  <w:num w16cid:durableId="1933929167" w:numId="207">
    <w:abstractNumId w:val="4"/>
  </w:num>
  <w:num w16cid:durableId="439299130" w:numId="208">
    <w:abstractNumId w:val="5"/>
  </w:num>
  <w:num w16cid:durableId="1438063850" w:numId="209">
    <w:abstractNumId w:val="6"/>
  </w:num>
  <w:num w16cid:durableId="1492404949" w:numId="210">
    <w:abstractNumId w:val="7"/>
  </w:num>
  <w:num w16cid:durableId="553126775" w:numId="211">
    <w:abstractNumId w:val="9"/>
  </w:num>
  <w:num w16cid:durableId="127363203" w:numId="212">
    <w:abstractNumId w:val="0"/>
  </w:num>
  <w:num w16cid:durableId="1810240461" w:numId="213">
    <w:abstractNumId w:val="1"/>
  </w:num>
  <w:num w16cid:durableId="212085170" w:numId="214">
    <w:abstractNumId w:val="2"/>
  </w:num>
  <w:num w16cid:durableId="2126726056" w:numId="215">
    <w:abstractNumId w:val="3"/>
  </w:num>
  <w:num w16cid:durableId="1919558394" w:numId="216">
    <w:abstractNumId w:val="8"/>
  </w:num>
  <w:num w16cid:durableId="77992901" w:numId="217">
    <w:abstractNumId w:val="4"/>
  </w:num>
  <w:num w16cid:durableId="1074820045" w:numId="218">
    <w:abstractNumId w:val="5"/>
  </w:num>
  <w:num w16cid:durableId="488834041" w:numId="219">
    <w:abstractNumId w:val="6"/>
  </w:num>
  <w:num w16cid:durableId="1894392229" w:numId="220">
    <w:abstractNumId w:val="7"/>
  </w:num>
  <w:num w16cid:durableId="536428942" w:numId="221">
    <w:abstractNumId w:val="9"/>
  </w:num>
  <w:num w16cid:durableId="1032271526" w:numId="222">
    <w:abstractNumId w:val="0"/>
  </w:num>
  <w:num w16cid:durableId="198661711" w:numId="223">
    <w:abstractNumId w:val="1"/>
  </w:num>
  <w:num w16cid:durableId="1620378777" w:numId="224">
    <w:abstractNumId w:val="2"/>
  </w:num>
  <w:num w16cid:durableId="1905337379" w:numId="225">
    <w:abstractNumId w:val="3"/>
  </w:num>
  <w:num w16cid:durableId="481121289" w:numId="226">
    <w:abstractNumId w:val="8"/>
  </w:num>
  <w:num w16cid:durableId="570695819" w:numId="227">
    <w:abstractNumId w:val="4"/>
  </w:num>
  <w:num w16cid:durableId="2145659043" w:numId="228">
    <w:abstractNumId w:val="5"/>
  </w:num>
  <w:num w16cid:durableId="370038160" w:numId="229">
    <w:abstractNumId w:val="6"/>
  </w:num>
  <w:num w16cid:durableId="767195190" w:numId="230">
    <w:abstractNumId w:val="7"/>
  </w:num>
  <w:num w16cid:durableId="435751261" w:numId="231">
    <w:abstractNumId w:val="9"/>
  </w:num>
  <w:num w16cid:durableId="1136605055" w:numId="232">
    <w:abstractNumId w:val="0"/>
  </w:num>
  <w:num w16cid:durableId="1425766609" w:numId="233">
    <w:abstractNumId w:val="1"/>
  </w:num>
  <w:num w16cid:durableId="1087771640" w:numId="234">
    <w:abstractNumId w:val="2"/>
  </w:num>
  <w:num w16cid:durableId="974942379" w:numId="235">
    <w:abstractNumId w:val="3"/>
  </w:num>
  <w:num w16cid:durableId="308557440" w:numId="236">
    <w:abstractNumId w:val="8"/>
  </w:num>
  <w:num w16cid:durableId="1357538851" w:numId="237">
    <w:abstractNumId w:val="4"/>
  </w:num>
  <w:num w16cid:durableId="1140340517" w:numId="238">
    <w:abstractNumId w:val="5"/>
  </w:num>
  <w:num w16cid:durableId="1361275006" w:numId="239">
    <w:abstractNumId w:val="6"/>
  </w:num>
  <w:num w16cid:durableId="1971323983" w:numId="240">
    <w:abstractNumId w:val="7"/>
  </w:num>
  <w:num w16cid:durableId="1972125463" w:numId="241">
    <w:abstractNumId w:val="9"/>
  </w:num>
  <w:num w16cid:durableId="1320621088" w:numId="242">
    <w:abstractNumId w:val="0"/>
  </w:num>
  <w:num w16cid:durableId="581793387" w:numId="243">
    <w:abstractNumId w:val="1"/>
  </w:num>
  <w:num w16cid:durableId="5404888" w:numId="244">
    <w:abstractNumId w:val="2"/>
  </w:num>
  <w:num w16cid:durableId="188834193" w:numId="245">
    <w:abstractNumId w:val="3"/>
  </w:num>
  <w:num w16cid:durableId="1112288382" w:numId="246">
    <w:abstractNumId w:val="8"/>
  </w:num>
  <w:num w16cid:durableId="1734691125" w:numId="247">
    <w:abstractNumId w:val="4"/>
  </w:num>
  <w:num w16cid:durableId="485710589" w:numId="248">
    <w:abstractNumId w:val="5"/>
  </w:num>
  <w:num w16cid:durableId="408773632" w:numId="249">
    <w:abstractNumId w:val="6"/>
  </w:num>
  <w:num w16cid:durableId="1152329892" w:numId="250">
    <w:abstractNumId w:val="7"/>
  </w:num>
  <w:num w16cid:durableId="1713917238" w:numId="251">
    <w:abstractNumId w:val="9"/>
  </w:num>
  <w:num w16cid:durableId="1007828094" w:numId="252">
    <w:abstractNumId w:val="0"/>
  </w:num>
  <w:num w16cid:durableId="496386106" w:numId="253">
    <w:abstractNumId w:val="1"/>
  </w:num>
  <w:num w16cid:durableId="826483257" w:numId="254">
    <w:abstractNumId w:val="2"/>
  </w:num>
  <w:num w16cid:durableId="1115293536" w:numId="255">
    <w:abstractNumId w:val="3"/>
  </w:num>
  <w:num w16cid:durableId="1460150335" w:numId="256">
    <w:abstractNumId w:val="8"/>
  </w:num>
  <w:num w16cid:durableId="1018846854" w:numId="257">
    <w:abstractNumId w:val="4"/>
  </w:num>
  <w:num w16cid:durableId="70272508" w:numId="258">
    <w:abstractNumId w:val="5"/>
  </w:num>
  <w:num w16cid:durableId="1906723537" w:numId="259">
    <w:abstractNumId w:val="6"/>
  </w:num>
  <w:num w16cid:durableId="1161776431" w:numId="260">
    <w:abstractNumId w:val="7"/>
  </w:num>
  <w:num w16cid:durableId="452990789" w:numId="261">
    <w:abstractNumId w:val="9"/>
  </w:num>
  <w:num w16cid:durableId="1878735345" w:numId="262">
    <w:abstractNumId w:val="0"/>
  </w:num>
  <w:num w16cid:durableId="504904823" w:numId="263">
    <w:abstractNumId w:val="1"/>
  </w:num>
  <w:num w16cid:durableId="1186210266" w:numId="264">
    <w:abstractNumId w:val="2"/>
  </w:num>
  <w:num w16cid:durableId="1326011383" w:numId="265">
    <w:abstractNumId w:val="3"/>
  </w:num>
  <w:num w16cid:durableId="1133791876" w:numId="266">
    <w:abstractNumId w:val="8"/>
  </w:num>
  <w:num w16cid:durableId="989099037" w:numId="267">
    <w:abstractNumId w:val="4"/>
  </w:num>
  <w:num w16cid:durableId="1573854692" w:numId="268">
    <w:abstractNumId w:val="5"/>
  </w:num>
  <w:num w16cid:durableId="1886481575" w:numId="269">
    <w:abstractNumId w:val="6"/>
  </w:num>
  <w:num w16cid:durableId="405155723" w:numId="270">
    <w:abstractNumId w:val="7"/>
  </w:num>
  <w:num w16cid:durableId="1901407530" w:numId="271">
    <w:abstractNumId w:val="9"/>
  </w:num>
  <w:num w16cid:durableId="1281259511" w:numId="272">
    <w:abstractNumId w:val="0"/>
  </w:num>
  <w:num w16cid:durableId="604075804" w:numId="273">
    <w:abstractNumId w:val="1"/>
  </w:num>
  <w:num w16cid:durableId="1521970066" w:numId="274">
    <w:abstractNumId w:val="2"/>
  </w:num>
  <w:num w16cid:durableId="289287682" w:numId="275">
    <w:abstractNumId w:val="3"/>
  </w:num>
  <w:num w16cid:durableId="854732205" w:numId="276">
    <w:abstractNumId w:val="8"/>
  </w:num>
  <w:num w16cid:durableId="53238040" w:numId="277">
    <w:abstractNumId w:val="4"/>
  </w:num>
  <w:num w16cid:durableId="1214851969" w:numId="278">
    <w:abstractNumId w:val="5"/>
  </w:num>
  <w:num w16cid:durableId="1983002649" w:numId="279">
    <w:abstractNumId w:val="6"/>
  </w:num>
  <w:num w16cid:durableId="229654738" w:numId="280">
    <w:abstractNumId w:val="7"/>
  </w:num>
  <w:num w16cid:durableId="1551645893" w:numId="281">
    <w:abstractNumId w:val="9"/>
  </w:num>
  <w:num w16cid:durableId="1237322412" w:numId="282">
    <w:abstractNumId w:val="0"/>
  </w:num>
  <w:num w16cid:durableId="2067482565" w:numId="283">
    <w:abstractNumId w:val="1"/>
  </w:num>
  <w:num w16cid:durableId="2014335575" w:numId="284">
    <w:abstractNumId w:val="2"/>
  </w:num>
  <w:num w16cid:durableId="1528250720" w:numId="285">
    <w:abstractNumId w:val="3"/>
  </w:num>
  <w:num w16cid:durableId="586426373" w:numId="286">
    <w:abstractNumId w:val="8"/>
  </w:num>
  <w:num w16cid:durableId="415247706" w:numId="287">
    <w:abstractNumId w:val="4"/>
  </w:num>
  <w:num w16cid:durableId="1983000074" w:numId="288">
    <w:abstractNumId w:val="5"/>
  </w:num>
  <w:num w16cid:durableId="1220823177" w:numId="289">
    <w:abstractNumId w:val="6"/>
  </w:num>
  <w:num w16cid:durableId="2041199923" w:numId="290">
    <w:abstractNumId w:val="7"/>
  </w:num>
  <w:num w16cid:durableId="1946033069" w:numId="291">
    <w:abstractNumId w:val="9"/>
  </w:num>
  <w:num w16cid:durableId="2002544680" w:numId="292">
    <w:abstractNumId w:val="0"/>
  </w:num>
  <w:num w16cid:durableId="485323112" w:numId="293">
    <w:abstractNumId w:val="1"/>
  </w:num>
  <w:num w16cid:durableId="1135370611" w:numId="294">
    <w:abstractNumId w:val="2"/>
  </w:num>
  <w:num w16cid:durableId="1918247557" w:numId="295">
    <w:abstractNumId w:val="3"/>
  </w:num>
  <w:num w16cid:durableId="990905438" w:numId="296">
    <w:abstractNumId w:val="8"/>
  </w:num>
  <w:num w16cid:durableId="1680037603" w:numId="297">
    <w:abstractNumId w:val="4"/>
  </w:num>
  <w:num w16cid:durableId="1731265040" w:numId="298">
    <w:abstractNumId w:val="5"/>
  </w:num>
  <w:num w16cid:durableId="1772116636" w:numId="299">
    <w:abstractNumId w:val="6"/>
  </w:num>
  <w:num w16cid:durableId="65106771" w:numId="300">
    <w:abstractNumId w:val="7"/>
  </w:num>
  <w:num w16cid:durableId="1333070857" w:numId="301">
    <w:abstractNumId w:val="9"/>
  </w:num>
  <w:num w16cid:durableId="920530483" w:numId="302">
    <w:abstractNumId w:val="0"/>
  </w:num>
  <w:num w16cid:durableId="1327437682" w:numId="303">
    <w:abstractNumId w:val="1"/>
  </w:num>
  <w:num w16cid:durableId="72242176" w:numId="304">
    <w:abstractNumId w:val="2"/>
  </w:num>
  <w:num w16cid:durableId="2078934515" w:numId="305">
    <w:abstractNumId w:val="3"/>
  </w:num>
  <w:num w16cid:durableId="419328601" w:numId="306">
    <w:abstractNumId w:val="8"/>
  </w:num>
  <w:num w16cid:durableId="1429086304" w:numId="307">
    <w:abstractNumId w:val="4"/>
  </w:num>
  <w:num w16cid:durableId="268050333" w:numId="308">
    <w:abstractNumId w:val="5"/>
  </w:num>
  <w:num w16cid:durableId="637304804" w:numId="309">
    <w:abstractNumId w:val="6"/>
  </w:num>
  <w:num w16cid:durableId="459612420" w:numId="310">
    <w:abstractNumId w:val="7"/>
  </w:num>
  <w:num w16cid:durableId="322514924" w:numId="311">
    <w:abstractNumId w:val="9"/>
  </w:num>
  <w:num w16cid:durableId="324360889" w:numId="312">
    <w:abstractNumId w:val="10"/>
  </w:num>
  <w:num w16cid:durableId="474571017" w:numId="313">
    <w:abstractNumId w:val="0"/>
  </w:num>
  <w:num w16cid:durableId="554003986" w:numId="314">
    <w:abstractNumId w:val="1"/>
  </w:num>
  <w:num w16cid:durableId="1057045915" w:numId="315">
    <w:abstractNumId w:val="2"/>
  </w:num>
  <w:num w16cid:durableId="577445311" w:numId="316">
    <w:abstractNumId w:val="3"/>
  </w:num>
  <w:num w16cid:durableId="1500847446" w:numId="317">
    <w:abstractNumId w:val="8"/>
  </w:num>
  <w:num w16cid:durableId="283318414" w:numId="318">
    <w:abstractNumId w:val="4"/>
  </w:num>
  <w:num w16cid:durableId="1585185944" w:numId="319">
    <w:abstractNumId w:val="5"/>
  </w:num>
  <w:num w16cid:durableId="1077829043" w:numId="320">
    <w:abstractNumId w:val="6"/>
  </w:num>
  <w:num w16cid:durableId="588386609" w:numId="321">
    <w:abstractNumId w:val="7"/>
  </w:num>
  <w:num w16cid:durableId="50468548" w:numId="322">
    <w:abstractNumId w:val="9"/>
  </w:num>
  <w:num w16cid:durableId="1690721115" w:numId="323">
    <w:abstractNumId w:val="0"/>
  </w:num>
  <w:num w16cid:durableId="1640719063" w:numId="324">
    <w:abstractNumId w:val="1"/>
  </w:num>
  <w:num w16cid:durableId="213739239" w:numId="325">
    <w:abstractNumId w:val="2"/>
  </w:num>
  <w:num w16cid:durableId="156727346" w:numId="326">
    <w:abstractNumId w:val="3"/>
  </w:num>
  <w:num w16cid:durableId="772746610" w:numId="327">
    <w:abstractNumId w:val="8"/>
  </w:num>
  <w:num w16cid:durableId="1736970946" w:numId="328">
    <w:abstractNumId w:val="4"/>
  </w:num>
  <w:num w16cid:durableId="1085690276" w:numId="329">
    <w:abstractNumId w:val="5"/>
  </w:num>
  <w:num w16cid:durableId="319038366" w:numId="330">
    <w:abstractNumId w:val="6"/>
  </w:num>
  <w:num w16cid:durableId="2102407485" w:numId="331">
    <w:abstractNumId w:val="7"/>
  </w:num>
  <w:num w16cid:durableId="662129294" w:numId="332">
    <w:abstractNumId w:val="9"/>
  </w:num>
  <w:num w16cid:durableId="1067800937" w:numId="333">
    <w:abstractNumId w:val="0"/>
  </w:num>
  <w:num w16cid:durableId="381053847" w:numId="334">
    <w:abstractNumId w:val="1"/>
  </w:num>
  <w:num w16cid:durableId="1034113183" w:numId="335">
    <w:abstractNumId w:val="2"/>
  </w:num>
  <w:num w16cid:durableId="36593160" w:numId="336">
    <w:abstractNumId w:val="3"/>
  </w:num>
  <w:num w16cid:durableId="983896323" w:numId="337">
    <w:abstractNumId w:val="8"/>
  </w:num>
  <w:num w16cid:durableId="331493131" w:numId="338">
    <w:abstractNumId w:val="4"/>
  </w:num>
  <w:num w16cid:durableId="1134831922" w:numId="339">
    <w:abstractNumId w:val="5"/>
  </w:num>
  <w:num w16cid:durableId="968515977" w:numId="340">
    <w:abstractNumId w:val="6"/>
  </w:num>
  <w:num w16cid:durableId="1686790434" w:numId="341">
    <w:abstractNumId w:val="7"/>
  </w:num>
  <w:num w16cid:durableId="403262731" w:numId="342">
    <w:abstractNumId w:val="9"/>
  </w:num>
  <w:num w16cid:durableId="720204908" w:numId="343">
    <w:abstractNumId w:val="0"/>
  </w:num>
  <w:num w16cid:durableId="1709599920" w:numId="344">
    <w:abstractNumId w:val="1"/>
  </w:num>
  <w:num w16cid:durableId="276833724" w:numId="345">
    <w:abstractNumId w:val="2"/>
  </w:num>
  <w:num w16cid:durableId="1838377635" w:numId="346">
    <w:abstractNumId w:val="3"/>
  </w:num>
  <w:num w16cid:durableId="1947302392" w:numId="347">
    <w:abstractNumId w:val="8"/>
  </w:num>
  <w:num w16cid:durableId="1545826224" w:numId="348">
    <w:abstractNumId w:val="4"/>
  </w:num>
  <w:num w16cid:durableId="2110268602" w:numId="349">
    <w:abstractNumId w:val="5"/>
  </w:num>
  <w:num w16cid:durableId="615794084" w:numId="350">
    <w:abstractNumId w:val="6"/>
  </w:num>
  <w:num w16cid:durableId="1001933380" w:numId="351">
    <w:abstractNumId w:val="7"/>
  </w:num>
  <w:num w16cid:durableId="1801534876" w:numId="352">
    <w:abstractNumId w:val="9"/>
  </w:num>
  <w:num w16cid:durableId="1201745251" w:numId="353">
    <w:abstractNumId w:val="0"/>
  </w:num>
  <w:num w16cid:durableId="1103574123" w:numId="354">
    <w:abstractNumId w:val="1"/>
  </w:num>
  <w:num w16cid:durableId="1484814524" w:numId="355">
    <w:abstractNumId w:val="2"/>
  </w:num>
  <w:num w16cid:durableId="302741087" w:numId="356">
    <w:abstractNumId w:val="3"/>
  </w:num>
  <w:num w16cid:durableId="321810273" w:numId="357">
    <w:abstractNumId w:val="8"/>
  </w:num>
  <w:num w16cid:durableId="230896249" w:numId="358">
    <w:abstractNumId w:val="4"/>
  </w:num>
  <w:num w16cid:durableId="1073159565" w:numId="359">
    <w:abstractNumId w:val="5"/>
  </w:num>
  <w:num w16cid:durableId="972783409" w:numId="360">
    <w:abstractNumId w:val="6"/>
  </w:num>
  <w:num w16cid:durableId="557980477" w:numId="361">
    <w:abstractNumId w:val="7"/>
  </w:num>
  <w:num w16cid:durableId="1953123413" w:numId="362">
    <w:abstractNumId w:val="9"/>
  </w:num>
  <w:num w16cid:durableId="1837572099" w:numId="363">
    <w:abstractNumId w:val="0"/>
  </w:num>
  <w:num w16cid:durableId="924652527" w:numId="364">
    <w:abstractNumId w:val="1"/>
  </w:num>
  <w:num w16cid:durableId="2141418222" w:numId="365">
    <w:abstractNumId w:val="2"/>
  </w:num>
  <w:num w16cid:durableId="2088336160" w:numId="366">
    <w:abstractNumId w:val="3"/>
  </w:num>
  <w:num w16cid:durableId="209221848" w:numId="367">
    <w:abstractNumId w:val="8"/>
  </w:num>
  <w:num w16cid:durableId="945237016" w:numId="368">
    <w:abstractNumId w:val="4"/>
  </w:num>
  <w:num w16cid:durableId="503474376" w:numId="369">
    <w:abstractNumId w:val="5"/>
  </w:num>
  <w:num w16cid:durableId="2115054718" w:numId="370">
    <w:abstractNumId w:val="6"/>
  </w:num>
  <w:num w16cid:durableId="620117225" w:numId="371">
    <w:abstractNumId w:val="7"/>
  </w:num>
  <w:num w16cid:durableId="1382168482" w:numId="372">
    <w:abstractNumId w:val="9"/>
  </w:num>
  <w:num w16cid:durableId="1421413442" w:numId="373">
    <w:abstractNumId w:val="0"/>
  </w:num>
  <w:num w16cid:durableId="117144909" w:numId="374">
    <w:abstractNumId w:val="1"/>
  </w:num>
  <w:num w16cid:durableId="1731883601" w:numId="375">
    <w:abstractNumId w:val="2"/>
  </w:num>
  <w:num w16cid:durableId="744645372" w:numId="376">
    <w:abstractNumId w:val="3"/>
  </w:num>
  <w:num w16cid:durableId="1759910881" w:numId="377">
    <w:abstractNumId w:val="8"/>
  </w:num>
  <w:num w16cid:durableId="1083376690" w:numId="378">
    <w:abstractNumId w:val="4"/>
  </w:num>
  <w:num w16cid:durableId="577717885" w:numId="379">
    <w:abstractNumId w:val="5"/>
  </w:num>
  <w:num w16cid:durableId="1155758791" w:numId="380">
    <w:abstractNumId w:val="6"/>
  </w:num>
  <w:num w16cid:durableId="1103721135" w:numId="381">
    <w:abstractNumId w:val="7"/>
  </w:num>
  <w:num w16cid:durableId="1355888139" w:numId="382">
    <w:abstractNumId w:val="9"/>
  </w:num>
  <w:num w16cid:durableId="1276597250" w:numId="383">
    <w:abstractNumId w:val="0"/>
  </w:num>
  <w:num w16cid:durableId="887761016" w:numId="384">
    <w:abstractNumId w:val="1"/>
  </w:num>
  <w:num w16cid:durableId="407508198" w:numId="385">
    <w:abstractNumId w:val="2"/>
  </w:num>
  <w:num w16cid:durableId="1308557817" w:numId="386">
    <w:abstractNumId w:val="3"/>
  </w:num>
  <w:num w16cid:durableId="720515935" w:numId="387">
    <w:abstractNumId w:val="8"/>
  </w:num>
  <w:num w16cid:durableId="47264315" w:numId="388">
    <w:abstractNumId w:val="4"/>
  </w:num>
  <w:num w16cid:durableId="460926680" w:numId="389">
    <w:abstractNumId w:val="5"/>
  </w:num>
  <w:num w16cid:durableId="1400395872" w:numId="390">
    <w:abstractNumId w:val="6"/>
  </w:num>
  <w:num w16cid:durableId="2051952574" w:numId="391">
    <w:abstractNumId w:val="7"/>
  </w:num>
  <w:num w16cid:durableId="1523789119" w:numId="392">
    <w:abstractNumId w:val="9"/>
  </w:num>
  <w:num w16cid:durableId="575356922" w:numId="393">
    <w:abstractNumId w:val="0"/>
  </w:num>
  <w:num w16cid:durableId="985940174" w:numId="394">
    <w:abstractNumId w:val="1"/>
  </w:num>
  <w:num w16cid:durableId="1539855319" w:numId="395">
    <w:abstractNumId w:val="2"/>
  </w:num>
  <w:num w16cid:durableId="1672372013" w:numId="396">
    <w:abstractNumId w:val="3"/>
  </w:num>
  <w:num w16cid:durableId="910582311" w:numId="397">
    <w:abstractNumId w:val="8"/>
  </w:num>
  <w:num w16cid:durableId="112792183" w:numId="398">
    <w:abstractNumId w:val="4"/>
  </w:num>
  <w:num w16cid:durableId="1326937574" w:numId="399">
    <w:abstractNumId w:val="5"/>
  </w:num>
  <w:num w16cid:durableId="1262445479" w:numId="400">
    <w:abstractNumId w:val="6"/>
  </w:num>
  <w:num w16cid:durableId="910819690" w:numId="401">
    <w:abstractNumId w:val="7"/>
  </w:num>
  <w:num w16cid:durableId="1779644639" w:numId="402">
    <w:abstractNumId w:val="9"/>
  </w:num>
  <w:num w16cid:durableId="1240366756" w:numId="403">
    <w:abstractNumId w:val="0"/>
  </w:num>
  <w:num w16cid:durableId="1064572311" w:numId="404">
    <w:abstractNumId w:val="1"/>
  </w:num>
  <w:num w16cid:durableId="414403681" w:numId="405">
    <w:abstractNumId w:val="2"/>
  </w:num>
  <w:num w16cid:durableId="922764524" w:numId="406">
    <w:abstractNumId w:val="3"/>
  </w:num>
  <w:num w16cid:durableId="791826589" w:numId="407">
    <w:abstractNumId w:val="8"/>
  </w:num>
  <w:num w16cid:durableId="2045249948" w:numId="408">
    <w:abstractNumId w:val="4"/>
  </w:num>
  <w:num w16cid:durableId="2077894093" w:numId="409">
    <w:abstractNumId w:val="5"/>
  </w:num>
  <w:num w16cid:durableId="70851723" w:numId="410">
    <w:abstractNumId w:val="6"/>
  </w:num>
  <w:num w16cid:durableId="1790582682" w:numId="411">
    <w:abstractNumId w:val="7"/>
  </w:num>
  <w:num w16cid:durableId="1799451026" w:numId="412">
    <w:abstractNumId w:val="9"/>
  </w:num>
  <w:num w16cid:durableId="104347368" w:numId="413">
    <w:abstractNumId w:val="0"/>
  </w:num>
  <w:num w16cid:durableId="1852252570" w:numId="414">
    <w:abstractNumId w:val="1"/>
  </w:num>
  <w:num w16cid:durableId="696782204" w:numId="415">
    <w:abstractNumId w:val="2"/>
  </w:num>
  <w:num w16cid:durableId="422804096" w:numId="416">
    <w:abstractNumId w:val="3"/>
  </w:num>
  <w:num w16cid:durableId="1889490880" w:numId="417">
    <w:abstractNumId w:val="8"/>
  </w:num>
  <w:num w16cid:durableId="1890604324" w:numId="418">
    <w:abstractNumId w:val="4"/>
  </w:num>
  <w:num w16cid:durableId="756757423" w:numId="419">
    <w:abstractNumId w:val="5"/>
  </w:num>
  <w:num w16cid:durableId="1507283600" w:numId="420">
    <w:abstractNumId w:val="6"/>
  </w:num>
  <w:num w16cid:durableId="61370631" w:numId="421">
    <w:abstractNumId w:val="7"/>
  </w:num>
  <w:num w16cid:durableId="311521905" w:numId="422">
    <w:abstractNumId w:val="9"/>
  </w:num>
  <w:num w16cid:durableId="738527236" w:numId="423">
    <w:abstractNumId w:val="0"/>
  </w:num>
  <w:num w16cid:durableId="794983731" w:numId="424">
    <w:abstractNumId w:val="1"/>
  </w:num>
  <w:num w16cid:durableId="381560477" w:numId="425">
    <w:abstractNumId w:val="2"/>
  </w:num>
  <w:num w16cid:durableId="471799715" w:numId="426">
    <w:abstractNumId w:val="3"/>
  </w:num>
  <w:num w16cid:durableId="1195801899" w:numId="427">
    <w:abstractNumId w:val="8"/>
  </w:num>
  <w:num w16cid:durableId="1918786299" w:numId="428">
    <w:abstractNumId w:val="4"/>
  </w:num>
  <w:num w16cid:durableId="34283615" w:numId="429">
    <w:abstractNumId w:val="5"/>
  </w:num>
  <w:num w16cid:durableId="1788036595" w:numId="430">
    <w:abstractNumId w:val="6"/>
  </w:num>
  <w:num w16cid:durableId="542711579" w:numId="431">
    <w:abstractNumId w:val="7"/>
  </w:num>
  <w:num w16cid:durableId="534655554" w:numId="432">
    <w:abstractNumId w:val="9"/>
  </w:num>
  <w:num w16cid:durableId="1420828361" w:numId="433">
    <w:abstractNumId w:val="0"/>
  </w:num>
  <w:num w16cid:durableId="226693780" w:numId="434">
    <w:abstractNumId w:val="1"/>
  </w:num>
  <w:num w16cid:durableId="561986768" w:numId="435">
    <w:abstractNumId w:val="2"/>
  </w:num>
  <w:num w16cid:durableId="1700397678" w:numId="436">
    <w:abstractNumId w:val="3"/>
  </w:num>
  <w:num w16cid:durableId="1698461352" w:numId="437">
    <w:abstractNumId w:val="8"/>
  </w:num>
  <w:num w16cid:durableId="1445811360" w:numId="438">
    <w:abstractNumId w:val="4"/>
  </w:num>
  <w:num w16cid:durableId="535504047" w:numId="439">
    <w:abstractNumId w:val="5"/>
  </w:num>
  <w:num w16cid:durableId="798839829" w:numId="440">
    <w:abstractNumId w:val="6"/>
  </w:num>
  <w:num w16cid:durableId="1030834396" w:numId="441">
    <w:abstractNumId w:val="7"/>
  </w:num>
  <w:num w16cid:durableId="1625890938" w:numId="442">
    <w:abstractNumId w:val="9"/>
  </w:num>
  <w:num w16cid:durableId="1837988334" w:numId="443">
    <w:abstractNumId w:val="0"/>
  </w:num>
  <w:num w16cid:durableId="653334305" w:numId="444">
    <w:abstractNumId w:val="1"/>
  </w:num>
  <w:num w16cid:durableId="1869950642" w:numId="445">
    <w:abstractNumId w:val="2"/>
  </w:num>
  <w:num w16cid:durableId="1686664014" w:numId="446">
    <w:abstractNumId w:val="3"/>
  </w:num>
  <w:num w16cid:durableId="1839811741" w:numId="447">
    <w:abstractNumId w:val="8"/>
  </w:num>
  <w:num w16cid:durableId="1071736594" w:numId="448">
    <w:abstractNumId w:val="4"/>
  </w:num>
  <w:num w16cid:durableId="471750142" w:numId="449">
    <w:abstractNumId w:val="5"/>
  </w:num>
  <w:num w16cid:durableId="1408846166" w:numId="450">
    <w:abstractNumId w:val="6"/>
  </w:num>
  <w:num w16cid:durableId="502672951" w:numId="451">
    <w:abstractNumId w:val="7"/>
  </w:num>
  <w:num w16cid:durableId="1350058716" w:numId="452">
    <w:abstractNumId w:val="9"/>
  </w:num>
  <w:num w16cid:durableId="282540370" w:numId="453">
    <w:abstractNumId w:val="0"/>
  </w:num>
  <w:num w16cid:durableId="1068452753" w:numId="454">
    <w:abstractNumId w:val="1"/>
  </w:num>
  <w:num w16cid:durableId="307563629" w:numId="455">
    <w:abstractNumId w:val="2"/>
  </w:num>
  <w:num w16cid:durableId="1463579516" w:numId="456">
    <w:abstractNumId w:val="3"/>
  </w:num>
  <w:num w16cid:durableId="659310171" w:numId="457">
    <w:abstractNumId w:val="8"/>
  </w:num>
  <w:num w16cid:durableId="2001079204" w:numId="458">
    <w:abstractNumId w:val="4"/>
  </w:num>
  <w:num w16cid:durableId="1322386089" w:numId="459">
    <w:abstractNumId w:val="5"/>
  </w:num>
  <w:num w16cid:durableId="1727609642" w:numId="460">
    <w:abstractNumId w:val="6"/>
  </w:num>
  <w:num w16cid:durableId="1436291535" w:numId="461">
    <w:abstractNumId w:val="7"/>
  </w:num>
  <w:num w16cid:durableId="1934973777" w:numId="46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7355E"/>
    <w:pPr>
      <w:spacing w:after="0" w:line="276" w:lineRule="auto"/>
    </w:pPr>
  </w:style>
  <w:style w:styleId="Heading1" w:type="paragraph">
    <w:name w:val="heading 1"/>
    <w:basedOn w:val="Normal"/>
    <w:next w:val="BodyText"/>
    <w:uiPriority w:val="9"/>
    <w:qFormat/>
    <w:rsid w:val="00370E7D"/>
    <w:pPr>
      <w:keepNext/>
      <w:keepLines/>
      <w:tabs>
        <w:tab w:pos="288" w:val="left"/>
      </w:tabs>
      <w:spacing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370E7D"/>
    <w:pPr>
      <w:keepNext/>
      <w:keepLines/>
      <w:tabs>
        <w:tab w:pos="576" w:val="left"/>
      </w:tabs>
      <w:spacing w:after="240" w:before="200"/>
      <w:outlineLvl w:val="1"/>
    </w:pPr>
    <w:rPr>
      <w:rFonts w:asciiTheme="majorHAnsi" w:cstheme="majorBidi" w:eastAsiaTheme="majorEastAsia" w:hAnsiTheme="majorHAnsi"/>
      <w:b/>
      <w:bCs/>
      <w:sz w:val="32"/>
      <w:szCs w:val="32"/>
    </w:rPr>
  </w:style>
  <w:style w:styleId="Heading3" w:type="paragraph">
    <w:name w:val="heading 3"/>
    <w:basedOn w:val="Heading2"/>
    <w:next w:val="BodyText"/>
    <w:uiPriority w:val="9"/>
    <w:unhideWhenUsed/>
    <w:qFormat/>
    <w:rsid w:val="00370E7D"/>
    <w:pPr>
      <w:tabs>
        <w:tab w:pos="576" w:val="clear"/>
        <w:tab w:pos="864" w:val="left"/>
      </w:tabs>
      <w:outlineLvl w:val="2"/>
    </w:pPr>
  </w:style>
  <w:style w:styleId="Heading4" w:type="paragraph">
    <w:name w:val="heading 4"/>
    <w:basedOn w:val="Heading3"/>
    <w:next w:val="BodyText"/>
    <w:uiPriority w:val="9"/>
    <w:unhideWhenUsed/>
    <w:qFormat/>
    <w:rsid w:val="00370E7D"/>
    <w:pPr>
      <w:tabs>
        <w:tab w:pos="864" w:val="clear"/>
        <w:tab w:pos="1170" w:val="left"/>
      </w:tabs>
      <w:outlineLvl w:val="3"/>
    </w:p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7355E"/>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87355E"/>
    <w:pPr>
      <w:spacing w:before="240"/>
    </w:pPr>
    <w:rPr>
      <w:sz w:val="30"/>
      <w:szCs w:val="30"/>
    </w:rPr>
  </w:style>
  <w:style w:customStyle="1" w:styleId="Author" w:type="paragraph">
    <w:name w:val="Author"/>
    <w:next w:val="BodyText"/>
    <w:qFormat/>
    <w:rsid w:val="00C15B4D"/>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DE55DA"/>
    <w:pPr>
      <w:pBdr>
        <w:top w:color="auto" w:space="1" w:sz="4" w:val="single"/>
        <w:bottom w:color="auto" w:space="1" w:sz="4" w:val="single"/>
      </w:pBdr>
    </w:pPr>
    <w:rPr>
      <w:sz w:val="20"/>
      <w:szCs w:val="20"/>
    </w:rPr>
  </w:style>
  <w:style w:styleId="Bibliography" w:type="paragraph">
    <w:name w:val="Bibliography"/>
    <w:basedOn w:val="Normal"/>
    <w:qFormat/>
    <w:rsid w:val="005F4BAD"/>
    <w:pPr>
      <w:spacing w:before="24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7355E"/>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Abstract-Heading" w:type="paragraph">
    <w:name w:val="Abstract-Heading"/>
    <w:basedOn w:val="BodyText"/>
    <w:qFormat/>
    <w:rsid w:val="00C15B4D"/>
    <w:pPr>
      <w:spacing w:after="0" w:before="0"/>
    </w:pPr>
    <w:rPr>
      <w:b/>
      <w:bCs/>
      <w:sz w:val="32"/>
      <w:szCs w:val="32"/>
    </w:rPr>
  </w:style>
  <w:style w:customStyle="1" w:styleId="Institute" w:type="paragraph">
    <w:name w:val="Institute"/>
    <w:basedOn w:val="BodyText"/>
    <w:qFormat/>
    <w:rsid w:val="00C15B4D"/>
    <w:pPr>
      <w:spacing w:after="120" w:before="0"/>
      <w:jc w:val="center"/>
    </w:pPr>
    <w:rPr>
      <w:i/>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mailto:email@institute.edu" TargetMode="External" /></Relationships>
</file>

<file path=word/_rels/footnotes.xml.rels><?xml version="1.0" encoding="UTF-8"?><Relationships xmlns="http://schemas.openxmlformats.org/package/2006/relationships"><Relationship Type="http://schemas.openxmlformats.org/officeDocument/2006/relationships/hyperlink" Id="rId21" Target="mailto:email@institu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
  <cp:keywords/>
  <dcterms:created xsi:type="dcterms:W3CDTF">2023-10-07T23:44:53Z</dcterms:created>
  <dcterms:modified xsi:type="dcterms:W3CDTF">2023-10-07T23:44:53Z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csl">
    <vt:lpwstr>style_files/harvard-university-of-birmingham.csl</vt:lpwstr>
  </property>
  <property fmtid="{D5CDD505-2E9C-101B-9397-08002B2CF9AE}" pid="4" name="date">
    <vt:lpwstr>October 2023</vt:lpwstr>
  </property>
  <property fmtid="{D5CDD505-2E9C-101B-9397-08002B2CF9AE}" pid="5" name="knit">
    <vt:lpwstr>(function(inputFile, encoding) { rmarkdown::render(inputFile, encoding = encoding, output_file = paste0(substr(inputFile,1,nchar(inputFile)-4),“_“,Sys.time(),‘.docx’), output_dir =”article/draft/“) })</vt:lpwstr>
  </property>
  <property fmtid="{D5CDD505-2E9C-101B-9397-08002B2CF9AE}" pid="6" name="nocite">
    <vt:lpwstr>@*</vt:lpwstr>
  </property>
  <property fmtid="{D5CDD505-2E9C-101B-9397-08002B2CF9AE}" pid="7" name="output">
    <vt:lpwstr/>
  </property>
  <property fmtid="{D5CDD505-2E9C-101B-9397-08002B2CF9AE}" pid="8" name="subtitle">
    <vt:lpwstr>An Informative Subtitle</vt:lpwstr>
  </property>
</Properties>
</file>