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832" w:rsidRDefault="004A2832" w:rsidP="004A2832">
      <w:pPr>
        <w:spacing w:before="65" w:after="65"/>
      </w:pPr>
      <w:r>
        <w:rPr>
          <w:rFonts w:hint="eastAsia"/>
        </w:rPr>
        <w:t>#</w:t>
      </w:r>
      <w:r>
        <w:rPr>
          <w:rFonts w:hint="eastAsia"/>
        </w:rPr>
        <w:t>举报</w:t>
      </w:r>
      <w:r>
        <w:rPr>
          <w:rFonts w:hint="eastAsia"/>
        </w:rPr>
        <w:t>#</w:t>
      </w:r>
    </w:p>
    <w:p w:rsidR="004A2832" w:rsidRDefault="004A2832" w:rsidP="004A2832">
      <w:pPr>
        <w:spacing w:before="65" w:after="65"/>
      </w:pPr>
    </w:p>
    <w:p w:rsidR="004A2832" w:rsidRDefault="004A2832" w:rsidP="004A2832">
      <w:pPr>
        <w:spacing w:before="65" w:after="65"/>
        <w:jc w:val="center"/>
      </w:pPr>
      <w:r>
        <w:rPr>
          <w:rFonts w:hint="eastAsia"/>
        </w:rPr>
        <w:t>问题：</w:t>
      </w:r>
      <w:r w:rsidR="005E29FD" w:rsidRPr="005E29FD">
        <w:rPr>
          <w:rFonts w:hint="eastAsia"/>
        </w:rPr>
        <w:t>班里有向教师打小报告的“内鬼”，怎么办</w:t>
      </w:r>
      <w:r w:rsidR="005E29FD" w:rsidRPr="005E29FD">
        <w:rPr>
          <w:rFonts w:hint="eastAsia"/>
        </w:rPr>
        <w:t>?</w:t>
      </w:r>
    </w:p>
    <w:p w:rsidR="004A2832" w:rsidRDefault="004A2832" w:rsidP="004A2832">
      <w:pPr>
        <w:spacing w:before="65" w:after="65"/>
      </w:pPr>
    </w:p>
    <w:p w:rsidR="005E29FD" w:rsidRDefault="004A2832" w:rsidP="005E29FD">
      <w:pPr>
        <w:spacing w:before="65" w:after="65"/>
        <w:ind w:firstLine="420"/>
      </w:pPr>
      <w:r>
        <w:rPr>
          <w:rFonts w:hint="eastAsia"/>
        </w:rPr>
        <w:t>第一，在公共地方行动，却寄希望于没人举报，或者指望用什么手段可以制止投诉，这属于无用功。</w:t>
      </w:r>
    </w:p>
    <w:p w:rsidR="005E29FD" w:rsidRDefault="004A2832" w:rsidP="005E29FD">
      <w:pPr>
        <w:spacing w:before="65" w:after="65"/>
        <w:ind w:firstLine="420"/>
      </w:pPr>
      <w:r>
        <w:rPr>
          <w:rFonts w:hint="eastAsia"/>
        </w:rPr>
        <w:t>第二，被人举报了，不要去报复或者恐吓举报者。</w:t>
      </w:r>
    </w:p>
    <w:p w:rsidR="005E29FD" w:rsidRDefault="004A2832" w:rsidP="005E29FD">
      <w:pPr>
        <w:spacing w:before="65" w:after="65"/>
        <w:ind w:firstLine="420"/>
      </w:pPr>
      <w:r>
        <w:rPr>
          <w:rFonts w:hint="eastAsia"/>
        </w:rPr>
        <w:t>人家是依法行事，何错之有？</w:t>
      </w:r>
    </w:p>
    <w:p w:rsidR="005E29FD" w:rsidRDefault="004A2832" w:rsidP="005E29FD">
      <w:pPr>
        <w:spacing w:before="65" w:after="65"/>
        <w:ind w:firstLine="420"/>
      </w:pPr>
      <w:r w:rsidRPr="005E29FD">
        <w:rPr>
          <w:rFonts w:eastAsia="点字青花楷" w:hint="eastAsia"/>
        </w:rPr>
        <w:t>做到不被举报或者被举报了也没法判定你有问题，这是你自己的责任。</w:t>
      </w:r>
      <w:r>
        <w:rPr>
          <w:rFonts w:hint="eastAsia"/>
        </w:rPr>
        <w:t>别人没有义务要为你自己的价值观而配合你不举报你。</w:t>
      </w:r>
    </w:p>
    <w:p w:rsidR="005E29FD" w:rsidRDefault="004A2832" w:rsidP="005E29FD">
      <w:pPr>
        <w:spacing w:before="65" w:after="65"/>
        <w:ind w:firstLine="420"/>
      </w:pPr>
      <w:r>
        <w:rPr>
          <w:rFonts w:hint="eastAsia"/>
        </w:rPr>
        <w:t>对现状不满，自负其责、自冒风险去抗争或者绕过，这是天赋人权。</w:t>
      </w:r>
    </w:p>
    <w:p w:rsidR="005E29FD" w:rsidRDefault="004A2832" w:rsidP="005E29FD">
      <w:pPr>
        <w:spacing w:before="65" w:after="65"/>
        <w:ind w:firstLine="420"/>
      </w:pPr>
      <w:r>
        <w:rPr>
          <w:rFonts w:hint="eastAsia"/>
        </w:rPr>
        <w:t>处心积虑去报复人家遵奉自己信奉的规矩和法律的行为，这是卑鄙难言。</w:t>
      </w:r>
    </w:p>
    <w:p w:rsidR="002E448C" w:rsidRDefault="004A2832" w:rsidP="005E29FD">
      <w:pPr>
        <w:spacing w:before="65" w:after="65"/>
        <w:ind w:firstLine="420"/>
      </w:pPr>
      <w:r>
        <w:rPr>
          <w:rFonts w:hint="eastAsia"/>
        </w:rPr>
        <w:t>前者多有好汉，即便失败，也自有一种昂藏英雄气。</w:t>
      </w:r>
    </w:p>
    <w:p w:rsidR="002E448C" w:rsidRDefault="004A2832" w:rsidP="005E29FD">
      <w:pPr>
        <w:spacing w:before="65" w:after="65"/>
        <w:ind w:firstLine="420"/>
      </w:pPr>
      <w:r>
        <w:rPr>
          <w:rFonts w:hint="eastAsia"/>
        </w:rPr>
        <w:t>后者全是混蛋，就算成功，也难藏一身猥琐小人心。</w:t>
      </w:r>
    </w:p>
    <w:p w:rsidR="004A2832" w:rsidRDefault="004A2832" w:rsidP="005E29FD">
      <w:pPr>
        <w:spacing w:before="65" w:after="65"/>
        <w:ind w:firstLine="420"/>
      </w:pPr>
      <w:r>
        <w:rPr>
          <w:rFonts w:hint="eastAsia"/>
        </w:rPr>
        <w:t>这是英雄和流氓的区别所在。</w:t>
      </w:r>
    </w:p>
    <w:p w:rsidR="004A2832" w:rsidRDefault="004A2832" w:rsidP="004A2832">
      <w:pPr>
        <w:spacing w:before="65" w:after="65"/>
      </w:pPr>
    </w:p>
    <w:p w:rsidR="004A2832" w:rsidRDefault="004A2832" w:rsidP="004A2832">
      <w:pPr>
        <w:spacing w:before="65" w:after="65"/>
        <w:jc w:val="right"/>
        <w:rPr>
          <w:rFonts w:hint="eastAsia"/>
        </w:rPr>
      </w:pPr>
      <w:r>
        <w:rPr>
          <w:rFonts w:hint="eastAsia"/>
        </w:rPr>
        <w:t>编辑于</w:t>
      </w:r>
      <w:r>
        <w:rPr>
          <w:rFonts w:hint="eastAsia"/>
        </w:rPr>
        <w:t xml:space="preserve"> 2022-01-29</w:t>
      </w:r>
    </w:p>
    <w:p w:rsidR="004A2832" w:rsidRDefault="004A2832" w:rsidP="004A2832">
      <w:pPr>
        <w:spacing w:before="65" w:after="65"/>
        <w:jc w:val="right"/>
      </w:pPr>
      <w:hyperlink r:id="rId4" w:history="1">
        <w:r w:rsidRPr="00BB2E79">
          <w:rPr>
            <w:rStyle w:val="aa"/>
            <w:rFonts w:hint="eastAsia"/>
          </w:rPr>
          <w:t>https://www.zhihu.com/answer/2084206459</w:t>
        </w:r>
      </w:hyperlink>
    </w:p>
    <w:p w:rsidR="004A2832" w:rsidRDefault="004A2832" w:rsidP="004A2832">
      <w:pPr>
        <w:spacing w:before="65" w:after="65"/>
      </w:pPr>
    </w:p>
    <w:p w:rsidR="004A2832" w:rsidRDefault="004A2832" w:rsidP="004A2832">
      <w:pPr>
        <w:spacing w:before="65" w:after="65"/>
      </w:pPr>
      <w:r>
        <w:rPr>
          <w:rFonts w:hint="eastAsia"/>
        </w:rPr>
        <w:t>---</w:t>
      </w:r>
    </w:p>
    <w:p w:rsidR="00B978C1" w:rsidRDefault="00B978C1" w:rsidP="004A2832">
      <w:pPr>
        <w:spacing w:before="65" w:after="65"/>
      </w:pPr>
    </w:p>
    <w:p w:rsidR="002E448C" w:rsidRDefault="002E448C"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p>
    <w:p w:rsidR="00C20119" w:rsidRDefault="00C20119" w:rsidP="004A2832">
      <w:pPr>
        <w:spacing w:before="65" w:after="65"/>
      </w:pPr>
      <w:r>
        <w:rPr>
          <w:rFonts w:hint="eastAsia"/>
        </w:rPr>
        <w:lastRenderedPageBreak/>
        <w:t>评论区</w:t>
      </w:r>
      <w:r>
        <w:rPr>
          <w:rFonts w:hint="eastAsia"/>
        </w:rPr>
        <w:t>:</w:t>
      </w:r>
    </w:p>
    <w:p w:rsidR="00C20119" w:rsidRDefault="00C20119" w:rsidP="004A2832">
      <w:pPr>
        <w:spacing w:before="65" w:after="65"/>
      </w:pPr>
    </w:p>
    <w:p w:rsidR="00117829" w:rsidRDefault="00C20119" w:rsidP="00117829">
      <w:pPr>
        <w:spacing w:before="65" w:after="65"/>
        <w:ind w:firstLine="420"/>
        <w:rPr>
          <w:rFonts w:hint="eastAsia"/>
        </w:rPr>
      </w:pPr>
      <w:r>
        <w:rPr>
          <w:rFonts w:hint="eastAsia"/>
        </w:rPr>
        <w:t>Q</w:t>
      </w:r>
      <w:r>
        <w:t xml:space="preserve">: </w:t>
      </w:r>
      <w:r w:rsidR="00117829">
        <w:rPr>
          <w:rFonts w:hint="eastAsia"/>
        </w:rPr>
        <w:t>你的这个回答不免以偏概全，当前社会举报成风且招致厌恶用你的这两点并不能说明问题，这只是对这个班级问题的一种看法</w:t>
      </w:r>
    </w:p>
    <w:p w:rsidR="00C20119" w:rsidRDefault="00117829" w:rsidP="00117829">
      <w:pPr>
        <w:spacing w:before="65" w:after="65"/>
        <w:ind w:firstLine="420"/>
      </w:pPr>
      <w:r>
        <w:rPr>
          <w:rFonts w:hint="eastAsia"/>
        </w:rPr>
        <w:t>现如今社会的举报是什么样的恶臭面目我简单说两点，其一社会成人交往不像校园波及范围小，多数举报者是以“好朋友”“圈内人”的身份下套背后捅刀子，搞得人人自危的社会氛围。其二抓住别人多年前的一些话按现在的标准要把人打死，且不说真假，在当前只要摊上被举报那就离社死不远了。这种举报行为也是“被举报者有罪论”吗？更甚者搞纳粹党同伐异那一套？</w:t>
      </w:r>
    </w:p>
    <w:p w:rsidR="00117829" w:rsidRDefault="00117829" w:rsidP="00117829">
      <w:pPr>
        <w:spacing w:before="65" w:after="65"/>
        <w:ind w:firstLine="420"/>
      </w:pPr>
      <w:r>
        <w:rPr>
          <w:rFonts w:hint="eastAsia"/>
        </w:rPr>
        <w:t>A</w:t>
      </w:r>
      <w:r>
        <w:t xml:space="preserve">: </w:t>
      </w:r>
      <w:r w:rsidRPr="00117829">
        <w:rPr>
          <w:rFonts w:hint="eastAsia"/>
        </w:rPr>
        <w:t>不要入那种“一被举报就完蛋”的圈子</w:t>
      </w:r>
    </w:p>
    <w:p w:rsidR="00F93A24" w:rsidRDefault="00117829" w:rsidP="00117829">
      <w:pPr>
        <w:spacing w:before="65" w:after="65"/>
        <w:ind w:firstLine="420"/>
      </w:pPr>
      <w:r>
        <w:rPr>
          <w:rFonts w:hint="eastAsia"/>
        </w:rPr>
        <w:t>B</w:t>
      </w:r>
      <w:r>
        <w:t xml:space="preserve">: </w:t>
      </w:r>
      <w:r w:rsidR="00F93A24" w:rsidRPr="00F93A24">
        <w:rPr>
          <w:rFonts w:hint="eastAsia"/>
        </w:rPr>
        <w:t>既然能举报你，就不怕你的社交范围内社死</w:t>
      </w:r>
      <w:r w:rsidR="00F93A24" w:rsidRPr="00F93A24">
        <w:rPr>
          <w:rFonts w:hint="eastAsia"/>
        </w:rPr>
        <w:t xml:space="preserve"> </w:t>
      </w:r>
      <w:r w:rsidR="00F93A24" w:rsidRPr="00F93A24">
        <w:rPr>
          <w:rFonts w:hint="eastAsia"/>
        </w:rPr>
        <w:t>，就好比同学举报同班混混打人，就不怕被同班混混疏远，能举报市长，局长贪污腐败的你觉得会在乎局长，市长疏远他吗？怕的是报复。好比混混殴打举报他的同班同学，局长，市长报复举报他的人民群众。自己一边做着伤天害理的事，一边鄙视举报他人的人。一群混混要殴打一个人，这个人告诉了家长，老师。混混大骂其打小报告，不算男人</w:t>
      </w:r>
    </w:p>
    <w:p w:rsidR="00F93A24" w:rsidRDefault="00F93A24" w:rsidP="00117829">
      <w:pPr>
        <w:spacing w:before="65" w:after="65"/>
        <w:ind w:firstLine="420"/>
      </w:pPr>
      <w:r w:rsidRPr="00F93A24">
        <w:rPr>
          <w:rFonts w:hint="eastAsia"/>
        </w:rPr>
        <w:t>班级里面</w:t>
      </w:r>
      <w:r w:rsidRPr="00F93A24">
        <w:rPr>
          <w:rFonts w:hint="eastAsia"/>
        </w:rPr>
        <w:t>20</w:t>
      </w:r>
      <w:r w:rsidRPr="00F93A24">
        <w:rPr>
          <w:rFonts w:hint="eastAsia"/>
        </w:rPr>
        <w:t>个人联名举报一个混混上自习课打扰课堂纪律，与一个人举报混混上课扰乱课堂纪律，这分别你怎么看？</w:t>
      </w:r>
    </w:p>
    <w:p w:rsidR="00F93A24" w:rsidRDefault="00F93A24" w:rsidP="00F93A24">
      <w:pPr>
        <w:spacing w:before="65" w:after="65"/>
        <w:ind w:firstLine="420"/>
        <w:rPr>
          <w:rFonts w:hint="eastAsia"/>
        </w:rPr>
      </w:pPr>
      <w:r w:rsidRPr="00F93A24">
        <w:rPr>
          <w:rFonts w:hint="eastAsia"/>
        </w:rPr>
        <w:t>还有一个问题，像博社村整个宗族制毒贩毒，这个时候有一个族人举报自己的家族制度贩毒算不算打小报告</w:t>
      </w:r>
      <w:r w:rsidRPr="00F93A24">
        <w:rPr>
          <w:rFonts w:hint="eastAsia"/>
        </w:rPr>
        <w:t>[</w:t>
      </w:r>
      <w:r w:rsidRPr="00F93A24">
        <w:rPr>
          <w:rFonts w:hint="eastAsia"/>
        </w:rPr>
        <w:t>思考</w:t>
      </w:r>
      <w:r w:rsidRPr="00F93A24">
        <w:rPr>
          <w:rFonts w:hint="eastAsia"/>
        </w:rPr>
        <w:t>]</w:t>
      </w:r>
      <w:r w:rsidRPr="00F93A24">
        <w:rPr>
          <w:rFonts w:hint="eastAsia"/>
        </w:rPr>
        <w:t>自己的家人吸毒，杀人，参加黑社会。被自己的小侄子报警算不算打小报告</w:t>
      </w:r>
      <w:r w:rsidRPr="00F93A24">
        <w:rPr>
          <w:rFonts w:hint="eastAsia"/>
        </w:rPr>
        <w:t>[</w:t>
      </w:r>
      <w:r w:rsidRPr="00F93A24">
        <w:rPr>
          <w:rFonts w:hint="eastAsia"/>
        </w:rPr>
        <w:t>思考</w:t>
      </w:r>
      <w:r w:rsidRPr="00F93A24">
        <w:rPr>
          <w:rFonts w:hint="eastAsia"/>
        </w:rPr>
        <w:t>]</w:t>
      </w:r>
      <w:r w:rsidRPr="00F93A24">
        <w:rPr>
          <w:rFonts w:hint="eastAsia"/>
        </w:rPr>
        <w:t>最近的新闻上，父亲酒驾，被自己的儿子报警，在半路上被交警拦截算不算打小报告</w:t>
      </w:r>
    </w:p>
    <w:p w:rsidR="00082182" w:rsidRDefault="00082182" w:rsidP="00082182">
      <w:pPr>
        <w:spacing w:before="65" w:after="65"/>
        <w:ind w:firstLine="420"/>
        <w:rPr>
          <w:rFonts w:hint="eastAsia"/>
        </w:rPr>
      </w:pPr>
      <w:r>
        <w:rPr>
          <w:rFonts w:hint="eastAsia"/>
        </w:rPr>
        <w:t>Q</w:t>
      </w:r>
      <w:r>
        <w:t xml:space="preserve">: </w:t>
      </w:r>
      <w:r w:rsidRPr="00082182">
        <w:rPr>
          <w:rFonts w:hint="eastAsia"/>
        </w:rPr>
        <w:t>你根本就没看懂我说的话，没人否定举报不代表就必须支持举报；没人愿意被报复也不意味着报复这个行为就被定义为绝对暴力，这和党同伐异、非黑即白的智障没区别，目前社会中的举报都是举个正义的大旗实际上要把人打死的伟光正人士，我说的社死也不是举报的人，举报的都是大爷怎么可能，我说的都是被举报的社死</w:t>
      </w:r>
    </w:p>
    <w:p w:rsidR="00117829" w:rsidRDefault="00082182" w:rsidP="00117829">
      <w:pPr>
        <w:spacing w:before="65" w:after="65"/>
        <w:ind w:firstLine="420"/>
      </w:pPr>
      <w:r>
        <w:rPr>
          <w:rFonts w:hint="eastAsia"/>
        </w:rPr>
        <w:t>C</w:t>
      </w:r>
      <w:r>
        <w:t xml:space="preserve">: </w:t>
      </w:r>
      <w:r>
        <w:rPr>
          <w:rFonts w:hint="eastAsia"/>
        </w:rPr>
        <w:t>是的，</w:t>
      </w:r>
      <w:r w:rsidR="00117829" w:rsidRPr="00117829">
        <w:rPr>
          <w:rFonts w:hint="eastAsia"/>
        </w:rPr>
        <w:t>我也认为个人的隐私权应当得到更多的尊重。举报的界限应该停留在公共领域。在我的理想中，公民应当合情合理合法地举报任何公共场合发生的事情，由公权力来决定是否违法。但是未经许可，在他人宅邸偷听来的谈话、私人宴席不公开发表的言论、被举报人没有任何理由知道其言行会被公之于众的场合，举报都必须是无效的。一个没有任何底线、任成员互相曝光的社会，太可怕了</w:t>
      </w:r>
    </w:p>
    <w:p w:rsidR="00117829" w:rsidRDefault="00C91EA7" w:rsidP="00117829">
      <w:pPr>
        <w:spacing w:before="65" w:after="65"/>
        <w:ind w:firstLine="420"/>
      </w:pPr>
      <w:r>
        <w:rPr>
          <w:rFonts w:hint="eastAsia"/>
        </w:rPr>
        <w:t>A</w:t>
      </w:r>
      <w:r>
        <w:t xml:space="preserve">: </w:t>
      </w:r>
      <w:r w:rsidRPr="00C91EA7">
        <w:rPr>
          <w:rFonts w:hint="eastAsia"/>
        </w:rPr>
        <w:t>那么家族贩毒不接受举报？</w:t>
      </w:r>
    </w:p>
    <w:p w:rsidR="00C91EA7" w:rsidRDefault="00C91EA7" w:rsidP="00117829">
      <w:pPr>
        <w:spacing w:before="65" w:after="65"/>
        <w:ind w:firstLine="420"/>
      </w:pPr>
      <w:r>
        <w:rPr>
          <w:rFonts w:hint="eastAsia"/>
        </w:rPr>
        <w:t>Q</w:t>
      </w:r>
      <w:r>
        <w:t xml:space="preserve">: </w:t>
      </w:r>
      <w:r w:rsidRPr="00C91EA7">
        <w:rPr>
          <w:rFonts w:hint="eastAsia"/>
        </w:rPr>
        <w:t>你这句话不就是曲解别人的意思再跟来规劝的话术吗。那我原样再回你一句吧“不要入凡是举报就是善类”的圈子</w:t>
      </w:r>
      <w:r w:rsidRPr="00C91EA7">
        <w:rPr>
          <w:rFonts w:hint="eastAsia"/>
        </w:rPr>
        <w:t>[</w:t>
      </w:r>
      <w:r w:rsidRPr="00C91EA7">
        <w:rPr>
          <w:rFonts w:hint="eastAsia"/>
        </w:rPr>
        <w:t>大笑</w:t>
      </w:r>
      <w:r w:rsidRPr="00C91EA7">
        <w:rPr>
          <w:rFonts w:hint="eastAsia"/>
        </w:rPr>
        <w:t>]</w:t>
      </w:r>
      <w:r w:rsidRPr="00C91EA7">
        <w:rPr>
          <w:rFonts w:hint="eastAsia"/>
        </w:rPr>
        <w:t>你说的这种圈子可真是不好找，说不定你的圈子未来有一天就会被大人物和他们的太监跟班挂着人民民主集体主义的口号打成你口中一入就完蛋的圈子，毕竟正气凛然的挂羊头卖狗肉这种事越不要脸的人做起来越得心应手</w:t>
      </w:r>
    </w:p>
    <w:p w:rsidR="00C91EA7" w:rsidRDefault="00C91EA7" w:rsidP="00117829">
      <w:pPr>
        <w:spacing w:before="65" w:after="65"/>
        <w:ind w:firstLine="420"/>
      </w:pPr>
      <w:r>
        <w:rPr>
          <w:rFonts w:hint="eastAsia"/>
        </w:rPr>
        <w:t>A</w:t>
      </w:r>
      <w:r>
        <w:t xml:space="preserve">: </w:t>
      </w:r>
      <w:r w:rsidRPr="00C91EA7">
        <w:rPr>
          <w:rFonts w:hint="eastAsia"/>
        </w:rPr>
        <w:t>曲解什么了？</w:t>
      </w:r>
    </w:p>
    <w:p w:rsidR="00C91EA7" w:rsidRDefault="00C91EA7" w:rsidP="00C91EA7">
      <w:pPr>
        <w:spacing w:before="65" w:after="65"/>
        <w:ind w:firstLine="420"/>
        <w:jc w:val="right"/>
      </w:pPr>
      <w:r>
        <w:rPr>
          <w:rFonts w:hint="eastAsia"/>
        </w:rPr>
        <w:t>-</w:t>
      </w:r>
      <w:r>
        <w:t>--</w:t>
      </w:r>
    </w:p>
    <w:p w:rsidR="00082182" w:rsidRDefault="00082182" w:rsidP="00082182">
      <w:pPr>
        <w:spacing w:before="65" w:after="65"/>
        <w:ind w:firstLine="420"/>
        <w:rPr>
          <w:rFonts w:hint="eastAsia"/>
        </w:rPr>
      </w:pPr>
      <w:r>
        <w:t xml:space="preserve">Q: </w:t>
      </w:r>
      <w:r>
        <w:rPr>
          <w:rFonts w:hint="eastAsia"/>
        </w:rPr>
        <w:t>《闻香识女人》这部电影的观点跟你正好相反。</w:t>
      </w:r>
    </w:p>
    <w:p w:rsidR="00082182" w:rsidRDefault="00082182" w:rsidP="00082182">
      <w:pPr>
        <w:spacing w:before="65" w:after="65"/>
        <w:ind w:firstLine="420"/>
        <w:rPr>
          <w:rFonts w:hint="eastAsia"/>
        </w:rPr>
      </w:pPr>
      <w:r>
        <w:rPr>
          <w:rFonts w:hint="eastAsia"/>
        </w:rPr>
        <w:t>你大约是个规则维护者，殊不知多少精致利己主义者利用规则蝇营狗苟。</w:t>
      </w:r>
    </w:p>
    <w:p w:rsidR="00082182" w:rsidRDefault="00082182" w:rsidP="00082182">
      <w:pPr>
        <w:spacing w:before="65" w:after="65"/>
        <w:ind w:firstLine="420"/>
        <w:rPr>
          <w:rFonts w:hint="eastAsia"/>
        </w:rPr>
      </w:pPr>
      <w:r>
        <w:rPr>
          <w:rFonts w:hint="eastAsia"/>
        </w:rPr>
        <w:t>你还讨论英雄小人？“告密”这个词，从来都跟英雄不沾边。</w:t>
      </w:r>
    </w:p>
    <w:p w:rsidR="00082182" w:rsidRDefault="00082182" w:rsidP="00082182">
      <w:pPr>
        <w:spacing w:before="65" w:after="65"/>
        <w:ind w:firstLine="420"/>
      </w:pPr>
      <w:r>
        <w:rPr>
          <w:rFonts w:hint="eastAsia"/>
        </w:rPr>
        <w:t>A</w:t>
      </w:r>
      <w:r>
        <w:t xml:space="preserve">: </w:t>
      </w:r>
      <w:r w:rsidRPr="00082182">
        <w:rPr>
          <w:rFonts w:hint="eastAsia"/>
        </w:rPr>
        <w:t>“闻香识女人”那主张，其实自己跟自己是说不通的。</w:t>
      </w:r>
    </w:p>
    <w:p w:rsidR="00082182" w:rsidRDefault="00082182" w:rsidP="00082182">
      <w:pPr>
        <w:spacing w:before="65" w:after="65"/>
        <w:ind w:firstLine="420"/>
      </w:pPr>
      <w:r>
        <w:rPr>
          <w:rFonts w:hint="eastAsia"/>
        </w:rPr>
        <w:t>Q</w:t>
      </w:r>
      <w:r>
        <w:t xml:space="preserve">: </w:t>
      </w:r>
      <w:r w:rsidRPr="00082182">
        <w:rPr>
          <w:rFonts w:hint="eastAsia"/>
        </w:rPr>
        <w:t>闻香识女人的主张怎么说不通？您别光下结论啊，您也分析分析</w:t>
      </w:r>
    </w:p>
    <w:p w:rsidR="00082182" w:rsidRDefault="00990C0A" w:rsidP="00082182">
      <w:pPr>
        <w:spacing w:before="65" w:after="65"/>
        <w:ind w:firstLine="420"/>
        <w:rPr>
          <w:rFonts w:hint="eastAsia"/>
        </w:rPr>
      </w:pPr>
      <w:r w:rsidRPr="00990C0A">
        <w:rPr>
          <w:rFonts w:hint="eastAsia"/>
        </w:rPr>
        <w:t>我也可以直接扔给你一句“你这观点说不通”</w:t>
      </w:r>
    </w:p>
    <w:p w:rsidR="00082182" w:rsidRDefault="00082182" w:rsidP="00082182">
      <w:pPr>
        <w:spacing w:before="65" w:after="65"/>
        <w:ind w:firstLine="420"/>
      </w:pPr>
      <w:r>
        <w:rPr>
          <w:rFonts w:hint="eastAsia"/>
        </w:rPr>
        <w:t>A</w:t>
      </w:r>
      <w:r>
        <w:t xml:space="preserve">: </w:t>
      </w:r>
      <w:r w:rsidRPr="00082182">
        <w:rPr>
          <w:rFonts w:hint="eastAsia"/>
        </w:rPr>
        <w:t>是吗？那么举报黑社会的人算什么？</w:t>
      </w:r>
    </w:p>
    <w:p w:rsidR="00990C0A" w:rsidRDefault="00990C0A" w:rsidP="00990C0A">
      <w:pPr>
        <w:spacing w:before="65" w:after="65"/>
        <w:ind w:firstLine="420"/>
        <w:rPr>
          <w:rFonts w:hint="eastAsia"/>
        </w:rPr>
      </w:pPr>
      <w:r>
        <w:rPr>
          <w:rFonts w:hint="eastAsia"/>
        </w:rPr>
        <w:t>Q</w:t>
      </w:r>
      <w:r>
        <w:t xml:space="preserve">: </w:t>
      </w:r>
      <w:r>
        <w:rPr>
          <w:rFonts w:hint="eastAsia"/>
        </w:rPr>
        <w:t>中国就没有黑社会，中国有黑手党还是三合会？</w:t>
      </w:r>
    </w:p>
    <w:p w:rsidR="00082182" w:rsidRDefault="00990C0A" w:rsidP="00990C0A">
      <w:pPr>
        <w:spacing w:before="65" w:after="65"/>
        <w:ind w:firstLine="420"/>
      </w:pPr>
      <w:r>
        <w:rPr>
          <w:rFonts w:hint="eastAsia"/>
        </w:rPr>
        <w:t>你把街上的混混当黑社会举报了，以扫黑除恶处理了，就是坏！</w:t>
      </w:r>
    </w:p>
    <w:p w:rsidR="00990C0A" w:rsidRDefault="00990C0A" w:rsidP="00990C0A">
      <w:pPr>
        <w:spacing w:before="65" w:after="65"/>
        <w:ind w:firstLine="420"/>
        <w:rPr>
          <w:rFonts w:hint="eastAsia"/>
        </w:rPr>
      </w:pPr>
      <w:r>
        <w:rPr>
          <w:rFonts w:hint="eastAsia"/>
        </w:rPr>
        <w:lastRenderedPageBreak/>
        <w:t>A</w:t>
      </w:r>
      <w:r>
        <w:t xml:space="preserve">: </w:t>
      </w:r>
      <w:r>
        <w:rPr>
          <w:rFonts w:hint="eastAsia"/>
        </w:rPr>
        <w:t>你遇到隐瞒病情的新冠患者举不举报？</w:t>
      </w:r>
    </w:p>
    <w:p w:rsidR="00990C0A" w:rsidRDefault="00990C0A" w:rsidP="00990C0A">
      <w:pPr>
        <w:spacing w:before="65" w:after="65"/>
        <w:ind w:firstLine="420"/>
        <w:rPr>
          <w:rFonts w:hint="eastAsia"/>
        </w:rPr>
      </w:pPr>
      <w:r>
        <w:rPr>
          <w:rFonts w:hint="eastAsia"/>
        </w:rPr>
        <w:t>你误入传销，举不举报？</w:t>
      </w:r>
    </w:p>
    <w:p w:rsidR="00990C0A" w:rsidRDefault="00990C0A" w:rsidP="00990C0A">
      <w:pPr>
        <w:spacing w:before="65" w:after="65"/>
        <w:ind w:firstLine="420"/>
      </w:pPr>
      <w:r>
        <w:rPr>
          <w:rFonts w:hint="eastAsia"/>
        </w:rPr>
        <w:t>你遇到绑架案，举不举报？</w:t>
      </w:r>
    </w:p>
    <w:p w:rsidR="00990C0A" w:rsidRDefault="00990C0A" w:rsidP="00990C0A">
      <w:pPr>
        <w:spacing w:before="65" w:after="65"/>
        <w:ind w:firstLine="420"/>
        <w:rPr>
          <w:rFonts w:hint="eastAsia"/>
        </w:rPr>
      </w:pPr>
      <w:r>
        <w:rPr>
          <w:rFonts w:hint="eastAsia"/>
        </w:rPr>
        <w:t>还是说只要贩毒的是你亲朋好友，你就绝对不会举报？</w:t>
      </w:r>
    </w:p>
    <w:p w:rsidR="00990C0A" w:rsidRDefault="00990C0A" w:rsidP="00990C0A">
      <w:pPr>
        <w:spacing w:before="65" w:after="65"/>
        <w:ind w:firstLine="420"/>
      </w:pPr>
      <w:r>
        <w:rPr>
          <w:rFonts w:hint="eastAsia"/>
        </w:rPr>
        <w:t>请正面回答。</w:t>
      </w:r>
    </w:p>
    <w:p w:rsidR="0004506D" w:rsidRDefault="0004506D" w:rsidP="0004506D">
      <w:pPr>
        <w:spacing w:before="65" w:after="65"/>
        <w:ind w:firstLine="420"/>
        <w:rPr>
          <w:rFonts w:hint="eastAsia"/>
        </w:rPr>
      </w:pPr>
      <w:r>
        <w:rPr>
          <w:rFonts w:hint="eastAsia"/>
        </w:rPr>
        <w:t>Q</w:t>
      </w:r>
      <w:r>
        <w:t xml:space="preserve">: </w:t>
      </w:r>
      <w:r>
        <w:rPr>
          <w:rFonts w:hint="eastAsia"/>
        </w:rPr>
        <w:t>你遇到同学抄袭举不举报？</w:t>
      </w:r>
    </w:p>
    <w:p w:rsidR="0004506D" w:rsidRDefault="0004506D" w:rsidP="0004506D">
      <w:pPr>
        <w:spacing w:before="65" w:after="65"/>
        <w:ind w:firstLine="420"/>
        <w:rPr>
          <w:rFonts w:hint="eastAsia"/>
        </w:rPr>
      </w:pPr>
      <w:r>
        <w:rPr>
          <w:rFonts w:hint="eastAsia"/>
        </w:rPr>
        <w:t>你遇到同事办公室恋情举不举报？</w:t>
      </w:r>
    </w:p>
    <w:p w:rsidR="0004506D" w:rsidRDefault="0004506D" w:rsidP="0004506D">
      <w:pPr>
        <w:spacing w:before="65" w:after="65"/>
        <w:ind w:firstLine="420"/>
        <w:rPr>
          <w:rFonts w:hint="eastAsia"/>
        </w:rPr>
      </w:pPr>
      <w:r>
        <w:rPr>
          <w:rFonts w:hint="eastAsia"/>
        </w:rPr>
        <w:t>你遇到法外容情的情况，举不举报？</w:t>
      </w:r>
    </w:p>
    <w:p w:rsidR="0004506D" w:rsidRPr="0004506D" w:rsidRDefault="0004506D" w:rsidP="0004506D">
      <w:pPr>
        <w:spacing w:before="65" w:after="65"/>
        <w:ind w:firstLine="420"/>
        <w:rPr>
          <w:rFonts w:hint="eastAsia"/>
        </w:rPr>
      </w:pPr>
      <w:r>
        <w:rPr>
          <w:rFonts w:hint="eastAsia"/>
        </w:rPr>
        <w:t>还是说你爷爷在农村种了一小片罂粟给鱼塘杀毒，你一定会坚定举报？</w:t>
      </w:r>
    </w:p>
    <w:p w:rsidR="0004506D" w:rsidRDefault="0004506D" w:rsidP="0004506D">
      <w:pPr>
        <w:spacing w:before="65" w:after="65"/>
        <w:ind w:firstLine="420"/>
        <w:rPr>
          <w:rFonts w:hint="eastAsia"/>
        </w:rPr>
      </w:pPr>
      <w:r>
        <w:rPr>
          <w:rFonts w:hint="eastAsia"/>
        </w:rPr>
        <w:t>我说了半天，让你说说闻香识女人怎么说不通，你不正面回答？</w:t>
      </w:r>
    </w:p>
    <w:p w:rsidR="00990C0A" w:rsidRDefault="0004506D" w:rsidP="0004506D">
      <w:pPr>
        <w:spacing w:before="65" w:after="65"/>
        <w:ind w:firstLine="420"/>
      </w:pPr>
      <w:r>
        <w:rPr>
          <w:rFonts w:hint="eastAsia"/>
        </w:rPr>
        <w:t>你让我正面回答？</w:t>
      </w:r>
    </w:p>
    <w:p w:rsidR="0004506D" w:rsidRDefault="0004506D" w:rsidP="0004506D">
      <w:pPr>
        <w:spacing w:before="65" w:after="65"/>
        <w:ind w:firstLine="420"/>
        <w:rPr>
          <w:rFonts w:hint="eastAsia"/>
        </w:rPr>
      </w:pPr>
      <w:r>
        <w:rPr>
          <w:rFonts w:hint="eastAsia"/>
        </w:rPr>
        <w:t>A</w:t>
      </w:r>
      <w:r>
        <w:t xml:space="preserve">: </w:t>
      </w:r>
      <w:r>
        <w:rPr>
          <w:rFonts w:hint="eastAsia"/>
        </w:rPr>
        <w:t>不要以反问来回避问题。</w:t>
      </w:r>
    </w:p>
    <w:p w:rsidR="0004506D" w:rsidRDefault="0004506D" w:rsidP="0004506D">
      <w:pPr>
        <w:spacing w:before="65" w:after="65"/>
        <w:ind w:firstLine="420"/>
      </w:pPr>
      <w:r>
        <w:rPr>
          <w:rFonts w:hint="eastAsia"/>
        </w:rPr>
        <w:t>我耐心有限。</w:t>
      </w:r>
    </w:p>
    <w:p w:rsidR="0004506D" w:rsidRDefault="0004506D" w:rsidP="0004506D">
      <w:pPr>
        <w:spacing w:before="65" w:after="65"/>
        <w:ind w:firstLine="420"/>
        <w:rPr>
          <w:rFonts w:hint="eastAsia"/>
        </w:rPr>
      </w:pPr>
      <w:r>
        <w:rPr>
          <w:rFonts w:hint="eastAsia"/>
        </w:rPr>
        <w:t>Q</w:t>
      </w:r>
      <w:r>
        <w:t xml:space="preserve">: </w:t>
      </w:r>
      <w:r>
        <w:rPr>
          <w:rFonts w:hint="eastAsia"/>
        </w:rPr>
        <w:t>人家聊的就是班级一个同学打小报告的事</w:t>
      </w:r>
    </w:p>
    <w:p w:rsidR="0004506D" w:rsidRDefault="0004506D" w:rsidP="0004506D">
      <w:pPr>
        <w:spacing w:before="65" w:after="65"/>
        <w:ind w:firstLine="420"/>
        <w:rPr>
          <w:rFonts w:hint="eastAsia"/>
        </w:rPr>
      </w:pPr>
      <w:r>
        <w:rPr>
          <w:rFonts w:hint="eastAsia"/>
        </w:rPr>
        <w:t>你来了就给上纲上线到黑社会贩毒的层面，您避轻就重的水平可真高</w:t>
      </w:r>
    </w:p>
    <w:p w:rsidR="0004506D" w:rsidRDefault="0004506D" w:rsidP="0004506D">
      <w:pPr>
        <w:spacing w:before="65" w:after="65"/>
        <w:ind w:firstLine="420"/>
      </w:pPr>
      <w:r>
        <w:rPr>
          <w:rFonts w:hint="eastAsia"/>
        </w:rPr>
        <w:t>我好庆幸现实生活中不认识您那么爱告密的人</w:t>
      </w:r>
    </w:p>
    <w:p w:rsidR="0004506D" w:rsidRDefault="0004506D" w:rsidP="0004506D">
      <w:pPr>
        <w:spacing w:before="65" w:after="65"/>
        <w:ind w:firstLine="420"/>
        <w:rPr>
          <w:rFonts w:hint="eastAsia"/>
        </w:rPr>
      </w:pPr>
      <w:r>
        <w:rPr>
          <w:rFonts w:hint="eastAsia"/>
        </w:rPr>
        <w:t>A</w:t>
      </w:r>
      <w:r>
        <w:t xml:space="preserve">: </w:t>
      </w:r>
      <w:r>
        <w:rPr>
          <w:rFonts w:hint="eastAsia"/>
        </w:rPr>
        <w:t>所以你回答不了这问题。</w:t>
      </w:r>
    </w:p>
    <w:p w:rsidR="0004506D" w:rsidRDefault="0004506D" w:rsidP="0004506D">
      <w:pPr>
        <w:spacing w:before="65" w:after="65"/>
        <w:ind w:firstLine="420"/>
      </w:pPr>
      <w:r>
        <w:rPr>
          <w:rFonts w:hint="eastAsia"/>
        </w:rPr>
        <w:t>的确以你的能力解决不了自己的自相矛盾</w:t>
      </w:r>
    </w:p>
    <w:p w:rsidR="0004506D" w:rsidRDefault="0004506D" w:rsidP="0004506D">
      <w:pPr>
        <w:spacing w:before="65" w:after="65"/>
        <w:ind w:firstLine="420"/>
        <w:jc w:val="right"/>
      </w:pPr>
      <w:r>
        <w:rPr>
          <w:rFonts w:hint="eastAsia"/>
        </w:rPr>
        <w:t>-</w:t>
      </w:r>
      <w:r>
        <w:t>--</w:t>
      </w:r>
    </w:p>
    <w:p w:rsidR="002C1161" w:rsidRDefault="002C1161" w:rsidP="002C1161">
      <w:pPr>
        <w:spacing w:before="65" w:after="65"/>
        <w:ind w:firstLine="420"/>
        <w:rPr>
          <w:rFonts w:hint="eastAsia"/>
        </w:rPr>
      </w:pPr>
      <w:r>
        <w:rPr>
          <w:rFonts w:hint="eastAsia"/>
        </w:rPr>
        <w:t>Q</w:t>
      </w:r>
      <w:r>
        <w:t xml:space="preserve">: </w:t>
      </w:r>
      <w:r>
        <w:rPr>
          <w:rFonts w:hint="eastAsia"/>
        </w:rPr>
        <w:t>对现状不满（被举报）——无法接受自己的不完美——“我”应该更好的——但“我”已经尽力了竟然还说不够好——这个锅“你们”来背，谁让“你们”说我的——诉诸暴力。</w:t>
      </w:r>
    </w:p>
    <w:p w:rsidR="0004506D" w:rsidRDefault="002C1161" w:rsidP="002C1161">
      <w:pPr>
        <w:spacing w:before="65" w:after="65"/>
        <w:ind w:firstLine="420"/>
      </w:pPr>
      <w:r>
        <w:rPr>
          <w:rFonts w:hint="eastAsia"/>
        </w:rPr>
        <w:t>所以这还是尼采的一套思路，想清理掉这些还是有点难度啊。他写书的危害不在于无中生有（事实上每个人或多或少都有点这元素），而在于为这种观点背书。特别是年轻人，极其容易被煽动。</w:t>
      </w:r>
    </w:p>
    <w:p w:rsidR="002C1161" w:rsidRDefault="002C1161" w:rsidP="002C1161">
      <w:pPr>
        <w:spacing w:before="65" w:after="65"/>
        <w:ind w:firstLine="420"/>
        <w:jc w:val="right"/>
      </w:pPr>
      <w:r>
        <w:rPr>
          <w:rFonts w:hint="eastAsia"/>
        </w:rPr>
        <w:t>-</w:t>
      </w:r>
      <w:r>
        <w:t>--</w:t>
      </w:r>
    </w:p>
    <w:p w:rsidR="002C1161" w:rsidRDefault="002C1161" w:rsidP="002C1161">
      <w:pPr>
        <w:spacing w:before="65" w:after="65"/>
        <w:ind w:firstLine="420"/>
      </w:pPr>
      <w:r>
        <w:rPr>
          <w:rFonts w:hint="eastAsia"/>
        </w:rPr>
        <w:t>Q</w:t>
      </w:r>
      <w:r>
        <w:t xml:space="preserve">: </w:t>
      </w:r>
      <w:r w:rsidRPr="002C1161">
        <w:rPr>
          <w:rFonts w:hint="eastAsia"/>
        </w:rPr>
        <w:t>之前的留言可能是被小管家删了，再发一次：举报者信奉的恐怕不总是“规矩和法律”，有时为了偏见和私利而举报。譬如纳粹德国鼓励举报藏匿的犹太人；譬如某国的特殊时期，鼓励儿女举报父母的言行。这种情况下举报仍然是正当的么？仍然不应惩罚举报者么？</w:t>
      </w:r>
    </w:p>
    <w:p w:rsidR="002C1161" w:rsidRDefault="002C1161" w:rsidP="002C1161">
      <w:pPr>
        <w:spacing w:before="65" w:after="65"/>
        <w:ind w:firstLine="420"/>
      </w:pPr>
      <w:r>
        <w:rPr>
          <w:rFonts w:hint="eastAsia"/>
        </w:rPr>
        <w:t>A</w:t>
      </w:r>
      <w:r>
        <w:t xml:space="preserve">: </w:t>
      </w:r>
      <w:r w:rsidR="00016762" w:rsidRPr="00016762">
        <w:rPr>
          <w:rFonts w:hint="eastAsia"/>
        </w:rPr>
        <w:t>那也一样。</w:t>
      </w:r>
    </w:p>
    <w:p w:rsidR="00016762" w:rsidRDefault="00016762" w:rsidP="00016762">
      <w:pPr>
        <w:spacing w:before="65" w:after="65"/>
        <w:ind w:firstLine="420"/>
        <w:jc w:val="right"/>
        <w:rPr>
          <w:rFonts w:hint="eastAsia"/>
        </w:rPr>
      </w:pPr>
      <w:r>
        <w:rPr>
          <w:rFonts w:hint="eastAsia"/>
        </w:rPr>
        <w:t>-</w:t>
      </w:r>
      <w:r>
        <w:t>--</w:t>
      </w:r>
    </w:p>
    <w:p w:rsidR="0062502C" w:rsidRDefault="0062502C" w:rsidP="0062502C">
      <w:pPr>
        <w:spacing w:before="65" w:after="65"/>
        <w:ind w:firstLine="420"/>
        <w:rPr>
          <w:rFonts w:hint="eastAsia"/>
        </w:rPr>
      </w:pPr>
      <w:r>
        <w:rPr>
          <w:rFonts w:hint="eastAsia"/>
        </w:rPr>
        <w:t>Q</w:t>
      </w:r>
      <w:r>
        <w:t xml:space="preserve">: </w:t>
      </w:r>
      <w:r>
        <w:rPr>
          <w:rFonts w:hint="eastAsia"/>
        </w:rPr>
        <w:t>那犹大“举报”耶稣呢？怎么解释合适。</w:t>
      </w:r>
    </w:p>
    <w:p w:rsidR="002C1161" w:rsidRDefault="0062502C" w:rsidP="0062502C">
      <w:pPr>
        <w:spacing w:before="65" w:after="65"/>
        <w:ind w:firstLine="420"/>
      </w:pPr>
      <w:r>
        <w:rPr>
          <w:rFonts w:hint="eastAsia"/>
        </w:rPr>
        <w:t>我理解的是一般人痛恨的不完全是举报，还有对信任的背叛。</w:t>
      </w:r>
    </w:p>
    <w:p w:rsidR="0062502C" w:rsidRDefault="0062502C" w:rsidP="0062502C">
      <w:pPr>
        <w:spacing w:before="65" w:after="65"/>
        <w:ind w:firstLine="420"/>
      </w:pPr>
      <w:r>
        <w:rPr>
          <w:rFonts w:hint="eastAsia"/>
        </w:rPr>
        <w:t>A</w:t>
      </w:r>
      <w:r>
        <w:t xml:space="preserve">: </w:t>
      </w:r>
      <w:r w:rsidRPr="0062502C">
        <w:rPr>
          <w:rFonts w:hint="eastAsia"/>
        </w:rPr>
        <w:t>我不认为耶稣会痛恨犹大</w:t>
      </w:r>
    </w:p>
    <w:p w:rsidR="0062502C" w:rsidRDefault="0062502C" w:rsidP="0062502C">
      <w:pPr>
        <w:spacing w:before="65" w:after="65"/>
        <w:ind w:firstLine="420"/>
        <w:jc w:val="right"/>
        <w:rPr>
          <w:rFonts w:hint="eastAsia"/>
        </w:rPr>
      </w:pPr>
      <w:r>
        <w:t>---</w:t>
      </w:r>
    </w:p>
    <w:p w:rsidR="0062502C" w:rsidRDefault="0062502C" w:rsidP="0062502C">
      <w:pPr>
        <w:spacing w:before="65" w:after="65"/>
        <w:ind w:firstLine="420"/>
      </w:pPr>
      <w:r>
        <w:rPr>
          <w:rFonts w:hint="eastAsia"/>
        </w:rPr>
        <w:t>Q</w:t>
      </w:r>
      <w:r>
        <w:t xml:space="preserve">: </w:t>
      </w:r>
      <w:r w:rsidRPr="0062502C">
        <w:rPr>
          <w:rFonts w:hint="eastAsia"/>
        </w:rPr>
        <w:t>公域支持举报，私域反对举报。这是道德观念的界限。</w:t>
      </w:r>
    </w:p>
    <w:p w:rsidR="0062502C" w:rsidRDefault="0062502C" w:rsidP="0062502C">
      <w:pPr>
        <w:spacing w:before="65" w:after="65"/>
        <w:ind w:firstLine="420"/>
      </w:pPr>
      <w:r>
        <w:rPr>
          <w:rFonts w:hint="eastAsia"/>
        </w:rPr>
        <w:t>A</w:t>
      </w:r>
      <w:r>
        <w:t xml:space="preserve">: </w:t>
      </w:r>
      <w:r w:rsidRPr="0062502C">
        <w:rPr>
          <w:rFonts w:hint="eastAsia"/>
        </w:rPr>
        <w:t>私域举报啥？</w:t>
      </w:r>
    </w:p>
    <w:p w:rsidR="0062502C" w:rsidRDefault="0062502C" w:rsidP="0062502C">
      <w:pPr>
        <w:spacing w:before="65" w:after="65"/>
        <w:ind w:firstLine="420"/>
        <w:jc w:val="right"/>
      </w:pPr>
      <w:r>
        <w:rPr>
          <w:rFonts w:hint="eastAsia"/>
        </w:rPr>
        <w:t>-</w:t>
      </w:r>
      <w:r>
        <w:t>--</w:t>
      </w:r>
    </w:p>
    <w:p w:rsidR="0062502C" w:rsidRDefault="0062502C" w:rsidP="0062502C">
      <w:pPr>
        <w:spacing w:before="65" w:after="65"/>
        <w:ind w:firstLine="420"/>
      </w:pPr>
      <w:r>
        <w:rPr>
          <w:rFonts w:hint="eastAsia"/>
        </w:rPr>
        <w:t>Q</w:t>
      </w:r>
      <w:r>
        <w:t xml:space="preserve">: </w:t>
      </w:r>
      <w:r w:rsidRPr="0062502C">
        <w:rPr>
          <w:rFonts w:hint="eastAsia"/>
        </w:rPr>
        <w:t>季浩洋事件在</w:t>
      </w:r>
      <w:r w:rsidRPr="0062502C">
        <w:rPr>
          <w:rFonts w:ascii="宋体" w:eastAsia="宋体" w:hAnsi="宋体" w:cs="宋体" w:hint="eastAsia"/>
        </w:rPr>
        <w:t>這個語</w:t>
      </w:r>
      <w:r w:rsidRPr="0062502C">
        <w:rPr>
          <w:rFonts w:ascii="字家玲珑锐楷" w:hAnsi="字家玲珑锐楷" w:cs="字家玲珑锐楷" w:hint="eastAsia"/>
        </w:rPr>
        <w:t>境下</w:t>
      </w:r>
      <w:r w:rsidRPr="0062502C">
        <w:rPr>
          <w:rFonts w:ascii="宋体" w:eastAsia="宋体" w:hAnsi="宋体" w:cs="宋体" w:hint="eastAsia"/>
        </w:rPr>
        <w:t>該</w:t>
      </w:r>
      <w:r w:rsidRPr="0062502C">
        <w:rPr>
          <w:rFonts w:ascii="字家玲珑锐楷" w:hAnsi="字家玲珑锐楷" w:cs="字家玲珑锐楷" w:hint="eastAsia"/>
        </w:rPr>
        <w:t>如何解</w:t>
      </w:r>
      <w:r w:rsidRPr="0062502C">
        <w:rPr>
          <w:rFonts w:ascii="宋体" w:eastAsia="宋体" w:hAnsi="宋体" w:cs="宋体" w:hint="eastAsia"/>
        </w:rPr>
        <w:t>釋</w:t>
      </w:r>
      <w:r w:rsidRPr="0062502C">
        <w:rPr>
          <w:rFonts w:ascii="字家玲珑锐楷" w:hAnsi="字家玲珑锐楷" w:cs="字家玲珑锐楷" w:hint="eastAsia"/>
        </w:rPr>
        <w:t>呢？</w:t>
      </w:r>
      <w:r w:rsidRPr="0062502C">
        <w:rPr>
          <w:rFonts w:ascii="宋体" w:eastAsia="宋体" w:hAnsi="宋体" w:cs="宋体" w:hint="eastAsia"/>
        </w:rPr>
        <w:t>為</w:t>
      </w:r>
      <w:r w:rsidRPr="0062502C">
        <w:rPr>
          <w:rFonts w:ascii="字家玲珑锐楷" w:hAnsi="字家玲珑锐楷" w:cs="字家玲珑锐楷" w:hint="eastAsia"/>
        </w:rPr>
        <w:t>了</w:t>
      </w:r>
      <w:r w:rsidRPr="0062502C">
        <w:rPr>
          <w:rFonts w:hint="eastAsia"/>
        </w:rPr>
        <w:t>KIP</w:t>
      </w:r>
      <w:r w:rsidRPr="0062502C">
        <w:rPr>
          <w:rFonts w:hint="eastAsia"/>
        </w:rPr>
        <w:t>而</w:t>
      </w:r>
      <w:r w:rsidRPr="0062502C">
        <w:rPr>
          <w:rFonts w:ascii="宋体" w:eastAsia="宋体" w:hAnsi="宋体" w:cs="宋体" w:hint="eastAsia"/>
        </w:rPr>
        <w:t>舉報</w:t>
      </w:r>
      <w:r w:rsidRPr="0062502C">
        <w:rPr>
          <w:rFonts w:ascii="字家玲珑锐楷" w:hAnsi="字家玲珑锐楷" w:cs="字家玲珑锐楷" w:hint="eastAsia"/>
        </w:rPr>
        <w:t>封</w:t>
      </w:r>
      <w:r w:rsidRPr="0062502C">
        <w:rPr>
          <w:rFonts w:ascii="宋体" w:eastAsia="宋体" w:hAnsi="宋体" w:cs="宋体" w:hint="eastAsia"/>
        </w:rPr>
        <w:t>號別</w:t>
      </w:r>
      <w:r w:rsidRPr="0062502C">
        <w:rPr>
          <w:rFonts w:ascii="字家玲珑锐楷" w:hAnsi="字家玲珑锐楷" w:cs="字家玲珑锐楷" w:hint="eastAsia"/>
        </w:rPr>
        <w:t>人，故意</w:t>
      </w:r>
      <w:r w:rsidRPr="0062502C">
        <w:rPr>
          <w:rFonts w:ascii="宋体" w:eastAsia="宋体" w:hAnsi="宋体" w:cs="宋体" w:hint="eastAsia"/>
        </w:rPr>
        <w:t>傷</w:t>
      </w:r>
      <w:r w:rsidRPr="0062502C">
        <w:rPr>
          <w:rFonts w:hint="eastAsia"/>
        </w:rPr>
        <w:t>害</w:t>
      </w:r>
      <w:r w:rsidRPr="0062502C">
        <w:rPr>
          <w:rFonts w:ascii="宋体" w:eastAsia="宋体" w:hAnsi="宋体" w:cs="宋体" w:hint="eastAsia"/>
        </w:rPr>
        <w:t>無</w:t>
      </w:r>
      <w:r w:rsidRPr="0062502C">
        <w:rPr>
          <w:rFonts w:ascii="字家玲珑锐楷" w:hAnsi="字家玲珑锐楷" w:cs="字家玲珑锐楷" w:hint="eastAsia"/>
        </w:rPr>
        <w:t>辜群</w:t>
      </w:r>
      <w:r w:rsidRPr="0062502C">
        <w:rPr>
          <w:rFonts w:ascii="宋体" w:eastAsia="宋体" w:hAnsi="宋体" w:cs="宋体" w:hint="eastAsia"/>
        </w:rPr>
        <w:t>眾</w:t>
      </w:r>
      <w:r w:rsidRPr="0062502C">
        <w:rPr>
          <w:rFonts w:hint="eastAsia"/>
        </w:rPr>
        <w:t>。</w:t>
      </w:r>
    </w:p>
    <w:p w:rsidR="0062502C" w:rsidRDefault="0062502C" w:rsidP="0062502C">
      <w:pPr>
        <w:spacing w:before="65" w:after="65"/>
        <w:ind w:firstLine="420"/>
      </w:pPr>
      <w:r>
        <w:rPr>
          <w:rFonts w:hint="eastAsia"/>
        </w:rPr>
        <w:t>A</w:t>
      </w:r>
      <w:r>
        <w:t xml:space="preserve">: </w:t>
      </w:r>
      <w:r w:rsidRPr="0062502C">
        <w:rPr>
          <w:rFonts w:hint="eastAsia"/>
        </w:rPr>
        <w:t>链接？</w:t>
      </w:r>
    </w:p>
    <w:p w:rsidR="00256A66" w:rsidRDefault="003C7064" w:rsidP="00256A66">
      <w:pPr>
        <w:spacing w:before="65" w:after="65"/>
        <w:ind w:firstLine="420"/>
      </w:pPr>
      <w:r>
        <w:rPr>
          <w:rFonts w:hint="eastAsia"/>
        </w:rPr>
        <w:t>Q</w:t>
      </w:r>
      <w:r>
        <w:t>:</w:t>
      </w:r>
      <w:r w:rsidR="00256A66">
        <w:t xml:space="preserve"> </w:t>
      </w:r>
      <w:hyperlink r:id="rId5" w:history="1">
        <w:r w:rsidR="00015847" w:rsidRPr="00256A66">
          <w:rPr>
            <w:rStyle w:val="aa"/>
            <w:rFonts w:hint="eastAsia"/>
          </w:rPr>
          <w:t>昨天，微博监督员惹众怒了</w:t>
        </w:r>
      </w:hyperlink>
    </w:p>
    <w:p w:rsidR="003C7064" w:rsidRDefault="00256A66" w:rsidP="00256A66">
      <w:pPr>
        <w:spacing w:before="65" w:after="65"/>
        <w:ind w:firstLine="420"/>
      </w:pPr>
      <w:hyperlink r:id="rId6" w:history="1">
        <w:r w:rsidR="00015847" w:rsidRPr="00256A66">
          <w:rPr>
            <w:rStyle w:val="aa"/>
            <w:rFonts w:hint="eastAsia"/>
          </w:rPr>
          <w:t>新浪微博官方：清退微博监督员“</w:t>
        </w:r>
        <w:r w:rsidR="00015847" w:rsidRPr="00256A66">
          <w:rPr>
            <w:rStyle w:val="aa"/>
            <w:rFonts w:hint="eastAsia"/>
          </w:rPr>
          <w:t>Shine</w:t>
        </w:r>
        <w:r w:rsidR="00015847" w:rsidRPr="00256A66">
          <w:rPr>
            <w:rStyle w:val="aa"/>
            <w:rFonts w:hint="eastAsia"/>
          </w:rPr>
          <w:t>季浩洋”并永久禁言</w:t>
        </w:r>
        <w:r w:rsidR="00015847" w:rsidRPr="00256A66">
          <w:rPr>
            <w:rStyle w:val="aa"/>
            <w:rFonts w:hint="eastAsia"/>
          </w:rPr>
          <w:t>_</w:t>
        </w:r>
        <w:r w:rsidR="00015847" w:rsidRPr="00256A66">
          <w:rPr>
            <w:rStyle w:val="aa"/>
            <w:rFonts w:hint="eastAsia"/>
          </w:rPr>
          <w:t>投诉</w:t>
        </w:r>
      </w:hyperlink>
    </w:p>
    <w:p w:rsidR="003C7064" w:rsidRDefault="00256A66" w:rsidP="0062502C">
      <w:pPr>
        <w:spacing w:before="65" w:after="65"/>
        <w:ind w:firstLine="420"/>
      </w:pPr>
      <w:hyperlink r:id="rId7" w:history="1">
        <w:r w:rsidRPr="00256A66">
          <w:rPr>
            <w:rStyle w:val="aa"/>
          </w:rPr>
          <w:t>Sina Visitor System</w:t>
        </w:r>
      </w:hyperlink>
    </w:p>
    <w:p w:rsidR="00256A66" w:rsidRDefault="00194760" w:rsidP="0062502C">
      <w:pPr>
        <w:spacing w:before="65" w:after="65"/>
        <w:ind w:firstLine="420"/>
      </w:pPr>
      <w:r>
        <w:rPr>
          <w:rFonts w:hint="eastAsia"/>
        </w:rPr>
        <w:lastRenderedPageBreak/>
        <w:t>A</w:t>
      </w:r>
      <w:r>
        <w:t xml:space="preserve">: </w:t>
      </w:r>
      <w:r w:rsidRPr="00194760">
        <w:rPr>
          <w:rFonts w:hint="eastAsia"/>
        </w:rPr>
        <w:t>这个没看出啥情节来。要不你直接简短总结一下。</w:t>
      </w:r>
    </w:p>
    <w:p w:rsidR="00194760" w:rsidRDefault="00194760" w:rsidP="00194760">
      <w:pPr>
        <w:spacing w:before="65" w:after="65"/>
        <w:ind w:firstLine="420"/>
        <w:rPr>
          <w:rFonts w:hint="eastAsia"/>
        </w:rPr>
      </w:pPr>
      <w:r>
        <w:rPr>
          <w:rFonts w:hint="eastAsia"/>
        </w:rPr>
        <w:t>你先去看一个叫阗元天尊的用户的想法。</w:t>
      </w:r>
    </w:p>
    <w:p w:rsidR="00194760" w:rsidRDefault="00194760" w:rsidP="00194760">
      <w:pPr>
        <w:spacing w:before="65" w:after="65"/>
        <w:ind w:firstLine="420"/>
      </w:pPr>
      <w:r>
        <w:rPr>
          <w:rFonts w:hint="eastAsia"/>
        </w:rPr>
        <w:t>然后再回来看这个回答。</w:t>
      </w:r>
    </w:p>
    <w:p w:rsidR="00194760" w:rsidRDefault="00194760" w:rsidP="00194760">
      <w:pPr>
        <w:spacing w:before="65" w:after="65"/>
        <w:ind w:firstLine="420"/>
        <w:rPr>
          <w:rFonts w:ascii="字家玲珑锐楷" w:hAnsi="字家玲珑锐楷" w:cs="字家玲珑锐楷"/>
        </w:rPr>
      </w:pPr>
      <w:r>
        <w:rPr>
          <w:rFonts w:hint="eastAsia"/>
        </w:rPr>
        <w:t>Q</w:t>
      </w:r>
      <w:r>
        <w:t xml:space="preserve">: </w:t>
      </w:r>
      <w:r w:rsidRPr="00194760">
        <w:rPr>
          <w:rFonts w:hint="eastAsia"/>
        </w:rPr>
        <w:t>哈哈哈哈哈哈哈哈懂了，</w:t>
      </w:r>
      <w:r w:rsidRPr="00194760">
        <w:rPr>
          <w:rFonts w:ascii="宋体" w:eastAsia="宋体" w:hAnsi="宋体" w:cs="宋体" w:hint="eastAsia"/>
        </w:rPr>
        <w:t>異</w:t>
      </w:r>
      <w:r w:rsidRPr="00194760">
        <w:rPr>
          <w:rFonts w:ascii="字家玲珑锐楷" w:hAnsi="字家玲珑锐楷" w:cs="字家玲珑锐楷" w:hint="eastAsia"/>
        </w:rPr>
        <w:t>曲同工。</w:t>
      </w:r>
    </w:p>
    <w:p w:rsidR="00194760" w:rsidRDefault="00194760" w:rsidP="00194760">
      <w:pPr>
        <w:spacing w:before="65" w:after="65"/>
        <w:ind w:firstLine="420"/>
        <w:rPr>
          <w:rFonts w:cs="字家玲珑锐楷"/>
        </w:rPr>
      </w:pPr>
      <w:r>
        <w:rPr>
          <w:rFonts w:cs="字家玲珑锐楷"/>
        </w:rPr>
        <w:t xml:space="preserve">A: </w:t>
      </w:r>
      <w:r w:rsidRPr="00194760">
        <w:rPr>
          <w:rFonts w:cs="字家玲珑锐楷" w:hint="eastAsia"/>
        </w:rPr>
        <w:t>这个回答，绝不是“站着说话不腰疼”。</w:t>
      </w:r>
    </w:p>
    <w:p w:rsidR="00194760" w:rsidRPr="00194760" w:rsidRDefault="00194760" w:rsidP="00194760">
      <w:pPr>
        <w:spacing w:before="65" w:after="65"/>
        <w:ind w:firstLine="420"/>
        <w:jc w:val="right"/>
        <w:rPr>
          <w:rFonts w:hint="eastAsia"/>
        </w:rPr>
      </w:pPr>
      <w:r>
        <w:rPr>
          <w:rFonts w:cs="字家玲珑锐楷" w:hint="eastAsia"/>
        </w:rPr>
        <w:t>-</w:t>
      </w:r>
      <w:r>
        <w:rPr>
          <w:rFonts w:cs="字家玲珑锐楷"/>
        </w:rPr>
        <w:t>--</w:t>
      </w:r>
    </w:p>
    <w:p w:rsidR="003C7064" w:rsidRPr="003C7064" w:rsidRDefault="00C02F27" w:rsidP="0062502C">
      <w:pPr>
        <w:spacing w:before="65" w:after="65"/>
        <w:ind w:firstLine="420"/>
        <w:rPr>
          <w:rFonts w:hint="eastAsia"/>
        </w:rPr>
      </w:pPr>
      <w:r>
        <w:rPr>
          <w:rFonts w:hint="eastAsia"/>
        </w:rPr>
        <w:t>更新于</w:t>
      </w:r>
      <w:r>
        <w:t>2023/4/9</w:t>
      </w:r>
    </w:p>
    <w:sectPr w:rsidR="003C7064" w:rsidRPr="003C7064"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A2832"/>
    <w:rsid w:val="00015847"/>
    <w:rsid w:val="00016762"/>
    <w:rsid w:val="0004506D"/>
    <w:rsid w:val="00082182"/>
    <w:rsid w:val="00117829"/>
    <w:rsid w:val="00194760"/>
    <w:rsid w:val="00221033"/>
    <w:rsid w:val="0024250E"/>
    <w:rsid w:val="00256A66"/>
    <w:rsid w:val="002B7A25"/>
    <w:rsid w:val="002C1161"/>
    <w:rsid w:val="002E448C"/>
    <w:rsid w:val="003132B1"/>
    <w:rsid w:val="003342AC"/>
    <w:rsid w:val="003C7064"/>
    <w:rsid w:val="003D3509"/>
    <w:rsid w:val="003D3F8E"/>
    <w:rsid w:val="004A2832"/>
    <w:rsid w:val="004E4E23"/>
    <w:rsid w:val="004F2DAB"/>
    <w:rsid w:val="00557323"/>
    <w:rsid w:val="005E29FD"/>
    <w:rsid w:val="005E6F19"/>
    <w:rsid w:val="0062502C"/>
    <w:rsid w:val="008429F3"/>
    <w:rsid w:val="00853128"/>
    <w:rsid w:val="009263C7"/>
    <w:rsid w:val="009301E5"/>
    <w:rsid w:val="009347CE"/>
    <w:rsid w:val="009525AD"/>
    <w:rsid w:val="00955B56"/>
    <w:rsid w:val="00990C0A"/>
    <w:rsid w:val="00B22D9E"/>
    <w:rsid w:val="00B95081"/>
    <w:rsid w:val="00B978C1"/>
    <w:rsid w:val="00C02F27"/>
    <w:rsid w:val="00C20119"/>
    <w:rsid w:val="00C421F3"/>
    <w:rsid w:val="00C52A8D"/>
    <w:rsid w:val="00C91EA7"/>
    <w:rsid w:val="00CE180A"/>
    <w:rsid w:val="00E0341E"/>
    <w:rsid w:val="00E512FD"/>
    <w:rsid w:val="00EB60D1"/>
    <w:rsid w:val="00EC24B5"/>
    <w:rsid w:val="00F2010B"/>
    <w:rsid w:val="00F20366"/>
    <w:rsid w:val="00F509A5"/>
    <w:rsid w:val="00F57159"/>
    <w:rsid w:val="00F71D1B"/>
    <w:rsid w:val="00F91F55"/>
    <w:rsid w:val="00F93A2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B574"/>
  <w15:chartTrackingRefBased/>
  <w15:docId w15:val="{FF7DC720-282A-4917-9917-CBB8150C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A2832"/>
    <w:rPr>
      <w:color w:val="0563C1" w:themeColor="hyperlink"/>
      <w:u w:val="single"/>
    </w:rPr>
  </w:style>
  <w:style w:type="character" w:styleId="ab">
    <w:name w:val="Unresolved Mention"/>
    <w:basedOn w:val="a0"/>
    <w:uiPriority w:val="99"/>
    <w:semiHidden/>
    <w:unhideWhenUsed/>
    <w:rsid w:val="004A2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693630">
      <w:bodyDiv w:val="1"/>
      <w:marLeft w:val="0"/>
      <w:marRight w:val="0"/>
      <w:marTop w:val="0"/>
      <w:marBottom w:val="0"/>
      <w:divBdr>
        <w:top w:val="none" w:sz="0" w:space="0" w:color="auto"/>
        <w:left w:val="none" w:sz="0" w:space="0" w:color="auto"/>
        <w:bottom w:val="none" w:sz="0" w:space="0" w:color="auto"/>
        <w:right w:val="none" w:sz="0" w:space="0" w:color="auto"/>
      </w:divBdr>
      <w:divsChild>
        <w:div w:id="456530925">
          <w:marLeft w:val="0"/>
          <w:marRight w:val="0"/>
          <w:marTop w:val="0"/>
          <w:marBottom w:val="0"/>
          <w:divBdr>
            <w:top w:val="none" w:sz="0" w:space="0" w:color="auto"/>
            <w:left w:val="none" w:sz="0" w:space="0" w:color="auto"/>
            <w:bottom w:val="none" w:sz="0" w:space="0" w:color="auto"/>
            <w:right w:val="none" w:sz="0" w:space="0" w:color="auto"/>
          </w:divBdr>
          <w:divsChild>
            <w:div w:id="123079705">
              <w:marLeft w:val="0"/>
              <w:marRight w:val="0"/>
              <w:marTop w:val="0"/>
              <w:marBottom w:val="0"/>
              <w:divBdr>
                <w:top w:val="none" w:sz="0" w:space="0" w:color="auto"/>
                <w:left w:val="none" w:sz="0" w:space="0" w:color="auto"/>
                <w:bottom w:val="none" w:sz="0" w:space="0" w:color="auto"/>
                <w:right w:val="none" w:sz="0" w:space="0" w:color="auto"/>
              </w:divBdr>
              <w:divsChild>
                <w:div w:id="172570781">
                  <w:marLeft w:val="0"/>
                  <w:marRight w:val="0"/>
                  <w:marTop w:val="0"/>
                  <w:marBottom w:val="0"/>
                  <w:divBdr>
                    <w:top w:val="none" w:sz="0" w:space="0" w:color="auto"/>
                    <w:left w:val="none" w:sz="0" w:space="0" w:color="auto"/>
                    <w:bottom w:val="none" w:sz="0" w:space="0" w:color="auto"/>
                    <w:right w:val="none" w:sz="0" w:space="0" w:color="auto"/>
                  </w:divBdr>
                  <w:divsChild>
                    <w:div w:id="318078208">
                      <w:marLeft w:val="0"/>
                      <w:marRight w:val="0"/>
                      <w:marTop w:val="0"/>
                      <w:marBottom w:val="0"/>
                      <w:divBdr>
                        <w:top w:val="none" w:sz="0" w:space="0" w:color="auto"/>
                        <w:left w:val="none" w:sz="0" w:space="0" w:color="auto"/>
                        <w:bottom w:val="none" w:sz="0" w:space="0" w:color="auto"/>
                        <w:right w:val="none" w:sz="0" w:space="0" w:color="auto"/>
                      </w:divBdr>
                    </w:div>
                  </w:divsChild>
                </w:div>
                <w:div w:id="98962022">
                  <w:marLeft w:val="0"/>
                  <w:marRight w:val="0"/>
                  <w:marTop w:val="0"/>
                  <w:marBottom w:val="0"/>
                  <w:divBdr>
                    <w:top w:val="none" w:sz="0" w:space="0" w:color="auto"/>
                    <w:left w:val="none" w:sz="0" w:space="0" w:color="auto"/>
                    <w:bottom w:val="none" w:sz="0" w:space="0" w:color="auto"/>
                    <w:right w:val="none" w:sz="0" w:space="0" w:color="auto"/>
                  </w:divBdr>
                  <w:divsChild>
                    <w:div w:id="20823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73796">
      <w:bodyDiv w:val="1"/>
      <w:marLeft w:val="0"/>
      <w:marRight w:val="0"/>
      <w:marTop w:val="0"/>
      <w:marBottom w:val="0"/>
      <w:divBdr>
        <w:top w:val="none" w:sz="0" w:space="0" w:color="auto"/>
        <w:left w:val="none" w:sz="0" w:space="0" w:color="auto"/>
        <w:bottom w:val="none" w:sz="0" w:space="0" w:color="auto"/>
        <w:right w:val="none" w:sz="0" w:space="0" w:color="auto"/>
      </w:divBdr>
    </w:div>
    <w:div w:id="190907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ibo.com/u/56875304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hu.com/a/486402496_260616" TargetMode="External"/><Relationship Id="rId5" Type="http://schemas.openxmlformats.org/officeDocument/2006/relationships/hyperlink" Target="https://view.inews.qq.com/k/ENT2021082900258200" TargetMode="External"/><Relationship Id="rId4" Type="http://schemas.openxmlformats.org/officeDocument/2006/relationships/hyperlink" Target="https://www.zhihu.com/answer/2084206459"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2023-04-09T07:06:00Z</dcterms:created>
  <dcterms:modified xsi:type="dcterms:W3CDTF">2023-04-09T07:29:00Z</dcterms:modified>
</cp:coreProperties>
</file>