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1F1" w:rsidRDefault="00E541F1" w:rsidP="00E541F1">
      <w:pPr>
        <w:spacing w:before="65" w:after="65"/>
      </w:pPr>
      <w:r>
        <w:rPr>
          <w:rFonts w:hint="eastAsia"/>
        </w:rPr>
        <w:t>#</w:t>
      </w:r>
      <w:r>
        <w:rPr>
          <w:rFonts w:hint="eastAsia"/>
        </w:rPr>
        <w:t>基于统计</w:t>
      </w:r>
      <w:r>
        <w:rPr>
          <w:rFonts w:hint="eastAsia"/>
        </w:rPr>
        <w:t>#</w:t>
      </w:r>
    </w:p>
    <w:p w:rsidR="00E541F1" w:rsidRDefault="00E541F1" w:rsidP="00E541F1">
      <w:pPr>
        <w:spacing w:before="65" w:after="65"/>
      </w:pPr>
    </w:p>
    <w:p w:rsidR="00E541F1" w:rsidRDefault="00E541F1" w:rsidP="00E541F1">
      <w:pPr>
        <w:spacing w:before="65" w:after="65"/>
        <w:jc w:val="center"/>
      </w:pPr>
      <w:r>
        <w:rPr>
          <w:rFonts w:hint="eastAsia"/>
        </w:rPr>
        <w:t>问题：</w:t>
      </w:r>
      <w:r w:rsidRPr="00E541F1">
        <w:rPr>
          <w:rFonts w:hint="eastAsia"/>
        </w:rPr>
        <w:t>如何回复“跟着西方混的不一定富，不跟西方混的一定穷”</w:t>
      </w:r>
      <w:r w:rsidRPr="00E541F1">
        <w:rPr>
          <w:rFonts w:hint="eastAsia"/>
        </w:rPr>
        <w:t>?</w:t>
      </w:r>
    </w:p>
    <w:p w:rsidR="00E541F1" w:rsidRDefault="00E541F1" w:rsidP="00E541F1">
      <w:pPr>
        <w:spacing w:before="65" w:after="65"/>
      </w:pPr>
    </w:p>
    <w:p w:rsidR="00E541F1" w:rsidRDefault="00E541F1" w:rsidP="00E541F1">
      <w:pPr>
        <w:spacing w:before="65" w:after="65"/>
        <w:ind w:firstLine="420"/>
      </w:pPr>
      <w:r>
        <w:rPr>
          <w:rFonts w:hint="eastAsia"/>
        </w:rPr>
        <w:t>这类朴素的统计性结论是很坑的，只有在没有时间和资源改善认知、必须要立刻下注的前提下迫于无奈可以用用。</w:t>
      </w:r>
    </w:p>
    <w:p w:rsidR="00E541F1" w:rsidRDefault="00E541F1" w:rsidP="00E541F1">
      <w:pPr>
        <w:spacing w:before="65" w:after="65"/>
        <w:ind w:firstLine="420"/>
      </w:pPr>
      <w:r>
        <w:rPr>
          <w:rFonts w:hint="eastAsia"/>
        </w:rPr>
        <w:t>一个包子对一块石头说——进蒸笼还有熟的可能，不进蒸笼肯定不熟。</w:t>
      </w:r>
    </w:p>
    <w:p w:rsidR="00E541F1" w:rsidRDefault="00E541F1" w:rsidP="00E541F1">
      <w:pPr>
        <w:spacing w:before="65" w:after="65"/>
        <w:ind w:firstLine="420"/>
      </w:pPr>
      <w:r>
        <w:rPr>
          <w:rFonts w:hint="eastAsia"/>
        </w:rPr>
        <w:t>石头听了又如何？实际上对它而言进不进蒸笼都没有熟这一说。</w:t>
      </w:r>
    </w:p>
    <w:p w:rsidR="00E541F1" w:rsidRDefault="00E541F1" w:rsidP="00E541F1">
      <w:pPr>
        <w:spacing w:before="65" w:after="65"/>
        <w:ind w:firstLine="420"/>
      </w:pPr>
      <w:r>
        <w:rPr>
          <w:rFonts w:hint="eastAsia"/>
        </w:rPr>
        <w:t>这还是一块石头，这要是块巧克力，听一群包子总结的统计数据来下注，一进蒸笼就化了。</w:t>
      </w:r>
    </w:p>
    <w:p w:rsidR="00E541F1" w:rsidRDefault="00E541F1" w:rsidP="00E541F1">
      <w:pPr>
        <w:spacing w:before="65" w:after="65"/>
        <w:ind w:firstLine="420"/>
      </w:pPr>
      <w:r>
        <w:rPr>
          <w:rFonts w:hint="eastAsia"/>
        </w:rPr>
        <w:t>这话对包子也许成立，但你怎么知道你是包子呢？</w:t>
      </w:r>
    </w:p>
    <w:p w:rsidR="00AF6DBA" w:rsidRDefault="00E541F1" w:rsidP="00E541F1">
      <w:pPr>
        <w:spacing w:before="65" w:after="65"/>
        <w:ind w:firstLine="420"/>
      </w:pPr>
      <w:r>
        <w:rPr>
          <w:rFonts w:hint="eastAsia"/>
        </w:rPr>
        <w:t>统计规律要有效的前提，是你自己属于有效样品。牧场羊群的丢失率是每年</w:t>
      </w:r>
      <w:r>
        <w:rPr>
          <w:rFonts w:hint="eastAsia"/>
        </w:rPr>
        <w:t>1%</w:t>
      </w:r>
      <w:r>
        <w:rPr>
          <w:rFonts w:hint="eastAsia"/>
        </w:rPr>
        <w:t>，结果你自己是条牧羊犬，甚至是匹马，这个统计数据对你就没有意义。</w:t>
      </w:r>
    </w:p>
    <w:p w:rsidR="00AF6DBA" w:rsidRDefault="00E541F1" w:rsidP="00E541F1">
      <w:pPr>
        <w:spacing w:before="65" w:after="65"/>
        <w:ind w:firstLine="420"/>
      </w:pPr>
      <w:r>
        <w:rPr>
          <w:rFonts w:hint="eastAsia"/>
        </w:rPr>
        <w:t>最难就是这点——</w:t>
      </w:r>
      <w:r w:rsidRPr="00AF6DBA">
        <w:rPr>
          <w:rFonts w:eastAsia="点字青花楷" w:hint="eastAsia"/>
        </w:rPr>
        <w:t>你怎么知道你和别人真的一样</w:t>
      </w:r>
      <w:r>
        <w:rPr>
          <w:rFonts w:hint="eastAsia"/>
        </w:rPr>
        <w:t>？</w:t>
      </w:r>
    </w:p>
    <w:p w:rsidR="00AF6DBA" w:rsidRDefault="00E541F1" w:rsidP="00E541F1">
      <w:pPr>
        <w:spacing w:before="65" w:after="65"/>
        <w:ind w:firstLine="420"/>
      </w:pPr>
      <w:r w:rsidRPr="00AF6DBA">
        <w:rPr>
          <w:rFonts w:eastAsia="点字青花楷" w:hint="eastAsia"/>
        </w:rPr>
        <w:t>你永远也不会知道你跟别人的不同之处是否会导致那个统计数据对你无效。</w:t>
      </w:r>
    </w:p>
    <w:p w:rsidR="00AF6DBA" w:rsidRDefault="00E541F1" w:rsidP="00E541F1">
      <w:pPr>
        <w:spacing w:before="65" w:after="65"/>
        <w:ind w:firstLine="420"/>
      </w:pPr>
      <w:r>
        <w:rPr>
          <w:rFonts w:hint="eastAsia"/>
        </w:rPr>
        <w:t>所以凡事要看机理、看真正的硬规律。</w:t>
      </w:r>
      <w:r w:rsidRPr="00AF6DBA">
        <w:rPr>
          <w:rFonts w:eastAsia="点字青花楷" w:hint="eastAsia"/>
        </w:rPr>
        <w:t>只有时间来不及、没得选择必须赌的时候，</w:t>
      </w:r>
      <w:r>
        <w:rPr>
          <w:rFonts w:hint="eastAsia"/>
        </w:rPr>
        <w:t>才在硬规律方面看不出直接冲突的前提下用统计概率来做改变天平的最后一根稻草。</w:t>
      </w:r>
    </w:p>
    <w:p w:rsidR="00AF6DBA" w:rsidRDefault="00E541F1" w:rsidP="00E541F1">
      <w:pPr>
        <w:spacing w:before="65" w:after="65"/>
        <w:ind w:firstLine="420"/>
      </w:pPr>
      <w:r>
        <w:rPr>
          <w:rFonts w:hint="eastAsia"/>
        </w:rPr>
        <w:t>而看到一个人用概率来做决策依据，你不妨试探一下这人对刚性规律部分的思考有多深入。如果你发现这人没有对刚性规律的思考，只是纯用概率作为决策的主要依据，记得离</w:t>
      </w:r>
      <w:r>
        <w:rPr>
          <w:rFonts w:hint="eastAsia"/>
        </w:rPr>
        <w:t>ta</w:t>
      </w:r>
      <w:r>
        <w:rPr>
          <w:rFonts w:hint="eastAsia"/>
        </w:rPr>
        <w:t>远点。</w:t>
      </w:r>
    </w:p>
    <w:p w:rsidR="00E541F1" w:rsidRDefault="00E541F1" w:rsidP="00E541F1">
      <w:pPr>
        <w:spacing w:before="65" w:after="65"/>
        <w:ind w:firstLine="420"/>
      </w:pPr>
      <w:r>
        <w:rPr>
          <w:rFonts w:hint="eastAsia"/>
        </w:rPr>
        <w:t>这人</w:t>
      </w:r>
      <w:r w:rsidRPr="00AF6DBA">
        <w:rPr>
          <w:rFonts w:eastAsia="点字青花楷" w:hint="eastAsia"/>
        </w:rPr>
        <w:t>随时会出问题，</w:t>
      </w:r>
      <w:r>
        <w:rPr>
          <w:rFonts w:hint="eastAsia"/>
        </w:rPr>
        <w:t>而且很可能没有明确的是非伦理观念，很容易赖别人或者不择手段拖人下水。</w:t>
      </w:r>
    </w:p>
    <w:p w:rsidR="00E541F1" w:rsidRDefault="00E541F1" w:rsidP="00E541F1">
      <w:pPr>
        <w:spacing w:before="65" w:after="65"/>
      </w:pPr>
    </w:p>
    <w:p w:rsidR="00E541F1" w:rsidRDefault="00E541F1" w:rsidP="00E541F1">
      <w:pPr>
        <w:spacing w:before="65" w:after="65"/>
        <w:jc w:val="right"/>
        <w:rPr>
          <w:rFonts w:hint="eastAsia"/>
        </w:rPr>
      </w:pPr>
      <w:r>
        <w:rPr>
          <w:rFonts w:hint="eastAsia"/>
        </w:rPr>
        <w:t>编辑于</w:t>
      </w:r>
      <w:r>
        <w:rPr>
          <w:rFonts w:hint="eastAsia"/>
        </w:rPr>
        <w:t xml:space="preserve"> 2022-07-20</w:t>
      </w:r>
    </w:p>
    <w:p w:rsidR="00E541F1" w:rsidRDefault="00E541F1" w:rsidP="00E541F1">
      <w:pPr>
        <w:spacing w:before="65" w:after="65"/>
        <w:jc w:val="right"/>
      </w:pPr>
      <w:hyperlink r:id="rId4" w:history="1">
        <w:r w:rsidRPr="00E26C1B">
          <w:rPr>
            <w:rStyle w:val="aa"/>
            <w:rFonts w:hint="eastAsia"/>
          </w:rPr>
          <w:t>https://www.zhihu.com/answer/2583088750</w:t>
        </w:r>
      </w:hyperlink>
    </w:p>
    <w:p w:rsidR="00E541F1" w:rsidRDefault="00E541F1" w:rsidP="00E541F1">
      <w:pPr>
        <w:spacing w:before="65" w:after="65"/>
      </w:pPr>
    </w:p>
    <w:p w:rsidR="00E541F1" w:rsidRPr="00E541F1" w:rsidRDefault="00E541F1" w:rsidP="00E541F1">
      <w:pPr>
        <w:spacing w:before="65" w:after="65"/>
        <w:rPr>
          <w:rFonts w:hint="eastAsia"/>
        </w:rPr>
      </w:pPr>
      <w:r>
        <w:rPr>
          <w:rFonts w:hint="eastAsia"/>
        </w:rPr>
        <w:t>---</w:t>
      </w:r>
    </w:p>
    <w:p w:rsidR="00B978C1" w:rsidRDefault="00B978C1" w:rsidP="00E541F1">
      <w:pPr>
        <w:spacing w:before="65" w:after="65"/>
      </w:pPr>
    </w:p>
    <w:p w:rsidR="00E541F1" w:rsidRDefault="00E541F1" w:rsidP="00E541F1">
      <w:pPr>
        <w:spacing w:before="65" w:after="65"/>
      </w:pPr>
    </w:p>
    <w:p w:rsidR="00E541F1" w:rsidRDefault="00E541F1"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p>
    <w:p w:rsidR="00AF6DBA" w:rsidRDefault="00AF6DBA" w:rsidP="00E541F1">
      <w:pPr>
        <w:spacing w:before="65" w:after="65"/>
      </w:pPr>
      <w:r>
        <w:rPr>
          <w:rFonts w:hint="eastAsia"/>
        </w:rPr>
        <w:lastRenderedPageBreak/>
        <w:t>评论区</w:t>
      </w:r>
      <w:r>
        <w:rPr>
          <w:rFonts w:hint="eastAsia"/>
        </w:rPr>
        <w:t>:</w:t>
      </w:r>
    </w:p>
    <w:p w:rsidR="00AF6DBA" w:rsidRDefault="00AF6DBA" w:rsidP="00E541F1">
      <w:pPr>
        <w:spacing w:before="65" w:after="65"/>
      </w:pPr>
    </w:p>
    <w:p w:rsidR="00AF6DBA" w:rsidRDefault="00AF6DBA" w:rsidP="00AF6DBA">
      <w:pPr>
        <w:spacing w:before="65" w:after="65"/>
        <w:ind w:firstLine="420"/>
      </w:pPr>
      <w:r>
        <w:rPr>
          <w:rFonts w:hint="eastAsia"/>
        </w:rPr>
        <w:t>Q</w:t>
      </w:r>
      <w:r>
        <w:t xml:space="preserve">: </w:t>
      </w:r>
      <w:r w:rsidR="001B243E" w:rsidRPr="001B243E">
        <w:rPr>
          <w:rFonts w:hint="eastAsia"/>
        </w:rPr>
        <w:t>越懂统计的人越明白对人类历史这种多变量非线性初始值敏感的复杂系统用简单假设得出的概率模型是多么狂傲</w:t>
      </w:r>
    </w:p>
    <w:p w:rsidR="001B243E" w:rsidRDefault="001B243E" w:rsidP="001B243E">
      <w:pPr>
        <w:spacing w:before="65" w:after="65"/>
        <w:ind w:firstLine="420"/>
        <w:jc w:val="right"/>
      </w:pPr>
      <w:r>
        <w:rPr>
          <w:rFonts w:hint="eastAsia"/>
        </w:rPr>
        <w:t>-</w:t>
      </w:r>
      <w:r>
        <w:t>--</w:t>
      </w:r>
    </w:p>
    <w:p w:rsidR="001B243E" w:rsidRDefault="001B243E" w:rsidP="00AF6DBA">
      <w:pPr>
        <w:spacing w:before="65" w:after="65"/>
        <w:ind w:firstLine="420"/>
      </w:pPr>
      <w:r>
        <w:rPr>
          <w:rFonts w:hint="eastAsia"/>
        </w:rPr>
        <w:t>Q</w:t>
      </w:r>
      <w:r>
        <w:t xml:space="preserve">: </w:t>
      </w:r>
      <w:r w:rsidRPr="001B243E">
        <w:rPr>
          <w:rFonts w:hint="eastAsia"/>
        </w:rPr>
        <w:t>对过往样本数据进行概率性统计很容易陷入过拟合</w:t>
      </w:r>
      <w:r w:rsidRPr="001B243E">
        <w:rPr>
          <w:rFonts w:hint="eastAsia"/>
        </w:rPr>
        <w:t>(overfit)</w:t>
      </w:r>
    </w:p>
    <w:p w:rsidR="001B243E" w:rsidRDefault="001B243E" w:rsidP="001B243E">
      <w:pPr>
        <w:spacing w:before="65" w:after="65"/>
        <w:ind w:firstLine="420"/>
        <w:jc w:val="right"/>
      </w:pPr>
      <w:r>
        <w:rPr>
          <w:rFonts w:hint="eastAsia"/>
        </w:rPr>
        <w:t>-</w:t>
      </w:r>
      <w:r>
        <w:t>--</w:t>
      </w:r>
    </w:p>
    <w:p w:rsidR="001B243E" w:rsidRDefault="001B243E" w:rsidP="00AF6DBA">
      <w:pPr>
        <w:spacing w:before="65" w:after="65"/>
        <w:ind w:firstLine="420"/>
      </w:pPr>
      <w:r>
        <w:rPr>
          <w:rFonts w:hint="eastAsia"/>
        </w:rPr>
        <w:t>Q</w:t>
      </w:r>
      <w:r>
        <w:t xml:space="preserve">: </w:t>
      </w:r>
      <w:r w:rsidRPr="001B243E">
        <w:rPr>
          <w:rFonts w:hint="eastAsia"/>
        </w:rPr>
        <w:t>深入地进行【对刚性规律部分的思考】，有类似的案例吗？有点没理解这个概念</w:t>
      </w:r>
    </w:p>
    <w:p w:rsidR="000F60BC" w:rsidRDefault="000F60BC" w:rsidP="000F60BC">
      <w:pPr>
        <w:spacing w:before="65" w:after="65"/>
        <w:ind w:firstLine="420"/>
      </w:pPr>
    </w:p>
    <w:p w:rsidR="000F60BC" w:rsidRDefault="000F60BC" w:rsidP="000F60BC">
      <w:pPr>
        <w:spacing w:before="65" w:after="65"/>
        <w:ind w:firstLine="420"/>
        <w:rPr>
          <w:rFonts w:hint="eastAsia"/>
        </w:rPr>
      </w:pPr>
      <w:r>
        <w:rPr>
          <w:rFonts w:hint="eastAsia"/>
        </w:rPr>
        <w:t>B</w:t>
      </w:r>
      <w:r>
        <w:t xml:space="preserve">: </w:t>
      </w:r>
      <w:r>
        <w:rPr>
          <w:rFonts w:hint="eastAsia"/>
        </w:rPr>
        <w:t>刚性规律——成事有效性的规律，</w:t>
      </w:r>
    </w:p>
    <w:p w:rsidR="000F60BC" w:rsidRDefault="000F60BC" w:rsidP="000F60BC">
      <w:pPr>
        <w:spacing w:before="65" w:after="65"/>
        <w:ind w:firstLine="420"/>
        <w:rPr>
          <w:rFonts w:hint="eastAsia"/>
        </w:rPr>
      </w:pPr>
      <w:r>
        <w:rPr>
          <w:rFonts w:hint="eastAsia"/>
        </w:rPr>
        <w:t>比如你说话有人听，是因为你能带来价值。</w:t>
      </w:r>
    </w:p>
    <w:p w:rsidR="000F60BC" w:rsidRDefault="000F60BC" w:rsidP="000F60BC">
      <w:pPr>
        <w:spacing w:before="65" w:after="65"/>
        <w:ind w:firstLine="420"/>
        <w:rPr>
          <w:rFonts w:hint="eastAsia"/>
        </w:rPr>
      </w:pPr>
      <w:r>
        <w:rPr>
          <w:rFonts w:hint="eastAsia"/>
        </w:rPr>
        <w:t>而不是因为你说得比别人多。</w:t>
      </w:r>
    </w:p>
    <w:p w:rsidR="000F60BC" w:rsidRDefault="000F60BC" w:rsidP="000F60BC">
      <w:pPr>
        <w:spacing w:before="65" w:after="65"/>
        <w:ind w:firstLine="420"/>
        <w:rPr>
          <w:rFonts w:hint="eastAsia"/>
        </w:rPr>
      </w:pPr>
    </w:p>
    <w:p w:rsidR="000F60BC" w:rsidRDefault="000F60BC" w:rsidP="000F60BC">
      <w:pPr>
        <w:spacing w:before="65" w:after="65"/>
        <w:ind w:firstLine="420"/>
        <w:rPr>
          <w:rFonts w:hint="eastAsia"/>
        </w:rPr>
      </w:pPr>
      <w:r>
        <w:rPr>
          <w:rFonts w:hint="eastAsia"/>
        </w:rPr>
        <w:t>统计数据</w:t>
      </w:r>
      <w:r>
        <w:rPr>
          <w:rFonts w:hint="eastAsia"/>
        </w:rPr>
        <w:t>:</w:t>
      </w:r>
      <w:r>
        <w:rPr>
          <w:rFonts w:hint="eastAsia"/>
        </w:rPr>
        <w:t>每次谈话都是你在说，</w:t>
      </w:r>
      <w:r>
        <w:rPr>
          <w:rFonts w:hint="eastAsia"/>
        </w:rPr>
        <w:t>13500</w:t>
      </w:r>
      <w:r>
        <w:rPr>
          <w:rFonts w:hint="eastAsia"/>
        </w:rPr>
        <w:t>句话中你说了</w:t>
      </w:r>
      <w:r>
        <w:rPr>
          <w:rFonts w:hint="eastAsia"/>
        </w:rPr>
        <w:t>50%</w:t>
      </w:r>
      <w:r>
        <w:rPr>
          <w:rFonts w:hint="eastAsia"/>
        </w:rPr>
        <w:t>以上。</w:t>
      </w:r>
    </w:p>
    <w:p w:rsidR="000F60BC" w:rsidRDefault="000F60BC" w:rsidP="000F60BC">
      <w:pPr>
        <w:spacing w:before="65" w:after="65"/>
        <w:ind w:firstLine="420"/>
        <w:rPr>
          <w:rFonts w:hint="eastAsia"/>
        </w:rPr>
      </w:pPr>
      <w:r>
        <w:rPr>
          <w:rFonts w:hint="eastAsia"/>
        </w:rPr>
        <w:t>结论</w:t>
      </w:r>
      <w:r>
        <w:rPr>
          <w:rFonts w:hint="eastAsia"/>
        </w:rPr>
        <w:t>:</w:t>
      </w:r>
      <w:r>
        <w:rPr>
          <w:rFonts w:hint="eastAsia"/>
        </w:rPr>
        <w:t>所以要多说话才会有人听——这也许能练出好口才，但还是没人</w:t>
      </w:r>
      <w:r>
        <w:rPr>
          <w:rFonts w:hint="eastAsia"/>
        </w:rPr>
        <w:t>care</w:t>
      </w:r>
      <w:r>
        <w:rPr>
          <w:rFonts w:hint="eastAsia"/>
        </w:rPr>
        <w:t>你的话语内容。</w:t>
      </w:r>
    </w:p>
    <w:p w:rsidR="000F60BC" w:rsidRDefault="000F60BC" w:rsidP="000F60BC">
      <w:pPr>
        <w:spacing w:before="65" w:after="65"/>
        <w:ind w:firstLine="420"/>
      </w:pPr>
    </w:p>
    <w:p w:rsidR="000F60BC" w:rsidRDefault="000F60BC" w:rsidP="000F60BC">
      <w:pPr>
        <w:spacing w:before="65" w:after="65"/>
        <w:ind w:firstLine="420"/>
        <w:rPr>
          <w:rFonts w:hint="eastAsia"/>
        </w:rPr>
      </w:pPr>
      <w:r>
        <w:rPr>
          <w:rFonts w:hint="eastAsia"/>
        </w:rPr>
        <w:t>使用数据为主要行事佐证的人，</w:t>
      </w:r>
    </w:p>
    <w:p w:rsidR="000F60BC" w:rsidRDefault="000F60BC" w:rsidP="000F60BC">
      <w:pPr>
        <w:spacing w:before="65" w:after="65"/>
        <w:ind w:firstLine="420"/>
        <w:rPr>
          <w:rFonts w:hint="eastAsia"/>
        </w:rPr>
      </w:pPr>
      <w:r>
        <w:rPr>
          <w:rFonts w:hint="eastAsia"/>
        </w:rPr>
        <w:t>就是个概率赌徒，每一把都是赌幸运，</w:t>
      </w:r>
    </w:p>
    <w:p w:rsidR="000F60BC" w:rsidRDefault="000F60BC" w:rsidP="000F60BC">
      <w:pPr>
        <w:spacing w:before="65" w:after="65"/>
        <w:ind w:firstLine="420"/>
        <w:rPr>
          <w:rFonts w:hint="eastAsia"/>
        </w:rPr>
      </w:pPr>
      <w:r>
        <w:rPr>
          <w:rFonts w:hint="eastAsia"/>
        </w:rPr>
        <w:t>开大了助长赌性，直到下一次开小加倍崩溃。</w:t>
      </w:r>
    </w:p>
    <w:p w:rsidR="000F60BC" w:rsidRDefault="000F60BC" w:rsidP="000F60BC">
      <w:pPr>
        <w:spacing w:before="65" w:after="65"/>
        <w:ind w:firstLine="420"/>
        <w:rPr>
          <w:rFonts w:hint="eastAsia"/>
        </w:rPr>
      </w:pPr>
      <w:r>
        <w:rPr>
          <w:rFonts w:hint="eastAsia"/>
        </w:rPr>
        <w:t>不好好伺弄地，不施肥开渠引水，纯看天儿吃饭的那拨儿人。</w:t>
      </w:r>
    </w:p>
    <w:p w:rsidR="000F60BC" w:rsidRDefault="000F60BC" w:rsidP="000F60BC">
      <w:pPr>
        <w:spacing w:before="65" w:after="65"/>
        <w:ind w:firstLine="420"/>
      </w:pPr>
    </w:p>
    <w:p w:rsidR="000F60BC" w:rsidRDefault="000F60BC" w:rsidP="000F60BC">
      <w:pPr>
        <w:spacing w:before="65" w:after="65"/>
        <w:ind w:firstLine="420"/>
        <w:rPr>
          <w:rFonts w:hint="eastAsia"/>
        </w:rPr>
      </w:pPr>
      <w:r>
        <w:rPr>
          <w:rFonts w:hint="eastAsia"/>
        </w:rPr>
        <w:t>统计数、或然率、随机性，从字面本身看起来就充满了不确定性。</w:t>
      </w:r>
    </w:p>
    <w:p w:rsidR="000F60BC" w:rsidRDefault="000F60BC" w:rsidP="000F60BC">
      <w:pPr>
        <w:spacing w:before="65" w:after="65"/>
        <w:ind w:firstLine="420"/>
        <w:rPr>
          <w:rFonts w:hint="eastAsia"/>
        </w:rPr>
      </w:pPr>
      <w:r>
        <w:rPr>
          <w:rFonts w:hint="eastAsia"/>
        </w:rPr>
        <w:t>不要下意识对数据有权威感和确定感。</w:t>
      </w:r>
    </w:p>
    <w:p w:rsidR="000F60BC" w:rsidRDefault="000F60BC" w:rsidP="000F60BC">
      <w:pPr>
        <w:spacing w:before="65" w:after="65"/>
        <w:ind w:firstLine="420"/>
        <w:rPr>
          <w:rFonts w:hint="eastAsia"/>
        </w:rPr>
      </w:pPr>
      <w:r>
        <w:rPr>
          <w:rFonts w:hint="eastAsia"/>
        </w:rPr>
        <w:t>这只是穷尽自身能力之后，下赌前的参照物，</w:t>
      </w:r>
    </w:p>
    <w:p w:rsidR="001B243E" w:rsidRDefault="000F60BC" w:rsidP="000F60BC">
      <w:pPr>
        <w:spacing w:before="65" w:after="65"/>
        <w:ind w:firstLine="420"/>
      </w:pPr>
      <w:r>
        <w:rPr>
          <w:rFonts w:hint="eastAsia"/>
        </w:rPr>
        <w:t>另外认赌服输。</w:t>
      </w:r>
    </w:p>
    <w:p w:rsidR="000F60BC" w:rsidRDefault="000F60BC" w:rsidP="000F60BC">
      <w:pPr>
        <w:spacing w:before="65" w:after="65"/>
        <w:ind w:firstLine="420"/>
      </w:pPr>
    </w:p>
    <w:p w:rsidR="000F60BC" w:rsidRDefault="000F60BC" w:rsidP="000F60BC">
      <w:pPr>
        <w:spacing w:before="65" w:after="65"/>
        <w:ind w:firstLine="420"/>
      </w:pPr>
      <w:r>
        <w:rPr>
          <w:rFonts w:hint="eastAsia"/>
        </w:rPr>
        <w:t>C</w:t>
      </w:r>
      <w:r>
        <w:t xml:space="preserve">: </w:t>
      </w:r>
      <w:r w:rsidRPr="000F60BC">
        <w:rPr>
          <w:rFonts w:hint="eastAsia"/>
        </w:rPr>
        <w:t>这不是因果性和相关性的区别吗</w:t>
      </w:r>
    </w:p>
    <w:p w:rsidR="000F60BC" w:rsidRDefault="000F60BC" w:rsidP="000F60BC">
      <w:pPr>
        <w:spacing w:before="65" w:after="65"/>
        <w:ind w:firstLine="420"/>
      </w:pPr>
    </w:p>
    <w:p w:rsidR="00DB0B1F" w:rsidRDefault="00DB0B1F" w:rsidP="00DB0B1F">
      <w:pPr>
        <w:spacing w:before="65" w:after="65"/>
        <w:ind w:firstLine="420"/>
        <w:rPr>
          <w:rFonts w:hint="eastAsia"/>
        </w:rPr>
      </w:pPr>
      <w:r>
        <w:rPr>
          <w:rFonts w:hint="eastAsia"/>
        </w:rPr>
        <w:t>D</w:t>
      </w:r>
      <w:r>
        <w:t xml:space="preserve">: </w:t>
      </w:r>
      <w:r>
        <w:rPr>
          <w:rFonts w:hint="eastAsia"/>
        </w:rPr>
        <w:t>分享一下我对这篇的扩展阅读。</w:t>
      </w:r>
    </w:p>
    <w:p w:rsidR="00DB0B1F" w:rsidRDefault="00DB0B1F" w:rsidP="00DB0B1F">
      <w:pPr>
        <w:spacing w:before="65" w:after="65"/>
        <w:ind w:firstLine="420"/>
        <w:rPr>
          <w:rFonts w:hint="eastAsia"/>
        </w:rPr>
      </w:pPr>
      <w:r>
        <w:rPr>
          <w:rFonts w:hint="eastAsia"/>
        </w:rPr>
        <w:t>一是对历史谦卑，向历史讨门道，这是刚性规律之一。</w:t>
      </w:r>
    </w:p>
    <w:p w:rsidR="00DB0B1F" w:rsidRDefault="00DB0B1F" w:rsidP="00DB0B1F">
      <w:pPr>
        <w:spacing w:before="65" w:after="65"/>
        <w:ind w:firstLine="420"/>
        <w:rPr>
          <w:rFonts w:hint="eastAsia"/>
        </w:rPr>
      </w:pPr>
      <w:r>
        <w:rPr>
          <w:rFonts w:hint="eastAsia"/>
        </w:rPr>
        <w:t>二是练功夫，讨手艺、境界的门道，这是刚性规律之二。</w:t>
      </w:r>
    </w:p>
    <w:p w:rsidR="00DB0B1F" w:rsidRDefault="00DB0B1F" w:rsidP="00DB0B1F">
      <w:pPr>
        <w:spacing w:before="65" w:after="65"/>
        <w:ind w:firstLine="420"/>
        <w:rPr>
          <w:rFonts w:hint="eastAsia"/>
        </w:rPr>
      </w:pPr>
      <w:r>
        <w:rPr>
          <w:rFonts w:hint="eastAsia"/>
        </w:rPr>
        <w:t>扩展阅读：</w:t>
      </w:r>
    </w:p>
    <w:p w:rsidR="00DB0B1F" w:rsidRDefault="00DB0B1F" w:rsidP="00DB0B1F">
      <w:pPr>
        <w:spacing w:before="65" w:after="65"/>
        <w:ind w:firstLine="420"/>
      </w:pPr>
      <w:r>
        <w:rPr>
          <w:rFonts w:hint="eastAsia"/>
        </w:rPr>
        <w:t>【学会和历史相处】</w:t>
      </w:r>
    </w:p>
    <w:p w:rsidR="00DB0B1F" w:rsidRDefault="00DB0B1F" w:rsidP="00DB0B1F">
      <w:pPr>
        <w:spacing w:before="65" w:after="65"/>
        <w:ind w:firstLine="420"/>
      </w:pPr>
      <w:hyperlink r:id="rId5" w:history="1">
        <w:r w:rsidRPr="00E26C1B">
          <w:rPr>
            <w:rStyle w:val="aa"/>
          </w:rPr>
          <w:t>https://zhuanlan.zhihu.com/p/503426649</w:t>
        </w:r>
      </w:hyperlink>
    </w:p>
    <w:p w:rsidR="00DB0B1F" w:rsidRPr="00DB0B1F" w:rsidRDefault="00DB0B1F" w:rsidP="00DB0B1F">
      <w:pPr>
        <w:spacing w:before="65" w:after="65"/>
        <w:ind w:firstLine="420"/>
        <w:rPr>
          <w:rFonts w:hint="eastAsia"/>
        </w:rPr>
      </w:pPr>
      <w:r w:rsidRPr="00DB0B1F">
        <w:rPr>
          <w:rFonts w:hint="eastAsia"/>
        </w:rPr>
        <w:t>【练功夫】</w:t>
      </w:r>
    </w:p>
    <w:p w:rsidR="00DB0B1F" w:rsidRDefault="00DB0B1F" w:rsidP="000F60BC">
      <w:pPr>
        <w:spacing w:before="65" w:after="65"/>
        <w:ind w:firstLine="420"/>
      </w:pPr>
      <w:hyperlink r:id="rId6" w:history="1">
        <w:r w:rsidRPr="00E26C1B">
          <w:rPr>
            <w:rStyle w:val="aa"/>
          </w:rPr>
          <w:t>https://www.zhihu.com/answer/1621223312</w:t>
        </w:r>
      </w:hyperlink>
    </w:p>
    <w:p w:rsidR="00DB0B1F" w:rsidRDefault="00DB0B1F" w:rsidP="000F60BC">
      <w:pPr>
        <w:spacing w:before="65" w:after="65"/>
        <w:ind w:firstLine="420"/>
      </w:pPr>
      <w:hyperlink r:id="rId7" w:history="1">
        <w:r w:rsidRPr="00E26C1B">
          <w:rPr>
            <w:rStyle w:val="aa"/>
          </w:rPr>
          <w:t>https://www.zhihu.com/answer/1065726051</w:t>
        </w:r>
      </w:hyperlink>
    </w:p>
    <w:p w:rsidR="00DB0B1F" w:rsidRDefault="00DB0B1F" w:rsidP="000F60BC">
      <w:pPr>
        <w:spacing w:before="65" w:after="65"/>
        <w:ind w:firstLine="420"/>
      </w:pPr>
    </w:p>
    <w:p w:rsidR="005757D4" w:rsidRDefault="005757D4" w:rsidP="005757D4">
      <w:pPr>
        <w:spacing w:before="65" w:after="65"/>
        <w:ind w:firstLine="420"/>
        <w:rPr>
          <w:rFonts w:hint="eastAsia"/>
        </w:rPr>
      </w:pPr>
      <w:r>
        <w:rPr>
          <w:rFonts w:hint="eastAsia"/>
        </w:rPr>
        <w:t>E</w:t>
      </w:r>
      <w:r>
        <w:t xml:space="preserve">: </w:t>
      </w:r>
      <w:r>
        <w:rPr>
          <w:rFonts w:hint="eastAsia"/>
        </w:rPr>
        <w:t>刚性规律，就是必要条件。有它不一定成，没它一定不成。</w:t>
      </w:r>
    </w:p>
    <w:p w:rsidR="005757D4" w:rsidRDefault="005757D4" w:rsidP="005757D4">
      <w:pPr>
        <w:spacing w:before="65" w:after="65"/>
        <w:ind w:firstLine="420"/>
        <w:rPr>
          <w:rFonts w:hint="eastAsia"/>
        </w:rPr>
      </w:pPr>
      <w:r>
        <w:rPr>
          <w:rFonts w:hint="eastAsia"/>
        </w:rPr>
        <w:t>简单直接的例子不好举，拿动漫举例吧。</w:t>
      </w:r>
    </w:p>
    <w:p w:rsidR="005757D4" w:rsidRDefault="005757D4" w:rsidP="005757D4">
      <w:pPr>
        <w:spacing w:before="65" w:after="65"/>
        <w:ind w:firstLine="420"/>
        <w:rPr>
          <w:rFonts w:hint="eastAsia"/>
        </w:rPr>
      </w:pPr>
      <w:r>
        <w:rPr>
          <w:rFonts w:hint="eastAsia"/>
        </w:rPr>
        <w:t>最典型的莫过于《火影忍者》中的血轮眼，获得血轮眼极难，很多宇智波家族的人一辈子也没获得。</w:t>
      </w:r>
    </w:p>
    <w:p w:rsidR="00DB0B1F" w:rsidRDefault="005757D4" w:rsidP="005757D4">
      <w:pPr>
        <w:spacing w:before="65" w:after="65"/>
        <w:ind w:firstLine="420"/>
      </w:pPr>
      <w:r>
        <w:rPr>
          <w:rFonts w:hint="eastAsia"/>
        </w:rPr>
        <w:t>如果有人做了统计，发现做了某某事之后就有可能开眼，被一个外人听见，拼了老命练习——朋友也骗，兄弟也杀，结果自己不知道还需要宇智波家族的血统。那么悲剧是显而易见的。</w:t>
      </w:r>
    </w:p>
    <w:p w:rsidR="005757D4" w:rsidRDefault="005757D4" w:rsidP="005757D4">
      <w:pPr>
        <w:spacing w:before="65" w:after="65"/>
        <w:ind w:firstLine="420"/>
      </w:pPr>
    </w:p>
    <w:p w:rsidR="005757D4" w:rsidRDefault="005757D4" w:rsidP="005757D4">
      <w:pPr>
        <w:spacing w:before="65" w:after="65"/>
        <w:ind w:firstLine="420"/>
      </w:pPr>
      <w:r>
        <w:rPr>
          <w:rFonts w:hint="eastAsia"/>
        </w:rPr>
        <w:t>F</w:t>
      </w:r>
      <w:r>
        <w:t xml:space="preserve">: </w:t>
      </w:r>
      <w:hyperlink r:id="rId8" w:history="1">
        <w:r w:rsidRPr="00E26C1B">
          <w:rPr>
            <w:rStyle w:val="aa"/>
          </w:rPr>
          <w:t>https://www.zhihu.com/answer/2409606638</w:t>
        </w:r>
      </w:hyperlink>
      <w:r>
        <w:rPr>
          <w:rFonts w:hint="eastAsia"/>
        </w:rPr>
        <w:t>（</w:t>
      </w:r>
      <w:r>
        <w:rPr>
          <w:rFonts w:hint="eastAsia"/>
        </w:rPr>
        <w:t>#</w:t>
      </w:r>
      <w:r w:rsidRPr="005757D4">
        <w:rPr>
          <w:rFonts w:hint="eastAsia"/>
        </w:rPr>
        <w:t>诉诸权威</w:t>
      </w:r>
      <w:r>
        <w:rPr>
          <w:rFonts w:hint="eastAsia"/>
        </w:rPr>
        <w:t>#</w:t>
      </w:r>
      <w:r>
        <w:rPr>
          <w:rFonts w:hint="eastAsia"/>
        </w:rPr>
        <w:t>）</w:t>
      </w:r>
    </w:p>
    <w:p w:rsidR="00CC438B" w:rsidRDefault="00CC438B" w:rsidP="00CC438B">
      <w:pPr>
        <w:spacing w:before="65" w:after="65"/>
        <w:ind w:firstLine="420"/>
        <w:rPr>
          <w:rFonts w:hint="eastAsia"/>
        </w:rPr>
      </w:pPr>
      <w:r w:rsidRPr="00CC438B">
        <w:rPr>
          <w:rFonts w:eastAsia="点字乐圆体" w:hint="eastAsia"/>
          <w:sz w:val="19"/>
          <w:szCs w:val="19"/>
        </w:rPr>
        <w:t>「</w:t>
      </w:r>
      <w:r w:rsidRPr="00CC438B">
        <w:rPr>
          <w:rFonts w:eastAsia="点字乐圆体" w:hint="eastAsia"/>
          <w:sz w:val="19"/>
          <w:szCs w:val="19"/>
        </w:rPr>
        <w:t>客观事实的有效性绝对的高于权威的断言」</w:t>
      </w:r>
      <w:r>
        <w:rPr>
          <w:rFonts w:hint="eastAsia"/>
        </w:rPr>
        <w:t>客观事实对应刚性规律</w:t>
      </w:r>
    </w:p>
    <w:p w:rsidR="00CC438B" w:rsidRPr="00CC438B" w:rsidRDefault="00CC438B" w:rsidP="00CC438B">
      <w:pPr>
        <w:spacing w:before="65" w:after="65"/>
        <w:ind w:firstLine="420"/>
        <w:rPr>
          <w:rFonts w:ascii="点字乐圆体" w:eastAsia="点字乐圆体" w:hAnsi="点字乐圆体" w:hint="eastAsia"/>
          <w:sz w:val="19"/>
          <w:szCs w:val="19"/>
        </w:rPr>
      </w:pPr>
      <w:r w:rsidRPr="00CC438B">
        <w:rPr>
          <w:rFonts w:ascii="点字乐圆体" w:eastAsia="点字乐圆体" w:hAnsi="点字乐圆体" w:hint="eastAsia"/>
          <w:sz w:val="19"/>
          <w:szCs w:val="19"/>
        </w:rPr>
        <w:t>「如果在你们的讨论中不存在“双方都认同的事实”呢？</w:t>
      </w:r>
    </w:p>
    <w:p w:rsidR="00CC438B" w:rsidRPr="00CC438B" w:rsidRDefault="00CC438B" w:rsidP="00CC438B">
      <w:pPr>
        <w:spacing w:before="65" w:after="65"/>
        <w:ind w:firstLine="420"/>
        <w:rPr>
          <w:rFonts w:ascii="点字乐圆体" w:eastAsia="点字乐圆体" w:hAnsi="点字乐圆体" w:hint="eastAsia"/>
          <w:sz w:val="19"/>
          <w:szCs w:val="19"/>
        </w:rPr>
      </w:pPr>
      <w:r w:rsidRPr="00CC438B">
        <w:rPr>
          <w:rFonts w:ascii="点字乐圆体" w:eastAsia="点字乐圆体" w:hAnsi="点字乐圆体" w:hint="eastAsia"/>
          <w:sz w:val="19"/>
          <w:szCs w:val="19"/>
        </w:rPr>
        <w:t>现在的天平两端就不再是“事实vs权威”，而变成了“你（或你自己选择的权威）vs权威”。事实 vs 权威，权威输。</w:t>
      </w:r>
    </w:p>
    <w:p w:rsidR="00CC438B" w:rsidRDefault="00CC438B" w:rsidP="00CC438B">
      <w:pPr>
        <w:spacing w:before="65" w:after="65"/>
        <w:ind w:firstLine="420"/>
        <w:rPr>
          <w:rFonts w:hint="eastAsia"/>
        </w:rPr>
      </w:pPr>
      <w:r w:rsidRPr="00CC438B">
        <w:rPr>
          <w:rFonts w:ascii="点字乐圆体" w:eastAsia="点字乐圆体" w:hAnsi="点字乐圆体" w:hint="eastAsia"/>
          <w:sz w:val="19"/>
          <w:szCs w:val="19"/>
        </w:rPr>
        <w:t>你（或你选择的权威）vs 权威，资历较浅的权威只能被实践性的认为比较不可靠。看清楚加粗部分——【实践性的、比较不可靠】。」</w:t>
      </w:r>
      <w:r>
        <w:rPr>
          <w:rFonts w:hint="eastAsia"/>
        </w:rPr>
        <w:t>这种实践性的比较不可靠就是一种统计数据</w:t>
      </w:r>
    </w:p>
    <w:p w:rsidR="00CC438B" w:rsidRDefault="00CC438B" w:rsidP="00CC438B">
      <w:pPr>
        <w:spacing w:before="65" w:after="65"/>
        <w:ind w:firstLine="420"/>
        <w:rPr>
          <w:rFonts w:hint="eastAsia"/>
        </w:rPr>
      </w:pPr>
      <w:r>
        <w:rPr>
          <w:rFonts w:hint="eastAsia"/>
        </w:rPr>
        <w:t>本文的</w:t>
      </w:r>
      <w:r w:rsidRPr="00CC438B">
        <w:rPr>
          <w:rFonts w:ascii="点字乐圆体" w:eastAsia="点字乐圆体" w:hAnsi="点字乐圆体" w:hint="eastAsia"/>
          <w:sz w:val="19"/>
          <w:szCs w:val="19"/>
        </w:rPr>
        <w:t>「所以凡事要看机理、看真正的硬规律。只有时间来不及、没得选择必须赌的时候，才在硬规律方面看不出直接冲突的前提下用统计概率来做改变天平的最后一根稻草。」</w:t>
      </w:r>
      <w:r>
        <w:rPr>
          <w:rFonts w:hint="eastAsia"/>
        </w:rPr>
        <w:t>对应诉诸权威那篇的</w:t>
      </w:r>
      <w:r w:rsidRPr="00CC438B">
        <w:rPr>
          <w:rFonts w:ascii="点字乐圆体" w:eastAsia="点字乐圆体" w:hAnsi="点字乐圆体" w:hint="eastAsia"/>
          <w:sz w:val="19"/>
          <w:szCs w:val="19"/>
        </w:rPr>
        <w:t>「但是事情逼在你头上，你必须要对这事有一个确定的态度去往下做计划、做决策、开展行动，由不得你说“都有理、都对”这种片汤话，你将不得不在实践层面上下个赌注」</w:t>
      </w:r>
    </w:p>
    <w:p w:rsidR="005757D4" w:rsidRPr="005757D4" w:rsidRDefault="00CC438B" w:rsidP="00CC438B">
      <w:pPr>
        <w:spacing w:before="65" w:after="65"/>
        <w:ind w:firstLine="420"/>
        <w:rPr>
          <w:rFonts w:hint="eastAsia"/>
        </w:rPr>
      </w:pPr>
      <w:r>
        <w:rPr>
          <w:rFonts w:hint="eastAsia"/>
        </w:rPr>
        <w:t>这样对应起来看会不会有新的体会？</w:t>
      </w:r>
    </w:p>
    <w:p w:rsidR="005757D4" w:rsidRDefault="007119FC" w:rsidP="007119FC">
      <w:pPr>
        <w:spacing w:before="65" w:after="65"/>
        <w:ind w:firstLine="420"/>
        <w:jc w:val="right"/>
      </w:pPr>
      <w:r>
        <w:rPr>
          <w:rFonts w:hint="eastAsia"/>
        </w:rPr>
        <w:t>---</w:t>
      </w:r>
    </w:p>
    <w:p w:rsidR="007119FC" w:rsidRPr="00DB0B1F" w:rsidRDefault="007119FC" w:rsidP="000F60BC">
      <w:pPr>
        <w:spacing w:before="65" w:after="65"/>
        <w:ind w:firstLine="420"/>
        <w:rPr>
          <w:rFonts w:hint="eastAsia"/>
        </w:rPr>
      </w:pPr>
      <w:r>
        <w:rPr>
          <w:rFonts w:hint="eastAsia"/>
        </w:rPr>
        <w:t>更新于</w:t>
      </w:r>
      <w:r>
        <w:t>2023/5/2</w:t>
      </w:r>
    </w:p>
    <w:sectPr w:rsidR="007119FC" w:rsidRPr="00DB0B1F"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541F1"/>
    <w:rsid w:val="000F60BC"/>
    <w:rsid w:val="001B243E"/>
    <w:rsid w:val="00221033"/>
    <w:rsid w:val="0024250E"/>
    <w:rsid w:val="002B7A25"/>
    <w:rsid w:val="003132B1"/>
    <w:rsid w:val="003342AC"/>
    <w:rsid w:val="003D3509"/>
    <w:rsid w:val="003D3F8E"/>
    <w:rsid w:val="004E4E23"/>
    <w:rsid w:val="004F2DAB"/>
    <w:rsid w:val="00557323"/>
    <w:rsid w:val="005757D4"/>
    <w:rsid w:val="005E6F19"/>
    <w:rsid w:val="007119FC"/>
    <w:rsid w:val="008429F3"/>
    <w:rsid w:val="00853128"/>
    <w:rsid w:val="009263C7"/>
    <w:rsid w:val="009301E5"/>
    <w:rsid w:val="009347CE"/>
    <w:rsid w:val="009525AD"/>
    <w:rsid w:val="00955B56"/>
    <w:rsid w:val="00AF6D8D"/>
    <w:rsid w:val="00AF6DBA"/>
    <w:rsid w:val="00B22D9E"/>
    <w:rsid w:val="00B95081"/>
    <w:rsid w:val="00B978C1"/>
    <w:rsid w:val="00C421F3"/>
    <w:rsid w:val="00C52A8D"/>
    <w:rsid w:val="00CC438B"/>
    <w:rsid w:val="00CE180A"/>
    <w:rsid w:val="00DB0B1F"/>
    <w:rsid w:val="00E0341E"/>
    <w:rsid w:val="00E512FD"/>
    <w:rsid w:val="00E541F1"/>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B399"/>
  <w15:chartTrackingRefBased/>
  <w15:docId w15:val="{67B42F8A-EDC2-40A7-8C1B-E7ABEF10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541F1"/>
    <w:rPr>
      <w:color w:val="0563C1" w:themeColor="hyperlink"/>
      <w:u w:val="single"/>
    </w:rPr>
  </w:style>
  <w:style w:type="character" w:styleId="ab">
    <w:name w:val="Unresolved Mention"/>
    <w:basedOn w:val="a0"/>
    <w:uiPriority w:val="99"/>
    <w:semiHidden/>
    <w:unhideWhenUsed/>
    <w:rsid w:val="00E54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571906">
      <w:bodyDiv w:val="1"/>
      <w:marLeft w:val="0"/>
      <w:marRight w:val="0"/>
      <w:marTop w:val="0"/>
      <w:marBottom w:val="0"/>
      <w:divBdr>
        <w:top w:val="none" w:sz="0" w:space="0" w:color="auto"/>
        <w:left w:val="none" w:sz="0" w:space="0" w:color="auto"/>
        <w:bottom w:val="none" w:sz="0" w:space="0" w:color="auto"/>
        <w:right w:val="none" w:sz="0" w:space="0" w:color="auto"/>
      </w:divBdr>
    </w:div>
    <w:div w:id="1258488713">
      <w:bodyDiv w:val="1"/>
      <w:marLeft w:val="0"/>
      <w:marRight w:val="0"/>
      <w:marTop w:val="0"/>
      <w:marBottom w:val="0"/>
      <w:divBdr>
        <w:top w:val="none" w:sz="0" w:space="0" w:color="auto"/>
        <w:left w:val="none" w:sz="0" w:space="0" w:color="auto"/>
        <w:bottom w:val="none" w:sz="0" w:space="0" w:color="auto"/>
        <w:right w:val="none" w:sz="0" w:space="0" w:color="auto"/>
      </w:divBdr>
    </w:div>
    <w:div w:id="1613395026">
      <w:bodyDiv w:val="1"/>
      <w:marLeft w:val="0"/>
      <w:marRight w:val="0"/>
      <w:marTop w:val="0"/>
      <w:marBottom w:val="0"/>
      <w:divBdr>
        <w:top w:val="none" w:sz="0" w:space="0" w:color="auto"/>
        <w:left w:val="none" w:sz="0" w:space="0" w:color="auto"/>
        <w:bottom w:val="none" w:sz="0" w:space="0" w:color="auto"/>
        <w:right w:val="none" w:sz="0" w:space="0" w:color="auto"/>
      </w:divBdr>
      <w:divsChild>
        <w:div w:id="59862787">
          <w:marLeft w:val="0"/>
          <w:marRight w:val="0"/>
          <w:marTop w:val="0"/>
          <w:marBottom w:val="0"/>
          <w:divBdr>
            <w:top w:val="none" w:sz="0" w:space="0" w:color="auto"/>
            <w:left w:val="none" w:sz="0" w:space="0" w:color="auto"/>
            <w:bottom w:val="none" w:sz="0" w:space="0" w:color="auto"/>
            <w:right w:val="none" w:sz="0" w:space="0" w:color="auto"/>
          </w:divBdr>
          <w:divsChild>
            <w:div w:id="1200121506">
              <w:marLeft w:val="0"/>
              <w:marRight w:val="0"/>
              <w:marTop w:val="0"/>
              <w:marBottom w:val="0"/>
              <w:divBdr>
                <w:top w:val="none" w:sz="0" w:space="0" w:color="auto"/>
                <w:left w:val="none" w:sz="0" w:space="0" w:color="auto"/>
                <w:bottom w:val="none" w:sz="0" w:space="0" w:color="auto"/>
                <w:right w:val="none" w:sz="0" w:space="0" w:color="auto"/>
              </w:divBdr>
              <w:divsChild>
                <w:div w:id="1611888052">
                  <w:marLeft w:val="0"/>
                  <w:marRight w:val="0"/>
                  <w:marTop w:val="0"/>
                  <w:marBottom w:val="0"/>
                  <w:divBdr>
                    <w:top w:val="none" w:sz="0" w:space="0" w:color="auto"/>
                    <w:left w:val="none" w:sz="0" w:space="0" w:color="auto"/>
                    <w:bottom w:val="none" w:sz="0" w:space="0" w:color="auto"/>
                    <w:right w:val="none" w:sz="0" w:space="0" w:color="auto"/>
                  </w:divBdr>
                  <w:divsChild>
                    <w:div w:id="498740967">
                      <w:marLeft w:val="0"/>
                      <w:marRight w:val="0"/>
                      <w:marTop w:val="0"/>
                      <w:marBottom w:val="0"/>
                      <w:divBdr>
                        <w:top w:val="none" w:sz="0" w:space="0" w:color="auto"/>
                        <w:left w:val="none" w:sz="0" w:space="0" w:color="auto"/>
                        <w:bottom w:val="none" w:sz="0" w:space="0" w:color="auto"/>
                        <w:right w:val="none" w:sz="0" w:space="0" w:color="auto"/>
                      </w:divBdr>
                    </w:div>
                  </w:divsChild>
                </w:div>
                <w:div w:id="648173322">
                  <w:marLeft w:val="0"/>
                  <w:marRight w:val="0"/>
                  <w:marTop w:val="0"/>
                  <w:marBottom w:val="0"/>
                  <w:divBdr>
                    <w:top w:val="none" w:sz="0" w:space="0" w:color="auto"/>
                    <w:left w:val="none" w:sz="0" w:space="0" w:color="auto"/>
                    <w:bottom w:val="none" w:sz="0" w:space="0" w:color="auto"/>
                    <w:right w:val="none" w:sz="0" w:space="0" w:color="auto"/>
                  </w:divBdr>
                  <w:divsChild>
                    <w:div w:id="401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409606638" TargetMode="External"/><Relationship Id="rId3" Type="http://schemas.openxmlformats.org/officeDocument/2006/relationships/webSettings" Target="webSettings.xml"/><Relationship Id="rId7" Type="http://schemas.openxmlformats.org/officeDocument/2006/relationships/hyperlink" Target="https://www.zhihu.com/answer/10657260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21223312" TargetMode="External"/><Relationship Id="rId5" Type="http://schemas.openxmlformats.org/officeDocument/2006/relationships/hyperlink" Target="https://zhuanlan.zhihu.com/p/503426649" TargetMode="External"/><Relationship Id="rId10" Type="http://schemas.openxmlformats.org/officeDocument/2006/relationships/theme" Target="theme/theme1.xml"/><Relationship Id="rId4" Type="http://schemas.openxmlformats.org/officeDocument/2006/relationships/hyperlink" Target="https://www.zhihu.com/answer/258308875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2023-05-01T21:22:00Z</dcterms:created>
  <dcterms:modified xsi:type="dcterms:W3CDTF">2023-05-01T21:32:00Z</dcterms:modified>
</cp:coreProperties>
</file>