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DSC</w:t>
      </w:r>
      <w:r>
        <w:t xml:space="preserve"> </w:t>
      </w:r>
      <w:r>
        <w:t xml:space="preserve">520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Lara</w:t>
      </w:r>
      <w:r>
        <w:t xml:space="preserve"> </w:t>
      </w:r>
      <w:r>
        <w:t xml:space="preserve">Clasen</w:t>
      </w:r>
    </w:p>
    <w:p>
      <w:pPr>
        <w:pStyle w:val="Date"/>
      </w:pPr>
      <w:r>
        <w:t xml:space="preserve">6/1/2019</w:t>
      </w:r>
    </w:p>
    <w:p>
      <w:pPr>
        <w:pStyle w:val="FirstParagraph"/>
      </w:pPr>
      <w:r>
        <w:t xml:space="preserve">First I read in my Excel document containing the data sat I obtained from the State of Minnesota.</w:t>
      </w:r>
      <w:r>
        <w:t xml:space="preserve"> </w:t>
      </w:r>
      <w:r>
        <w:t xml:space="preserve">The data dictionary for this data can be found in the State of Minnesota Data Tool (</w:t>
      </w:r>
      <w:hyperlink r:id="rId20">
        <w:r>
          <w:rPr>
            <w:rStyle w:val="Hyperlink"/>
          </w:rPr>
          <w:t xml:space="preserve">https://apps.deed.state.mn.us/lmi/etd/Results.aspx</w:t>
        </w:r>
      </w:hyperlink>
      <w:r>
        <w:t xml:space="preserve">).</w:t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    Instructional.Program.Title</w:t>
      </w:r>
      <w:r>
        <w:br w:type="textWrapping"/>
      </w:r>
      <w:r>
        <w:rPr>
          <w:rStyle w:val="VerbatimChar"/>
        </w:rPr>
        <w:t xml:space="preserve">## 1                      All CIP codes</w:t>
      </w:r>
      <w:r>
        <w:br w:type="textWrapping"/>
      </w:r>
      <w:r>
        <w:rPr>
          <w:rStyle w:val="VerbatimChar"/>
        </w:rPr>
        <w:t xml:space="preserve">## 2                      All CIP codes</w:t>
      </w:r>
      <w:r>
        <w:br w:type="textWrapping"/>
      </w:r>
      <w:r>
        <w:rPr>
          <w:rStyle w:val="VerbatimChar"/>
        </w:rPr>
        <w:t xml:space="preserve">## 3                      All CIP codes</w:t>
      </w:r>
      <w:r>
        <w:br w:type="textWrapping"/>
      </w:r>
      <w:r>
        <w:rPr>
          <w:rStyle w:val="VerbatimChar"/>
        </w:rPr>
        <w:t xml:space="preserve">## 4                      All CIP codes</w:t>
      </w:r>
      <w:r>
        <w:br w:type="textWrapping"/>
      </w:r>
      <w:r>
        <w:rPr>
          <w:rStyle w:val="VerbatimChar"/>
        </w:rPr>
        <w:t xml:space="preserve">## 5 Natural resources and conservation</w:t>
      </w:r>
      <w:r>
        <w:br w:type="textWrapping"/>
      </w:r>
      <w:r>
        <w:rPr>
          <w:rStyle w:val="VerbatimChar"/>
        </w:rPr>
        <w:t xml:space="preserve">## 6 Natural resources and conservation</w:t>
      </w:r>
      <w:r>
        <w:br w:type="textWrapping"/>
      </w:r>
      <w:r>
        <w:rPr>
          <w:rStyle w:val="VerbatimChar"/>
        </w:rPr>
        <w:t xml:space="preserve">##                                   Award.Level   PFT2     WFT2   PFT3</w:t>
      </w:r>
      <w:r>
        <w:br w:type="textWrapping"/>
      </w:r>
      <w:r>
        <w:rPr>
          <w:rStyle w:val="VerbatimChar"/>
        </w:rPr>
        <w:t xml:space="preserve">## 1 Certificates (less than Bachelor’s Degrees) 35.00% $37,955  41.30%</w:t>
      </w:r>
      <w:r>
        <w:br w:type="textWrapping"/>
      </w:r>
      <w:r>
        <w:rPr>
          <w:rStyle w:val="VerbatimChar"/>
        </w:rPr>
        <w:t xml:space="preserve">## 2                            Associate Degree 36.10% $39,814  41.50%</w:t>
      </w:r>
      <w:r>
        <w:br w:type="textWrapping"/>
      </w:r>
      <w:r>
        <w:rPr>
          <w:rStyle w:val="VerbatimChar"/>
        </w:rPr>
        <w:t xml:space="preserve">## 3                           Bachelor's Degree 43.00% $44,162  49.10%</w:t>
      </w:r>
      <w:r>
        <w:br w:type="textWrapping"/>
      </w:r>
      <w:r>
        <w:rPr>
          <w:rStyle w:val="VerbatimChar"/>
        </w:rPr>
        <w:t xml:space="preserve">## 4         Graduate (Certificates and Degrees) 49.60% $70,492  53.10%</w:t>
      </w:r>
      <w:r>
        <w:br w:type="textWrapping"/>
      </w:r>
      <w:r>
        <w:rPr>
          <w:rStyle w:val="VerbatimChar"/>
        </w:rPr>
        <w:t xml:space="preserve">## 5 Certificates (less than Bachelor’s Degrees) 39.10% $36,664  45.00%</w:t>
      </w:r>
      <w:r>
        <w:br w:type="textWrapping"/>
      </w:r>
      <w:r>
        <w:rPr>
          <w:rStyle w:val="VerbatimChar"/>
        </w:rPr>
        <w:t xml:space="preserve">## 6                            Associate Degree 17.60% $32,659  23.00%</w:t>
      </w:r>
      <w:r>
        <w:br w:type="textWrapping"/>
      </w:r>
      <w:r>
        <w:rPr>
          <w:rStyle w:val="VerbatimChar"/>
        </w:rPr>
        <w:t xml:space="preserve">##       WFT3   PFT4     WFT4</w:t>
      </w:r>
      <w:r>
        <w:br w:type="textWrapping"/>
      </w:r>
      <w:r>
        <w:rPr>
          <w:rStyle w:val="VerbatimChar"/>
        </w:rPr>
        <w:t xml:space="preserve">## 1 $37,955  44.90% $40,250 </w:t>
      </w:r>
      <w:r>
        <w:br w:type="textWrapping"/>
      </w:r>
      <w:r>
        <w:rPr>
          <w:rStyle w:val="VerbatimChar"/>
        </w:rPr>
        <w:t xml:space="preserve">## 2 $39,814  46.80% $41,756 </w:t>
      </w:r>
      <w:r>
        <w:br w:type="textWrapping"/>
      </w:r>
      <w:r>
        <w:rPr>
          <w:rStyle w:val="VerbatimChar"/>
        </w:rPr>
        <w:t xml:space="preserve">## 3 $44,162  53.30% $47,489 </w:t>
      </w:r>
      <w:r>
        <w:br w:type="textWrapping"/>
      </w:r>
      <w:r>
        <w:rPr>
          <w:rStyle w:val="VerbatimChar"/>
        </w:rPr>
        <w:t xml:space="preserve">## 4 $70,492  53.40% $74,474 </w:t>
      </w:r>
      <w:r>
        <w:br w:type="textWrapping"/>
      </w:r>
      <w:r>
        <w:rPr>
          <w:rStyle w:val="VerbatimChar"/>
        </w:rPr>
        <w:t xml:space="preserve">## 5 $36,664  57.10% $31,143 </w:t>
      </w:r>
      <w:r>
        <w:br w:type="textWrapping"/>
      </w:r>
      <w:r>
        <w:rPr>
          <w:rStyle w:val="VerbatimChar"/>
        </w:rPr>
        <w:t xml:space="preserve">## 6 $32,659  33.10% $36,247</w:t>
      </w:r>
    </w:p>
    <w:p>
      <w:pPr>
        <w:pStyle w:val="FirstParagraph"/>
      </w:pPr>
      <w:r>
        <w:t xml:space="preserve">I need to adjust my data types so that I can analyze them. I change the percentage values to numeric and remove the dollar signs and commas from the currency values.</w:t>
      </w:r>
    </w:p>
    <w:p>
      <w:pPr>
        <w:pStyle w:val="SourceCode"/>
      </w:pP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WFT2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$|,'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WFT2))</w:t>
      </w:r>
      <w:r>
        <w:br w:type="textWrapping"/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WFT3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$|,'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WFT3))</w:t>
      </w:r>
      <w:r>
        <w:br w:type="textWrapping"/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WFT4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$|,'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WFT4))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PFT2)</w:t>
      </w:r>
      <w:r>
        <w:br w:type="textWrapping"/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PFT3)</w:t>
      </w:r>
      <w:r>
        <w:br w:type="textWrapping"/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PFT4)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    Instructional.Program.Title</w:t>
      </w:r>
      <w:r>
        <w:br w:type="textWrapping"/>
      </w:r>
      <w:r>
        <w:rPr>
          <w:rStyle w:val="VerbatimChar"/>
        </w:rPr>
        <w:t xml:space="preserve">## 1                      All CIP codes</w:t>
      </w:r>
      <w:r>
        <w:br w:type="textWrapping"/>
      </w:r>
      <w:r>
        <w:rPr>
          <w:rStyle w:val="VerbatimChar"/>
        </w:rPr>
        <w:t xml:space="preserve">## 2                      All CIP codes</w:t>
      </w:r>
      <w:r>
        <w:br w:type="textWrapping"/>
      </w:r>
      <w:r>
        <w:rPr>
          <w:rStyle w:val="VerbatimChar"/>
        </w:rPr>
        <w:t xml:space="preserve">## 3                      All CIP codes</w:t>
      </w:r>
      <w:r>
        <w:br w:type="textWrapping"/>
      </w:r>
      <w:r>
        <w:rPr>
          <w:rStyle w:val="VerbatimChar"/>
        </w:rPr>
        <w:t xml:space="preserve">## 4                      All CIP codes</w:t>
      </w:r>
      <w:r>
        <w:br w:type="textWrapping"/>
      </w:r>
      <w:r>
        <w:rPr>
          <w:rStyle w:val="VerbatimChar"/>
        </w:rPr>
        <w:t xml:space="preserve">## 5 Natural resources and conservation</w:t>
      </w:r>
      <w:r>
        <w:br w:type="textWrapping"/>
      </w:r>
      <w:r>
        <w:rPr>
          <w:rStyle w:val="VerbatimChar"/>
        </w:rPr>
        <w:t xml:space="preserve">## 6 Natural resources and conservation</w:t>
      </w:r>
      <w:r>
        <w:br w:type="textWrapping"/>
      </w:r>
      <w:r>
        <w:rPr>
          <w:rStyle w:val="VerbatimChar"/>
        </w:rPr>
        <w:t xml:space="preserve">##                                   Award.Level PFT2  WFT2 PFT3  WFT3 PFT4</w:t>
      </w:r>
      <w:r>
        <w:br w:type="textWrapping"/>
      </w:r>
      <w:r>
        <w:rPr>
          <w:rStyle w:val="VerbatimChar"/>
        </w:rPr>
        <w:t xml:space="preserve">## 1 Certificates (less than Bachelor’s Degrees)   37 37955   42 37955   37</w:t>
      </w:r>
      <w:r>
        <w:br w:type="textWrapping"/>
      </w:r>
      <w:r>
        <w:rPr>
          <w:rStyle w:val="VerbatimChar"/>
        </w:rPr>
        <w:t xml:space="preserve">## 2                            Associate Degree   40 39814   43 39814   45</w:t>
      </w:r>
      <w:r>
        <w:br w:type="textWrapping"/>
      </w:r>
      <w:r>
        <w:rPr>
          <w:rStyle w:val="VerbatimChar"/>
        </w:rPr>
        <w:t xml:space="preserve">## 3                           Bachelor's Degree   56 44162   56 44162   56</w:t>
      </w:r>
      <w:r>
        <w:br w:type="textWrapping"/>
      </w:r>
      <w:r>
        <w:rPr>
          <w:rStyle w:val="VerbatimChar"/>
        </w:rPr>
        <w:t xml:space="preserve">## 4         Graduate (Certificates and Degrees)   66 70492   64 70492   57</w:t>
      </w:r>
      <w:r>
        <w:br w:type="textWrapping"/>
      </w:r>
      <w:r>
        <w:rPr>
          <w:rStyle w:val="VerbatimChar"/>
        </w:rPr>
        <w:t xml:space="preserve">## 5 Certificates (less than Bachelor’s Degrees)   48 36664   50 36664   68</w:t>
      </w:r>
      <w:r>
        <w:br w:type="textWrapping"/>
      </w:r>
      <w:r>
        <w:rPr>
          <w:rStyle w:val="VerbatimChar"/>
        </w:rPr>
        <w:t xml:space="preserve">## 6                            Associate Degree    4 32659    4 32659    9</w:t>
      </w:r>
      <w:r>
        <w:br w:type="textWrapping"/>
      </w:r>
      <w:r>
        <w:rPr>
          <w:rStyle w:val="VerbatimChar"/>
        </w:rPr>
        <w:t xml:space="preserve">##    WFT4</w:t>
      </w:r>
      <w:r>
        <w:br w:type="textWrapping"/>
      </w:r>
      <w:r>
        <w:rPr>
          <w:rStyle w:val="VerbatimChar"/>
        </w:rPr>
        <w:t xml:space="preserve">## 1 40250</w:t>
      </w:r>
      <w:r>
        <w:br w:type="textWrapping"/>
      </w:r>
      <w:r>
        <w:rPr>
          <w:rStyle w:val="VerbatimChar"/>
        </w:rPr>
        <w:t xml:space="preserve">## 2 41756</w:t>
      </w:r>
      <w:r>
        <w:br w:type="textWrapping"/>
      </w:r>
      <w:r>
        <w:rPr>
          <w:rStyle w:val="VerbatimChar"/>
        </w:rPr>
        <w:t xml:space="preserve">## 3 47489</w:t>
      </w:r>
      <w:r>
        <w:br w:type="textWrapping"/>
      </w:r>
      <w:r>
        <w:rPr>
          <w:rStyle w:val="VerbatimChar"/>
        </w:rPr>
        <w:t xml:space="preserve">## 4 74474</w:t>
      </w:r>
      <w:r>
        <w:br w:type="textWrapping"/>
      </w:r>
      <w:r>
        <w:rPr>
          <w:rStyle w:val="VerbatimChar"/>
        </w:rPr>
        <w:t xml:space="preserve">## 5 31143</w:t>
      </w:r>
      <w:r>
        <w:br w:type="textWrapping"/>
      </w:r>
      <w:r>
        <w:rPr>
          <w:rStyle w:val="VerbatimChar"/>
        </w:rPr>
        <w:t xml:space="preserve">## 6 36247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'data.frame':    112 obs. of  8 variables:</w:t>
      </w:r>
      <w:r>
        <w:br w:type="textWrapping"/>
      </w:r>
      <w:r>
        <w:rPr>
          <w:rStyle w:val="VerbatimChar"/>
        </w:rPr>
        <w:t xml:space="preserve">##  $ Instructional.Program.Title: Factor w/ 37 levels "All CIP codes",..: 1 1 1 1 25 25 25 25 2 2 ...</w:t>
      </w:r>
      <w:r>
        <w:br w:type="textWrapping"/>
      </w:r>
      <w:r>
        <w:rPr>
          <w:rStyle w:val="VerbatimChar"/>
        </w:rPr>
        <w:t xml:space="preserve">##  $ Award.Level                : Factor w/ 4 levels "Associate Degree",..: 3 1 2 4 3 1 2 4 1 2 ...</w:t>
      </w:r>
      <w:r>
        <w:br w:type="textWrapping"/>
      </w:r>
      <w:r>
        <w:rPr>
          <w:rStyle w:val="VerbatimChar"/>
        </w:rPr>
        <w:t xml:space="preserve">##  $ PFT2                       : num  37 40 56 66 48 4 16 57 103 32 ...</w:t>
      </w:r>
      <w:r>
        <w:br w:type="textWrapping"/>
      </w:r>
      <w:r>
        <w:rPr>
          <w:rStyle w:val="VerbatimChar"/>
        </w:rPr>
        <w:t xml:space="preserve">##  $ WFT2                       : num  37955 39814 44162 70492 36664 ...</w:t>
      </w:r>
      <w:r>
        <w:br w:type="textWrapping"/>
      </w:r>
      <w:r>
        <w:rPr>
          <w:rStyle w:val="VerbatimChar"/>
        </w:rPr>
        <w:t xml:space="preserve">##  $ PFT3                       : num  42 43 56 64 50 4 32 54 92 39 ...</w:t>
      </w:r>
      <w:r>
        <w:br w:type="textWrapping"/>
      </w:r>
      <w:r>
        <w:rPr>
          <w:rStyle w:val="VerbatimChar"/>
        </w:rPr>
        <w:t xml:space="preserve">##  $ WFT3                       : num  37955 39814 44162 70492 36664 ...</w:t>
      </w:r>
      <w:r>
        <w:br w:type="textWrapping"/>
      </w:r>
      <w:r>
        <w:rPr>
          <w:rStyle w:val="VerbatimChar"/>
        </w:rPr>
        <w:t xml:space="preserve">##  $ PFT4                       : num  37 45 56 57 68 9 42 69 101 60 ...</w:t>
      </w:r>
      <w:r>
        <w:br w:type="textWrapping"/>
      </w:r>
      <w:r>
        <w:rPr>
          <w:rStyle w:val="VerbatimChar"/>
        </w:rPr>
        <w:t xml:space="preserve">##  $ WFT4                       : num  40250 41756 47489 74474 31143 ...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[1] 112   8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Observations: 112</w:t>
      </w:r>
      <w:r>
        <w:br w:type="textWrapping"/>
      </w:r>
      <w:r>
        <w:rPr>
          <w:rStyle w:val="VerbatimChar"/>
        </w:rPr>
        <w:t xml:space="preserve">## Variables: 8</w:t>
      </w:r>
      <w:r>
        <w:br w:type="textWrapping"/>
      </w:r>
      <w:r>
        <w:rPr>
          <w:rStyle w:val="VerbatimChar"/>
        </w:rPr>
        <w:t xml:space="preserve">## $ Instructional.Program.Title &lt;fct&gt; "All CIP codes", "All CIP codes", ...</w:t>
      </w:r>
      <w:r>
        <w:br w:type="textWrapping"/>
      </w:r>
      <w:r>
        <w:rPr>
          <w:rStyle w:val="VerbatimChar"/>
        </w:rPr>
        <w:t xml:space="preserve">## $ Award.Level                 &lt;fct&gt; Certificates (less than Bachelor’s...</w:t>
      </w:r>
      <w:r>
        <w:br w:type="textWrapping"/>
      </w:r>
      <w:r>
        <w:rPr>
          <w:rStyle w:val="VerbatimChar"/>
        </w:rPr>
        <w:t xml:space="preserve">## $ PFT2                        &lt;dbl&gt; 37, 40, 56, 66, 48, 4, 16, 57, 103...</w:t>
      </w:r>
      <w:r>
        <w:br w:type="textWrapping"/>
      </w:r>
      <w:r>
        <w:rPr>
          <w:rStyle w:val="VerbatimChar"/>
        </w:rPr>
        <w:t xml:space="preserve">## $ WFT2                        &lt;dbl&gt; 37955, 39814, 44162, 70492, 36664,...</w:t>
      </w:r>
      <w:r>
        <w:br w:type="textWrapping"/>
      </w:r>
      <w:r>
        <w:rPr>
          <w:rStyle w:val="VerbatimChar"/>
        </w:rPr>
        <w:t xml:space="preserve">## $ PFT3                        &lt;dbl&gt; 42, 43, 56, 64, 50, 4, 32, 54, 92,...</w:t>
      </w:r>
      <w:r>
        <w:br w:type="textWrapping"/>
      </w:r>
      <w:r>
        <w:rPr>
          <w:rStyle w:val="VerbatimChar"/>
        </w:rPr>
        <w:t xml:space="preserve">## $ WFT3                        &lt;dbl&gt; 37955, 39814, 44162, 70492, 36664,...</w:t>
      </w:r>
      <w:r>
        <w:br w:type="textWrapping"/>
      </w:r>
      <w:r>
        <w:rPr>
          <w:rStyle w:val="VerbatimChar"/>
        </w:rPr>
        <w:t xml:space="preserve">## $ PFT4                        &lt;dbl&gt; 37, 45, 56, 57, 68, 9, 42, 69, 101...</w:t>
      </w:r>
      <w:r>
        <w:br w:type="textWrapping"/>
      </w:r>
      <w:r>
        <w:rPr>
          <w:rStyle w:val="VerbatimChar"/>
        </w:rPr>
        <w:t xml:space="preserve">## $ WFT4                        &lt;dbl&gt; 40250, 41756, 47489, 74474, 31143,...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    Instructional.Program.Title Award.Level        PFT2         WFT2</w:t>
      </w:r>
      <w:r>
        <w:br w:type="textWrapping"/>
      </w:r>
      <w:r>
        <w:rPr>
          <w:rStyle w:val="VerbatimChar"/>
        </w:rPr>
        <w:t xml:space="preserve">## nbr.val                           NA          NA  112.000000 1.120000e+02</w:t>
      </w:r>
      <w:r>
        <w:br w:type="textWrapping"/>
      </w:r>
      <w:r>
        <w:rPr>
          <w:rStyle w:val="VerbatimChar"/>
        </w:rPr>
        <w:t xml:space="preserve">## nbr.null                          NA          NA    0.000000 0.000000e+00</w:t>
      </w:r>
      <w:r>
        <w:br w:type="textWrapping"/>
      </w:r>
      <w:r>
        <w:rPr>
          <w:rStyle w:val="VerbatimChar"/>
        </w:rPr>
        <w:t xml:space="preserve">## nbr.na                            NA          NA    0.000000 0.000000e+00</w:t>
      </w:r>
      <w:r>
        <w:br w:type="textWrapping"/>
      </w:r>
      <w:r>
        <w:rPr>
          <w:rStyle w:val="VerbatimChar"/>
        </w:rPr>
        <w:t xml:space="preserve">## min                               NA          NA    1.000000 2.613900e+04</w:t>
      </w:r>
      <w:r>
        <w:br w:type="textWrapping"/>
      </w:r>
      <w:r>
        <w:rPr>
          <w:rStyle w:val="VerbatimChar"/>
        </w:rPr>
        <w:t xml:space="preserve">## max                               NA          NA  104.000000 2.513900e+05</w:t>
      </w:r>
      <w:r>
        <w:br w:type="textWrapping"/>
      </w:r>
      <w:r>
        <w:rPr>
          <w:rStyle w:val="VerbatimChar"/>
        </w:rPr>
        <w:t xml:space="preserve">## range                             NA          NA  103.000000 2.252510e+05</w:t>
      </w:r>
      <w:r>
        <w:br w:type="textWrapping"/>
      </w:r>
      <w:r>
        <w:rPr>
          <w:rStyle w:val="VerbatimChar"/>
        </w:rPr>
        <w:t xml:space="preserve">## sum                               NA          NA 5908.000000 5.336353e+06</w:t>
      </w:r>
      <w:r>
        <w:br w:type="textWrapping"/>
      </w:r>
      <w:r>
        <w:rPr>
          <w:rStyle w:val="VerbatimChar"/>
        </w:rPr>
        <w:t xml:space="preserve">## median                            NA          NA   52.500000 4.188600e+04</w:t>
      </w:r>
      <w:r>
        <w:br w:type="textWrapping"/>
      </w:r>
      <w:r>
        <w:rPr>
          <w:rStyle w:val="VerbatimChar"/>
        </w:rPr>
        <w:t xml:space="preserve">## mean                              NA          NA   52.750000 4.764601e+04</w:t>
      </w:r>
      <w:r>
        <w:br w:type="textWrapping"/>
      </w:r>
      <w:r>
        <w:rPr>
          <w:rStyle w:val="VerbatimChar"/>
        </w:rPr>
        <w:t xml:space="preserve">## SE.mean                           NA          NA    2.902355 2.255426e+03</w:t>
      </w:r>
      <w:r>
        <w:br w:type="textWrapping"/>
      </w:r>
      <w:r>
        <w:rPr>
          <w:rStyle w:val="VerbatimChar"/>
        </w:rPr>
        <w:t xml:space="preserve">## CI.mean                           NA          NA    5.751210 4.469278e+03</w:t>
      </w:r>
      <w:r>
        <w:br w:type="textWrapping"/>
      </w:r>
      <w:r>
        <w:rPr>
          <w:rStyle w:val="VerbatimChar"/>
        </w:rPr>
        <w:t xml:space="preserve">## var                               NA          NA  943.450450 5.697381e+08</w:t>
      </w:r>
      <w:r>
        <w:br w:type="textWrapping"/>
      </w:r>
      <w:r>
        <w:rPr>
          <w:rStyle w:val="VerbatimChar"/>
        </w:rPr>
        <w:t xml:space="preserve">## std.dev                           NA          NA   30.715639 2.386919e+04</w:t>
      </w:r>
      <w:r>
        <w:br w:type="textWrapping"/>
      </w:r>
      <w:r>
        <w:rPr>
          <w:rStyle w:val="VerbatimChar"/>
        </w:rPr>
        <w:t xml:space="preserve">## coef.var                          NA          NA    0.582287 5.009693e-01</w:t>
      </w:r>
      <w:r>
        <w:br w:type="textWrapping"/>
      </w:r>
      <w:r>
        <w:rPr>
          <w:rStyle w:val="VerbatimChar"/>
        </w:rPr>
        <w:t xml:space="preserve">##                  PFT3         WFT3         PFT4         WFT4</w:t>
      </w:r>
      <w:r>
        <w:br w:type="textWrapping"/>
      </w:r>
      <w:r>
        <w:rPr>
          <w:rStyle w:val="VerbatimChar"/>
        </w:rPr>
        <w:t xml:space="preserve">## nbr.val   112.0000000 1.120000e+02  112.0000000 1.110000e+02</w:t>
      </w:r>
      <w:r>
        <w:br w:type="textWrapping"/>
      </w:r>
      <w:r>
        <w:rPr>
          <w:rStyle w:val="VerbatimChar"/>
        </w:rPr>
        <w:t xml:space="preserve">## nbr.null    0.0000000 0.000000e+00    0.0000000 0.000000e+00</w:t>
      </w:r>
      <w:r>
        <w:br w:type="textWrapping"/>
      </w:r>
      <w:r>
        <w:rPr>
          <w:rStyle w:val="VerbatimChar"/>
        </w:rPr>
        <w:t xml:space="preserve">## nbr.na      0.0000000 0.000000e+00    0.0000000 1.000000e+00</w:t>
      </w:r>
      <w:r>
        <w:br w:type="textWrapping"/>
      </w:r>
      <w:r>
        <w:rPr>
          <w:rStyle w:val="VerbatimChar"/>
        </w:rPr>
        <w:t xml:space="preserve">## min         1.0000000 2.613900e+04    1.0000000 2.859700e+04</w:t>
      </w:r>
      <w:r>
        <w:br w:type="textWrapping"/>
      </w:r>
      <w:r>
        <w:rPr>
          <w:rStyle w:val="VerbatimChar"/>
        </w:rPr>
        <w:t xml:space="preserve">## max       101.0000000 2.513900e+05  106.0000000 2.517600e+05</w:t>
      </w:r>
      <w:r>
        <w:br w:type="textWrapping"/>
      </w:r>
      <w:r>
        <w:rPr>
          <w:rStyle w:val="VerbatimChar"/>
        </w:rPr>
        <w:t xml:space="preserve">## range     100.0000000 2.252510e+05  105.0000000 2.231630e+05</w:t>
      </w:r>
      <w:r>
        <w:br w:type="textWrapping"/>
      </w:r>
      <w:r>
        <w:rPr>
          <w:rStyle w:val="VerbatimChar"/>
        </w:rPr>
        <w:t xml:space="preserve">## sum      5763.0000000 5.336353e+06 5976.0000000 5.649092e+06</w:t>
      </w:r>
      <w:r>
        <w:br w:type="textWrapping"/>
      </w:r>
      <w:r>
        <w:rPr>
          <w:rStyle w:val="VerbatimChar"/>
        </w:rPr>
        <w:t xml:space="preserve">## median     51.5000000 4.188600e+04   54.5000000 4.542300e+04</w:t>
      </w:r>
      <w:r>
        <w:br w:type="textWrapping"/>
      </w:r>
      <w:r>
        <w:rPr>
          <w:rStyle w:val="VerbatimChar"/>
        </w:rPr>
        <w:t xml:space="preserve">## mean       51.4553571 4.764601e+04   53.3571429 5.089272e+04</w:t>
      </w:r>
      <w:r>
        <w:br w:type="textWrapping"/>
      </w:r>
      <w:r>
        <w:rPr>
          <w:rStyle w:val="VerbatimChar"/>
        </w:rPr>
        <w:t xml:space="preserve">## SE.mean     2.7309916 2.255426e+03    2.8841548 2.287556e+03</w:t>
      </w:r>
      <w:r>
        <w:br w:type="textWrapping"/>
      </w:r>
      <w:r>
        <w:rPr>
          <w:rStyle w:val="VerbatimChar"/>
        </w:rPr>
        <w:t xml:space="preserve">## CI.mean     5.4116423 4.469278e+03    5.7151453 4.533399e+03</w:t>
      </w:r>
      <w:r>
        <w:br w:type="textWrapping"/>
      </w:r>
      <w:r>
        <w:rPr>
          <w:rStyle w:val="VerbatimChar"/>
        </w:rPr>
        <w:t xml:space="preserve">## var       835.3313224 5.697381e+08  931.6550837 5.808533e+08</w:t>
      </w:r>
      <w:r>
        <w:br w:type="textWrapping"/>
      </w:r>
      <w:r>
        <w:rPr>
          <w:rStyle w:val="VerbatimChar"/>
        </w:rPr>
        <w:t xml:space="preserve">## std.dev    28.9020989 2.386919e+04   30.5230255 2.410090e+04</w:t>
      </w:r>
      <w:r>
        <w:br w:type="textWrapping"/>
      </w:r>
      <w:r>
        <w:rPr>
          <w:rStyle w:val="VerbatimChar"/>
        </w:rPr>
        <w:t xml:space="preserve">## coef.var    0.5616927 5.009693e-01    0.5720513 4.735628e-01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Instructional.Program.Title</w:t>
      </w:r>
      <w:r>
        <w:br w:type="textWrapping"/>
      </w:r>
      <w:r>
        <w:rPr>
          <w:rStyle w:val="VerbatimChar"/>
        </w:rPr>
        <w:t xml:space="preserve">##  All CIP codes                                                : 4          </w:t>
      </w:r>
      <w:r>
        <w:br w:type="textWrapping"/>
      </w:r>
      <w:r>
        <w:rPr>
          <w:rStyle w:val="VerbatimChar"/>
        </w:rPr>
        <w:t xml:space="preserve">##  Business, management, marketing, and related support services: 4          </w:t>
      </w:r>
      <w:r>
        <w:br w:type="textWrapping"/>
      </w:r>
      <w:r>
        <w:rPr>
          <w:rStyle w:val="VerbatimChar"/>
        </w:rPr>
        <w:t xml:space="preserve">##  Communication, journalism, and related programs              : 4          </w:t>
      </w:r>
      <w:r>
        <w:br w:type="textWrapping"/>
      </w:r>
      <w:r>
        <w:rPr>
          <w:rStyle w:val="VerbatimChar"/>
        </w:rPr>
        <w:t xml:space="preserve">##  Computer and information sciences and support services       : 4          </w:t>
      </w:r>
      <w:r>
        <w:br w:type="textWrapping"/>
      </w:r>
      <w:r>
        <w:rPr>
          <w:rStyle w:val="VerbatimChar"/>
        </w:rPr>
        <w:t xml:space="preserve">##  Education                                                    : 4          </w:t>
      </w:r>
      <w:r>
        <w:br w:type="textWrapping"/>
      </w:r>
      <w:r>
        <w:rPr>
          <w:rStyle w:val="VerbatimChar"/>
        </w:rPr>
        <w:t xml:space="preserve">##  Engineering technologies and engineering-related fields      : 4          </w:t>
      </w:r>
      <w:r>
        <w:br w:type="textWrapping"/>
      </w:r>
      <w:r>
        <w:rPr>
          <w:rStyle w:val="VerbatimChar"/>
        </w:rPr>
        <w:t xml:space="preserve">##  (Other)                                                      :88          </w:t>
      </w:r>
      <w:r>
        <w:br w:type="textWrapping"/>
      </w:r>
      <w:r>
        <w:rPr>
          <w:rStyle w:val="VerbatimChar"/>
        </w:rPr>
        <w:t xml:space="preserve">##                                       Award.Level      PFT2       </w:t>
      </w:r>
      <w:r>
        <w:br w:type="textWrapping"/>
      </w:r>
      <w:r>
        <w:rPr>
          <w:rStyle w:val="VerbatimChar"/>
        </w:rPr>
        <w:t xml:space="preserve">##  Associate Degree                           :25   Min.   :  1.00  </w:t>
      </w:r>
      <w:r>
        <w:br w:type="textWrapping"/>
      </w:r>
      <w:r>
        <w:rPr>
          <w:rStyle w:val="VerbatimChar"/>
        </w:rPr>
        <w:t xml:space="preserve">##  Bachelor's Degree                          :32   1st Qu.: 25.75  </w:t>
      </w:r>
      <w:r>
        <w:br w:type="textWrapping"/>
      </w:r>
      <w:r>
        <w:rPr>
          <w:rStyle w:val="VerbatimChar"/>
        </w:rPr>
        <w:t xml:space="preserve">##  Certificates (less than Bachelor’s Degrees):27   Median : 52.50  </w:t>
      </w:r>
      <w:r>
        <w:br w:type="textWrapping"/>
      </w:r>
      <w:r>
        <w:rPr>
          <w:rStyle w:val="VerbatimChar"/>
        </w:rPr>
        <w:t xml:space="preserve">##  Graduate (Certificates and Degrees)        :28   Mean   : 52.75  </w:t>
      </w:r>
      <w:r>
        <w:br w:type="textWrapping"/>
      </w:r>
      <w:r>
        <w:rPr>
          <w:rStyle w:val="VerbatimChar"/>
        </w:rPr>
        <w:t xml:space="preserve">##                                                   3rd Qu.: 79.25  </w:t>
      </w:r>
      <w:r>
        <w:br w:type="textWrapping"/>
      </w:r>
      <w:r>
        <w:rPr>
          <w:rStyle w:val="VerbatimChar"/>
        </w:rPr>
        <w:t xml:space="preserve">##                                                   Max.   :104.00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WFT2             PFT3             WFT3             PFT4       </w:t>
      </w:r>
      <w:r>
        <w:br w:type="textWrapping"/>
      </w:r>
      <w:r>
        <w:rPr>
          <w:rStyle w:val="VerbatimChar"/>
        </w:rPr>
        <w:t xml:space="preserve">##  Min.   : 26139   Min.   :  1.00   Min.   : 26139   Min.   :  1.00  </w:t>
      </w:r>
      <w:r>
        <w:br w:type="textWrapping"/>
      </w:r>
      <w:r>
        <w:rPr>
          <w:rStyle w:val="VerbatimChar"/>
        </w:rPr>
        <w:t xml:space="preserve">##  1st Qu.: 36823   1st Qu.: 26.75   1st Qu.: 36823   1st Qu.: 26.75  </w:t>
      </w:r>
      <w:r>
        <w:br w:type="textWrapping"/>
      </w:r>
      <w:r>
        <w:rPr>
          <w:rStyle w:val="VerbatimChar"/>
        </w:rPr>
        <w:t xml:space="preserve">##  Median : 41886   Median : 51.50   Median : 41886   Median : 54.50  </w:t>
      </w:r>
      <w:r>
        <w:br w:type="textWrapping"/>
      </w:r>
      <w:r>
        <w:rPr>
          <w:rStyle w:val="VerbatimChar"/>
        </w:rPr>
        <w:t xml:space="preserve">##  Mean   : 47646   Mean   : 51.46   Mean   : 47646   Mean   : 53.36  </w:t>
      </w:r>
      <w:r>
        <w:br w:type="textWrapping"/>
      </w:r>
      <w:r>
        <w:rPr>
          <w:rStyle w:val="VerbatimChar"/>
        </w:rPr>
        <w:t xml:space="preserve">##  3rd Qu.: 51593   3rd Qu.: 76.25   3rd Qu.: 51593   3rd Qu.: 78.25  </w:t>
      </w:r>
      <w:r>
        <w:br w:type="textWrapping"/>
      </w:r>
      <w:r>
        <w:rPr>
          <w:rStyle w:val="VerbatimChar"/>
        </w:rPr>
        <w:t xml:space="preserve">##  Max.   :251390   Max.   :101.00   Max.   :251390   Max.   :106.00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WFT4       </w:t>
      </w:r>
      <w:r>
        <w:br w:type="textWrapping"/>
      </w:r>
      <w:r>
        <w:rPr>
          <w:rStyle w:val="VerbatimChar"/>
        </w:rPr>
        <w:t xml:space="preserve">##  Min.   : 28597  </w:t>
      </w:r>
      <w:r>
        <w:br w:type="textWrapping"/>
      </w:r>
      <w:r>
        <w:rPr>
          <w:rStyle w:val="VerbatimChar"/>
        </w:rPr>
        <w:t xml:space="preserve">##  1st Qu.: 39560  </w:t>
      </w:r>
      <w:r>
        <w:br w:type="textWrapping"/>
      </w:r>
      <w:r>
        <w:rPr>
          <w:rStyle w:val="VerbatimChar"/>
        </w:rPr>
        <w:t xml:space="preserve">##  Median : 45423  </w:t>
      </w:r>
      <w:r>
        <w:br w:type="textWrapping"/>
      </w:r>
      <w:r>
        <w:rPr>
          <w:rStyle w:val="VerbatimChar"/>
        </w:rPr>
        <w:t xml:space="preserve">##  Mean   : 50893  </w:t>
      </w:r>
      <w:r>
        <w:br w:type="textWrapping"/>
      </w:r>
      <w:r>
        <w:rPr>
          <w:rStyle w:val="VerbatimChar"/>
        </w:rPr>
        <w:t xml:space="preserve">##  3rd Qu.: 56105  </w:t>
      </w:r>
      <w:r>
        <w:br w:type="textWrapping"/>
      </w:r>
      <w:r>
        <w:rPr>
          <w:rStyle w:val="VerbatimChar"/>
        </w:rPr>
        <w:t xml:space="preserve">##  Max.   :251760  </w:t>
      </w:r>
      <w:r>
        <w:br w:type="textWrapping"/>
      </w:r>
      <w:r>
        <w:rPr>
          <w:rStyle w:val="VerbatimChar"/>
        </w:rPr>
        <w:t xml:space="preserve">##  NA's   :1</w:t>
      </w:r>
    </w:p>
    <w:p>
      <w:pPr>
        <w:pStyle w:val="FirstParagraph"/>
      </w:pPr>
      <w:r>
        <w:t xml:space="preserve">Next is to obtain some visual representation of the data.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(mydata,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Instructional.Program.Title,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PFT2))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c_520_Final_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(mydata,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Instructional.Program.Title,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PFT3))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c_520_Final_Projec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(mydata,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Instructional.Program.Title,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PFT4))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c_520_Final_Project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mydata,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WFT2,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WFT4))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Instructional.Program.Title))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c_520_Final_Project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want to fit a regression model on the data.</w:t>
      </w:r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(WFT4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WFT2,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mydata)</w:t>
      </w:r>
      <w:r>
        <w:br w:type="textWrapping"/>
      </w:r>
      <w:r>
        <w:rPr>
          <w:rStyle w:val="NormalTok"/>
        </w:rPr>
        <w:t xml:space="preserve">model1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WFT4 ~ WFT2,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WFT2  </w:t>
      </w:r>
      <w:r>
        <w:br w:type="textWrapping"/>
      </w:r>
      <w:r>
        <w:rPr>
          <w:rStyle w:val="VerbatimChar"/>
        </w:rPr>
        <w:t xml:space="preserve">##   3261.3422       0.9995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WFT4 ~ WFT2,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-8763.0 -1469.5  -121.1   748.9 12968.7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3.261e+03  5.452e+02   5.982 2.85e-08 ***</w:t>
      </w:r>
      <w:r>
        <w:br w:type="textWrapping"/>
      </w:r>
      <w:r>
        <w:rPr>
          <w:rStyle w:val="VerbatimChar"/>
        </w:rPr>
        <w:t xml:space="preserve">## WFT2        9.995e-01  1.023e-02  97.714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2572 on 109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0.9887, Adjusted R-squared:  0.9886 </w:t>
      </w:r>
      <w:r>
        <w:br w:type="textWrapping"/>
      </w:r>
      <w:r>
        <w:rPr>
          <w:rStyle w:val="VerbatimChar"/>
        </w:rPr>
        <w:t xml:space="preserve">## F-statistic:  9548 on 1 and 109 DF,  p-value: &lt; 2.2e-16</w:t>
      </w:r>
    </w:p>
    <w:p>
      <w:pPr>
        <w:pStyle w:val="FirstParagraph"/>
      </w:pPr>
      <w:r>
        <w:t xml:space="preserve">This translates to a regression of Wages after Year 4 on Wages after Year 2. According to our model, for every additional dollar amount earned after 2 years working full-time, we expect an additional 0.9995 earned in the 4th year after graduation while working full-time. This tells us that it does matter to obtain a higher-paying position just after graduation, but it may not matter all that much.</w:t>
      </w:r>
    </w:p>
    <w:p>
      <w:pPr>
        <w:pStyle w:val="BodyText"/>
      </w:pPr>
      <w:r>
        <w:t xml:space="preserve">The Data Explorer report is also attached, which was produced using the following code:</w:t>
      </w:r>
      <w:r>
        <w:t xml:space="preserve"> </w:t>
      </w:r>
      <w:r>
        <w:t xml:space="preserve">DataExplorer::create_report(mydata)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0" Target="https://apps.deed.state.mn.us/lmi/etd/Res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apps.deed.state.mn.us/lmi/etd/Res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DSC 520 Final Project</dc:title>
  <dc:creator>Lara Clasen</dc:creator>
  <cp:keywords/>
  <dcterms:created xsi:type="dcterms:W3CDTF">2020-03-18T21:41:49Z</dcterms:created>
  <dcterms:modified xsi:type="dcterms:W3CDTF">2020-03-18T21:41:49Z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6/1/2019</vt:lpwstr>
  </property>
  <property fmtid="{D5CDD505-2E9C-101B-9397-08002B2CF9AE}" pid="3" name="output">
    <vt:lpwstr/>
  </property>
</Properties>
</file>