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65447">
        <w:rPr>
          <w:sz w:val="24"/>
          <w:szCs w:val="24"/>
        </w:rPr>
        <w:t>aster. Naga Sai Akhil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D65447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C4659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65447">
        <w:rPr>
          <w:sz w:val="24"/>
          <w:szCs w:val="24"/>
        </w:rPr>
        <w:t>05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234676">
        <w:rPr>
          <w:sz w:val="24"/>
          <w:szCs w:val="24"/>
        </w:rPr>
        <w:tab/>
      </w:r>
      <w:r w:rsidR="004C4659">
        <w:rPr>
          <w:sz w:val="24"/>
          <w:szCs w:val="24"/>
        </w:rPr>
        <w:tab/>
      </w:r>
      <w:r w:rsidR="00234676">
        <w:rPr>
          <w:sz w:val="24"/>
          <w:szCs w:val="24"/>
        </w:rPr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65447">
        <w:rPr>
          <w:sz w:val="24"/>
          <w:szCs w:val="24"/>
        </w:rPr>
        <w:t>211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F51BD" w:rsidP="00762E0D">
      <w:pPr>
        <w:spacing w:after="0" w:line="240" w:lineRule="auto"/>
        <w:ind w:left="420" w:firstLine="420"/>
      </w:pPr>
      <w:r w:rsidRPr="000F51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C4659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C4659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  <w:t>:  10.3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65447">
        <w:rPr>
          <w:sz w:val="22"/>
          <w:szCs w:val="22"/>
        </w:rPr>
        <w:t>8,08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65447">
        <w:rPr>
          <w:sz w:val="22"/>
          <w:szCs w:val="22"/>
        </w:rPr>
        <w:t>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65447">
        <w:rPr>
          <w:sz w:val="22"/>
          <w:szCs w:val="22"/>
        </w:rPr>
        <w:t xml:space="preserve">75 % </w:t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  <w:t>]</w:t>
      </w:r>
      <w:r w:rsidR="00D65447">
        <w:rPr>
          <w:sz w:val="22"/>
          <w:szCs w:val="22"/>
        </w:rPr>
        <w:tab/>
        <w:t>Lymphocytes</w:t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65447">
        <w:rPr>
          <w:sz w:val="22"/>
          <w:szCs w:val="22"/>
        </w:rPr>
        <w:t>:  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D65447">
        <w:rPr>
          <w:sz w:val="22"/>
          <w:szCs w:val="22"/>
        </w:rPr>
        <w:t>s</w:t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</w:r>
      <w:r w:rsidR="00D65447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65447">
        <w:rPr>
          <w:sz w:val="22"/>
          <w:szCs w:val="22"/>
        </w:rPr>
        <w:t>17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65447" w:rsidRDefault="00D65447" w:rsidP="00D6544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65447" w:rsidRDefault="00D65447" w:rsidP="00D6544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5447" w:rsidRDefault="00D65447" w:rsidP="00D6544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659" w:rsidRDefault="004C465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456" w:rsidRDefault="00971456" w:rsidP="00140874">
      <w:pPr>
        <w:spacing w:after="0" w:line="240" w:lineRule="auto"/>
      </w:pPr>
      <w:r>
        <w:separator/>
      </w:r>
    </w:p>
  </w:endnote>
  <w:endnote w:type="continuationSeparator" w:id="1">
    <w:p w:rsidR="00971456" w:rsidRDefault="009714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456" w:rsidRDefault="00971456" w:rsidP="00140874">
      <w:pPr>
        <w:spacing w:after="0" w:line="240" w:lineRule="auto"/>
      </w:pPr>
      <w:r>
        <w:separator/>
      </w:r>
    </w:p>
  </w:footnote>
  <w:footnote w:type="continuationSeparator" w:id="1">
    <w:p w:rsidR="00971456" w:rsidRDefault="009714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0F51BD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19C9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25D"/>
    <w:rsid w:val="00424B51"/>
    <w:rsid w:val="004369E5"/>
    <w:rsid w:val="00436F9C"/>
    <w:rsid w:val="00456EB8"/>
    <w:rsid w:val="00460632"/>
    <w:rsid w:val="004856F0"/>
    <w:rsid w:val="00487A35"/>
    <w:rsid w:val="004C4659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1456"/>
    <w:rsid w:val="00972A00"/>
    <w:rsid w:val="009B2CE0"/>
    <w:rsid w:val="009C600D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5447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2020-03-19T07:39:00Z</cp:lastPrinted>
  <dcterms:created xsi:type="dcterms:W3CDTF">2020-03-19T08:31:00Z</dcterms:created>
  <dcterms:modified xsi:type="dcterms:W3CDTF">2020-03-19T08:31:00Z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