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063CCAAF" Type="http://schemas.openxmlformats.org/officeDocument/2006/relationships/officeDocument" Target="/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№7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Ткачев Александр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работу простейшего веб-сканера.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которая будет получать в аргументах командной строки URL-адрес и глубину поиска и посещать все ссылки, которые находятся на исходной web-странице в пределах указанной глубины поиска.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ScannerApp</w:t>
      </w:r>
    </w:p>
    <w:p>
      <w:pPr>
        <w:shd w:val="clear" w:fill="2B2B2B"/>
        <w:spacing w:lineRule="auto" w:line="240" w:after="0" w:beforeAutospacing="0" w:afterAutospacing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java.io.IOException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ScannerApp {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(String args[])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 {</w:t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Crawler crawler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Crawler(args[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Integer.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parseInt</w:t>
      </w:r>
      <w:r>
        <w:rPr>
          <w:rFonts w:ascii="JetBrains Mono" w:hAnsi="JetBrains Mono"/>
          <w:color w:val="A9B7C6"/>
          <w:sz w:val="20"/>
          <w:shd w:val="clear" w:fill="2B2B2B"/>
        </w:rPr>
        <w:t>(args[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]))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crawler.Scan()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"Depth: " </w:t>
      </w:r>
      <w:r>
        <w:rPr>
          <w:rFonts w:ascii="JetBrains Mono" w:hAnsi="JetBrains Mono"/>
          <w:color w:val="A9B7C6"/>
          <w:sz w:val="20"/>
          <w:shd w:val="clear" w:fill="2B2B2B"/>
        </w:rPr>
        <w:t>+ Integer.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parseInt</w:t>
      </w:r>
      <w:r>
        <w:rPr>
          <w:rFonts w:ascii="JetBrains Mono" w:hAnsi="JetBrains Mono"/>
          <w:color w:val="A9B7C6"/>
          <w:sz w:val="20"/>
          <w:shd w:val="clear" w:fill="2B2B2B"/>
        </w:rPr>
        <w:t>(args[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]))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crawler.getSites()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Crawler</w:t>
      </w:r>
    </w:p>
    <w:p>
      <w:pPr>
        <w:shd w:val="clear" w:fill="2B2B2B"/>
        <w:spacing w:lineRule="auto" w:line="240" w:after="0" w:beforeAutospacing="0" w:afterAutospacing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Crawler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final static int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AnyDepth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m_Processed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LinkedList&lt;URLDepthPair&gt;()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LinkedList&lt;URLDepthPair&gt;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m_NotProcessed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LinkedList&lt;URLDepthPair&gt;()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9876AA"/>
          <w:sz w:val="20"/>
          <w:shd w:val="clear" w:fill="2B2B2B"/>
        </w:rPr>
        <w:t>m_StartHost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</w:t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m_Prefix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A8759"/>
          <w:sz w:val="20"/>
          <w:shd w:val="clear" w:fill="2B2B2B"/>
        </w:rPr>
        <w:t>"http"</w:t>
      </w:r>
      <w:r>
        <w:rPr>
          <w:rFonts w:ascii="JetBrains Mono" w:hAnsi="JetBrains Mono"/>
          <w:color w:val="CC7832"/>
          <w:sz w:val="20"/>
          <w:shd w:val="clear" w:fill="2B2B2B"/>
        </w:rPr>
        <w:t>;</w:t>
      </w:r>
      <w:r>
        <w:rPr>
          <w:rFonts w:ascii="JetBrains Mono" w:hAnsi="JetBrains Mono"/>
          <w:color w:val="CC7832"/>
          <w:sz w:val="20"/>
          <w:shd w:val="clear" w:fill="2B2B2B"/>
        </w:rPr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Crawler</w:t>
      </w:r>
      <w:r>
        <w:rPr>
          <w:rFonts w:ascii="JetBrains Mono" w:hAnsi="JetBrains Mono"/>
          <w:color w:val="A9B7C6"/>
          <w:sz w:val="20"/>
          <w:shd w:val="clear" w:fill="2B2B2B"/>
        </w:rPr>
        <w:t>(String host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depth)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m_StartHost </w:t>
      </w:r>
      <w:r>
        <w:rPr>
          <w:rFonts w:ascii="JetBrains Mono" w:hAnsi="JetBrains Mono"/>
          <w:color w:val="A9B7C6"/>
          <w:sz w:val="20"/>
          <w:shd w:val="clear" w:fill="2B2B2B"/>
        </w:rPr>
        <w:t>= host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m_Depth </w:t>
      </w:r>
      <w:r>
        <w:rPr>
          <w:rFonts w:ascii="JetBrains Mono" w:hAnsi="JetBrains Mono"/>
          <w:color w:val="A9B7C6"/>
          <w:sz w:val="20"/>
          <w:shd w:val="clear" w:fill="2B2B2B"/>
        </w:rPr>
        <w:t>= 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.add(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</w:t>
      </w:r>
      <w:r>
        <w:rPr>
          <w:rFonts w:ascii="JetBrains Mono" w:hAnsi="JetBrains Mono"/>
          <w:color w:val="9876AA"/>
          <w:sz w:val="20"/>
          <w:shd w:val="clear" w:fill="2B2B2B"/>
        </w:rPr>
        <w:t>m_StartHost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Scan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 {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.size() &gt;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Process(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.removeFirst())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Process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(URLDepthPair pair)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throws </w:t>
      </w:r>
      <w:r>
        <w:rPr>
          <w:rFonts w:ascii="JetBrains Mono" w:hAnsi="JetBrains Mono"/>
          <w:color w:val="A9B7C6"/>
          <w:sz w:val="20"/>
          <w:shd w:val="clear" w:fill="2B2B2B"/>
        </w:rPr>
        <w:t>IOException{</w:t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URL url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URL(pair.getURL())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URLConnection connection = url.openConnection()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String redirect = connection.getHeaderField(</w:t>
      </w:r>
      <w:r>
        <w:rPr>
          <w:rFonts w:ascii="JetBrains Mono" w:hAnsi="JetBrains Mono"/>
          <w:color w:val="6A8759"/>
          <w:sz w:val="20"/>
          <w:shd w:val="clear" w:fill="2B2B2B"/>
        </w:rPr>
        <w:t>"Location"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(redirect !=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connection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URL(redirect).openConnection()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.add(pair)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(pair.getDepth() ==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</w:t>
      </w:r>
      <w:r>
        <w:rPr>
          <w:rFonts w:ascii="JetBrains Mono" w:hAnsi="JetBrains Mono"/>
          <w:color w:val="CC7832"/>
          <w:sz w:val="20"/>
          <w:shd w:val="clear" w:fill="2B2B2B"/>
        </w:rPr>
        <w:t>return;</w:t>
        <w:br w:type="textWrapping"/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BufferedReader reader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BufferedReader(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InputStreamReader(connection.getInputStream()))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String input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((input = reader.readLine()) != </w:t>
      </w:r>
      <w:r>
        <w:rPr>
          <w:rFonts w:ascii="JetBrains Mono" w:hAnsi="JetBrains Mono"/>
          <w:color w:val="CC7832"/>
          <w:sz w:val="20"/>
          <w:shd w:val="clear" w:fill="2B2B2B"/>
        </w:rPr>
        <w:t>null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>(input.contains(</w:t>
      </w:r>
      <w:r>
        <w:rPr>
          <w:rFonts w:ascii="JetBrains Mono" w:hAnsi="JetBrains Mono"/>
          <w:color w:val="6A8759"/>
          <w:sz w:val="20"/>
          <w:shd w:val="clear" w:fill="2B2B2B"/>
        </w:rPr>
        <w:t>"a href=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m_Prefix</w:t>
      </w:r>
      <w:r>
        <w:rPr>
          <w:rFonts w:ascii="JetBrains Mono" w:hAnsi="JetBrains Mono"/>
          <w:color w:val="A9B7C6"/>
          <w:sz w:val="20"/>
          <w:shd w:val="clear" w:fill="2B2B2B"/>
        </w:rPr>
        <w:t>)) {</w:t>
        <w:br w:type="textWrapping"/>
        <w:t xml:space="preserve">                input = input.substring(input.indexOf(</w:t>
      </w:r>
      <w:r>
        <w:rPr>
          <w:rFonts w:ascii="JetBrains Mono" w:hAnsi="JetBrains Mono"/>
          <w:color w:val="6A8759"/>
          <w:sz w:val="20"/>
          <w:shd w:val="clear" w:fill="2B2B2B"/>
        </w:rPr>
        <w:t>"a href=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m_Prefix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+ </w:t>
      </w:r>
      <w:r>
        <w:rPr>
          <w:rFonts w:ascii="JetBrains Mono" w:hAnsi="JetBrains Mono"/>
          <w:color w:val="6897BB"/>
          <w:sz w:val="20"/>
          <w:shd w:val="clear" w:fill="2B2B2B"/>
        </w:rPr>
        <w:t>8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String link = input.substring(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input.indexOf(</w:t>
      </w:r>
      <w:r>
        <w:rPr>
          <w:rFonts w:ascii="JetBrains Mono" w:hAnsi="JetBrains Mono"/>
          <w:color w:val="6A8759"/>
          <w:sz w:val="20"/>
          <w:shd w:val="clear" w:fill="2B2B2B"/>
        </w:rPr>
        <w:t>'</w:t>
      </w:r>
      <w:r>
        <w:rPr>
          <w:rFonts w:ascii="JetBrains Mono" w:hAnsi="JetBrains Mono"/>
          <w:color w:val="CC7832"/>
          <w:sz w:val="20"/>
          <w:shd w:val="clear" w:fill="2B2B2B"/>
        </w:rPr>
        <w:t>\"</w:t>
      </w:r>
      <w:r>
        <w:rPr>
          <w:rFonts w:ascii="JetBrains Mono" w:hAnsi="JetBrains Mono"/>
          <w:color w:val="6A8759"/>
          <w:sz w:val="20"/>
          <w:shd w:val="clear" w:fill="2B2B2B"/>
        </w:rPr>
        <w:t>'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if</w:t>
      </w:r>
      <w:r>
        <w:rPr>
          <w:rFonts w:ascii="JetBrains Mono" w:hAnsi="JetBrains Mono"/>
          <w:color w:val="A9B7C6"/>
          <w:sz w:val="20"/>
          <w:shd w:val="clear" w:fill="2B2B2B"/>
        </w:rPr>
        <w:t>(link.contains(</w:t>
      </w:r>
      <w:r>
        <w:rPr>
          <w:rFonts w:ascii="JetBrains Mono" w:hAnsi="JetBrains Mono"/>
          <w:color w:val="6A8759"/>
          <w:sz w:val="20"/>
          <w:shd w:val="clear" w:fill="2B2B2B"/>
        </w:rPr>
        <w:t>" "</w:t>
      </w:r>
      <w:r>
        <w:rPr>
          <w:rFonts w:ascii="JetBrains Mono" w:hAnsi="JetBrains Mono"/>
          <w:color w:val="A9B7C6"/>
          <w:sz w:val="20"/>
          <w:shd w:val="clear" w:fill="2B2B2B"/>
        </w:rPr>
        <w:t>))</w:t>
        <w:br w:type="textWrapping"/>
        <w:t xml:space="preserve">                    link = link.replace(</w:t>
      </w:r>
      <w:r>
        <w:rPr>
          <w:rFonts w:ascii="JetBrains Mono" w:hAnsi="JetBrains Mono"/>
          <w:color w:val="6A8759"/>
          <w:sz w:val="20"/>
          <w:shd w:val="clear" w:fill="2B2B2B"/>
        </w:rPr>
        <w:t>" "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A8759"/>
          <w:sz w:val="20"/>
          <w:shd w:val="clear" w:fill="2B2B2B"/>
        </w:rPr>
        <w:t>"%20"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.contains(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AnyDepth</w:t>
      </w:r>
      <w:r>
        <w:rPr>
          <w:rFonts w:ascii="JetBrains Mono" w:hAnsi="JetBrains Mono"/>
          <w:color w:val="A9B7C6"/>
          <w:sz w:val="20"/>
          <w:shd w:val="clear" w:fill="2B2B2B"/>
        </w:rPr>
        <w:t>)) ||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.contains(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AnyDepth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))) </w:t>
      </w:r>
      <w:r>
        <w:rPr>
          <w:rFonts w:ascii="JetBrains Mono" w:hAnsi="JetBrains Mono"/>
          <w:color w:val="CC7832"/>
          <w:sz w:val="20"/>
          <w:shd w:val="clear" w:fill="2B2B2B"/>
        </w:rPr>
        <w:t>continue;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m_NotProcessed</w:t>
      </w:r>
      <w:r>
        <w:rPr>
          <w:rFonts w:ascii="JetBrains Mono" w:hAnsi="JetBrains Mono"/>
          <w:color w:val="A9B7C6"/>
          <w:sz w:val="20"/>
          <w:shd w:val="clear" w:fill="2B2B2B"/>
        </w:rPr>
        <w:t>.add(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URLDepthPair(link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pair.getDepth() -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    reader.close()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getSites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</w:r>
      <w:r>
        <w:rPr>
          <w:rFonts w:ascii="JetBrains Mono" w:hAnsi="JetBrains Mono"/>
          <w:color w:val="808080"/>
          <w:sz w:val="20"/>
          <w:shd w:val="clear" w:fill="2B2B2B"/>
        </w:rPr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var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elem :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.println(elem.getURL())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"Links visited: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m_Processed</w:t>
      </w:r>
      <w:r>
        <w:rPr>
          <w:rFonts w:ascii="JetBrains Mono" w:hAnsi="JetBrains Mono"/>
          <w:color w:val="A9B7C6"/>
          <w:sz w:val="20"/>
          <w:shd w:val="clear" w:fill="2B2B2B"/>
        </w:rPr>
        <w:t>.size())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URLDepthPair</w:t>
      </w:r>
    </w:p>
    <w:p>
      <w:pPr>
        <w:shd w:val="clear" w:fill="2B2B2B"/>
        <w:spacing w:lineRule="auto" w:line="240" w:after="0" w:beforeAutospacing="0" w:afterAutospacing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URLDepthPair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int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URLDepthPair</w:t>
      </w:r>
      <w:r>
        <w:rPr>
          <w:rFonts w:ascii="JetBrains Mono" w:hAnsi="JetBrains Mono"/>
          <w:color w:val="A9B7C6"/>
          <w:sz w:val="20"/>
          <w:shd w:val="clear" w:fill="2B2B2B"/>
        </w:rPr>
        <w:t>(String host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depth)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m_Url </w:t>
      </w:r>
      <w:r>
        <w:rPr>
          <w:rFonts w:ascii="JetBrains Mono" w:hAnsi="JetBrains Mono"/>
          <w:color w:val="A9B7C6"/>
          <w:sz w:val="20"/>
          <w:shd w:val="clear" w:fill="2B2B2B"/>
        </w:rPr>
        <w:t>= host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m_Depth </w:t>
      </w:r>
      <w:r>
        <w:rPr>
          <w:rFonts w:ascii="JetBrains Mono" w:hAnsi="JetBrains Mono"/>
          <w:color w:val="A9B7C6"/>
          <w:sz w:val="20"/>
          <w:shd w:val="clear" w:fill="2B2B2B"/>
        </w:rPr>
        <w:t>= 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getURL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getDepth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m_Depth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boolean </w:t>
      </w:r>
      <w:r>
        <w:rPr>
          <w:rFonts w:ascii="JetBrains Mono" w:hAnsi="JetBrains Mono"/>
          <w:color w:val="FFC66D"/>
          <w:sz w:val="20"/>
          <w:shd w:val="clear" w:fill="2B2B2B"/>
        </w:rPr>
        <w:t>equals</w:t>
      </w:r>
      <w:r>
        <w:rPr>
          <w:rFonts w:ascii="JetBrains Mono" w:hAnsi="JetBrains Mono"/>
          <w:color w:val="A9B7C6"/>
          <w:sz w:val="20"/>
          <w:shd w:val="clear" w:fill="2B2B2B"/>
        </w:rPr>
        <w:t>(Object obj)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(obj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instanceof </w:t>
      </w:r>
      <w:r>
        <w:rPr>
          <w:rFonts w:ascii="JetBrains Mono" w:hAnsi="JetBrains Mono"/>
          <w:color w:val="A9B7C6"/>
          <w:sz w:val="20"/>
          <w:shd w:val="clear" w:fill="2B2B2B"/>
        </w:rPr>
        <w:t>URLDepthPair) {</w:t>
        <w:br w:type="textWrapping"/>
        <w:t xml:space="preserve">            URLDepthPair o = (URLDepthPair)obj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return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m_Url</w:t>
      </w:r>
      <w:r>
        <w:rPr>
          <w:rFonts w:ascii="JetBrains Mono" w:hAnsi="JetBrains Mono"/>
          <w:color w:val="A9B7C6"/>
          <w:sz w:val="20"/>
          <w:shd w:val="clear" w:fill="2B2B2B"/>
        </w:rPr>
        <w:t>.equals(o.getURL())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hashCode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Objects.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hash</w:t>
      </w:r>
      <w:r>
        <w:rPr>
          <w:rFonts w:ascii="JetBrains Mono" w:hAnsi="JetBrains Mono"/>
          <w:color w:val="A9B7C6"/>
          <w:sz w:val="20"/>
          <w:shd w:val="clear" w:fill="2B2B2B"/>
        </w:rPr>
        <w:t>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https://ru.wikipedia.org/</w:t>
      </w:r>
      <w:r>
        <w:rPr>
          <w:rFonts w:ascii="Times New Roman" w:hAnsi="Times New Roman"/>
          <w:sz w:val="28"/>
        </w:rPr>
        <w:t xml:space="preserve"> Глубина поиска - 1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752850" cy="23622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62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....................................................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53075" cy="14668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https://ru.wikipedia.org/</w:t>
      </w:r>
      <w:r>
        <w:rPr>
          <w:rFonts w:ascii="Times New Roman" w:hAnsi="Times New Roman"/>
          <w:sz w:val="28"/>
        </w:rPr>
        <w:t xml:space="preserve"> Глубина поиска – 2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ссылок пропущена ввиду большого количества.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819525" cy="2381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.........................................................................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72125" cy="18002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0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