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B35C7" w14:textId="4CE1CD65" w:rsidR="00726DD8" w:rsidRDefault="00705857" w:rsidP="00705857">
      <w:pPr>
        <w:jc w:val="center"/>
        <w:rPr>
          <w:b/>
          <w:u w:val="single"/>
        </w:rPr>
      </w:pPr>
      <w:r w:rsidRPr="00705857">
        <w:rPr>
          <w:b/>
          <w:u w:val="single"/>
        </w:rPr>
        <w:t xml:space="preserve">Concise Critical </w:t>
      </w:r>
      <w:r w:rsidR="004855EA">
        <w:rPr>
          <w:b/>
          <w:u w:val="single"/>
        </w:rPr>
        <w:t xml:space="preserve">Notes: </w:t>
      </w:r>
      <w:r w:rsidRPr="00705857">
        <w:rPr>
          <w:b/>
          <w:u w:val="single"/>
        </w:rPr>
        <w:t xml:space="preserve"> </w:t>
      </w:r>
      <w:r w:rsidR="00BE0C15">
        <w:rPr>
          <w:b/>
          <w:u w:val="single"/>
        </w:rPr>
        <w:t>Articles and papers</w:t>
      </w:r>
    </w:p>
    <w:tbl>
      <w:tblPr>
        <w:tblStyle w:val="Tablaconcuadrcula"/>
        <w:tblW w:w="0" w:type="auto"/>
        <w:tblLook w:val="04A0" w:firstRow="1" w:lastRow="0" w:firstColumn="1" w:lastColumn="0" w:noHBand="0" w:noVBand="1"/>
      </w:tblPr>
      <w:tblGrid>
        <w:gridCol w:w="2235"/>
        <w:gridCol w:w="3503"/>
        <w:gridCol w:w="1752"/>
        <w:gridCol w:w="1752"/>
      </w:tblGrid>
      <w:tr w:rsidR="00705857" w14:paraId="269B35CA" w14:textId="77777777" w:rsidTr="00705857">
        <w:tc>
          <w:tcPr>
            <w:tcW w:w="2235" w:type="dxa"/>
            <w:tcMar>
              <w:top w:w="85" w:type="dxa"/>
              <w:bottom w:w="85" w:type="dxa"/>
            </w:tcMar>
          </w:tcPr>
          <w:p w14:paraId="269B35C8" w14:textId="6815F6FA" w:rsidR="00705857" w:rsidRDefault="00705857" w:rsidP="00705857">
            <w:r>
              <w:t>Name of author</w:t>
            </w:r>
            <w:r w:rsidR="00BE0C15">
              <w:t>(s)</w:t>
            </w:r>
          </w:p>
        </w:tc>
        <w:tc>
          <w:tcPr>
            <w:tcW w:w="7007" w:type="dxa"/>
            <w:gridSpan w:val="3"/>
            <w:tcMar>
              <w:top w:w="85" w:type="dxa"/>
              <w:bottom w:w="85" w:type="dxa"/>
            </w:tcMar>
          </w:tcPr>
          <w:p w14:paraId="269B35C9" w14:textId="424D1B64" w:rsidR="00705857" w:rsidRDefault="009D3305" w:rsidP="00705857">
            <w:proofErr w:type="spellStart"/>
            <w:r w:rsidRPr="009D3305">
              <w:t>Saad</w:t>
            </w:r>
            <w:proofErr w:type="spellEnd"/>
            <w:r w:rsidRPr="009D3305">
              <w:t xml:space="preserve"> </w:t>
            </w:r>
            <w:proofErr w:type="spellStart"/>
            <w:r w:rsidRPr="009D3305">
              <w:t>Subair</w:t>
            </w:r>
            <w:proofErr w:type="spellEnd"/>
          </w:p>
        </w:tc>
      </w:tr>
      <w:tr w:rsidR="00705857" w14:paraId="269B35CD" w14:textId="77777777" w:rsidTr="00705857">
        <w:tc>
          <w:tcPr>
            <w:tcW w:w="2235" w:type="dxa"/>
            <w:tcMar>
              <w:top w:w="85" w:type="dxa"/>
              <w:bottom w:w="85" w:type="dxa"/>
            </w:tcMar>
          </w:tcPr>
          <w:p w14:paraId="269B35CB" w14:textId="28A1D9BB" w:rsidR="00705857" w:rsidRDefault="00705857" w:rsidP="00BE0C15">
            <w:r>
              <w:t xml:space="preserve">Full title of </w:t>
            </w:r>
            <w:r w:rsidR="00BE0C15">
              <w:t>article</w:t>
            </w:r>
          </w:p>
        </w:tc>
        <w:tc>
          <w:tcPr>
            <w:tcW w:w="7007" w:type="dxa"/>
            <w:gridSpan w:val="3"/>
            <w:tcMar>
              <w:top w:w="85" w:type="dxa"/>
              <w:bottom w:w="85" w:type="dxa"/>
            </w:tcMar>
          </w:tcPr>
          <w:p w14:paraId="269B35CC" w14:textId="5BA818E4" w:rsidR="00705857" w:rsidRDefault="009D3305" w:rsidP="00705857">
            <w:r w:rsidRPr="009D3305">
              <w:t>Assessing the Usability of Institutions Web Pages</w:t>
            </w:r>
          </w:p>
        </w:tc>
      </w:tr>
      <w:tr w:rsidR="00BE0C15" w14:paraId="269B35D6" w14:textId="77777777" w:rsidTr="00AA7F2D">
        <w:tc>
          <w:tcPr>
            <w:tcW w:w="2235" w:type="dxa"/>
            <w:tcMar>
              <w:top w:w="85" w:type="dxa"/>
              <w:bottom w:w="85" w:type="dxa"/>
            </w:tcMar>
          </w:tcPr>
          <w:p w14:paraId="269B35D4" w14:textId="77777777" w:rsidR="00BE0C15" w:rsidRDefault="00BE0C15" w:rsidP="00705857">
            <w:r>
              <w:t>Year published</w:t>
            </w:r>
          </w:p>
        </w:tc>
        <w:tc>
          <w:tcPr>
            <w:tcW w:w="3503" w:type="dxa"/>
            <w:tcMar>
              <w:top w:w="85" w:type="dxa"/>
              <w:bottom w:w="85" w:type="dxa"/>
            </w:tcMar>
          </w:tcPr>
          <w:p w14:paraId="4BC1797F" w14:textId="372AEBC2" w:rsidR="00BE0C15" w:rsidRDefault="009D3305" w:rsidP="00B41FFA">
            <w:pPr>
              <w:jc w:val="center"/>
            </w:pPr>
            <w:r>
              <w:t>2014</w:t>
            </w:r>
          </w:p>
        </w:tc>
        <w:tc>
          <w:tcPr>
            <w:tcW w:w="1752" w:type="dxa"/>
          </w:tcPr>
          <w:p w14:paraId="1B82F567" w14:textId="7C7FE803" w:rsidR="00BE0C15" w:rsidRDefault="00BE0C15" w:rsidP="00B41FFA">
            <w:pPr>
              <w:jc w:val="center"/>
            </w:pPr>
            <w:r>
              <w:t>Month</w:t>
            </w:r>
          </w:p>
        </w:tc>
        <w:tc>
          <w:tcPr>
            <w:tcW w:w="1752" w:type="dxa"/>
          </w:tcPr>
          <w:p w14:paraId="269B35D5" w14:textId="212093DC" w:rsidR="00BE0C15" w:rsidRDefault="009D3305" w:rsidP="00B41FFA">
            <w:pPr>
              <w:jc w:val="center"/>
            </w:pPr>
            <w:r>
              <w:t>June</w:t>
            </w:r>
          </w:p>
        </w:tc>
      </w:tr>
      <w:tr w:rsidR="00BE0C15" w14:paraId="269B35D9" w14:textId="77777777" w:rsidTr="00091815">
        <w:tc>
          <w:tcPr>
            <w:tcW w:w="2235" w:type="dxa"/>
            <w:tcBorders>
              <w:bottom w:val="single" w:sz="4" w:space="0" w:color="auto"/>
            </w:tcBorders>
            <w:tcMar>
              <w:top w:w="85" w:type="dxa"/>
              <w:bottom w:w="85" w:type="dxa"/>
            </w:tcMar>
          </w:tcPr>
          <w:p w14:paraId="269B35D7" w14:textId="7C22AAAA" w:rsidR="00BE0C15" w:rsidRDefault="00BE0C15" w:rsidP="00705857">
            <w:r>
              <w:t>Volume number</w:t>
            </w:r>
          </w:p>
        </w:tc>
        <w:tc>
          <w:tcPr>
            <w:tcW w:w="3503" w:type="dxa"/>
            <w:tcBorders>
              <w:bottom w:val="single" w:sz="4" w:space="0" w:color="auto"/>
            </w:tcBorders>
            <w:tcMar>
              <w:top w:w="85" w:type="dxa"/>
              <w:bottom w:w="85" w:type="dxa"/>
            </w:tcMar>
          </w:tcPr>
          <w:p w14:paraId="2CCA48EA" w14:textId="06F7BAD4" w:rsidR="00BE0C15" w:rsidRDefault="009D3305" w:rsidP="00B41FFA">
            <w:pPr>
              <w:jc w:val="center"/>
            </w:pPr>
            <w:r>
              <w:t>2</w:t>
            </w:r>
          </w:p>
        </w:tc>
        <w:tc>
          <w:tcPr>
            <w:tcW w:w="1752" w:type="dxa"/>
            <w:tcBorders>
              <w:bottom w:val="single" w:sz="4" w:space="0" w:color="auto"/>
            </w:tcBorders>
          </w:tcPr>
          <w:p w14:paraId="30CEBB66" w14:textId="4EB91D7A" w:rsidR="00BE0C15" w:rsidRDefault="00BE0C15" w:rsidP="00B41FFA">
            <w:pPr>
              <w:jc w:val="center"/>
            </w:pPr>
            <w:r>
              <w:t>Issue number</w:t>
            </w:r>
          </w:p>
        </w:tc>
        <w:tc>
          <w:tcPr>
            <w:tcW w:w="1752" w:type="dxa"/>
            <w:tcBorders>
              <w:bottom w:val="single" w:sz="4" w:space="0" w:color="auto"/>
            </w:tcBorders>
          </w:tcPr>
          <w:p w14:paraId="269B35D8" w14:textId="3477B1A4" w:rsidR="00BE0C15" w:rsidRDefault="009D3305" w:rsidP="00B41FFA">
            <w:pPr>
              <w:jc w:val="center"/>
            </w:pPr>
            <w:r>
              <w:t>3</w:t>
            </w:r>
          </w:p>
        </w:tc>
      </w:tr>
      <w:tr w:rsidR="005927A1" w14:paraId="269B35DB" w14:textId="77777777" w:rsidTr="005927A1">
        <w:trPr>
          <w:trHeight w:val="107"/>
        </w:trPr>
        <w:tc>
          <w:tcPr>
            <w:tcW w:w="9242" w:type="dxa"/>
            <w:gridSpan w:val="4"/>
            <w:shd w:val="clear" w:color="auto" w:fill="D9D9D9" w:themeFill="background1" w:themeFillShade="D9"/>
            <w:tcMar>
              <w:top w:w="0" w:type="dxa"/>
              <w:bottom w:w="0" w:type="dxa"/>
            </w:tcMar>
          </w:tcPr>
          <w:p w14:paraId="269B35DA" w14:textId="77777777" w:rsidR="005927A1" w:rsidRDefault="005927A1" w:rsidP="00B41FFA">
            <w:pPr>
              <w:jc w:val="center"/>
            </w:pPr>
          </w:p>
        </w:tc>
      </w:tr>
      <w:tr w:rsidR="00BE0C15" w14:paraId="269B35DE" w14:textId="77777777" w:rsidTr="00BE0C15">
        <w:trPr>
          <w:trHeight w:val="1178"/>
        </w:trPr>
        <w:tc>
          <w:tcPr>
            <w:tcW w:w="2235" w:type="dxa"/>
            <w:tcMar>
              <w:top w:w="85" w:type="dxa"/>
              <w:bottom w:w="85" w:type="dxa"/>
            </w:tcMar>
          </w:tcPr>
          <w:p w14:paraId="269B35DC" w14:textId="681BB201" w:rsidR="00BE0C15" w:rsidRDefault="00BE0C15" w:rsidP="00BE0C15">
            <w:r>
              <w:t>Hypothesis: What is the paper setting out to prove? Are research hypotheses supported?</w:t>
            </w:r>
          </w:p>
        </w:tc>
        <w:tc>
          <w:tcPr>
            <w:tcW w:w="7007" w:type="dxa"/>
            <w:gridSpan w:val="3"/>
            <w:tcBorders>
              <w:bottom w:val="nil"/>
            </w:tcBorders>
            <w:tcMar>
              <w:top w:w="85" w:type="dxa"/>
              <w:bottom w:w="85" w:type="dxa"/>
            </w:tcMar>
          </w:tcPr>
          <w:p w14:paraId="269B35DD" w14:textId="36CFCDC9" w:rsidR="00BE0C15" w:rsidRDefault="009D3305" w:rsidP="006F6A1F">
            <w:r w:rsidRPr="009D3305">
              <w:t xml:space="preserve">The usability of the web pages is assessed using some statistical models. Researchers argue that many usability results and recommendations lack </w:t>
            </w:r>
            <w:r w:rsidR="006F6A1F">
              <w:t xml:space="preserve">empirical and experimental data, </w:t>
            </w:r>
            <w:r w:rsidR="006F6A1F" w:rsidRPr="006F6A1F">
              <w:t>The main objective of this study is to investigate into the relations between the items of web pages design and their usability and to point out which items or variables contribute significantly to web pages design of the universities</w:t>
            </w:r>
          </w:p>
        </w:tc>
      </w:tr>
      <w:tr w:rsidR="00BE0C15" w14:paraId="269B35E1" w14:textId="77777777" w:rsidTr="003D2CDE">
        <w:trPr>
          <w:trHeight w:val="1178"/>
        </w:trPr>
        <w:tc>
          <w:tcPr>
            <w:tcW w:w="2235" w:type="dxa"/>
            <w:tcMar>
              <w:top w:w="85" w:type="dxa"/>
              <w:bottom w:w="85" w:type="dxa"/>
            </w:tcMar>
          </w:tcPr>
          <w:p w14:paraId="269B35DF" w14:textId="2CB0C6E5" w:rsidR="00BE0C15" w:rsidRDefault="00BE0C15" w:rsidP="00BE0C15">
            <w:r>
              <w:t>What is the theoretical position underlying the research? Type of theory?</w:t>
            </w:r>
          </w:p>
        </w:tc>
        <w:tc>
          <w:tcPr>
            <w:tcW w:w="7007" w:type="dxa"/>
            <w:gridSpan w:val="3"/>
            <w:tcMar>
              <w:top w:w="85" w:type="dxa"/>
              <w:bottom w:w="85" w:type="dxa"/>
            </w:tcMar>
          </w:tcPr>
          <w:p w14:paraId="269B35E0" w14:textId="16DDF980" w:rsidR="00BE0C15" w:rsidRDefault="009D3305" w:rsidP="009D3305">
            <w:r w:rsidRPr="009D3305">
              <w:t xml:space="preserve">User interface is a system layer through which the </w:t>
            </w:r>
            <w:r>
              <w:t>computer and users communicate</w:t>
            </w:r>
            <w:r w:rsidRPr="009D3305">
              <w:t>. It is an essential part of Human Computer Interaction (HCI). Dealing with or achieving goals using the interface is known as the usability of the interface. Usability of a system is how easy to use the system and how easy and efficie</w:t>
            </w:r>
            <w:r>
              <w:t>ntly the system performs tasks</w:t>
            </w:r>
            <w:r w:rsidRPr="009D3305">
              <w:t>. In a survey c</w:t>
            </w:r>
            <w:r>
              <w:t>onducted in the last few years</w:t>
            </w:r>
          </w:p>
        </w:tc>
      </w:tr>
      <w:tr w:rsidR="00BE0C15" w14:paraId="269B35E4" w14:textId="77777777" w:rsidTr="003D2CDE">
        <w:trPr>
          <w:trHeight w:val="1178"/>
        </w:trPr>
        <w:tc>
          <w:tcPr>
            <w:tcW w:w="2235" w:type="dxa"/>
            <w:tcMar>
              <w:top w:w="85" w:type="dxa"/>
              <w:bottom w:w="85" w:type="dxa"/>
            </w:tcMar>
          </w:tcPr>
          <w:p w14:paraId="269B35E2" w14:textId="290AEE1F" w:rsidR="00BE0C15" w:rsidRDefault="00BE0C15" w:rsidP="00BE0C15">
            <w:r>
              <w:t>What is the key literature used as background to the article or paper?</w:t>
            </w:r>
          </w:p>
        </w:tc>
        <w:tc>
          <w:tcPr>
            <w:tcW w:w="7007" w:type="dxa"/>
            <w:gridSpan w:val="3"/>
            <w:tcMar>
              <w:top w:w="85" w:type="dxa"/>
              <w:bottom w:w="85" w:type="dxa"/>
            </w:tcMar>
          </w:tcPr>
          <w:p w14:paraId="1BA6B9DA" w14:textId="77777777" w:rsidR="00BE0C15" w:rsidRDefault="006F6A1F" w:rsidP="006F6A1F">
            <w:r w:rsidRPr="006F6A1F">
              <w:t>Usability of the interface is an important issue. Nielsen conducted a usability test for software used by a company. The result concluded that there was a list of 130 usability problem. He concluded that the software design was sound and most of the usability problems were simple enough to fix.</w:t>
            </w:r>
          </w:p>
          <w:p w14:paraId="13C68DF7" w14:textId="77777777" w:rsidR="006F6A1F" w:rsidRDefault="006F6A1F" w:rsidP="006F6A1F"/>
          <w:p w14:paraId="467F481E" w14:textId="4F97F609" w:rsidR="006F6A1F" w:rsidRDefault="006F6A1F" w:rsidP="006F6A1F">
            <w:r w:rsidRPr="006F6A1F">
              <w:t>Nielsen, J. (1993) Usability Engineering. Academic Press, Boston</w:t>
            </w:r>
            <w:r>
              <w:t>.</w:t>
            </w:r>
            <w:r w:rsidRPr="006F6A1F">
              <w:t xml:space="preserve"> </w:t>
            </w:r>
          </w:p>
          <w:p w14:paraId="6634A7AD" w14:textId="77777777" w:rsidR="006F6A1F" w:rsidRDefault="006F6A1F" w:rsidP="006F6A1F"/>
          <w:p w14:paraId="0D117CA1" w14:textId="77777777" w:rsidR="006F6A1F" w:rsidRDefault="006F6A1F" w:rsidP="006F6A1F"/>
          <w:p w14:paraId="72E6EBBA" w14:textId="2E7B2D22" w:rsidR="006F6A1F" w:rsidRDefault="006F6A1F" w:rsidP="006F6A1F">
            <w:r w:rsidRPr="006F6A1F">
              <w:t>The interfaces used in the web pages are graphical user interfaces that utilize graphics, colours, and icons. Researchers showed that there was still a big gap between the researches of the HCI and hypertex</w:t>
            </w:r>
            <w:r>
              <w:t>t systems, essentially the web</w:t>
            </w:r>
            <w:r w:rsidRPr="006F6A1F">
              <w:t xml:space="preserve">. </w:t>
            </w:r>
            <w:proofErr w:type="spellStart"/>
            <w:r w:rsidRPr="006F6A1F">
              <w:t>Shneiderman</w:t>
            </w:r>
            <w:proofErr w:type="spellEnd"/>
            <w:r w:rsidRPr="006F6A1F">
              <w:t xml:space="preserve"> argued that many researchers’ experience lacked empirical data to validate or solidify their conclusions. </w:t>
            </w:r>
            <w:proofErr w:type="spellStart"/>
            <w:r w:rsidRPr="006F6A1F">
              <w:t>Shneiderman</w:t>
            </w:r>
            <w:proofErr w:type="spellEnd"/>
            <w:r w:rsidRPr="006F6A1F">
              <w:t xml:space="preserve"> reported that web sites could be well categorized by the originator’s identity such as individual group, university, corporation and non-profit organization. He concluded that information about users could guide web designers to a better design</w:t>
            </w:r>
          </w:p>
          <w:p w14:paraId="4453BE6E" w14:textId="77777777" w:rsidR="006F6A1F" w:rsidRDefault="006F6A1F" w:rsidP="006F6A1F">
            <w:pPr>
              <w:rPr>
                <w:rFonts w:ascii="Verdana" w:hAnsi="Verdana"/>
                <w:color w:val="000000"/>
                <w:sz w:val="21"/>
                <w:szCs w:val="21"/>
                <w:shd w:val="clear" w:color="auto" w:fill="FFFFFF"/>
              </w:rPr>
            </w:pPr>
          </w:p>
          <w:p w14:paraId="1FEE241A" w14:textId="29F2026C" w:rsidR="006F6A1F" w:rsidRDefault="006F6A1F" w:rsidP="006F6A1F">
            <w:proofErr w:type="spellStart"/>
            <w:r w:rsidRPr="006F6A1F">
              <w:t>Shneiderman</w:t>
            </w:r>
            <w:proofErr w:type="spellEnd"/>
            <w:r w:rsidRPr="006F6A1F">
              <w:t xml:space="preserve">, B., Norman, K., </w:t>
            </w:r>
            <w:proofErr w:type="spellStart"/>
            <w:r w:rsidRPr="006F6A1F">
              <w:t>Plaisant</w:t>
            </w:r>
            <w:proofErr w:type="spellEnd"/>
            <w:r w:rsidRPr="006F6A1F">
              <w:t xml:space="preserve">, C., </w:t>
            </w:r>
            <w:proofErr w:type="spellStart"/>
            <w:r w:rsidRPr="006F6A1F">
              <w:t>Bederson</w:t>
            </w:r>
            <w:proofErr w:type="spellEnd"/>
            <w:r w:rsidRPr="006F6A1F">
              <w:t xml:space="preserve">, B., </w:t>
            </w:r>
            <w:proofErr w:type="spellStart"/>
            <w:r w:rsidRPr="006F6A1F">
              <w:t>Druin</w:t>
            </w:r>
            <w:proofErr w:type="spellEnd"/>
            <w:r w:rsidRPr="006F6A1F">
              <w:t xml:space="preserve">, A. and </w:t>
            </w:r>
            <w:proofErr w:type="spellStart"/>
            <w:r w:rsidRPr="006F6A1F">
              <w:t>Golbeck</w:t>
            </w:r>
            <w:proofErr w:type="spellEnd"/>
            <w:r w:rsidRPr="006F6A1F">
              <w:t>, J. (2013) 30 Years at the University of Maryland’s Human-Computer Interaction Lab (HCIL). Interactions, 20, 50-57.</w:t>
            </w:r>
          </w:p>
          <w:p w14:paraId="0DEBB1B8" w14:textId="77777777" w:rsidR="006F6A1F" w:rsidRDefault="006F6A1F" w:rsidP="006F6A1F"/>
          <w:p w14:paraId="260DA322" w14:textId="77777777" w:rsidR="006F6A1F" w:rsidRDefault="006F6A1F" w:rsidP="006F6A1F"/>
          <w:p w14:paraId="269B35E3" w14:textId="1700FAEB" w:rsidR="006F6A1F" w:rsidRDefault="006F6A1F" w:rsidP="006F6A1F"/>
        </w:tc>
      </w:tr>
      <w:tr w:rsidR="00BE0C15" w14:paraId="269B35E7" w14:textId="77777777" w:rsidTr="003D2CDE">
        <w:trPr>
          <w:trHeight w:val="1178"/>
        </w:trPr>
        <w:tc>
          <w:tcPr>
            <w:tcW w:w="2235" w:type="dxa"/>
            <w:tcMar>
              <w:top w:w="85" w:type="dxa"/>
              <w:bottom w:w="85" w:type="dxa"/>
            </w:tcMar>
          </w:tcPr>
          <w:p w14:paraId="269B35E5" w14:textId="76F3C26F" w:rsidR="00BE0C15" w:rsidRDefault="00BE0C15" w:rsidP="00BE0C15">
            <w:r>
              <w:lastRenderedPageBreak/>
              <w:t>Which research methods are used?</w:t>
            </w:r>
          </w:p>
        </w:tc>
        <w:tc>
          <w:tcPr>
            <w:tcW w:w="7007" w:type="dxa"/>
            <w:gridSpan w:val="3"/>
            <w:tcMar>
              <w:top w:w="85" w:type="dxa"/>
              <w:bottom w:w="85" w:type="dxa"/>
            </w:tcMar>
          </w:tcPr>
          <w:p w14:paraId="75F7F2FC" w14:textId="77777777" w:rsidR="00CB1CFA" w:rsidRPr="00CB1CFA" w:rsidRDefault="00CB1CFA" w:rsidP="00CB1CFA">
            <w:pPr>
              <w:rPr>
                <w:lang w:val="es-MX"/>
              </w:rPr>
            </w:pPr>
            <w:r w:rsidRPr="00CB1CFA">
              <w:rPr>
                <w:lang w:val="es-MX"/>
              </w:rPr>
              <w:t xml:space="preserve">1) </w:t>
            </w:r>
            <w:proofErr w:type="spellStart"/>
            <w:r w:rsidRPr="00CB1CFA">
              <w:rPr>
                <w:lang w:val="es-MX"/>
              </w:rPr>
              <w:t>Designing</w:t>
            </w:r>
            <w:proofErr w:type="spellEnd"/>
            <w:r w:rsidRPr="00CB1CFA">
              <w:rPr>
                <w:lang w:val="es-MX"/>
              </w:rPr>
              <w:t xml:space="preserve"> and </w:t>
            </w:r>
            <w:proofErr w:type="spellStart"/>
            <w:r w:rsidRPr="00CB1CFA">
              <w:rPr>
                <w:lang w:val="es-MX"/>
              </w:rPr>
              <w:t>developing</w:t>
            </w:r>
            <w:proofErr w:type="spellEnd"/>
            <w:r w:rsidRPr="00CB1CFA">
              <w:rPr>
                <w:lang w:val="es-MX"/>
              </w:rPr>
              <w:t xml:space="preserve"> a </w:t>
            </w:r>
            <w:proofErr w:type="spellStart"/>
            <w:r w:rsidRPr="00CB1CFA">
              <w:rPr>
                <w:lang w:val="es-MX"/>
              </w:rPr>
              <w:t>prototype</w:t>
            </w:r>
            <w:proofErr w:type="spellEnd"/>
            <w:r w:rsidRPr="00CB1CFA">
              <w:rPr>
                <w:lang w:val="es-MX"/>
              </w:rPr>
              <w:t xml:space="preserve"> </w:t>
            </w:r>
            <w:proofErr w:type="spellStart"/>
            <w:r w:rsidRPr="00CB1CFA">
              <w:rPr>
                <w:lang w:val="es-MX"/>
              </w:rPr>
              <w:t>user</w:t>
            </w:r>
            <w:proofErr w:type="spellEnd"/>
            <w:r w:rsidRPr="00CB1CFA">
              <w:rPr>
                <w:lang w:val="es-MX"/>
              </w:rPr>
              <w:t xml:space="preserve"> interface </w:t>
            </w:r>
            <w:proofErr w:type="spellStart"/>
            <w:r w:rsidRPr="00CB1CFA">
              <w:rPr>
                <w:lang w:val="es-MX"/>
              </w:rPr>
              <w:t>for</w:t>
            </w:r>
            <w:proofErr w:type="spellEnd"/>
            <w:r w:rsidRPr="00CB1CFA">
              <w:rPr>
                <w:lang w:val="es-MX"/>
              </w:rPr>
              <w:t xml:space="preserve"> </w:t>
            </w:r>
            <w:proofErr w:type="spellStart"/>
            <w:r w:rsidRPr="00CB1CFA">
              <w:rPr>
                <w:lang w:val="es-MX"/>
              </w:rPr>
              <w:t>university</w:t>
            </w:r>
            <w:proofErr w:type="spellEnd"/>
            <w:r w:rsidRPr="00CB1CFA">
              <w:rPr>
                <w:lang w:val="es-MX"/>
              </w:rPr>
              <w:t xml:space="preserve"> web </w:t>
            </w:r>
            <w:proofErr w:type="spellStart"/>
            <w:r w:rsidRPr="00CB1CFA">
              <w:rPr>
                <w:lang w:val="es-MX"/>
              </w:rPr>
              <w:t>pages</w:t>
            </w:r>
            <w:proofErr w:type="spellEnd"/>
            <w:r w:rsidRPr="00CB1CFA">
              <w:rPr>
                <w:lang w:val="es-MX"/>
              </w:rPr>
              <w:t xml:space="preserve"> </w:t>
            </w:r>
            <w:proofErr w:type="spellStart"/>
            <w:r w:rsidRPr="00CB1CFA">
              <w:rPr>
                <w:lang w:val="es-MX"/>
              </w:rPr>
              <w:t>using</w:t>
            </w:r>
            <w:proofErr w:type="spellEnd"/>
            <w:r w:rsidRPr="00CB1CFA">
              <w:rPr>
                <w:lang w:val="es-MX"/>
              </w:rPr>
              <w:t xml:space="preserve"> </w:t>
            </w:r>
            <w:proofErr w:type="spellStart"/>
            <w:r w:rsidRPr="00CB1CFA">
              <w:rPr>
                <w:lang w:val="es-MX"/>
              </w:rPr>
              <w:t>recent</w:t>
            </w:r>
            <w:proofErr w:type="spellEnd"/>
            <w:r w:rsidRPr="00CB1CFA">
              <w:rPr>
                <w:lang w:val="es-MX"/>
              </w:rPr>
              <w:t xml:space="preserve"> web </w:t>
            </w:r>
            <w:proofErr w:type="spellStart"/>
            <w:r w:rsidRPr="00CB1CFA">
              <w:rPr>
                <w:lang w:val="es-MX"/>
              </w:rPr>
              <w:t>pages</w:t>
            </w:r>
            <w:proofErr w:type="spellEnd"/>
            <w:r w:rsidRPr="00CB1CFA">
              <w:rPr>
                <w:lang w:val="es-MX"/>
              </w:rPr>
              <w:t xml:space="preserve"> </w:t>
            </w:r>
            <w:proofErr w:type="spellStart"/>
            <w:r w:rsidRPr="00CB1CFA">
              <w:rPr>
                <w:lang w:val="es-MX"/>
              </w:rPr>
              <w:t>development</w:t>
            </w:r>
            <w:proofErr w:type="spellEnd"/>
            <w:r w:rsidRPr="00CB1CFA">
              <w:rPr>
                <w:lang w:val="es-MX"/>
              </w:rPr>
              <w:t xml:space="preserve"> </w:t>
            </w:r>
            <w:proofErr w:type="spellStart"/>
            <w:r w:rsidRPr="00CB1CFA">
              <w:rPr>
                <w:lang w:val="es-MX"/>
              </w:rPr>
              <w:t>methodologies</w:t>
            </w:r>
            <w:proofErr w:type="spellEnd"/>
            <w:r w:rsidRPr="00CB1CFA">
              <w:rPr>
                <w:lang w:val="es-MX"/>
              </w:rPr>
              <w:t>;</w:t>
            </w:r>
          </w:p>
          <w:p w14:paraId="443196BD" w14:textId="77777777" w:rsidR="00CB1CFA" w:rsidRPr="00CB1CFA" w:rsidRDefault="00CB1CFA" w:rsidP="00CB1CFA">
            <w:pPr>
              <w:rPr>
                <w:lang w:val="es-MX"/>
              </w:rPr>
            </w:pPr>
            <w:r w:rsidRPr="00CB1CFA">
              <w:rPr>
                <w:lang w:val="es-MX"/>
              </w:rPr>
              <w:t xml:space="preserve">2) </w:t>
            </w:r>
            <w:proofErr w:type="spellStart"/>
            <w:r w:rsidRPr="00CB1CFA">
              <w:rPr>
                <w:lang w:val="es-MX"/>
              </w:rPr>
              <w:t>Evaluating</w:t>
            </w:r>
            <w:proofErr w:type="spellEnd"/>
            <w:r w:rsidRPr="00CB1CFA">
              <w:rPr>
                <w:lang w:val="es-MX"/>
              </w:rPr>
              <w:t xml:space="preserve"> </w:t>
            </w:r>
            <w:proofErr w:type="spellStart"/>
            <w:r w:rsidRPr="00CB1CFA">
              <w:rPr>
                <w:lang w:val="es-MX"/>
              </w:rPr>
              <w:t>the</w:t>
            </w:r>
            <w:proofErr w:type="spellEnd"/>
            <w:r w:rsidRPr="00CB1CFA">
              <w:rPr>
                <w:lang w:val="es-MX"/>
              </w:rPr>
              <w:t xml:space="preserve"> </w:t>
            </w:r>
            <w:proofErr w:type="spellStart"/>
            <w:r w:rsidRPr="00CB1CFA">
              <w:rPr>
                <w:lang w:val="es-MX"/>
              </w:rPr>
              <w:t>prototype</w:t>
            </w:r>
            <w:proofErr w:type="spellEnd"/>
            <w:r w:rsidRPr="00CB1CFA">
              <w:rPr>
                <w:lang w:val="es-MX"/>
              </w:rPr>
              <w:t xml:space="preserve"> and </w:t>
            </w:r>
            <w:proofErr w:type="spellStart"/>
            <w:r w:rsidRPr="00CB1CFA">
              <w:rPr>
                <w:lang w:val="es-MX"/>
              </w:rPr>
              <w:t>other</w:t>
            </w:r>
            <w:proofErr w:type="spellEnd"/>
            <w:r w:rsidRPr="00CB1CFA">
              <w:rPr>
                <w:lang w:val="es-MX"/>
              </w:rPr>
              <w:t xml:space="preserve"> </w:t>
            </w:r>
            <w:proofErr w:type="spellStart"/>
            <w:r w:rsidRPr="00CB1CFA">
              <w:rPr>
                <w:lang w:val="es-MX"/>
              </w:rPr>
              <w:t>universities</w:t>
            </w:r>
            <w:proofErr w:type="spellEnd"/>
            <w:r w:rsidRPr="00CB1CFA">
              <w:rPr>
                <w:lang w:val="es-MX"/>
              </w:rPr>
              <w:t xml:space="preserve"> web </w:t>
            </w:r>
            <w:proofErr w:type="spellStart"/>
            <w:r w:rsidRPr="00CB1CFA">
              <w:rPr>
                <w:lang w:val="es-MX"/>
              </w:rPr>
              <w:t>pages</w:t>
            </w:r>
            <w:proofErr w:type="spellEnd"/>
            <w:r w:rsidRPr="00CB1CFA">
              <w:rPr>
                <w:lang w:val="es-MX"/>
              </w:rPr>
              <w:t xml:space="preserve"> </w:t>
            </w:r>
            <w:proofErr w:type="spellStart"/>
            <w:r w:rsidRPr="00CB1CFA">
              <w:rPr>
                <w:lang w:val="es-MX"/>
              </w:rPr>
              <w:t>usability</w:t>
            </w:r>
            <w:proofErr w:type="spellEnd"/>
            <w:r w:rsidRPr="00CB1CFA">
              <w:rPr>
                <w:lang w:val="es-MX"/>
              </w:rPr>
              <w:t xml:space="preserve"> in a </w:t>
            </w:r>
            <w:proofErr w:type="spellStart"/>
            <w:r w:rsidRPr="00CB1CFA">
              <w:rPr>
                <w:lang w:val="es-MX"/>
              </w:rPr>
              <w:t>comparative</w:t>
            </w:r>
            <w:proofErr w:type="spellEnd"/>
            <w:r w:rsidRPr="00CB1CFA">
              <w:rPr>
                <w:lang w:val="es-MX"/>
              </w:rPr>
              <w:t xml:space="preserve"> </w:t>
            </w:r>
            <w:proofErr w:type="spellStart"/>
            <w:r w:rsidRPr="00CB1CFA">
              <w:rPr>
                <w:lang w:val="es-MX"/>
              </w:rPr>
              <w:t>approach</w:t>
            </w:r>
            <w:proofErr w:type="spellEnd"/>
            <w:r w:rsidRPr="00CB1CFA">
              <w:rPr>
                <w:lang w:val="es-MX"/>
              </w:rPr>
              <w:t xml:space="preserve"> </w:t>
            </w:r>
            <w:proofErr w:type="spellStart"/>
            <w:r w:rsidRPr="00CB1CFA">
              <w:rPr>
                <w:lang w:val="es-MX"/>
              </w:rPr>
              <w:t>through</w:t>
            </w:r>
            <w:proofErr w:type="spellEnd"/>
            <w:r w:rsidRPr="00CB1CFA">
              <w:rPr>
                <w:lang w:val="es-MX"/>
              </w:rPr>
              <w:t xml:space="preserve"> a </w:t>
            </w:r>
            <w:proofErr w:type="spellStart"/>
            <w:r w:rsidRPr="00CB1CFA">
              <w:rPr>
                <w:lang w:val="es-MX"/>
              </w:rPr>
              <w:t>questionnaire</w:t>
            </w:r>
            <w:proofErr w:type="spellEnd"/>
            <w:r w:rsidRPr="00CB1CFA">
              <w:rPr>
                <w:lang w:val="es-MX"/>
              </w:rPr>
              <w:t>;</w:t>
            </w:r>
          </w:p>
          <w:p w14:paraId="3D709C43" w14:textId="77777777" w:rsidR="00CB1CFA" w:rsidRPr="00CB1CFA" w:rsidRDefault="00CB1CFA" w:rsidP="00CB1CFA">
            <w:pPr>
              <w:rPr>
                <w:lang w:val="es-MX"/>
              </w:rPr>
            </w:pPr>
            <w:r w:rsidRPr="00CB1CFA">
              <w:rPr>
                <w:lang w:val="es-MX"/>
              </w:rPr>
              <w:t xml:space="preserve">3) </w:t>
            </w:r>
            <w:proofErr w:type="spellStart"/>
            <w:r w:rsidRPr="00CB1CFA">
              <w:rPr>
                <w:lang w:val="es-MX"/>
              </w:rPr>
              <w:t>Using</w:t>
            </w:r>
            <w:proofErr w:type="spellEnd"/>
            <w:r w:rsidRPr="00CB1CFA">
              <w:rPr>
                <w:lang w:val="es-MX"/>
              </w:rPr>
              <w:t xml:space="preserve"> </w:t>
            </w:r>
            <w:proofErr w:type="spellStart"/>
            <w:r w:rsidRPr="00CB1CFA">
              <w:rPr>
                <w:lang w:val="es-MX"/>
              </w:rPr>
              <w:t>correlation</w:t>
            </w:r>
            <w:proofErr w:type="spellEnd"/>
            <w:r w:rsidRPr="00CB1CFA">
              <w:rPr>
                <w:lang w:val="es-MX"/>
              </w:rPr>
              <w:t xml:space="preserve"> </w:t>
            </w:r>
            <w:proofErr w:type="spellStart"/>
            <w:r w:rsidRPr="00CB1CFA">
              <w:rPr>
                <w:lang w:val="es-MX"/>
              </w:rPr>
              <w:t>analysis</w:t>
            </w:r>
            <w:proofErr w:type="spellEnd"/>
            <w:r w:rsidRPr="00CB1CFA">
              <w:rPr>
                <w:lang w:val="es-MX"/>
              </w:rPr>
              <w:t xml:space="preserve"> to </w:t>
            </w:r>
            <w:proofErr w:type="spellStart"/>
            <w:r w:rsidRPr="00CB1CFA">
              <w:rPr>
                <w:lang w:val="es-MX"/>
              </w:rPr>
              <w:t>investigate</w:t>
            </w:r>
            <w:proofErr w:type="spellEnd"/>
            <w:r w:rsidRPr="00CB1CFA">
              <w:rPr>
                <w:lang w:val="es-MX"/>
              </w:rPr>
              <w:t xml:space="preserve"> </w:t>
            </w:r>
            <w:proofErr w:type="spellStart"/>
            <w:r w:rsidRPr="00CB1CFA">
              <w:rPr>
                <w:lang w:val="es-MX"/>
              </w:rPr>
              <w:t>the</w:t>
            </w:r>
            <w:proofErr w:type="spellEnd"/>
            <w:r w:rsidRPr="00CB1CFA">
              <w:rPr>
                <w:lang w:val="es-MX"/>
              </w:rPr>
              <w:t xml:space="preserve"> </w:t>
            </w:r>
            <w:proofErr w:type="spellStart"/>
            <w:r w:rsidRPr="00CB1CFA">
              <w:rPr>
                <w:lang w:val="es-MX"/>
              </w:rPr>
              <w:t>relationship</w:t>
            </w:r>
            <w:proofErr w:type="spellEnd"/>
            <w:r w:rsidRPr="00CB1CFA">
              <w:rPr>
                <w:lang w:val="es-MX"/>
              </w:rPr>
              <w:t xml:space="preserve"> and </w:t>
            </w:r>
            <w:proofErr w:type="spellStart"/>
            <w:r w:rsidRPr="00CB1CFA">
              <w:rPr>
                <w:lang w:val="es-MX"/>
              </w:rPr>
              <w:t>association</w:t>
            </w:r>
            <w:proofErr w:type="spellEnd"/>
            <w:r w:rsidRPr="00CB1CFA">
              <w:rPr>
                <w:lang w:val="es-MX"/>
              </w:rPr>
              <w:t xml:space="preserve"> </w:t>
            </w:r>
            <w:proofErr w:type="spellStart"/>
            <w:r w:rsidRPr="00CB1CFA">
              <w:rPr>
                <w:lang w:val="es-MX"/>
              </w:rPr>
              <w:t>between</w:t>
            </w:r>
            <w:proofErr w:type="spellEnd"/>
            <w:r w:rsidRPr="00CB1CFA">
              <w:rPr>
                <w:lang w:val="es-MX"/>
              </w:rPr>
              <w:t xml:space="preserve"> </w:t>
            </w:r>
            <w:proofErr w:type="spellStart"/>
            <w:r w:rsidRPr="00CB1CFA">
              <w:rPr>
                <w:lang w:val="es-MX"/>
              </w:rPr>
              <w:t>items</w:t>
            </w:r>
            <w:proofErr w:type="spellEnd"/>
            <w:r w:rsidRPr="00CB1CFA">
              <w:rPr>
                <w:lang w:val="es-MX"/>
              </w:rPr>
              <w:t xml:space="preserve"> </w:t>
            </w:r>
            <w:proofErr w:type="spellStart"/>
            <w:r w:rsidRPr="00CB1CFA">
              <w:rPr>
                <w:lang w:val="es-MX"/>
              </w:rPr>
              <w:t>or</w:t>
            </w:r>
            <w:proofErr w:type="spellEnd"/>
            <w:r w:rsidRPr="00CB1CFA">
              <w:rPr>
                <w:lang w:val="es-MX"/>
              </w:rPr>
              <w:t xml:space="preserve"> variables of </w:t>
            </w:r>
            <w:proofErr w:type="spellStart"/>
            <w:r w:rsidRPr="00CB1CFA">
              <w:rPr>
                <w:lang w:val="es-MX"/>
              </w:rPr>
              <w:t>universities</w:t>
            </w:r>
            <w:proofErr w:type="spellEnd"/>
            <w:r w:rsidRPr="00CB1CFA">
              <w:rPr>
                <w:lang w:val="es-MX"/>
              </w:rPr>
              <w:t xml:space="preserve"> web </w:t>
            </w:r>
            <w:proofErr w:type="spellStart"/>
            <w:r w:rsidRPr="00CB1CFA">
              <w:rPr>
                <w:lang w:val="es-MX"/>
              </w:rPr>
              <w:t>pages</w:t>
            </w:r>
            <w:proofErr w:type="spellEnd"/>
            <w:r w:rsidRPr="00CB1CFA">
              <w:rPr>
                <w:lang w:val="es-MX"/>
              </w:rPr>
              <w:t xml:space="preserve"> </w:t>
            </w:r>
            <w:proofErr w:type="spellStart"/>
            <w:r w:rsidRPr="00CB1CFA">
              <w:rPr>
                <w:lang w:val="es-MX"/>
              </w:rPr>
              <w:t>design</w:t>
            </w:r>
            <w:proofErr w:type="spellEnd"/>
            <w:r w:rsidRPr="00CB1CFA">
              <w:rPr>
                <w:lang w:val="es-MX"/>
              </w:rPr>
              <w:t>;</w:t>
            </w:r>
          </w:p>
          <w:p w14:paraId="24279ABF" w14:textId="77777777" w:rsidR="00CB1CFA" w:rsidRPr="00CB1CFA" w:rsidRDefault="00CB1CFA" w:rsidP="00CB1CFA">
            <w:pPr>
              <w:rPr>
                <w:lang w:val="es-MX"/>
              </w:rPr>
            </w:pPr>
            <w:r w:rsidRPr="00CB1CFA">
              <w:rPr>
                <w:lang w:val="es-MX"/>
              </w:rPr>
              <w:t xml:space="preserve">4) </w:t>
            </w:r>
            <w:proofErr w:type="spellStart"/>
            <w:r w:rsidRPr="00CB1CFA">
              <w:rPr>
                <w:lang w:val="es-MX"/>
              </w:rPr>
              <w:t>Using</w:t>
            </w:r>
            <w:proofErr w:type="spellEnd"/>
            <w:r w:rsidRPr="00CB1CFA">
              <w:rPr>
                <w:lang w:val="es-MX"/>
              </w:rPr>
              <w:t xml:space="preserve"> </w:t>
            </w:r>
            <w:proofErr w:type="spellStart"/>
            <w:r w:rsidRPr="00CB1CFA">
              <w:rPr>
                <w:lang w:val="es-MX"/>
              </w:rPr>
              <w:t>regression</w:t>
            </w:r>
            <w:proofErr w:type="spellEnd"/>
            <w:r w:rsidRPr="00CB1CFA">
              <w:rPr>
                <w:lang w:val="es-MX"/>
              </w:rPr>
              <w:t xml:space="preserve"> </w:t>
            </w:r>
            <w:proofErr w:type="spellStart"/>
            <w:r w:rsidRPr="00CB1CFA">
              <w:rPr>
                <w:lang w:val="es-MX"/>
              </w:rPr>
              <w:t>analysis</w:t>
            </w:r>
            <w:proofErr w:type="spellEnd"/>
            <w:r w:rsidRPr="00CB1CFA">
              <w:rPr>
                <w:lang w:val="es-MX"/>
              </w:rPr>
              <w:t xml:space="preserve"> to </w:t>
            </w:r>
            <w:proofErr w:type="spellStart"/>
            <w:r w:rsidRPr="00CB1CFA">
              <w:rPr>
                <w:lang w:val="es-MX"/>
              </w:rPr>
              <w:t>investigate</w:t>
            </w:r>
            <w:proofErr w:type="spellEnd"/>
            <w:r w:rsidRPr="00CB1CFA">
              <w:rPr>
                <w:lang w:val="es-MX"/>
              </w:rPr>
              <w:t xml:space="preserve"> </w:t>
            </w:r>
            <w:proofErr w:type="spellStart"/>
            <w:r w:rsidRPr="00CB1CFA">
              <w:rPr>
                <w:lang w:val="es-MX"/>
              </w:rPr>
              <w:t>the</w:t>
            </w:r>
            <w:proofErr w:type="spellEnd"/>
            <w:r w:rsidRPr="00CB1CFA">
              <w:rPr>
                <w:lang w:val="es-MX"/>
              </w:rPr>
              <w:t xml:space="preserve"> </w:t>
            </w:r>
            <w:proofErr w:type="spellStart"/>
            <w:r w:rsidRPr="00CB1CFA">
              <w:rPr>
                <w:lang w:val="es-MX"/>
              </w:rPr>
              <w:t>causality</w:t>
            </w:r>
            <w:proofErr w:type="spellEnd"/>
            <w:r w:rsidRPr="00CB1CFA">
              <w:rPr>
                <w:lang w:val="es-MX"/>
              </w:rPr>
              <w:t xml:space="preserve"> </w:t>
            </w:r>
            <w:proofErr w:type="spellStart"/>
            <w:r w:rsidRPr="00CB1CFA">
              <w:rPr>
                <w:lang w:val="es-MX"/>
              </w:rPr>
              <w:t>relationships</w:t>
            </w:r>
            <w:proofErr w:type="spellEnd"/>
            <w:r w:rsidRPr="00CB1CFA">
              <w:rPr>
                <w:lang w:val="es-MX"/>
              </w:rPr>
              <w:t xml:space="preserve"> to </w:t>
            </w:r>
            <w:proofErr w:type="spellStart"/>
            <w:r w:rsidRPr="00CB1CFA">
              <w:rPr>
                <w:lang w:val="es-MX"/>
              </w:rPr>
              <w:t>find</w:t>
            </w:r>
            <w:proofErr w:type="spellEnd"/>
            <w:r w:rsidRPr="00CB1CFA">
              <w:rPr>
                <w:lang w:val="es-MX"/>
              </w:rPr>
              <w:t xml:space="preserve"> </w:t>
            </w:r>
            <w:proofErr w:type="spellStart"/>
            <w:r w:rsidRPr="00CB1CFA">
              <w:rPr>
                <w:lang w:val="es-MX"/>
              </w:rPr>
              <w:t>out</w:t>
            </w:r>
            <w:proofErr w:type="spellEnd"/>
            <w:r w:rsidRPr="00CB1CFA">
              <w:rPr>
                <w:lang w:val="es-MX"/>
              </w:rPr>
              <w:t xml:space="preserve"> </w:t>
            </w:r>
            <w:proofErr w:type="spellStart"/>
            <w:r w:rsidRPr="00CB1CFA">
              <w:rPr>
                <w:lang w:val="es-MX"/>
              </w:rPr>
              <w:t>the</w:t>
            </w:r>
            <w:proofErr w:type="spellEnd"/>
            <w:r w:rsidRPr="00CB1CFA">
              <w:rPr>
                <w:lang w:val="es-MX"/>
              </w:rPr>
              <w:t xml:space="preserve"> </w:t>
            </w:r>
            <w:proofErr w:type="spellStart"/>
            <w:r w:rsidRPr="00CB1CFA">
              <w:rPr>
                <w:lang w:val="es-MX"/>
              </w:rPr>
              <w:t>most</w:t>
            </w:r>
            <w:proofErr w:type="spellEnd"/>
            <w:r w:rsidRPr="00CB1CFA">
              <w:rPr>
                <w:lang w:val="es-MX"/>
              </w:rPr>
              <w:t xml:space="preserve"> </w:t>
            </w:r>
            <w:proofErr w:type="spellStart"/>
            <w:r w:rsidRPr="00CB1CFA">
              <w:rPr>
                <w:lang w:val="es-MX"/>
              </w:rPr>
              <w:t>significant</w:t>
            </w:r>
            <w:proofErr w:type="spellEnd"/>
            <w:r w:rsidRPr="00CB1CFA">
              <w:rPr>
                <w:lang w:val="es-MX"/>
              </w:rPr>
              <w:t xml:space="preserve"> </w:t>
            </w:r>
            <w:proofErr w:type="spellStart"/>
            <w:r w:rsidRPr="00CB1CFA">
              <w:rPr>
                <w:lang w:val="es-MX"/>
              </w:rPr>
              <w:t>independent</w:t>
            </w:r>
            <w:proofErr w:type="spellEnd"/>
            <w:r w:rsidRPr="00CB1CFA">
              <w:rPr>
                <w:lang w:val="es-MX"/>
              </w:rPr>
              <w:t xml:space="preserve"> variables (</w:t>
            </w:r>
            <w:proofErr w:type="spellStart"/>
            <w:r w:rsidRPr="00CB1CFA">
              <w:rPr>
                <w:lang w:val="es-MX"/>
              </w:rPr>
              <w:t>items</w:t>
            </w:r>
            <w:proofErr w:type="spellEnd"/>
            <w:r w:rsidRPr="00CB1CFA">
              <w:rPr>
                <w:lang w:val="es-MX"/>
              </w:rPr>
              <w:t xml:space="preserve">) </w:t>
            </w:r>
            <w:proofErr w:type="spellStart"/>
            <w:r w:rsidRPr="00CB1CFA">
              <w:rPr>
                <w:lang w:val="es-MX"/>
              </w:rPr>
              <w:t>that</w:t>
            </w:r>
            <w:proofErr w:type="spellEnd"/>
            <w:r w:rsidRPr="00CB1CFA">
              <w:rPr>
                <w:lang w:val="es-MX"/>
              </w:rPr>
              <w:t xml:space="preserve"> </w:t>
            </w:r>
            <w:proofErr w:type="spellStart"/>
            <w:r w:rsidRPr="00CB1CFA">
              <w:rPr>
                <w:lang w:val="es-MX"/>
              </w:rPr>
              <w:t>form</w:t>
            </w:r>
            <w:proofErr w:type="spellEnd"/>
            <w:r w:rsidRPr="00CB1CFA">
              <w:rPr>
                <w:lang w:val="es-MX"/>
              </w:rPr>
              <w:t xml:space="preserve"> </w:t>
            </w:r>
            <w:proofErr w:type="spellStart"/>
            <w:r w:rsidRPr="00CB1CFA">
              <w:rPr>
                <w:lang w:val="es-MX"/>
              </w:rPr>
              <w:t>the</w:t>
            </w:r>
            <w:proofErr w:type="spellEnd"/>
            <w:r w:rsidRPr="00CB1CFA">
              <w:rPr>
                <w:lang w:val="es-MX"/>
              </w:rPr>
              <w:t xml:space="preserve"> </w:t>
            </w:r>
            <w:proofErr w:type="spellStart"/>
            <w:r w:rsidRPr="00CB1CFA">
              <w:rPr>
                <w:lang w:val="es-MX"/>
              </w:rPr>
              <w:t>best</w:t>
            </w:r>
            <w:proofErr w:type="spellEnd"/>
            <w:r w:rsidRPr="00CB1CFA">
              <w:rPr>
                <w:lang w:val="es-MX"/>
              </w:rPr>
              <w:t xml:space="preserve"> </w:t>
            </w:r>
            <w:proofErr w:type="spellStart"/>
            <w:r w:rsidRPr="00CB1CFA">
              <w:rPr>
                <w:lang w:val="es-MX"/>
              </w:rPr>
              <w:t>model</w:t>
            </w:r>
            <w:proofErr w:type="spellEnd"/>
            <w:r w:rsidRPr="00CB1CFA">
              <w:rPr>
                <w:lang w:val="es-MX"/>
              </w:rPr>
              <w:t xml:space="preserve"> </w:t>
            </w:r>
            <w:proofErr w:type="spellStart"/>
            <w:r w:rsidRPr="00CB1CFA">
              <w:rPr>
                <w:lang w:val="es-MX"/>
              </w:rPr>
              <w:t>or</w:t>
            </w:r>
            <w:proofErr w:type="spellEnd"/>
            <w:r w:rsidRPr="00CB1CFA">
              <w:rPr>
                <w:lang w:val="es-MX"/>
              </w:rPr>
              <w:t xml:space="preserve"> </w:t>
            </w:r>
            <w:proofErr w:type="spellStart"/>
            <w:r w:rsidRPr="00CB1CFA">
              <w:rPr>
                <w:lang w:val="es-MX"/>
              </w:rPr>
              <w:t>models</w:t>
            </w:r>
            <w:proofErr w:type="spellEnd"/>
            <w:r w:rsidRPr="00CB1CFA">
              <w:rPr>
                <w:lang w:val="es-MX"/>
              </w:rPr>
              <w:t xml:space="preserve"> </w:t>
            </w:r>
            <w:proofErr w:type="spellStart"/>
            <w:r w:rsidRPr="00CB1CFA">
              <w:rPr>
                <w:lang w:val="es-MX"/>
              </w:rPr>
              <w:t>for</w:t>
            </w:r>
            <w:proofErr w:type="spellEnd"/>
            <w:r w:rsidRPr="00CB1CFA">
              <w:rPr>
                <w:lang w:val="es-MX"/>
              </w:rPr>
              <w:t xml:space="preserve"> </w:t>
            </w:r>
            <w:proofErr w:type="spellStart"/>
            <w:r w:rsidRPr="00CB1CFA">
              <w:rPr>
                <w:lang w:val="es-MX"/>
              </w:rPr>
              <w:t>the</w:t>
            </w:r>
            <w:proofErr w:type="spellEnd"/>
            <w:r w:rsidRPr="00CB1CFA">
              <w:rPr>
                <w:lang w:val="es-MX"/>
              </w:rPr>
              <w:t xml:space="preserve"> </w:t>
            </w:r>
            <w:proofErr w:type="spellStart"/>
            <w:r w:rsidRPr="00CB1CFA">
              <w:rPr>
                <w:lang w:val="es-MX"/>
              </w:rPr>
              <w:t>universities</w:t>
            </w:r>
            <w:proofErr w:type="spellEnd"/>
            <w:r w:rsidRPr="00CB1CFA">
              <w:rPr>
                <w:lang w:val="es-MX"/>
              </w:rPr>
              <w:t xml:space="preserve"> web </w:t>
            </w:r>
            <w:proofErr w:type="spellStart"/>
            <w:r w:rsidRPr="00CB1CFA">
              <w:rPr>
                <w:lang w:val="es-MX"/>
              </w:rPr>
              <w:t>pages</w:t>
            </w:r>
            <w:proofErr w:type="spellEnd"/>
            <w:r w:rsidRPr="00CB1CFA">
              <w:rPr>
                <w:lang w:val="es-MX"/>
              </w:rPr>
              <w:t xml:space="preserve"> </w:t>
            </w:r>
            <w:proofErr w:type="spellStart"/>
            <w:r w:rsidRPr="00CB1CFA">
              <w:rPr>
                <w:lang w:val="es-MX"/>
              </w:rPr>
              <w:t>design</w:t>
            </w:r>
            <w:proofErr w:type="spellEnd"/>
            <w:r w:rsidRPr="00CB1CFA">
              <w:rPr>
                <w:lang w:val="es-MX"/>
              </w:rPr>
              <w:t>.</w:t>
            </w:r>
          </w:p>
          <w:p w14:paraId="12C963BF" w14:textId="77777777" w:rsidR="006F6A1F" w:rsidRPr="006F6A1F" w:rsidRDefault="006F6A1F" w:rsidP="006F6A1F">
            <w:pPr>
              <w:rPr>
                <w:lang w:val="es-MX"/>
              </w:rPr>
            </w:pPr>
          </w:p>
          <w:p w14:paraId="269B35E6" w14:textId="77777777" w:rsidR="00BE0C15" w:rsidRDefault="00BE0C15" w:rsidP="00BE0C15"/>
        </w:tc>
      </w:tr>
      <w:tr w:rsidR="00BE0C15" w14:paraId="269B35EA" w14:textId="77777777" w:rsidTr="003D2CDE">
        <w:trPr>
          <w:trHeight w:val="1178"/>
        </w:trPr>
        <w:tc>
          <w:tcPr>
            <w:tcW w:w="2235" w:type="dxa"/>
            <w:tcMar>
              <w:top w:w="85" w:type="dxa"/>
              <w:bottom w:w="85" w:type="dxa"/>
            </w:tcMar>
          </w:tcPr>
          <w:p w14:paraId="269B35E8" w14:textId="52CFD83A" w:rsidR="00BE0C15" w:rsidRDefault="00BE0C15" w:rsidP="00BE0C15">
            <w:r>
              <w:t>What kind of sample is used?</w:t>
            </w:r>
          </w:p>
        </w:tc>
        <w:tc>
          <w:tcPr>
            <w:tcW w:w="7007" w:type="dxa"/>
            <w:gridSpan w:val="3"/>
            <w:tcMar>
              <w:top w:w="85" w:type="dxa"/>
              <w:bottom w:w="85" w:type="dxa"/>
            </w:tcMar>
          </w:tcPr>
          <w:p w14:paraId="3802D131" w14:textId="77777777" w:rsidR="00CB1CFA" w:rsidRDefault="00CB1CFA" w:rsidP="00CB1CFA">
            <w:pPr>
              <w:rPr>
                <w:lang w:val="es-MX"/>
              </w:rPr>
            </w:pPr>
            <w:proofErr w:type="spellStart"/>
            <w:r w:rsidRPr="006F6A1F">
              <w:rPr>
                <w:lang w:val="es-MX"/>
              </w:rPr>
              <w:t>The</w:t>
            </w:r>
            <w:proofErr w:type="spellEnd"/>
            <w:r w:rsidRPr="006F6A1F">
              <w:rPr>
                <w:lang w:val="es-MX"/>
              </w:rPr>
              <w:t xml:space="preserve"> </w:t>
            </w:r>
            <w:proofErr w:type="spellStart"/>
            <w:r w:rsidRPr="006F6A1F">
              <w:rPr>
                <w:lang w:val="es-MX"/>
              </w:rPr>
              <w:t>experiment</w:t>
            </w:r>
            <w:proofErr w:type="spellEnd"/>
            <w:r w:rsidRPr="006F6A1F">
              <w:rPr>
                <w:lang w:val="es-MX"/>
              </w:rPr>
              <w:t xml:space="preserve"> </w:t>
            </w:r>
            <w:proofErr w:type="spellStart"/>
            <w:r w:rsidRPr="006F6A1F">
              <w:rPr>
                <w:lang w:val="es-MX"/>
              </w:rPr>
              <w:t>conducted</w:t>
            </w:r>
            <w:proofErr w:type="spellEnd"/>
            <w:r w:rsidRPr="006F6A1F">
              <w:rPr>
                <w:lang w:val="es-MX"/>
              </w:rPr>
              <w:t xml:space="preserve"> </w:t>
            </w:r>
            <w:proofErr w:type="spellStart"/>
            <w:r w:rsidRPr="006F6A1F">
              <w:rPr>
                <w:lang w:val="es-MX"/>
              </w:rPr>
              <w:t>was</w:t>
            </w:r>
            <w:proofErr w:type="spellEnd"/>
            <w:r w:rsidRPr="006F6A1F">
              <w:rPr>
                <w:lang w:val="es-MX"/>
              </w:rPr>
              <w:t xml:space="preserve"> a </w:t>
            </w:r>
            <w:proofErr w:type="spellStart"/>
            <w:r w:rsidRPr="006F6A1F">
              <w:rPr>
                <w:lang w:val="es-MX"/>
              </w:rPr>
              <w:t>comparative</w:t>
            </w:r>
            <w:proofErr w:type="spellEnd"/>
            <w:r w:rsidRPr="006F6A1F">
              <w:rPr>
                <w:lang w:val="es-MX"/>
              </w:rPr>
              <w:t xml:space="preserve"> </w:t>
            </w:r>
            <w:proofErr w:type="spellStart"/>
            <w:r w:rsidRPr="006F6A1F">
              <w:rPr>
                <w:lang w:val="es-MX"/>
              </w:rPr>
              <w:t>evaluation</w:t>
            </w:r>
            <w:proofErr w:type="spellEnd"/>
            <w:r w:rsidRPr="006F6A1F">
              <w:rPr>
                <w:lang w:val="es-MX"/>
              </w:rPr>
              <w:t xml:space="preserve"> of </w:t>
            </w:r>
            <w:proofErr w:type="spellStart"/>
            <w:r w:rsidRPr="006F6A1F">
              <w:rPr>
                <w:lang w:val="es-MX"/>
              </w:rPr>
              <w:t>the</w:t>
            </w:r>
            <w:proofErr w:type="spellEnd"/>
            <w:r w:rsidRPr="006F6A1F">
              <w:rPr>
                <w:lang w:val="es-MX"/>
              </w:rPr>
              <w:t xml:space="preserve"> </w:t>
            </w:r>
            <w:proofErr w:type="spellStart"/>
            <w:r w:rsidRPr="006F6A1F">
              <w:rPr>
                <w:lang w:val="es-MX"/>
              </w:rPr>
              <w:t>usability</w:t>
            </w:r>
            <w:proofErr w:type="spellEnd"/>
            <w:r w:rsidRPr="006F6A1F">
              <w:rPr>
                <w:lang w:val="es-MX"/>
              </w:rPr>
              <w:t xml:space="preserve"> variables of </w:t>
            </w:r>
            <w:proofErr w:type="spellStart"/>
            <w:r w:rsidRPr="006F6A1F">
              <w:rPr>
                <w:lang w:val="es-MX"/>
              </w:rPr>
              <w:t>these</w:t>
            </w:r>
            <w:proofErr w:type="spellEnd"/>
            <w:r w:rsidRPr="006F6A1F">
              <w:rPr>
                <w:lang w:val="es-MX"/>
              </w:rPr>
              <w:t xml:space="preserve"> web </w:t>
            </w:r>
            <w:proofErr w:type="spellStart"/>
            <w:r w:rsidRPr="006F6A1F">
              <w:rPr>
                <w:lang w:val="es-MX"/>
              </w:rPr>
              <w:t>pages</w:t>
            </w:r>
            <w:proofErr w:type="spellEnd"/>
            <w:r w:rsidRPr="006F6A1F">
              <w:rPr>
                <w:lang w:val="es-MX"/>
              </w:rPr>
              <w:t xml:space="preserve">. A </w:t>
            </w:r>
            <w:proofErr w:type="spellStart"/>
            <w:r w:rsidRPr="006F6A1F">
              <w:rPr>
                <w:lang w:val="es-MX"/>
              </w:rPr>
              <w:t>sample</w:t>
            </w:r>
            <w:proofErr w:type="spellEnd"/>
            <w:r w:rsidRPr="006F6A1F">
              <w:rPr>
                <w:lang w:val="es-MX"/>
              </w:rPr>
              <w:t xml:space="preserve"> of 60 </w:t>
            </w:r>
            <w:proofErr w:type="spellStart"/>
            <w:r w:rsidRPr="006F6A1F">
              <w:rPr>
                <w:lang w:val="es-MX"/>
              </w:rPr>
              <w:t>students</w:t>
            </w:r>
            <w:proofErr w:type="spellEnd"/>
            <w:r w:rsidRPr="006F6A1F">
              <w:rPr>
                <w:lang w:val="es-MX"/>
              </w:rPr>
              <w:t xml:space="preserve"> </w:t>
            </w:r>
            <w:proofErr w:type="spellStart"/>
            <w:r w:rsidRPr="006F6A1F">
              <w:rPr>
                <w:lang w:val="es-MX"/>
              </w:rPr>
              <w:t>was</w:t>
            </w:r>
            <w:proofErr w:type="spellEnd"/>
            <w:r w:rsidRPr="006F6A1F">
              <w:rPr>
                <w:lang w:val="es-MX"/>
              </w:rPr>
              <w:t xml:space="preserve"> </w:t>
            </w:r>
            <w:proofErr w:type="spellStart"/>
            <w:r w:rsidRPr="006F6A1F">
              <w:rPr>
                <w:lang w:val="es-MX"/>
              </w:rPr>
              <w:t>given</w:t>
            </w:r>
            <w:proofErr w:type="spellEnd"/>
            <w:r w:rsidRPr="006F6A1F">
              <w:rPr>
                <w:lang w:val="es-MX"/>
              </w:rPr>
              <w:t xml:space="preserve"> a </w:t>
            </w:r>
            <w:proofErr w:type="spellStart"/>
            <w:r w:rsidRPr="006F6A1F">
              <w:rPr>
                <w:lang w:val="es-MX"/>
              </w:rPr>
              <w:t>questionnaire</w:t>
            </w:r>
            <w:proofErr w:type="spellEnd"/>
            <w:r w:rsidRPr="006F6A1F">
              <w:rPr>
                <w:lang w:val="es-MX"/>
              </w:rPr>
              <w:t xml:space="preserve"> to </w:t>
            </w:r>
            <w:proofErr w:type="spellStart"/>
            <w:r w:rsidRPr="006F6A1F">
              <w:rPr>
                <w:lang w:val="es-MX"/>
              </w:rPr>
              <w:t>respond</w:t>
            </w:r>
            <w:proofErr w:type="spellEnd"/>
            <w:r w:rsidRPr="006F6A1F">
              <w:rPr>
                <w:lang w:val="es-MX"/>
              </w:rPr>
              <w:t xml:space="preserve"> to. Data of </w:t>
            </w:r>
            <w:proofErr w:type="spellStart"/>
            <w:r w:rsidRPr="006F6A1F">
              <w:rPr>
                <w:lang w:val="es-MX"/>
              </w:rPr>
              <w:t>the</w:t>
            </w:r>
            <w:proofErr w:type="spellEnd"/>
            <w:r w:rsidRPr="006F6A1F">
              <w:rPr>
                <w:lang w:val="es-MX"/>
              </w:rPr>
              <w:t xml:space="preserve"> </w:t>
            </w:r>
            <w:proofErr w:type="spellStart"/>
            <w:r w:rsidRPr="006F6A1F">
              <w:rPr>
                <w:lang w:val="es-MX"/>
              </w:rPr>
              <w:t>questionnaire</w:t>
            </w:r>
            <w:proofErr w:type="spellEnd"/>
            <w:r w:rsidRPr="006F6A1F">
              <w:rPr>
                <w:lang w:val="es-MX"/>
              </w:rPr>
              <w:t xml:space="preserve"> </w:t>
            </w:r>
            <w:proofErr w:type="spellStart"/>
            <w:r w:rsidRPr="006F6A1F">
              <w:rPr>
                <w:lang w:val="es-MX"/>
              </w:rPr>
              <w:t>were</w:t>
            </w:r>
            <w:proofErr w:type="spellEnd"/>
            <w:r w:rsidRPr="006F6A1F">
              <w:rPr>
                <w:lang w:val="es-MX"/>
              </w:rPr>
              <w:t xml:space="preserve"> </w:t>
            </w:r>
            <w:proofErr w:type="spellStart"/>
            <w:r w:rsidRPr="006F6A1F">
              <w:rPr>
                <w:lang w:val="es-MX"/>
              </w:rPr>
              <w:t>collected</w:t>
            </w:r>
            <w:proofErr w:type="spellEnd"/>
            <w:r w:rsidRPr="006F6A1F">
              <w:rPr>
                <w:lang w:val="es-MX"/>
              </w:rPr>
              <w:t xml:space="preserve">, </w:t>
            </w:r>
            <w:proofErr w:type="spellStart"/>
            <w:r w:rsidRPr="006F6A1F">
              <w:rPr>
                <w:lang w:val="es-MX"/>
              </w:rPr>
              <w:t>organized</w:t>
            </w:r>
            <w:proofErr w:type="spellEnd"/>
            <w:r w:rsidRPr="006F6A1F">
              <w:rPr>
                <w:lang w:val="es-MX"/>
              </w:rPr>
              <w:t xml:space="preserve">, and </w:t>
            </w:r>
            <w:proofErr w:type="spellStart"/>
            <w:r w:rsidRPr="006F6A1F">
              <w:rPr>
                <w:lang w:val="es-MX"/>
              </w:rPr>
              <w:t>saved</w:t>
            </w:r>
            <w:proofErr w:type="spellEnd"/>
            <w:r w:rsidRPr="006F6A1F">
              <w:rPr>
                <w:lang w:val="es-MX"/>
              </w:rPr>
              <w:t xml:space="preserve"> in a flat file </w:t>
            </w:r>
            <w:proofErr w:type="spellStart"/>
            <w:r w:rsidRPr="006F6A1F">
              <w:rPr>
                <w:lang w:val="es-MX"/>
              </w:rPr>
              <w:t>format</w:t>
            </w:r>
            <w:proofErr w:type="spellEnd"/>
            <w:r w:rsidRPr="006F6A1F">
              <w:rPr>
                <w:lang w:val="es-MX"/>
              </w:rPr>
              <w:t xml:space="preserve"> to be </w:t>
            </w:r>
            <w:proofErr w:type="spellStart"/>
            <w:r w:rsidRPr="006F6A1F">
              <w:rPr>
                <w:lang w:val="es-MX"/>
              </w:rPr>
              <w:t>ready</w:t>
            </w:r>
            <w:proofErr w:type="spellEnd"/>
            <w:r w:rsidRPr="006F6A1F">
              <w:rPr>
                <w:lang w:val="es-MX"/>
              </w:rPr>
              <w:t xml:space="preserve"> to be </w:t>
            </w:r>
            <w:proofErr w:type="spellStart"/>
            <w:r w:rsidRPr="006F6A1F">
              <w:rPr>
                <w:lang w:val="es-MX"/>
              </w:rPr>
              <w:t>transferred</w:t>
            </w:r>
            <w:proofErr w:type="spellEnd"/>
            <w:r w:rsidRPr="006F6A1F">
              <w:rPr>
                <w:lang w:val="es-MX"/>
              </w:rPr>
              <w:t xml:space="preserve"> and </w:t>
            </w:r>
            <w:proofErr w:type="spellStart"/>
            <w:r w:rsidRPr="006F6A1F">
              <w:rPr>
                <w:lang w:val="es-MX"/>
              </w:rPr>
              <w:t>manipulated</w:t>
            </w:r>
            <w:proofErr w:type="spellEnd"/>
            <w:r w:rsidRPr="006F6A1F">
              <w:rPr>
                <w:lang w:val="es-MX"/>
              </w:rPr>
              <w:t xml:space="preserve"> </w:t>
            </w:r>
            <w:proofErr w:type="spellStart"/>
            <w:r w:rsidRPr="006F6A1F">
              <w:rPr>
                <w:lang w:val="es-MX"/>
              </w:rPr>
              <w:t>by</w:t>
            </w:r>
            <w:proofErr w:type="spellEnd"/>
            <w:r w:rsidRPr="006F6A1F">
              <w:rPr>
                <w:lang w:val="es-MX"/>
              </w:rPr>
              <w:t xml:space="preserve"> </w:t>
            </w:r>
            <w:proofErr w:type="spellStart"/>
            <w:r w:rsidRPr="006F6A1F">
              <w:rPr>
                <w:lang w:val="es-MX"/>
              </w:rPr>
              <w:t>other</w:t>
            </w:r>
            <w:proofErr w:type="spellEnd"/>
            <w:r w:rsidRPr="006F6A1F">
              <w:rPr>
                <w:lang w:val="es-MX"/>
              </w:rPr>
              <w:t xml:space="preserve"> </w:t>
            </w:r>
            <w:proofErr w:type="spellStart"/>
            <w:r w:rsidRPr="006F6A1F">
              <w:rPr>
                <w:lang w:val="es-MX"/>
              </w:rPr>
              <w:t>packages</w:t>
            </w:r>
            <w:proofErr w:type="spellEnd"/>
            <w:r w:rsidRPr="006F6A1F">
              <w:rPr>
                <w:lang w:val="es-MX"/>
              </w:rPr>
              <w:t xml:space="preserve"> and </w:t>
            </w:r>
            <w:proofErr w:type="spellStart"/>
            <w:r w:rsidRPr="006F6A1F">
              <w:rPr>
                <w:lang w:val="es-MX"/>
              </w:rPr>
              <w:t>programs</w:t>
            </w:r>
            <w:proofErr w:type="spellEnd"/>
          </w:p>
          <w:p w14:paraId="269B35E9" w14:textId="77777777" w:rsidR="00BE0C15" w:rsidRDefault="00BE0C15" w:rsidP="00BE0C15"/>
        </w:tc>
      </w:tr>
      <w:tr w:rsidR="00BE0C15" w14:paraId="269B35ED" w14:textId="77777777" w:rsidTr="003D2CDE">
        <w:trPr>
          <w:trHeight w:val="1178"/>
        </w:trPr>
        <w:tc>
          <w:tcPr>
            <w:tcW w:w="2235" w:type="dxa"/>
            <w:tcMar>
              <w:top w:w="85" w:type="dxa"/>
              <w:bottom w:w="85" w:type="dxa"/>
            </w:tcMar>
          </w:tcPr>
          <w:p w14:paraId="269B35EB" w14:textId="402429ED" w:rsidR="00BE0C15" w:rsidRDefault="00BE0C15" w:rsidP="00BE0C15">
            <w:r>
              <w:t>Key results</w:t>
            </w:r>
          </w:p>
        </w:tc>
        <w:tc>
          <w:tcPr>
            <w:tcW w:w="7007" w:type="dxa"/>
            <w:gridSpan w:val="3"/>
            <w:tcMar>
              <w:top w:w="85" w:type="dxa"/>
              <w:bottom w:w="85" w:type="dxa"/>
            </w:tcMar>
          </w:tcPr>
          <w:p w14:paraId="269B35EC" w14:textId="68E889BE" w:rsidR="00BE0C15" w:rsidRDefault="00CB1CFA" w:rsidP="00BE0C15">
            <w:r w:rsidRPr="00CB1CFA">
              <w:t>The results showed that the universities web pages location tracking, hyperlinks semantics, text (alone) organization, icons (alone) organization, and design, and multimedia preferences were among the first five variables (items) that contributed significantly to the universities web pages ranking model.</w:t>
            </w:r>
          </w:p>
        </w:tc>
      </w:tr>
      <w:tr w:rsidR="00BE0C15" w14:paraId="269B35F0" w14:textId="77777777" w:rsidTr="003D2CDE">
        <w:trPr>
          <w:trHeight w:val="1178"/>
        </w:trPr>
        <w:tc>
          <w:tcPr>
            <w:tcW w:w="2235" w:type="dxa"/>
            <w:tcMar>
              <w:top w:w="85" w:type="dxa"/>
              <w:bottom w:w="85" w:type="dxa"/>
            </w:tcMar>
          </w:tcPr>
          <w:p w14:paraId="269B35EE" w14:textId="53D436AE" w:rsidR="00BE0C15" w:rsidRDefault="00BE0C15" w:rsidP="00BE0C15">
            <w:r w:rsidRPr="003349FF">
              <w:t>Key conclusions or recommendations</w:t>
            </w:r>
          </w:p>
        </w:tc>
        <w:tc>
          <w:tcPr>
            <w:tcW w:w="7007" w:type="dxa"/>
            <w:gridSpan w:val="3"/>
            <w:tcMar>
              <w:top w:w="85" w:type="dxa"/>
              <w:bottom w:w="85" w:type="dxa"/>
            </w:tcMar>
          </w:tcPr>
          <w:p w14:paraId="269B35EF" w14:textId="0B10EDD5" w:rsidR="00BE0C15" w:rsidRDefault="006F6A1F" w:rsidP="00BE0C15">
            <w:r w:rsidRPr="006F6A1F">
              <w:t>These conclusions and findings showed the power of the correlation and regression models to figure out the importance and ranking of the variables that contribute significantly to the usability of the web pages. These models can be applied and extended to any other variables or (items) of web pages design to assess their usability importance.</w:t>
            </w:r>
          </w:p>
        </w:tc>
      </w:tr>
      <w:tr w:rsidR="000E3946" w14:paraId="2D4C80D4" w14:textId="77777777" w:rsidTr="00CB1CFA">
        <w:trPr>
          <w:trHeight w:val="1748"/>
        </w:trPr>
        <w:tc>
          <w:tcPr>
            <w:tcW w:w="2235" w:type="dxa"/>
            <w:tcMar>
              <w:top w:w="85" w:type="dxa"/>
              <w:bottom w:w="85" w:type="dxa"/>
            </w:tcMar>
          </w:tcPr>
          <w:p w14:paraId="106A4893" w14:textId="77777777" w:rsidR="000E3946" w:rsidRDefault="000E3946" w:rsidP="00295276">
            <w:pPr>
              <w:rPr>
                <w:b/>
              </w:rPr>
            </w:pPr>
            <w:r>
              <w:rPr>
                <w:b/>
              </w:rPr>
              <w:t>Strengths of the research</w:t>
            </w:r>
          </w:p>
          <w:p w14:paraId="586EEB45" w14:textId="77777777" w:rsidR="000E3946" w:rsidRDefault="000E3946" w:rsidP="00295276">
            <w:pPr>
              <w:rPr>
                <w:b/>
              </w:rPr>
            </w:pPr>
          </w:p>
          <w:p w14:paraId="324494ED" w14:textId="77777777" w:rsidR="000E3946" w:rsidRDefault="000E3946" w:rsidP="00295276">
            <w:r w:rsidRPr="00494DCB">
              <w:t>- How does it advance our understanding</w:t>
            </w:r>
            <w:r>
              <w:t xml:space="preserve"> of the subject or how to research it?</w:t>
            </w:r>
          </w:p>
          <w:p w14:paraId="0C12204B" w14:textId="77777777" w:rsidR="000E3946" w:rsidRDefault="000E3946" w:rsidP="00295276">
            <w:r>
              <w:t>- Are there appropriate hypotheses, methods to test the hypotheses, sample sizes or types, controls for variables, recommendations?</w:t>
            </w:r>
          </w:p>
          <w:p w14:paraId="2E6D88B5" w14:textId="77777777" w:rsidR="000E3946" w:rsidRPr="00494DCB" w:rsidRDefault="000E3946" w:rsidP="00295276">
            <w:r>
              <w:t>- Considerations of ethics?</w:t>
            </w:r>
          </w:p>
        </w:tc>
        <w:tc>
          <w:tcPr>
            <w:tcW w:w="7007" w:type="dxa"/>
            <w:gridSpan w:val="3"/>
            <w:tcMar>
              <w:top w:w="85" w:type="dxa"/>
              <w:bottom w:w="85" w:type="dxa"/>
            </w:tcMar>
          </w:tcPr>
          <w:p w14:paraId="3B2248B8" w14:textId="02E2A7DF" w:rsidR="000E3946" w:rsidRDefault="00CB1CFA" w:rsidP="00295276">
            <w:r>
              <w:t>The research was Good, and gives a very good feedback about issues that the students could have when try to find information in the Universities web pages,  the method was a poll, so I guess for this particular Experiment or research is very good enough because the people that faces the problems are the students</w:t>
            </w:r>
          </w:p>
        </w:tc>
      </w:tr>
      <w:tr w:rsidR="000E3946" w14:paraId="1B8BD468" w14:textId="77777777" w:rsidTr="00295276">
        <w:trPr>
          <w:trHeight w:val="6031"/>
        </w:trPr>
        <w:tc>
          <w:tcPr>
            <w:tcW w:w="2235" w:type="dxa"/>
            <w:tcMar>
              <w:top w:w="85" w:type="dxa"/>
              <w:bottom w:w="85" w:type="dxa"/>
            </w:tcMar>
          </w:tcPr>
          <w:p w14:paraId="6AF71184" w14:textId="77777777" w:rsidR="000E3946" w:rsidRDefault="000E3946" w:rsidP="00295276">
            <w:pPr>
              <w:rPr>
                <w:b/>
              </w:rPr>
            </w:pPr>
            <w:r w:rsidRPr="00F11A7E">
              <w:rPr>
                <w:b/>
              </w:rPr>
              <w:lastRenderedPageBreak/>
              <w:t>Weaknesses of the research:</w:t>
            </w:r>
          </w:p>
          <w:p w14:paraId="2367E041" w14:textId="77777777" w:rsidR="000E3946" w:rsidRDefault="000E3946" w:rsidP="00295276">
            <w:pPr>
              <w:rPr>
                <w:b/>
              </w:rPr>
            </w:pPr>
          </w:p>
          <w:p w14:paraId="6312D548" w14:textId="77777777" w:rsidR="000E3946" w:rsidRDefault="000E3946" w:rsidP="00295276">
            <w:r>
              <w:t>- In what ways is it limited? When and where would it not apply?</w:t>
            </w:r>
          </w:p>
          <w:p w14:paraId="648D29C8" w14:textId="77777777" w:rsidR="000E3946" w:rsidRPr="00F11A7E" w:rsidRDefault="000E3946" w:rsidP="00295276">
            <w:r>
              <w:t xml:space="preserve">- What are the flaws in the research, in the hypotheses, research design and methods, sample size and type, conclusions drawn on the basis of the results? </w:t>
            </w:r>
          </w:p>
        </w:tc>
        <w:tc>
          <w:tcPr>
            <w:tcW w:w="7007" w:type="dxa"/>
            <w:gridSpan w:val="3"/>
            <w:tcMar>
              <w:top w:w="85" w:type="dxa"/>
              <w:bottom w:w="85" w:type="dxa"/>
            </w:tcMar>
          </w:tcPr>
          <w:p w14:paraId="1688DCD0" w14:textId="513D0075" w:rsidR="000E3946" w:rsidRDefault="00CB1CFA" w:rsidP="00CB1CFA">
            <w:r>
              <w:t xml:space="preserve">Maybe Could be the use of some Mathematics </w:t>
            </w:r>
            <w:proofErr w:type="spellStart"/>
            <w:r>
              <w:t>Formules</w:t>
            </w:r>
            <w:proofErr w:type="spellEnd"/>
            <w:r>
              <w:t xml:space="preserve"> that not everyone could understand, like lineal regression or statistical </w:t>
            </w:r>
            <w:proofErr w:type="spellStart"/>
            <w:r>
              <w:t>formule</w:t>
            </w:r>
            <w:r w:rsidRPr="00CB1CFA">
              <w:t>s</w:t>
            </w:r>
            <w:proofErr w:type="spellEnd"/>
            <w:r>
              <w:t>, even correlations, so I think that could be a problem, and there is no a very Clear example of what universities have more problems than others, they just evaluate some characteristics of web pages of some univers</w:t>
            </w:r>
            <w:bookmarkStart w:id="0" w:name="_GoBack"/>
            <w:bookmarkEnd w:id="0"/>
            <w:r>
              <w:t>ities</w:t>
            </w:r>
          </w:p>
        </w:tc>
      </w:tr>
    </w:tbl>
    <w:p w14:paraId="269B35F1" w14:textId="77777777" w:rsidR="003C226C" w:rsidRDefault="003C226C" w:rsidP="00705857"/>
    <w:p w14:paraId="269B35F2" w14:textId="66BE2ACC" w:rsidR="00705857" w:rsidRPr="00705857" w:rsidRDefault="00705857" w:rsidP="00705857"/>
    <w:sectPr w:rsidR="00705857" w:rsidRPr="0070585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869D6" w14:textId="77777777" w:rsidR="00342D1D" w:rsidRDefault="00342D1D" w:rsidP="00B41FFA">
      <w:pPr>
        <w:spacing w:after="0" w:line="240" w:lineRule="auto"/>
      </w:pPr>
      <w:r>
        <w:separator/>
      </w:r>
    </w:p>
  </w:endnote>
  <w:endnote w:type="continuationSeparator" w:id="0">
    <w:p w14:paraId="005A1927" w14:textId="77777777" w:rsidR="00342D1D" w:rsidRDefault="00342D1D" w:rsidP="00B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3666" w14:textId="77777777" w:rsidR="00494DCB" w:rsidRDefault="00494DCB">
    <w:pPr>
      <w:pStyle w:val="Piedepgina"/>
    </w:pPr>
    <w:r>
      <w:t xml:space="preserve">Stella Cottrell (2005). </w:t>
    </w:r>
    <w:r>
      <w:rPr>
        <w:i/>
      </w:rPr>
      <w:t>Critical Thinking Skills,</w:t>
    </w:r>
    <w:r w:rsidRPr="00B41FFA">
      <w:t xml:space="preserve"> </w:t>
    </w:r>
    <w:r>
      <w:t>Palgrave Macmillan Ltd.</w:t>
    </w:r>
  </w:p>
  <w:p w14:paraId="269B3667" w14:textId="77777777" w:rsidR="00494DCB" w:rsidRDefault="00494D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99079" w14:textId="77777777" w:rsidR="00342D1D" w:rsidRDefault="00342D1D" w:rsidP="00B41FFA">
      <w:pPr>
        <w:spacing w:after="0" w:line="240" w:lineRule="auto"/>
      </w:pPr>
      <w:r>
        <w:separator/>
      </w:r>
    </w:p>
  </w:footnote>
  <w:footnote w:type="continuationSeparator" w:id="0">
    <w:p w14:paraId="407B0879" w14:textId="77777777" w:rsidR="00342D1D" w:rsidRDefault="00342D1D" w:rsidP="00B41F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1121C"/>
    <w:multiLevelType w:val="hybridMultilevel"/>
    <w:tmpl w:val="793EB7A4"/>
    <w:lvl w:ilvl="0" w:tplc="08504B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81398"/>
    <w:multiLevelType w:val="hybridMultilevel"/>
    <w:tmpl w:val="CC3EF6B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446F295D"/>
    <w:multiLevelType w:val="hybridMultilevel"/>
    <w:tmpl w:val="96E421F0"/>
    <w:lvl w:ilvl="0" w:tplc="A23A0B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57"/>
    <w:rsid w:val="0009774C"/>
    <w:rsid w:val="000E3946"/>
    <w:rsid w:val="00264A75"/>
    <w:rsid w:val="0028279F"/>
    <w:rsid w:val="00342D1D"/>
    <w:rsid w:val="00343CD9"/>
    <w:rsid w:val="00380C9F"/>
    <w:rsid w:val="003C226C"/>
    <w:rsid w:val="003D2CDE"/>
    <w:rsid w:val="004855EA"/>
    <w:rsid w:val="00494DCB"/>
    <w:rsid w:val="005571D8"/>
    <w:rsid w:val="005927A1"/>
    <w:rsid w:val="006F6A1F"/>
    <w:rsid w:val="00705857"/>
    <w:rsid w:val="00726DD8"/>
    <w:rsid w:val="00766E2F"/>
    <w:rsid w:val="009C7EC4"/>
    <w:rsid w:val="009D3305"/>
    <w:rsid w:val="00AE3EC4"/>
    <w:rsid w:val="00B41FFA"/>
    <w:rsid w:val="00BE0C15"/>
    <w:rsid w:val="00CB1CFA"/>
    <w:rsid w:val="00CC4B9C"/>
    <w:rsid w:val="00E62E83"/>
    <w:rsid w:val="00EF6810"/>
    <w:rsid w:val="00F07E57"/>
    <w:rsid w:val="00F11A7E"/>
    <w:rsid w:val="00FD7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35C7"/>
  <w15:docId w15:val="{E7AE4804-A3DC-4893-B790-6986092E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2E83"/>
    <w:pPr>
      <w:keepNext/>
      <w:keepLines/>
      <w:spacing w:before="480" w:after="0"/>
      <w:outlineLvl w:val="0"/>
    </w:pPr>
    <w:rPr>
      <w:rFonts w:ascii="Verdana" w:eastAsiaTheme="majorEastAsia" w:hAnsi="Verdana"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62E83"/>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36"/>
      <w:szCs w:val="52"/>
    </w:rPr>
  </w:style>
  <w:style w:type="character" w:customStyle="1" w:styleId="PuestoCar">
    <w:name w:val="Puesto Car"/>
    <w:basedOn w:val="Fuentedeprrafopredeter"/>
    <w:link w:val="Puesto"/>
    <w:uiPriority w:val="10"/>
    <w:rsid w:val="00E62E83"/>
    <w:rPr>
      <w:rFonts w:ascii="Verdana" w:eastAsiaTheme="majorEastAsia" w:hAnsi="Verdana" w:cstheme="majorBidi"/>
      <w:color w:val="17365D" w:themeColor="text2" w:themeShade="BF"/>
      <w:spacing w:val="5"/>
      <w:kern w:val="28"/>
      <w:sz w:val="36"/>
      <w:szCs w:val="52"/>
    </w:rPr>
  </w:style>
  <w:style w:type="character" w:customStyle="1" w:styleId="Ttulo1Car">
    <w:name w:val="Título 1 Car"/>
    <w:basedOn w:val="Fuentedeprrafopredeter"/>
    <w:link w:val="Ttulo1"/>
    <w:uiPriority w:val="9"/>
    <w:rsid w:val="00E62E83"/>
    <w:rPr>
      <w:rFonts w:ascii="Verdana" w:eastAsiaTheme="majorEastAsia" w:hAnsi="Verdana" w:cstheme="majorBidi"/>
      <w:b/>
      <w:bCs/>
      <w:color w:val="365F91" w:themeColor="accent1" w:themeShade="BF"/>
      <w:sz w:val="28"/>
      <w:szCs w:val="28"/>
    </w:rPr>
  </w:style>
  <w:style w:type="table" w:styleId="Tablaconcuadrcula">
    <w:name w:val="Table Grid"/>
    <w:basedOn w:val="Tablanormal"/>
    <w:uiPriority w:val="59"/>
    <w:rsid w:val="0070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41FF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41FFA"/>
  </w:style>
  <w:style w:type="paragraph" w:styleId="Piedepgina">
    <w:name w:val="footer"/>
    <w:basedOn w:val="Normal"/>
    <w:link w:val="PiedepginaCar"/>
    <w:uiPriority w:val="99"/>
    <w:unhideWhenUsed/>
    <w:rsid w:val="00B41FF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41FFA"/>
  </w:style>
  <w:style w:type="paragraph" w:styleId="Textodeglobo">
    <w:name w:val="Balloon Text"/>
    <w:basedOn w:val="Normal"/>
    <w:link w:val="TextodegloboCar"/>
    <w:uiPriority w:val="99"/>
    <w:semiHidden/>
    <w:unhideWhenUsed/>
    <w:rsid w:val="00B41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FFA"/>
    <w:rPr>
      <w:rFonts w:ascii="Tahoma" w:hAnsi="Tahoma" w:cs="Tahoma"/>
      <w:sz w:val="16"/>
      <w:szCs w:val="16"/>
    </w:rPr>
  </w:style>
  <w:style w:type="paragraph" w:styleId="Prrafodelista">
    <w:name w:val="List Paragraph"/>
    <w:basedOn w:val="Normal"/>
    <w:uiPriority w:val="34"/>
    <w:qFormat/>
    <w:rsid w:val="0049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4204">
      <w:bodyDiv w:val="1"/>
      <w:marLeft w:val="0"/>
      <w:marRight w:val="0"/>
      <w:marTop w:val="0"/>
      <w:marBottom w:val="0"/>
      <w:divBdr>
        <w:top w:val="none" w:sz="0" w:space="0" w:color="auto"/>
        <w:left w:val="none" w:sz="0" w:space="0" w:color="auto"/>
        <w:bottom w:val="none" w:sz="0" w:space="0" w:color="auto"/>
        <w:right w:val="none" w:sz="0" w:space="0" w:color="auto"/>
      </w:divBdr>
    </w:div>
    <w:div w:id="467095574">
      <w:bodyDiv w:val="1"/>
      <w:marLeft w:val="0"/>
      <w:marRight w:val="0"/>
      <w:marTop w:val="0"/>
      <w:marBottom w:val="0"/>
      <w:divBdr>
        <w:top w:val="none" w:sz="0" w:space="0" w:color="auto"/>
        <w:left w:val="none" w:sz="0" w:space="0" w:color="auto"/>
        <w:bottom w:val="none" w:sz="0" w:space="0" w:color="auto"/>
        <w:right w:val="none" w:sz="0" w:space="0" w:color="auto"/>
      </w:divBdr>
    </w:div>
    <w:div w:id="1160273941">
      <w:bodyDiv w:val="1"/>
      <w:marLeft w:val="0"/>
      <w:marRight w:val="0"/>
      <w:marTop w:val="0"/>
      <w:marBottom w:val="0"/>
      <w:divBdr>
        <w:top w:val="none" w:sz="0" w:space="0" w:color="auto"/>
        <w:left w:val="none" w:sz="0" w:space="0" w:color="auto"/>
        <w:bottom w:val="none" w:sz="0" w:space="0" w:color="auto"/>
        <w:right w:val="none" w:sz="0" w:space="0" w:color="auto"/>
      </w:divBdr>
    </w:div>
    <w:div w:id="1379552153">
      <w:bodyDiv w:val="1"/>
      <w:marLeft w:val="0"/>
      <w:marRight w:val="0"/>
      <w:marTop w:val="0"/>
      <w:marBottom w:val="0"/>
      <w:divBdr>
        <w:top w:val="none" w:sz="0" w:space="0" w:color="auto"/>
        <w:left w:val="none" w:sz="0" w:space="0" w:color="auto"/>
        <w:bottom w:val="none" w:sz="0" w:space="0" w:color="auto"/>
        <w:right w:val="none" w:sz="0" w:space="0" w:color="auto"/>
      </w:divBdr>
      <w:divsChild>
        <w:div w:id="956595461">
          <w:marLeft w:val="0"/>
          <w:marRight w:val="0"/>
          <w:marTop w:val="0"/>
          <w:marBottom w:val="0"/>
          <w:divBdr>
            <w:top w:val="none" w:sz="0" w:space="0" w:color="auto"/>
            <w:left w:val="none" w:sz="0" w:space="0" w:color="auto"/>
            <w:bottom w:val="none" w:sz="0" w:space="0" w:color="auto"/>
            <w:right w:val="none" w:sz="0" w:space="0" w:color="auto"/>
          </w:divBdr>
          <w:divsChild>
            <w:div w:id="1853035511">
              <w:marLeft w:val="0"/>
              <w:marRight w:val="0"/>
              <w:marTop w:val="0"/>
              <w:marBottom w:val="0"/>
              <w:divBdr>
                <w:top w:val="none" w:sz="0" w:space="0" w:color="auto"/>
                <w:left w:val="none" w:sz="0" w:space="0" w:color="auto"/>
                <w:bottom w:val="none" w:sz="0" w:space="0" w:color="auto"/>
                <w:right w:val="none" w:sz="0" w:space="0" w:color="auto"/>
              </w:divBdr>
            </w:div>
            <w:div w:id="689141476">
              <w:marLeft w:val="0"/>
              <w:marRight w:val="0"/>
              <w:marTop w:val="0"/>
              <w:marBottom w:val="0"/>
              <w:divBdr>
                <w:top w:val="none" w:sz="0" w:space="0" w:color="auto"/>
                <w:left w:val="none" w:sz="0" w:space="0" w:color="auto"/>
                <w:bottom w:val="none" w:sz="0" w:space="0" w:color="auto"/>
                <w:right w:val="none" w:sz="0" w:space="0" w:color="auto"/>
              </w:divBdr>
              <w:divsChild>
                <w:div w:id="1867980509">
                  <w:marLeft w:val="0"/>
                  <w:marRight w:val="0"/>
                  <w:marTop w:val="0"/>
                  <w:marBottom w:val="0"/>
                  <w:divBdr>
                    <w:top w:val="none" w:sz="0" w:space="0" w:color="auto"/>
                    <w:left w:val="none" w:sz="0" w:space="0" w:color="auto"/>
                    <w:bottom w:val="single" w:sz="6" w:space="0" w:color="CCCCCC"/>
                    <w:right w:val="none" w:sz="0" w:space="0" w:color="auto"/>
                  </w:divBdr>
                </w:div>
                <w:div w:id="327488769">
                  <w:marLeft w:val="0"/>
                  <w:marRight w:val="0"/>
                  <w:marTop w:val="0"/>
                  <w:marBottom w:val="0"/>
                  <w:divBdr>
                    <w:top w:val="none" w:sz="0" w:space="0" w:color="auto"/>
                    <w:left w:val="none" w:sz="0" w:space="0" w:color="auto"/>
                    <w:bottom w:val="single" w:sz="6" w:space="0" w:color="CCCCCC"/>
                    <w:right w:val="none" w:sz="0" w:space="0" w:color="auto"/>
                  </w:divBdr>
                </w:div>
                <w:div w:id="1393891896">
                  <w:marLeft w:val="0"/>
                  <w:marRight w:val="0"/>
                  <w:marTop w:val="0"/>
                  <w:marBottom w:val="0"/>
                  <w:divBdr>
                    <w:top w:val="none" w:sz="0" w:space="0" w:color="auto"/>
                    <w:left w:val="none" w:sz="0" w:space="0" w:color="auto"/>
                    <w:bottom w:val="single" w:sz="6" w:space="0" w:color="CCCCCC"/>
                    <w:right w:val="none" w:sz="0" w:space="0" w:color="auto"/>
                  </w:divBdr>
                </w:div>
                <w:div w:id="1980067005">
                  <w:marLeft w:val="0"/>
                  <w:marRight w:val="0"/>
                  <w:marTop w:val="0"/>
                  <w:marBottom w:val="0"/>
                  <w:divBdr>
                    <w:top w:val="none" w:sz="0" w:space="0" w:color="auto"/>
                    <w:left w:val="none" w:sz="0" w:space="0" w:color="auto"/>
                    <w:bottom w:val="single" w:sz="6" w:space="0" w:color="CCCCCC"/>
                    <w:right w:val="none" w:sz="0" w:space="0" w:color="auto"/>
                  </w:divBdr>
                </w:div>
                <w:div w:id="1150705193">
                  <w:marLeft w:val="0"/>
                  <w:marRight w:val="0"/>
                  <w:marTop w:val="0"/>
                  <w:marBottom w:val="0"/>
                  <w:divBdr>
                    <w:top w:val="none" w:sz="0" w:space="0" w:color="auto"/>
                    <w:left w:val="none" w:sz="0" w:space="0" w:color="auto"/>
                    <w:bottom w:val="single" w:sz="6" w:space="0" w:color="CCCCCC"/>
                    <w:right w:val="none" w:sz="0" w:space="0" w:color="auto"/>
                  </w:divBdr>
                </w:div>
                <w:div w:id="192768708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4525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EA3673E9B3E048B64623EDB7DF5FB4" ma:contentTypeVersion="1" ma:contentTypeDescription="Create a new document." ma:contentTypeScope="" ma:versionID="2ac07a056fa0b0f13f6781c4b0e53ae4">
  <xsd:schema xmlns:xsd="http://www.w3.org/2001/XMLSchema" xmlns:xs="http://www.w3.org/2001/XMLSchema" xmlns:p="http://schemas.microsoft.com/office/2006/metadata/properties" xmlns:ns2="04f6b0ee-6b02-4758-aeb5-0b98652579e6" targetNamespace="http://schemas.microsoft.com/office/2006/metadata/properties" ma:root="true" ma:fieldsID="bb717d60f498c78c2f965be4a1def011" ns2:_="">
    <xsd:import namespace="04f6b0ee-6b02-4758-aeb5-0b98652579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6b0ee-6b02-4758-aeb5-0b98652579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4f6b0ee-6b02-4758-aeb5-0b98652579e6">74VZ4Y6PZPXK-14-204</_dlc_DocId>
    <_dlc_DocIdUrl xmlns="04f6b0ee-6b02-4758-aeb5-0b98652579e6">
      <Url>https://sp.falmouth.ac.uk/sites/sas/_layouts/DocIdRedir.aspx?ID=74VZ4Y6PZPXK-14-204</Url>
      <Description>74VZ4Y6PZPXK-14-204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B162E55-D934-4E3D-862F-FEE7C2083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f6b0ee-6b02-4758-aeb5-0b9865257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F8FB4-7B59-459D-86EB-64336BC9E385}">
  <ds:schemaRefs>
    <ds:schemaRef ds:uri="http://schemas.microsoft.com/office/2006/metadata/properties"/>
    <ds:schemaRef ds:uri="http://schemas.microsoft.com/office/infopath/2007/PartnerControls"/>
    <ds:schemaRef ds:uri="04f6b0ee-6b02-4758-aeb5-0b98652579e6"/>
  </ds:schemaRefs>
</ds:datastoreItem>
</file>

<file path=customXml/itemProps3.xml><?xml version="1.0" encoding="utf-8"?>
<ds:datastoreItem xmlns:ds="http://schemas.openxmlformats.org/officeDocument/2006/customXml" ds:itemID="{1900CE35-4040-42F6-BF15-4BC139A2582D}">
  <ds:schemaRefs>
    <ds:schemaRef ds:uri="http://schemas.microsoft.com/sharepoint/v3/contenttype/forms"/>
  </ds:schemaRefs>
</ds:datastoreItem>
</file>

<file path=customXml/itemProps4.xml><?xml version="1.0" encoding="utf-8"?>
<ds:datastoreItem xmlns:ds="http://schemas.openxmlformats.org/officeDocument/2006/customXml" ds:itemID="{FEDC1C27-3B09-4DB8-A69C-43D059A4388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4499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College Falmouth</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Brown</dc:creator>
  <cp:lastModifiedBy>Rudy May</cp:lastModifiedBy>
  <cp:revision>2</cp:revision>
  <dcterms:created xsi:type="dcterms:W3CDTF">2019-02-17T18:46:00Z</dcterms:created>
  <dcterms:modified xsi:type="dcterms:W3CDTF">2019-02-17T18:46:00Z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7c4a668e-d9f2-42e7-a259-dce11c828514</vt:lpwstr>
  </property>
  <property fmtid="{D5CDD505-2E9C-101B-9397-08002B2CF9AE}" pid="3" name="ContentTypeId">
    <vt:lpwstr>0x010100CEEA3673E9B3E048B64623EDB7DF5FB4</vt:lpwstr>
  </property>
</Properties>
</file>