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AAB" w:rsidRDefault="00EC7AAB" w:rsidP="00EC7AAB">
      <w:r>
        <w:t>Perform these process management commands and explain their usage: (Process management)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ps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top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kill pid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kilall proc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bg</w:t>
      </w:r>
    </w:p>
    <w:p w:rsid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r>
        <w:t>fg</w:t>
      </w:r>
    </w:p>
    <w:p w:rsidR="00505915" w:rsidRPr="00EC7AAB" w:rsidRDefault="00EC7AAB" w:rsidP="00EC7AAB">
      <w:r>
        <w:rPr>
          <w:rFonts w:hint="eastAsia"/>
        </w:rPr>
        <w:t>–</w:t>
      </w:r>
      <w:r w:rsidR="00C85EE6">
        <w:rPr>
          <w:rFonts w:hint="eastAsia"/>
        </w:rPr>
        <w:t xml:space="preserve"> </w:t>
      </w:r>
      <w:bookmarkStart w:id="0" w:name="_GoBack"/>
      <w:bookmarkEnd w:id="0"/>
      <w:r>
        <w:t>fg n</w:t>
      </w:r>
    </w:p>
    <w:sectPr w:rsidR="00505915" w:rsidRPr="00EC7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AB"/>
    <w:rsid w:val="001410FE"/>
    <w:rsid w:val="00505915"/>
    <w:rsid w:val="00C85EE6"/>
    <w:rsid w:val="00E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CFD28-C93F-4D66-9C33-B7198C5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2023-04-26T11:05:00Z</dcterms:created>
  <dcterms:modified xsi:type="dcterms:W3CDTF">2023-04-26T11:14:00Z</dcterms:modified>
</cp:coreProperties>
</file>