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1CA" w:rsidRDefault="006B56FA" w:rsidP="006B56FA">
      <w:pPr>
        <w:pStyle w:val="Titre"/>
        <w:jc w:val="center"/>
      </w:pPr>
      <w:r>
        <w:t>Mouvements et forces</w:t>
      </w:r>
    </w:p>
    <w:p w:rsidR="006B56FA" w:rsidRDefault="006B56FA" w:rsidP="00802B77">
      <w:pPr>
        <w:pStyle w:val="Titre2"/>
        <w:numPr>
          <w:ilvl w:val="0"/>
          <w:numId w:val="4"/>
        </w:numPr>
      </w:pPr>
      <w:r>
        <w:t>Caractériser un mouvement</w:t>
      </w:r>
    </w:p>
    <w:p w:rsidR="006B56FA" w:rsidRDefault="006B56FA" w:rsidP="006B56FA">
      <w:pPr>
        <w:pStyle w:val="Paragraphedeliste"/>
        <w:ind w:left="1080"/>
      </w:pPr>
    </w:p>
    <w:p w:rsidR="006B56FA" w:rsidRDefault="006B56FA" w:rsidP="006B56FA">
      <w:pPr>
        <w:pStyle w:val="Paragraphedeliste"/>
        <w:numPr>
          <w:ilvl w:val="0"/>
          <w:numId w:val="2"/>
        </w:numPr>
      </w:pPr>
      <w:r>
        <w:t xml:space="preserve">Pour décrire un mouvement, il faut commencer par choisir un </w:t>
      </w:r>
      <w:r>
        <w:rPr>
          <w:b/>
        </w:rPr>
        <w:t>référentiel</w:t>
      </w:r>
      <w:r>
        <w:t xml:space="preserve">. Le référentiel est </w:t>
      </w:r>
      <w:r>
        <w:rPr>
          <w:b/>
        </w:rPr>
        <w:t>l’endroit où l’observateur se situe pour décrire le mouvement</w:t>
      </w:r>
      <w:r>
        <w:t>.</w:t>
      </w:r>
    </w:p>
    <w:p w:rsidR="006B56FA" w:rsidRDefault="006B56FA" w:rsidP="006B56FA">
      <w:proofErr w:type="gramStart"/>
      <w:r>
        <w:t>ex</w:t>
      </w:r>
      <w:proofErr w:type="gramEnd"/>
      <w:r>
        <w:t> : référentiel terrestre, l’observateur se situe sur Terre</w:t>
      </w:r>
      <w:r w:rsidR="00802B77">
        <w:t xml:space="preserve"> et regarde des objets sur Terre</w:t>
      </w:r>
      <w:r>
        <w:t> ; référentiel héliocentrique, l’observateur se situe sur le Soleil</w:t>
      </w:r>
      <w:r w:rsidR="00802B77">
        <w:t xml:space="preserve"> et regarde l’Univers ; référentiel géocentrique, l’observateur se situe sur Terre et regarde l’Univers.</w:t>
      </w:r>
    </w:p>
    <w:p w:rsidR="006B56FA" w:rsidRDefault="00802B77" w:rsidP="00802B77">
      <w:pPr>
        <w:pStyle w:val="Paragraphedeliste"/>
        <w:numPr>
          <w:ilvl w:val="0"/>
          <w:numId w:val="2"/>
        </w:numPr>
      </w:pPr>
      <w:r>
        <w:t>Le mouvement d’un objet se décrit de deux façons :</w:t>
      </w:r>
    </w:p>
    <w:p w:rsidR="00802B77" w:rsidRPr="00802B77" w:rsidRDefault="00802B77" w:rsidP="00802B77">
      <w:pPr>
        <w:pStyle w:val="Paragraphedeliste"/>
        <w:numPr>
          <w:ilvl w:val="0"/>
          <w:numId w:val="3"/>
        </w:numPr>
      </w:pPr>
      <w:r>
        <w:t xml:space="preserve">par l’évolution de la vitesse de l’objet : </w:t>
      </w:r>
      <w:r>
        <w:rPr>
          <w:b/>
        </w:rPr>
        <w:t>uniforme, accéléré, ralenti.</w:t>
      </w:r>
    </w:p>
    <w:p w:rsidR="00802B77" w:rsidRPr="00802B77" w:rsidRDefault="00802B77" w:rsidP="00802B77">
      <w:pPr>
        <w:pStyle w:val="Paragraphedeliste"/>
        <w:numPr>
          <w:ilvl w:val="0"/>
          <w:numId w:val="3"/>
        </w:numPr>
      </w:pPr>
      <w:r>
        <w:t xml:space="preserve">par la forme géométrique décrite par l’objet lors de son mouvement : </w:t>
      </w:r>
      <w:r>
        <w:rPr>
          <w:b/>
        </w:rPr>
        <w:t>circulaire, rectiligne, curviligne.</w:t>
      </w:r>
      <w:bookmarkStart w:id="0" w:name="_GoBack"/>
      <w:bookmarkEnd w:id="0"/>
    </w:p>
    <w:p w:rsidR="00802B77" w:rsidRPr="006B56FA" w:rsidRDefault="00802B77" w:rsidP="00802B77"/>
    <w:sectPr w:rsidR="00802B77" w:rsidRPr="006B56F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07E" w:rsidRDefault="0082007E" w:rsidP="006B56FA">
      <w:pPr>
        <w:spacing w:after="0" w:line="240" w:lineRule="auto"/>
      </w:pPr>
      <w:r>
        <w:separator/>
      </w:r>
    </w:p>
  </w:endnote>
  <w:endnote w:type="continuationSeparator" w:id="0">
    <w:p w:rsidR="0082007E" w:rsidRDefault="0082007E" w:rsidP="006B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07E" w:rsidRDefault="0082007E" w:rsidP="006B56FA">
      <w:pPr>
        <w:spacing w:after="0" w:line="240" w:lineRule="auto"/>
      </w:pPr>
      <w:r>
        <w:separator/>
      </w:r>
    </w:p>
  </w:footnote>
  <w:footnote w:type="continuationSeparator" w:id="0">
    <w:p w:rsidR="0082007E" w:rsidRDefault="0082007E" w:rsidP="006B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FA" w:rsidRDefault="006B56FA">
    <w:pPr>
      <w:pStyle w:val="En-tte"/>
    </w:pPr>
    <w:r>
      <w:t>Chapitre 2. Mouvements et forces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7EC"/>
    <w:multiLevelType w:val="hybridMultilevel"/>
    <w:tmpl w:val="D626FB20"/>
    <w:lvl w:ilvl="0" w:tplc="B5DC39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35B3B"/>
    <w:multiLevelType w:val="hybridMultilevel"/>
    <w:tmpl w:val="DA186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C1E"/>
    <w:multiLevelType w:val="hybridMultilevel"/>
    <w:tmpl w:val="AE9404FC"/>
    <w:lvl w:ilvl="0" w:tplc="7B46B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E00E9"/>
    <w:multiLevelType w:val="hybridMultilevel"/>
    <w:tmpl w:val="34225AC6"/>
    <w:lvl w:ilvl="0" w:tplc="B91261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FA"/>
    <w:rsid w:val="005B61CA"/>
    <w:rsid w:val="006B56FA"/>
    <w:rsid w:val="006F4EF4"/>
    <w:rsid w:val="00802B77"/>
    <w:rsid w:val="0082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6FA"/>
  </w:style>
  <w:style w:type="paragraph" w:styleId="Pieddepage">
    <w:name w:val="footer"/>
    <w:basedOn w:val="Normal"/>
    <w:link w:val="PieddepageCar"/>
    <w:uiPriority w:val="99"/>
    <w:unhideWhenUsed/>
    <w:rsid w:val="006B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6B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6F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5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5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56F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2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6FA"/>
  </w:style>
  <w:style w:type="paragraph" w:styleId="Pieddepage">
    <w:name w:val="footer"/>
    <w:basedOn w:val="Normal"/>
    <w:link w:val="PieddepageCar"/>
    <w:uiPriority w:val="99"/>
    <w:unhideWhenUsed/>
    <w:rsid w:val="006B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6B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6F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5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5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56F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2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2016-10-13T18:00:00Z</dcterms:created>
  <dcterms:modified xsi:type="dcterms:W3CDTF">2016-10-13T18:28:00Z</dcterms:modified>
</cp:coreProperties>
</file>