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102A3" w14:textId="77777777" w:rsidR="00291FFA" w:rsidRDefault="00ED6D88" w:rsidP="00291FFA">
      <w:pPr>
        <w:spacing w:after="0" w:line="360" w:lineRule="auto"/>
        <w:jc w:val="center"/>
        <w:rPr>
          <w:rFonts w:ascii="Times New Roman" w:hAnsi="Times New Roman" w:cs="Times New Roman"/>
          <w:b/>
          <w:bCs/>
          <w:color w:val="000000"/>
          <w:sz w:val="32"/>
          <w:szCs w:val="32"/>
          <w:lang w:val="sv-SE"/>
        </w:rPr>
      </w:pPr>
      <w:bookmarkStart w:id="0" w:name="_Hlk218655640"/>
      <w:bookmarkEnd w:id="0"/>
      <w:r w:rsidRPr="007714AA">
        <w:rPr>
          <w:rFonts w:ascii="Times New Roman" w:hAnsi="Times New Roman" w:cs="Times New Roman"/>
          <w:b/>
          <w:bCs/>
          <w:color w:val="000000"/>
          <w:sz w:val="32"/>
          <w:szCs w:val="32"/>
          <w:lang w:val="sv-SE"/>
        </w:rPr>
        <w:t>PRAKTIKUM</w:t>
      </w:r>
      <w:r>
        <w:rPr>
          <w:rFonts w:ascii="Times New Roman" w:hAnsi="Times New Roman" w:cs="Times New Roman"/>
          <w:b/>
          <w:bCs/>
          <w:color w:val="000000"/>
          <w:sz w:val="32"/>
          <w:szCs w:val="32"/>
          <w:lang w:val="sv-SE"/>
        </w:rPr>
        <w:t xml:space="preserve"> </w:t>
      </w:r>
      <w:r w:rsidR="00291FFA">
        <w:rPr>
          <w:rFonts w:ascii="Times New Roman" w:hAnsi="Times New Roman" w:cs="Times New Roman"/>
          <w:b/>
          <w:bCs/>
          <w:color w:val="000000"/>
          <w:sz w:val="32"/>
          <w:szCs w:val="32"/>
          <w:lang w:val="sv-SE"/>
        </w:rPr>
        <w:t>2</w:t>
      </w:r>
    </w:p>
    <w:p w14:paraId="28A7CCB4" w14:textId="795D8AA4" w:rsidR="00ED6D88" w:rsidRPr="005C4097" w:rsidRDefault="006872D7" w:rsidP="006872D7">
      <w:pPr>
        <w:spacing w:after="0" w:line="360" w:lineRule="auto"/>
        <w:jc w:val="center"/>
        <w:rPr>
          <w:rFonts w:ascii="Times New Roman" w:hAnsi="Times New Roman" w:cs="Times New Roman"/>
          <w:b/>
          <w:bCs/>
          <w:color w:val="000000"/>
          <w:sz w:val="32"/>
          <w:szCs w:val="32"/>
          <w:lang w:val="sv-SE"/>
        </w:rPr>
      </w:pPr>
      <w:r w:rsidRPr="005C4097">
        <w:rPr>
          <w:rFonts w:ascii="Times New Roman" w:hAnsi="Times New Roman" w:cs="Times New Roman"/>
          <w:b/>
          <w:bCs/>
          <w:color w:val="000000"/>
          <w:sz w:val="32"/>
          <w:szCs w:val="32"/>
          <w:lang w:val="sv-SE"/>
        </w:rPr>
        <w:t>Docker Fundamentals — Kontainerisasi Aplikasi</w:t>
      </w:r>
      <w:r w:rsidR="00ED6D88" w:rsidRPr="007714AA">
        <w:rPr>
          <w:rFonts w:ascii="Times New Roman" w:hAnsi="Times New Roman" w:cs="Times New Roman"/>
          <w:b/>
          <w:bCs/>
          <w:color w:val="000000"/>
          <w:sz w:val="32"/>
          <w:szCs w:val="32"/>
          <w:lang w:val="sv-SE"/>
        </w:rPr>
        <w:br/>
        <w:t>De</w:t>
      </w:r>
      <w:r w:rsidR="00ED6D88">
        <w:rPr>
          <w:rFonts w:ascii="Times New Roman" w:hAnsi="Times New Roman" w:cs="Times New Roman"/>
          <w:b/>
          <w:bCs/>
          <w:color w:val="000000"/>
          <w:sz w:val="32"/>
          <w:szCs w:val="32"/>
          <w:lang w:val="sv-SE"/>
        </w:rPr>
        <w:t>povs dan CI/CD Pipelins</w:t>
      </w:r>
    </w:p>
    <w:p w14:paraId="4864CEB6" w14:textId="77777777" w:rsidR="00ED6D88" w:rsidRPr="007714AA" w:rsidRDefault="00ED6D88" w:rsidP="00ED6D88">
      <w:pPr>
        <w:spacing w:line="360" w:lineRule="auto"/>
        <w:jc w:val="center"/>
        <w:rPr>
          <w:rFonts w:ascii="Times New Roman" w:hAnsi="Times New Roman" w:cs="Times New Roman"/>
          <w:b/>
          <w:bCs/>
          <w:sz w:val="24"/>
          <w:szCs w:val="24"/>
          <w:lang w:val="sv-SE"/>
        </w:rPr>
      </w:pPr>
    </w:p>
    <w:p w14:paraId="5E5AF43B" w14:textId="77777777" w:rsidR="00ED6D88" w:rsidRDefault="00ED6D88" w:rsidP="00ED6D88">
      <w:pPr>
        <w:pStyle w:val="BodyText"/>
        <w:spacing w:line="360" w:lineRule="auto"/>
        <w:ind w:firstLine="141"/>
        <w:jc w:val="center"/>
        <w:rPr>
          <w:rFonts w:ascii="Times New Roman" w:hAnsi="Times New Roman" w:cs="Times New Roman"/>
          <w:sz w:val="24"/>
          <w:szCs w:val="24"/>
        </w:rPr>
      </w:pPr>
      <w:r w:rsidRPr="00CC3A33">
        <w:rPr>
          <w:rFonts w:ascii="Times New Roman" w:hAnsi="Times New Roman" w:cs="Times New Roman"/>
          <w:noProof/>
          <w:sz w:val="24"/>
          <w:szCs w:val="24"/>
        </w:rPr>
        <w:drawing>
          <wp:inline distT="0" distB="0" distL="0" distR="0" wp14:anchorId="3BF4E8F1" wp14:editId="3D994024">
            <wp:extent cx="2912670" cy="2711669"/>
            <wp:effectExtent l="0" t="0" r="254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44826" cy="2741606"/>
                    </a:xfrm>
                    <a:prstGeom prst="rect">
                      <a:avLst/>
                    </a:prstGeom>
                    <a:noFill/>
                    <a:ln>
                      <a:noFill/>
                    </a:ln>
                  </pic:spPr>
                </pic:pic>
              </a:graphicData>
            </a:graphic>
          </wp:inline>
        </w:drawing>
      </w:r>
    </w:p>
    <w:p w14:paraId="62586CA6" w14:textId="77777777" w:rsidR="00ED6D88" w:rsidRPr="004547E6" w:rsidRDefault="00ED6D88" w:rsidP="00ED6D88">
      <w:pPr>
        <w:pStyle w:val="BodyText"/>
        <w:spacing w:line="360" w:lineRule="auto"/>
        <w:ind w:firstLine="141"/>
        <w:jc w:val="center"/>
        <w:rPr>
          <w:rFonts w:ascii="Times New Roman" w:hAnsi="Times New Roman" w:cs="Times New Roman"/>
          <w:sz w:val="24"/>
          <w:szCs w:val="24"/>
        </w:rPr>
      </w:pPr>
    </w:p>
    <w:p w14:paraId="754D07C0" w14:textId="77777777" w:rsidR="00ED6D88" w:rsidRPr="00CC3A33" w:rsidRDefault="00ED6D88" w:rsidP="00ED6D88">
      <w:pPr>
        <w:spacing w:before="1" w:line="360" w:lineRule="auto"/>
        <w:ind w:left="2160" w:right="9" w:firstLine="720"/>
        <w:rPr>
          <w:rFonts w:ascii="Times New Roman" w:hAnsi="Times New Roman" w:cs="Times New Roman"/>
          <w:b/>
          <w:sz w:val="24"/>
          <w:szCs w:val="24"/>
        </w:rPr>
      </w:pPr>
      <w:r>
        <w:rPr>
          <w:rFonts w:ascii="Times New Roman" w:hAnsi="Times New Roman" w:cs="Times New Roman"/>
          <w:b/>
          <w:sz w:val="24"/>
          <w:szCs w:val="24"/>
        </w:rPr>
        <w:t xml:space="preserve">    </w:t>
      </w:r>
      <w:r w:rsidRPr="00CC3A33">
        <w:rPr>
          <w:rFonts w:ascii="Times New Roman" w:hAnsi="Times New Roman" w:cs="Times New Roman"/>
          <w:b/>
          <w:sz w:val="24"/>
          <w:szCs w:val="24"/>
        </w:rPr>
        <w:t>OLEH</w:t>
      </w:r>
      <w:r w:rsidRPr="00CC3A33">
        <w:rPr>
          <w:rFonts w:ascii="Times New Roman" w:hAnsi="Times New Roman" w:cs="Times New Roman"/>
          <w:b/>
          <w:spacing w:val="-10"/>
          <w:sz w:val="24"/>
          <w:szCs w:val="24"/>
        </w:rPr>
        <w:t>:</w:t>
      </w:r>
    </w:p>
    <w:tbl>
      <w:tblPr>
        <w:tblW w:w="0" w:type="auto"/>
        <w:tblInd w:w="1440" w:type="dxa"/>
        <w:tblLayout w:type="fixed"/>
        <w:tblCellMar>
          <w:left w:w="0" w:type="dxa"/>
          <w:right w:w="0" w:type="dxa"/>
        </w:tblCellMar>
        <w:tblLook w:val="01E0" w:firstRow="1" w:lastRow="1" w:firstColumn="1" w:lastColumn="1" w:noHBand="0" w:noVBand="0"/>
      </w:tblPr>
      <w:tblGrid>
        <w:gridCol w:w="1189"/>
        <w:gridCol w:w="3161"/>
      </w:tblGrid>
      <w:tr w:rsidR="00ED6D88" w:rsidRPr="00CC3A33" w14:paraId="648A71D7" w14:textId="77777777" w:rsidTr="00291FFA">
        <w:trPr>
          <w:trHeight w:val="382"/>
        </w:trPr>
        <w:tc>
          <w:tcPr>
            <w:tcW w:w="1189" w:type="dxa"/>
            <w:hideMark/>
          </w:tcPr>
          <w:p w14:paraId="272F3CB9" w14:textId="77777777" w:rsidR="00ED6D88" w:rsidRPr="00CC3A33" w:rsidRDefault="00ED6D88" w:rsidP="00242602">
            <w:pPr>
              <w:pStyle w:val="TableParagraph"/>
              <w:spacing w:line="360" w:lineRule="auto"/>
              <w:ind w:firstLine="324"/>
              <w:rPr>
                <w:b/>
                <w:kern w:val="2"/>
                <w:sz w:val="24"/>
                <w:szCs w:val="24"/>
                <w:lang w:val="id-ID"/>
                <w14:ligatures w14:val="standardContextual"/>
              </w:rPr>
            </w:pPr>
            <w:r w:rsidRPr="00CC3A33">
              <w:rPr>
                <w:b/>
                <w:spacing w:val="-4"/>
                <w:kern w:val="2"/>
                <w:sz w:val="24"/>
                <w:szCs w:val="24"/>
                <w:lang w:val="id-ID"/>
                <w14:ligatures w14:val="standardContextual"/>
              </w:rPr>
              <w:t>NAMA</w:t>
            </w:r>
          </w:p>
        </w:tc>
        <w:tc>
          <w:tcPr>
            <w:tcW w:w="3161" w:type="dxa"/>
            <w:hideMark/>
          </w:tcPr>
          <w:p w14:paraId="5A39554E" w14:textId="77777777" w:rsidR="00ED6D88" w:rsidRPr="00CC3A33" w:rsidRDefault="00ED6D88" w:rsidP="00242602">
            <w:pPr>
              <w:pStyle w:val="TableParagraph"/>
              <w:spacing w:line="360" w:lineRule="auto"/>
              <w:ind w:left="235" w:firstLine="324"/>
              <w:rPr>
                <w:b/>
                <w:kern w:val="2"/>
                <w:sz w:val="24"/>
                <w:szCs w:val="24"/>
                <w14:ligatures w14:val="standardContextual"/>
              </w:rPr>
            </w:pPr>
            <w:r w:rsidRPr="00CC3A33">
              <w:rPr>
                <w:b/>
                <w:spacing w:val="-4"/>
                <w:kern w:val="2"/>
                <w:sz w:val="24"/>
                <w:szCs w:val="24"/>
                <w:lang w:val="id-ID"/>
                <w14:ligatures w14:val="standardContextual"/>
              </w:rPr>
              <w:t>:</w:t>
            </w:r>
            <w:r w:rsidRPr="00CC3A33">
              <w:rPr>
                <w:b/>
                <w:spacing w:val="-14"/>
                <w:kern w:val="2"/>
                <w:sz w:val="24"/>
                <w:szCs w:val="24"/>
                <w:lang w:val="id-ID"/>
                <w14:ligatures w14:val="standardContextual"/>
              </w:rPr>
              <w:t xml:space="preserve"> </w:t>
            </w:r>
            <w:r w:rsidRPr="00CC3A33">
              <w:rPr>
                <w:b/>
                <w:spacing w:val="-4"/>
                <w:kern w:val="2"/>
                <w:sz w:val="24"/>
                <w:szCs w:val="24"/>
                <w14:ligatures w14:val="standardContextual"/>
              </w:rPr>
              <w:t>A</w:t>
            </w:r>
            <w:r>
              <w:rPr>
                <w:b/>
                <w:spacing w:val="-4"/>
                <w:kern w:val="2"/>
                <w:sz w:val="24"/>
                <w:szCs w:val="24"/>
                <w14:ligatures w14:val="standardContextual"/>
              </w:rPr>
              <w:t>RINA MANASIKANA</w:t>
            </w:r>
          </w:p>
        </w:tc>
      </w:tr>
      <w:tr w:rsidR="00ED6D88" w:rsidRPr="00CC3A33" w14:paraId="083B5D87" w14:textId="77777777" w:rsidTr="00291FFA">
        <w:trPr>
          <w:trHeight w:val="465"/>
        </w:trPr>
        <w:tc>
          <w:tcPr>
            <w:tcW w:w="1189" w:type="dxa"/>
            <w:hideMark/>
          </w:tcPr>
          <w:p w14:paraId="2E3E4383" w14:textId="77777777" w:rsidR="00ED6D88" w:rsidRPr="00CC3A33" w:rsidRDefault="00ED6D88" w:rsidP="00242602">
            <w:pPr>
              <w:pStyle w:val="TableParagraph"/>
              <w:spacing w:before="75" w:line="360" w:lineRule="auto"/>
              <w:ind w:firstLine="324"/>
              <w:rPr>
                <w:b/>
                <w:kern w:val="2"/>
                <w:sz w:val="24"/>
                <w:szCs w:val="24"/>
                <w:lang w:val="id-ID"/>
                <w14:ligatures w14:val="standardContextual"/>
              </w:rPr>
            </w:pPr>
            <w:r w:rsidRPr="00CC3A33">
              <w:rPr>
                <w:b/>
                <w:spacing w:val="-5"/>
                <w:kern w:val="2"/>
                <w:sz w:val="24"/>
                <w:szCs w:val="24"/>
                <w:lang w:val="id-ID"/>
                <w14:ligatures w14:val="standardContextual"/>
              </w:rPr>
              <w:t>NIM</w:t>
            </w:r>
          </w:p>
        </w:tc>
        <w:tc>
          <w:tcPr>
            <w:tcW w:w="3161" w:type="dxa"/>
            <w:hideMark/>
          </w:tcPr>
          <w:p w14:paraId="25B0BC7A" w14:textId="77777777" w:rsidR="00ED6D88" w:rsidRPr="001B2A90" w:rsidRDefault="00ED6D88" w:rsidP="00242602">
            <w:pPr>
              <w:pStyle w:val="TableParagraph"/>
              <w:spacing w:before="75" w:line="360" w:lineRule="auto"/>
              <w:ind w:left="235" w:firstLine="324"/>
              <w:rPr>
                <w:b/>
                <w:kern w:val="2"/>
                <w:sz w:val="24"/>
                <w:szCs w:val="24"/>
                <w14:ligatures w14:val="standardContextual"/>
              </w:rPr>
            </w:pPr>
            <w:r w:rsidRPr="00CC3A33">
              <w:rPr>
                <w:b/>
                <w:kern w:val="2"/>
                <w:sz w:val="24"/>
                <w:szCs w:val="24"/>
                <w:lang w:val="id-ID"/>
                <w14:ligatures w14:val="standardContextual"/>
              </w:rPr>
              <w:t>:</w:t>
            </w:r>
            <w:r w:rsidRPr="00CC3A33">
              <w:rPr>
                <w:b/>
                <w:spacing w:val="-1"/>
                <w:kern w:val="2"/>
                <w:sz w:val="24"/>
                <w:szCs w:val="24"/>
                <w:lang w:val="id-ID"/>
                <w14:ligatures w14:val="standardContextual"/>
              </w:rPr>
              <w:t xml:space="preserve"> </w:t>
            </w:r>
            <w:r w:rsidRPr="00CC3A33">
              <w:rPr>
                <w:b/>
                <w:spacing w:val="-2"/>
                <w:kern w:val="2"/>
                <w:sz w:val="24"/>
                <w:szCs w:val="24"/>
                <w:lang w:val="id-ID"/>
                <w14:ligatures w14:val="standardContextual"/>
              </w:rPr>
              <w:t>105841</w:t>
            </w:r>
            <w:r>
              <w:rPr>
                <w:b/>
                <w:spacing w:val="-2"/>
                <w:kern w:val="2"/>
                <w:sz w:val="24"/>
                <w:szCs w:val="24"/>
                <w14:ligatures w14:val="standardContextual"/>
              </w:rPr>
              <w:t>108623</w:t>
            </w:r>
          </w:p>
        </w:tc>
      </w:tr>
      <w:tr w:rsidR="00ED6D88" w:rsidRPr="00CC3A33" w14:paraId="4903DD63" w14:textId="77777777" w:rsidTr="00291FFA">
        <w:trPr>
          <w:trHeight w:val="380"/>
        </w:trPr>
        <w:tc>
          <w:tcPr>
            <w:tcW w:w="1189" w:type="dxa"/>
            <w:hideMark/>
          </w:tcPr>
          <w:p w14:paraId="687FC946" w14:textId="77777777" w:rsidR="00ED6D88" w:rsidRPr="00CC3A33" w:rsidRDefault="00ED6D88" w:rsidP="00242602">
            <w:pPr>
              <w:pStyle w:val="TableParagraph"/>
              <w:spacing w:before="72" w:line="360" w:lineRule="auto"/>
              <w:ind w:firstLine="324"/>
              <w:rPr>
                <w:b/>
                <w:kern w:val="2"/>
                <w:sz w:val="24"/>
                <w:szCs w:val="24"/>
                <w:lang w:val="id-ID"/>
                <w14:ligatures w14:val="standardContextual"/>
              </w:rPr>
            </w:pPr>
            <w:r w:rsidRPr="00CC3A33">
              <w:rPr>
                <w:b/>
                <w:spacing w:val="-2"/>
                <w:kern w:val="2"/>
                <w:sz w:val="24"/>
                <w:szCs w:val="24"/>
                <w:lang w:val="id-ID"/>
                <w14:ligatures w14:val="standardContextual"/>
              </w:rPr>
              <w:t>KELAS</w:t>
            </w:r>
          </w:p>
        </w:tc>
        <w:tc>
          <w:tcPr>
            <w:tcW w:w="3161" w:type="dxa"/>
            <w:hideMark/>
          </w:tcPr>
          <w:p w14:paraId="09597C57" w14:textId="77777777" w:rsidR="00ED6D88" w:rsidRPr="004D6E10" w:rsidRDefault="00ED6D88" w:rsidP="00242602">
            <w:pPr>
              <w:pStyle w:val="TableParagraph"/>
              <w:spacing w:before="72" w:line="360" w:lineRule="auto"/>
              <w:ind w:left="235" w:firstLine="324"/>
              <w:rPr>
                <w:b/>
                <w:kern w:val="2"/>
                <w:sz w:val="24"/>
                <w:szCs w:val="24"/>
                <w14:ligatures w14:val="standardContextual"/>
              </w:rPr>
            </w:pPr>
            <w:r w:rsidRPr="00CC3A33">
              <w:rPr>
                <w:b/>
                <w:kern w:val="2"/>
                <w:sz w:val="24"/>
                <w:szCs w:val="24"/>
                <w:lang w:val="id-ID"/>
                <w14:ligatures w14:val="standardContextual"/>
              </w:rPr>
              <w:t>:</w:t>
            </w:r>
            <w:r w:rsidRPr="00CC3A33">
              <w:rPr>
                <w:b/>
                <w:spacing w:val="-1"/>
                <w:kern w:val="2"/>
                <w:sz w:val="24"/>
                <w:szCs w:val="24"/>
                <w:lang w:val="id-ID"/>
                <w14:ligatures w14:val="standardContextual"/>
              </w:rPr>
              <w:t xml:space="preserve"> </w:t>
            </w:r>
            <w:r w:rsidRPr="00CC3A33">
              <w:rPr>
                <w:b/>
                <w:spacing w:val="-5"/>
                <w:kern w:val="2"/>
                <w:sz w:val="24"/>
                <w:szCs w:val="24"/>
                <w:lang w:val="id-ID"/>
                <w14:ligatures w14:val="standardContextual"/>
              </w:rPr>
              <w:t>5</w:t>
            </w:r>
            <w:r>
              <w:rPr>
                <w:b/>
                <w:spacing w:val="-5"/>
                <w:kern w:val="2"/>
                <w:sz w:val="24"/>
                <w:szCs w:val="24"/>
                <w14:ligatures w14:val="standardContextual"/>
              </w:rPr>
              <w:t>A</w:t>
            </w:r>
          </w:p>
        </w:tc>
      </w:tr>
    </w:tbl>
    <w:p w14:paraId="217707BC" w14:textId="77777777" w:rsidR="00ED6D88" w:rsidRPr="00CC3A33" w:rsidRDefault="00ED6D88" w:rsidP="00ED6D88">
      <w:pPr>
        <w:pStyle w:val="BodyText"/>
        <w:spacing w:before="163" w:line="360" w:lineRule="auto"/>
        <w:rPr>
          <w:rFonts w:ascii="Times New Roman" w:hAnsi="Times New Roman" w:cs="Times New Roman"/>
          <w:b/>
          <w:sz w:val="24"/>
          <w:szCs w:val="24"/>
        </w:rPr>
      </w:pPr>
    </w:p>
    <w:p w14:paraId="6E7077F5" w14:textId="77777777" w:rsidR="00ED6D88" w:rsidRPr="007D7881" w:rsidRDefault="00ED6D88" w:rsidP="00ED6D88">
      <w:pPr>
        <w:spacing w:line="360" w:lineRule="auto"/>
        <w:jc w:val="center"/>
        <w:rPr>
          <w:rFonts w:ascii="Times New Roman" w:hAnsi="Times New Roman" w:cs="Times New Roman"/>
          <w:b/>
          <w:sz w:val="28"/>
          <w:szCs w:val="28"/>
          <w:lang w:val="id-ID"/>
        </w:rPr>
      </w:pPr>
      <w:r w:rsidRPr="007D7881">
        <w:rPr>
          <w:rFonts w:ascii="Times New Roman" w:hAnsi="Times New Roman" w:cs="Times New Roman"/>
          <w:b/>
          <w:bCs/>
          <w:sz w:val="28"/>
          <w:szCs w:val="28"/>
          <w:lang w:val="id-ID"/>
        </w:rPr>
        <w:t xml:space="preserve">PROGRAM STUDI INFOMATIKA </w:t>
      </w:r>
    </w:p>
    <w:p w14:paraId="6BB6E8D6" w14:textId="77777777" w:rsidR="00ED6D88" w:rsidRPr="007D7881" w:rsidRDefault="00ED6D88" w:rsidP="00ED6D88">
      <w:pPr>
        <w:spacing w:line="360" w:lineRule="auto"/>
        <w:jc w:val="center"/>
        <w:rPr>
          <w:rFonts w:ascii="Times New Roman" w:hAnsi="Times New Roman" w:cs="Times New Roman"/>
          <w:b/>
          <w:sz w:val="28"/>
          <w:szCs w:val="28"/>
          <w:lang w:val="id-ID"/>
        </w:rPr>
      </w:pPr>
      <w:r w:rsidRPr="007D7881">
        <w:rPr>
          <w:rFonts w:ascii="Times New Roman" w:hAnsi="Times New Roman" w:cs="Times New Roman"/>
          <w:b/>
          <w:bCs/>
          <w:sz w:val="28"/>
          <w:szCs w:val="28"/>
          <w:lang w:val="id-ID"/>
        </w:rPr>
        <w:t xml:space="preserve">FAKULTAS TEKNIK </w:t>
      </w:r>
    </w:p>
    <w:p w14:paraId="630F5D3D" w14:textId="77777777" w:rsidR="00ED6D88" w:rsidRPr="007D7881" w:rsidRDefault="00ED6D88" w:rsidP="00ED6D88">
      <w:pPr>
        <w:spacing w:line="360" w:lineRule="auto"/>
        <w:jc w:val="center"/>
        <w:rPr>
          <w:rFonts w:ascii="Times New Roman" w:hAnsi="Times New Roman" w:cs="Times New Roman"/>
          <w:b/>
          <w:sz w:val="28"/>
          <w:szCs w:val="28"/>
          <w:lang w:val="id-ID"/>
        </w:rPr>
      </w:pPr>
      <w:r w:rsidRPr="007D7881">
        <w:rPr>
          <w:rFonts w:ascii="Times New Roman" w:hAnsi="Times New Roman" w:cs="Times New Roman"/>
          <w:b/>
          <w:bCs/>
          <w:sz w:val="28"/>
          <w:szCs w:val="28"/>
          <w:lang w:val="id-ID"/>
        </w:rPr>
        <w:t xml:space="preserve">UNIVERSITAS MUHAMMADIYAH MAKASSAR </w:t>
      </w:r>
    </w:p>
    <w:p w14:paraId="3DA6ABD0" w14:textId="3E1A2D65" w:rsidR="006872D7" w:rsidRDefault="00ED6D88" w:rsidP="006872D7">
      <w:pPr>
        <w:spacing w:line="360" w:lineRule="auto"/>
        <w:jc w:val="center"/>
        <w:rPr>
          <w:rFonts w:ascii="Times New Roman" w:hAnsi="Times New Roman" w:cs="Times New Roman"/>
          <w:b/>
          <w:bCs/>
          <w:sz w:val="28"/>
          <w:szCs w:val="28"/>
          <w:lang w:val="id-ID"/>
        </w:rPr>
      </w:pPr>
      <w:r w:rsidRPr="007D7881">
        <w:rPr>
          <w:rFonts w:ascii="Times New Roman" w:hAnsi="Times New Roman" w:cs="Times New Roman"/>
          <w:b/>
          <w:bCs/>
          <w:sz w:val="28"/>
          <w:szCs w:val="28"/>
          <w:lang w:val="id-ID"/>
        </w:rPr>
        <w:t>2025</w:t>
      </w:r>
    </w:p>
    <w:p w14:paraId="0221F588" w14:textId="3C77A8ED" w:rsidR="006872D7" w:rsidRDefault="006872D7" w:rsidP="006872D7">
      <w:pPr>
        <w:pStyle w:val="ListParagraph"/>
        <w:numPr>
          <w:ilvl w:val="0"/>
          <w:numId w:val="10"/>
        </w:num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D</w:t>
      </w:r>
      <w:r w:rsidRPr="006872D7">
        <w:rPr>
          <w:rFonts w:ascii="Times New Roman" w:hAnsi="Times New Roman" w:cs="Times New Roman"/>
          <w:b/>
          <w:bCs/>
          <w:sz w:val="28"/>
          <w:szCs w:val="28"/>
        </w:rPr>
        <w:t>ocker-basic</w:t>
      </w:r>
    </w:p>
    <w:p w14:paraId="06CDF9E0" w14:textId="7A3E8009" w:rsidR="006872D7" w:rsidRDefault="006872D7" w:rsidP="006872D7">
      <w:pPr>
        <w:spacing w:line="360" w:lineRule="auto"/>
        <w:rPr>
          <w:rFonts w:ascii="Times New Roman" w:hAnsi="Times New Roman" w:cs="Times New Roman"/>
          <w:b/>
          <w:bCs/>
          <w:sz w:val="28"/>
          <w:szCs w:val="28"/>
        </w:rPr>
      </w:pPr>
      <w:r w:rsidRPr="006872D7">
        <w:rPr>
          <w:rFonts w:ascii="Times New Roman" w:hAnsi="Times New Roman" w:cs="Times New Roman"/>
          <w:b/>
          <w:bCs/>
          <w:noProof/>
          <w:sz w:val="28"/>
          <w:szCs w:val="28"/>
        </w:rPr>
        <w:drawing>
          <wp:inline distT="0" distB="0" distL="0" distR="0" wp14:anchorId="4AC2C158" wp14:editId="1207755E">
            <wp:extent cx="4892040" cy="2246630"/>
            <wp:effectExtent l="19050" t="19050" r="2286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92040" cy="2246630"/>
                    </a:xfrm>
                    <a:prstGeom prst="rect">
                      <a:avLst/>
                    </a:prstGeom>
                    <a:ln w="3175">
                      <a:solidFill>
                        <a:schemeClr val="tx1"/>
                      </a:solidFill>
                    </a:ln>
                  </pic:spPr>
                </pic:pic>
              </a:graphicData>
            </a:graphic>
          </wp:inline>
        </w:drawing>
      </w:r>
    </w:p>
    <w:p w14:paraId="7D4BD6FD" w14:textId="20C43BFC" w:rsidR="008C44CC" w:rsidRPr="008C44CC" w:rsidRDefault="008C44CC" w:rsidP="008C44CC">
      <w:pPr>
        <w:spacing w:line="360" w:lineRule="auto"/>
        <w:jc w:val="both"/>
        <w:rPr>
          <w:rFonts w:ascii="Times New Roman" w:hAnsi="Times New Roman" w:cs="Times New Roman"/>
          <w:sz w:val="24"/>
          <w:szCs w:val="24"/>
          <w:lang w:val="sv-SE"/>
        </w:rPr>
      </w:pPr>
      <w:r w:rsidRPr="008C44CC">
        <w:rPr>
          <w:rFonts w:ascii="Times New Roman" w:hAnsi="Times New Roman" w:cs="Times New Roman"/>
          <w:sz w:val="24"/>
          <w:szCs w:val="24"/>
          <w:lang w:val="sv-SE"/>
        </w:rPr>
        <w:t>P</w:t>
      </w:r>
      <w:r w:rsidRPr="008C44CC">
        <w:rPr>
          <w:rFonts w:ascii="Times New Roman" w:hAnsi="Times New Roman" w:cs="Times New Roman"/>
          <w:sz w:val="24"/>
          <w:szCs w:val="24"/>
          <w:lang w:val="sv-SE"/>
        </w:rPr>
        <w:t xml:space="preserve">oses pengunduhan atau penarikan </w:t>
      </w:r>
      <w:r w:rsidRPr="008C44CC">
        <w:rPr>
          <w:rFonts w:ascii="Times New Roman" w:hAnsi="Times New Roman" w:cs="Times New Roman"/>
          <w:i/>
          <w:iCs/>
          <w:sz w:val="24"/>
          <w:szCs w:val="24"/>
          <w:lang w:val="sv-SE"/>
        </w:rPr>
        <w:t>image</w:t>
      </w:r>
      <w:r w:rsidRPr="008C44CC">
        <w:rPr>
          <w:rFonts w:ascii="Times New Roman" w:hAnsi="Times New Roman" w:cs="Times New Roman"/>
          <w:sz w:val="24"/>
          <w:szCs w:val="24"/>
          <w:lang w:val="sv-SE"/>
        </w:rPr>
        <w:t xml:space="preserve"> nginx:alpine dari Docker Hub ke penyimpanan lokal komputer Anda. Terlihat Docker mengunduh beberapa lapisan (</w:t>
      </w:r>
      <w:r w:rsidRPr="008C44CC">
        <w:rPr>
          <w:rFonts w:ascii="Times New Roman" w:hAnsi="Times New Roman" w:cs="Times New Roman"/>
          <w:i/>
          <w:iCs/>
          <w:sz w:val="24"/>
          <w:szCs w:val="24"/>
          <w:lang w:val="sv-SE"/>
        </w:rPr>
        <w:t>layers</w:t>
      </w:r>
      <w:r w:rsidRPr="008C44CC">
        <w:rPr>
          <w:rFonts w:ascii="Times New Roman" w:hAnsi="Times New Roman" w:cs="Times New Roman"/>
          <w:sz w:val="24"/>
          <w:szCs w:val="24"/>
          <w:lang w:val="sv-SE"/>
        </w:rPr>
        <w:t xml:space="preserve">) secara paralel hingga muncul status "Downloaded newer image", yang menandakan bahwa </w:t>
      </w:r>
      <w:r w:rsidRPr="008C44CC">
        <w:rPr>
          <w:rFonts w:ascii="Times New Roman" w:hAnsi="Times New Roman" w:cs="Times New Roman"/>
          <w:i/>
          <w:iCs/>
          <w:sz w:val="24"/>
          <w:szCs w:val="24"/>
          <w:lang w:val="sv-SE"/>
        </w:rPr>
        <w:t>image</w:t>
      </w:r>
      <w:r w:rsidRPr="008C44CC">
        <w:rPr>
          <w:rFonts w:ascii="Times New Roman" w:hAnsi="Times New Roman" w:cs="Times New Roman"/>
          <w:sz w:val="24"/>
          <w:szCs w:val="24"/>
          <w:lang w:val="sv-SE"/>
        </w:rPr>
        <w:t xml:space="preserve"> Nginx versi Alpine yang ringan sudah siap digunakan di sistem Anda.</w:t>
      </w:r>
    </w:p>
    <w:p w14:paraId="29B6264F" w14:textId="2A8A38FD" w:rsidR="006872D7" w:rsidRDefault="00B36FB4" w:rsidP="006872D7">
      <w:pPr>
        <w:spacing w:line="360" w:lineRule="auto"/>
        <w:rPr>
          <w:rFonts w:ascii="Times New Roman" w:hAnsi="Times New Roman" w:cs="Times New Roman"/>
          <w:b/>
          <w:bCs/>
          <w:sz w:val="28"/>
          <w:szCs w:val="28"/>
        </w:rPr>
      </w:pPr>
      <w:r w:rsidRPr="00B36FB4">
        <w:rPr>
          <w:rFonts w:ascii="Times New Roman" w:hAnsi="Times New Roman" w:cs="Times New Roman"/>
          <w:b/>
          <w:bCs/>
          <w:noProof/>
          <w:sz w:val="28"/>
          <w:szCs w:val="28"/>
        </w:rPr>
        <w:drawing>
          <wp:inline distT="0" distB="0" distL="0" distR="0" wp14:anchorId="13B90EB7" wp14:editId="223A9D43">
            <wp:extent cx="4892040" cy="612775"/>
            <wp:effectExtent l="19050" t="19050" r="2286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92040" cy="612775"/>
                    </a:xfrm>
                    <a:prstGeom prst="rect">
                      <a:avLst/>
                    </a:prstGeom>
                    <a:ln w="3175">
                      <a:solidFill>
                        <a:schemeClr val="tx1"/>
                      </a:solidFill>
                    </a:ln>
                  </pic:spPr>
                </pic:pic>
              </a:graphicData>
            </a:graphic>
          </wp:inline>
        </w:drawing>
      </w:r>
    </w:p>
    <w:p w14:paraId="1940DF42" w14:textId="6D910EB5" w:rsidR="008C44CC" w:rsidRPr="008C44CC" w:rsidRDefault="008C44CC" w:rsidP="00CD5BCB">
      <w:pPr>
        <w:spacing w:line="360" w:lineRule="auto"/>
        <w:jc w:val="both"/>
        <w:rPr>
          <w:rFonts w:ascii="Times New Roman" w:hAnsi="Times New Roman" w:cs="Times New Roman"/>
          <w:sz w:val="24"/>
          <w:szCs w:val="24"/>
          <w:lang w:val="sv-SE"/>
        </w:rPr>
      </w:pPr>
      <w:r w:rsidRPr="008C44CC">
        <w:rPr>
          <w:rFonts w:ascii="Times New Roman" w:hAnsi="Times New Roman" w:cs="Times New Roman"/>
          <w:sz w:val="24"/>
          <w:szCs w:val="24"/>
          <w:lang w:val="sv-SE"/>
        </w:rPr>
        <w:t>E</w:t>
      </w:r>
      <w:r w:rsidRPr="008C44CC">
        <w:rPr>
          <w:rFonts w:ascii="Times New Roman" w:hAnsi="Times New Roman" w:cs="Times New Roman"/>
          <w:sz w:val="24"/>
          <w:szCs w:val="24"/>
          <w:lang w:val="sv-SE"/>
        </w:rPr>
        <w:t xml:space="preserve">ksekusi perintah docker run untuk membuat dan menjalankan kontainer baru bernama </w:t>
      </w:r>
      <w:r w:rsidRPr="008C44CC">
        <w:rPr>
          <w:rFonts w:ascii="Times New Roman" w:hAnsi="Times New Roman" w:cs="Times New Roman"/>
          <w:b/>
          <w:bCs/>
          <w:sz w:val="24"/>
          <w:szCs w:val="24"/>
          <w:lang w:val="sv-SE"/>
        </w:rPr>
        <w:t>web-praktikum</w:t>
      </w:r>
      <w:r w:rsidRPr="008C44CC">
        <w:rPr>
          <w:rFonts w:ascii="Times New Roman" w:hAnsi="Times New Roman" w:cs="Times New Roman"/>
          <w:sz w:val="24"/>
          <w:szCs w:val="24"/>
          <w:lang w:val="sv-SE"/>
        </w:rPr>
        <w:t>. Anda menggunakan opsi -d agar kontainer berjalan di latar belakang (</w:t>
      </w:r>
      <w:r w:rsidRPr="008C44CC">
        <w:rPr>
          <w:rFonts w:ascii="Times New Roman" w:hAnsi="Times New Roman" w:cs="Times New Roman"/>
          <w:i/>
          <w:iCs/>
          <w:sz w:val="24"/>
          <w:szCs w:val="24"/>
          <w:lang w:val="sv-SE"/>
        </w:rPr>
        <w:t>detached mode</w:t>
      </w:r>
      <w:r w:rsidRPr="008C44CC">
        <w:rPr>
          <w:rFonts w:ascii="Times New Roman" w:hAnsi="Times New Roman" w:cs="Times New Roman"/>
          <w:sz w:val="24"/>
          <w:szCs w:val="24"/>
          <w:lang w:val="sv-SE"/>
        </w:rPr>
        <w:t xml:space="preserve">) dan melakukan </w:t>
      </w:r>
      <w:r w:rsidRPr="008C44CC">
        <w:rPr>
          <w:rFonts w:ascii="Times New Roman" w:hAnsi="Times New Roman" w:cs="Times New Roman"/>
          <w:i/>
          <w:iCs/>
          <w:sz w:val="24"/>
          <w:szCs w:val="24"/>
          <w:lang w:val="sv-SE"/>
        </w:rPr>
        <w:t>port mapping</w:t>
      </w:r>
      <w:r w:rsidRPr="008C44CC">
        <w:rPr>
          <w:rFonts w:ascii="Times New Roman" w:hAnsi="Times New Roman" w:cs="Times New Roman"/>
          <w:sz w:val="24"/>
          <w:szCs w:val="24"/>
          <w:lang w:val="sv-SE"/>
        </w:rPr>
        <w:t xml:space="preserve"> -p 8080:80, yang artinya lalu lintas dari port 8080 di komputer fisik Anda akan diteruskan ke port 80 di dalam kontainer. Deretan karakter panjang di bawahnya adalah ID unik dari kontainer yang baru saja aktif.</w:t>
      </w:r>
    </w:p>
    <w:p w14:paraId="1EA7D6C6" w14:textId="1639AFDC" w:rsidR="00B36FB4" w:rsidRDefault="00B36FB4" w:rsidP="006872D7">
      <w:pPr>
        <w:spacing w:line="360" w:lineRule="auto"/>
        <w:rPr>
          <w:rFonts w:ascii="Times New Roman" w:hAnsi="Times New Roman" w:cs="Times New Roman"/>
          <w:b/>
          <w:bCs/>
          <w:sz w:val="28"/>
          <w:szCs w:val="28"/>
        </w:rPr>
      </w:pPr>
      <w:r w:rsidRPr="00B36FB4">
        <w:rPr>
          <w:rFonts w:ascii="Times New Roman" w:hAnsi="Times New Roman" w:cs="Times New Roman"/>
          <w:b/>
          <w:bCs/>
          <w:noProof/>
          <w:sz w:val="28"/>
          <w:szCs w:val="28"/>
        </w:rPr>
        <w:lastRenderedPageBreak/>
        <w:drawing>
          <wp:inline distT="0" distB="0" distL="0" distR="0" wp14:anchorId="3E1C5ACC" wp14:editId="6AF265B3">
            <wp:extent cx="4892040" cy="1635760"/>
            <wp:effectExtent l="19050" t="19050" r="2286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92040" cy="1635760"/>
                    </a:xfrm>
                    <a:prstGeom prst="rect">
                      <a:avLst/>
                    </a:prstGeom>
                    <a:ln w="3175">
                      <a:solidFill>
                        <a:schemeClr val="tx1"/>
                      </a:solidFill>
                    </a:ln>
                  </pic:spPr>
                </pic:pic>
              </a:graphicData>
            </a:graphic>
          </wp:inline>
        </w:drawing>
      </w:r>
    </w:p>
    <w:p w14:paraId="7C9BD521" w14:textId="3C647EBB" w:rsidR="008C44CC" w:rsidRPr="008C44CC" w:rsidRDefault="008C44CC" w:rsidP="00CD5BCB">
      <w:p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K</w:t>
      </w:r>
      <w:r w:rsidRPr="008C44CC">
        <w:rPr>
          <w:rFonts w:ascii="Times New Roman" w:hAnsi="Times New Roman" w:cs="Times New Roman"/>
          <w:sz w:val="24"/>
          <w:szCs w:val="24"/>
          <w:lang w:val="sv-SE"/>
        </w:rPr>
        <w:t>ontainer web server telah berjalan dengan sukses. Dengan mengakses alamat localhost:8080 pada peramban web (browser), muncul halaman default bertuliskan "</w:t>
      </w:r>
      <w:r w:rsidRPr="008C44CC">
        <w:rPr>
          <w:rFonts w:ascii="Times New Roman" w:hAnsi="Times New Roman" w:cs="Times New Roman"/>
          <w:b/>
          <w:bCs/>
          <w:sz w:val="24"/>
          <w:szCs w:val="24"/>
          <w:lang w:val="sv-SE"/>
        </w:rPr>
        <w:t>Welcome to nginx!</w:t>
      </w:r>
      <w:r w:rsidRPr="008C44CC">
        <w:rPr>
          <w:rFonts w:ascii="Times New Roman" w:hAnsi="Times New Roman" w:cs="Times New Roman"/>
          <w:sz w:val="24"/>
          <w:szCs w:val="24"/>
          <w:lang w:val="sv-SE"/>
        </w:rPr>
        <w:t>". Ini mengonfirmasi bahwa pemetaan port yang dilakukan sebelumnya sudah benar dan layanan Nginx di dalam Docker bisa diakses dari luar.</w:t>
      </w:r>
    </w:p>
    <w:p w14:paraId="19FE7AC0" w14:textId="22BBFA9F" w:rsidR="00B36FB4" w:rsidRDefault="00B36FB4" w:rsidP="006872D7">
      <w:pPr>
        <w:spacing w:line="360" w:lineRule="auto"/>
        <w:rPr>
          <w:rFonts w:ascii="Times New Roman" w:hAnsi="Times New Roman" w:cs="Times New Roman"/>
          <w:b/>
          <w:bCs/>
          <w:sz w:val="28"/>
          <w:szCs w:val="28"/>
        </w:rPr>
      </w:pPr>
      <w:r w:rsidRPr="00CD5BCB">
        <w:rPr>
          <w:rFonts w:ascii="Times New Roman" w:hAnsi="Times New Roman" w:cs="Times New Roman"/>
          <w:noProof/>
          <w:sz w:val="24"/>
          <w:szCs w:val="24"/>
        </w:rPr>
        <w:drawing>
          <wp:inline distT="0" distB="0" distL="0" distR="0" wp14:anchorId="208A7770" wp14:editId="1C00ABBD">
            <wp:extent cx="4269171" cy="4469773"/>
            <wp:effectExtent l="19050" t="19050" r="17145" b="260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73440" cy="4474243"/>
                    </a:xfrm>
                    <a:prstGeom prst="rect">
                      <a:avLst/>
                    </a:prstGeom>
                    <a:ln w="3175">
                      <a:solidFill>
                        <a:schemeClr val="tx1"/>
                      </a:solidFill>
                    </a:ln>
                  </pic:spPr>
                </pic:pic>
              </a:graphicData>
            </a:graphic>
          </wp:inline>
        </w:drawing>
      </w:r>
    </w:p>
    <w:p w14:paraId="2877A9B0" w14:textId="386EFDD7" w:rsidR="008C44CC" w:rsidRPr="008C44CC" w:rsidRDefault="008C44CC" w:rsidP="008C44CC">
      <w:pPr>
        <w:spacing w:line="360" w:lineRule="auto"/>
        <w:jc w:val="both"/>
        <w:rPr>
          <w:rFonts w:ascii="Times New Roman" w:hAnsi="Times New Roman" w:cs="Times New Roman"/>
          <w:sz w:val="24"/>
          <w:szCs w:val="24"/>
          <w:lang w:val="sv-SE"/>
        </w:rPr>
      </w:pPr>
      <w:r w:rsidRPr="008C44CC">
        <w:rPr>
          <w:rFonts w:ascii="Times New Roman" w:hAnsi="Times New Roman" w:cs="Times New Roman"/>
          <w:sz w:val="24"/>
          <w:szCs w:val="24"/>
          <w:lang w:val="sv-SE"/>
        </w:rPr>
        <w:lastRenderedPageBreak/>
        <w:t>M</w:t>
      </w:r>
      <w:r w:rsidRPr="008C44CC">
        <w:rPr>
          <w:rFonts w:ascii="Times New Roman" w:hAnsi="Times New Roman" w:cs="Times New Roman"/>
          <w:sz w:val="24"/>
          <w:szCs w:val="24"/>
          <w:lang w:val="sv-SE"/>
        </w:rPr>
        <w:t xml:space="preserve">enunjukkan log atau catatan aktivitas dari kontainer web-praktikum. Di sini terlihat proses inisialisasi skrip </w:t>
      </w:r>
      <w:r w:rsidRPr="008C44CC">
        <w:rPr>
          <w:rFonts w:ascii="Times New Roman" w:hAnsi="Times New Roman" w:cs="Times New Roman"/>
          <w:i/>
          <w:iCs/>
          <w:sz w:val="24"/>
          <w:szCs w:val="24"/>
          <w:lang w:val="sv-SE"/>
        </w:rPr>
        <w:t>entrypoint</w:t>
      </w:r>
      <w:r w:rsidRPr="008C44CC">
        <w:rPr>
          <w:rFonts w:ascii="Times New Roman" w:hAnsi="Times New Roman" w:cs="Times New Roman"/>
          <w:sz w:val="24"/>
          <w:szCs w:val="24"/>
          <w:lang w:val="sv-SE"/>
        </w:rPr>
        <w:t xml:space="preserve"> Docker, versi Nginx yang digunakan, serta catatan akses HTTP. Terdapat entri yang menunjukkan permintaan sukses (status 200) untuk halaman utama dan satu kesalahan (status 404) karena file favicon.ico tidak ditemukan, yang umum terjadi saat browser mencoba memuat ikon situs.</w:t>
      </w:r>
    </w:p>
    <w:p w14:paraId="7C32CD72" w14:textId="65948007" w:rsidR="00B36FB4" w:rsidRDefault="008C40C7" w:rsidP="006872D7">
      <w:pPr>
        <w:spacing w:line="360" w:lineRule="auto"/>
        <w:rPr>
          <w:rFonts w:ascii="Times New Roman" w:hAnsi="Times New Roman" w:cs="Times New Roman"/>
          <w:b/>
          <w:bCs/>
          <w:sz w:val="28"/>
          <w:szCs w:val="28"/>
        </w:rPr>
      </w:pPr>
      <w:r w:rsidRPr="008C40C7">
        <w:rPr>
          <w:rFonts w:ascii="Times New Roman" w:hAnsi="Times New Roman" w:cs="Times New Roman"/>
          <w:b/>
          <w:bCs/>
          <w:noProof/>
          <w:sz w:val="28"/>
          <w:szCs w:val="28"/>
        </w:rPr>
        <w:drawing>
          <wp:inline distT="0" distB="0" distL="0" distR="0" wp14:anchorId="0D007466" wp14:editId="486FB3D0">
            <wp:extent cx="4892040" cy="961390"/>
            <wp:effectExtent l="19050" t="19050" r="2286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92040" cy="961390"/>
                    </a:xfrm>
                    <a:prstGeom prst="rect">
                      <a:avLst/>
                    </a:prstGeom>
                    <a:ln w="3175">
                      <a:solidFill>
                        <a:schemeClr val="tx1"/>
                      </a:solidFill>
                    </a:ln>
                  </pic:spPr>
                </pic:pic>
              </a:graphicData>
            </a:graphic>
          </wp:inline>
        </w:drawing>
      </w:r>
    </w:p>
    <w:p w14:paraId="2C26BD0E" w14:textId="246803B2" w:rsidR="008C44CC" w:rsidRPr="008C44CC" w:rsidRDefault="008C44CC" w:rsidP="00CD5BCB">
      <w:p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P</w:t>
      </w:r>
      <w:r w:rsidRPr="008C44CC">
        <w:rPr>
          <w:rFonts w:ascii="Times New Roman" w:hAnsi="Times New Roman" w:cs="Times New Roman"/>
          <w:sz w:val="24"/>
          <w:szCs w:val="24"/>
          <w:lang w:val="sv-SE"/>
        </w:rPr>
        <w:t>enggunaan perintah docker exec -it untuk masuk ke dalam terminal (shell) kontainer yang sedang berjalan. Setelah berhasil masuk, Anda menjalankan perintah uname -a, yang menampilkan informasi sistem operasi kontainer tersebut. Terlihat bahwa kontainer menggunakan kernel Linux berbasis WSL2 (Windows Subsystem for Linux), yang menunjukkan Anda menjalankan Docker di lingkungan Windows.</w:t>
      </w:r>
    </w:p>
    <w:p w14:paraId="751F04C5" w14:textId="6DD7C0A6" w:rsidR="008C40C7" w:rsidRDefault="008C40C7" w:rsidP="00CD5BCB">
      <w:pPr>
        <w:spacing w:line="360" w:lineRule="auto"/>
        <w:jc w:val="both"/>
        <w:rPr>
          <w:rFonts w:ascii="Times New Roman" w:hAnsi="Times New Roman" w:cs="Times New Roman"/>
          <w:b/>
          <w:bCs/>
          <w:sz w:val="28"/>
          <w:szCs w:val="28"/>
        </w:rPr>
      </w:pPr>
      <w:r w:rsidRPr="008C40C7">
        <w:rPr>
          <w:rFonts w:ascii="Times New Roman" w:hAnsi="Times New Roman" w:cs="Times New Roman"/>
          <w:b/>
          <w:bCs/>
          <w:noProof/>
          <w:sz w:val="28"/>
          <w:szCs w:val="28"/>
        </w:rPr>
        <w:drawing>
          <wp:inline distT="0" distB="0" distL="0" distR="0" wp14:anchorId="09069499" wp14:editId="1390E140">
            <wp:extent cx="4892040" cy="779780"/>
            <wp:effectExtent l="19050" t="19050" r="22860" b="20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2040" cy="779780"/>
                    </a:xfrm>
                    <a:prstGeom prst="rect">
                      <a:avLst/>
                    </a:prstGeom>
                    <a:ln w="3175">
                      <a:solidFill>
                        <a:schemeClr val="tx1"/>
                      </a:solidFill>
                    </a:ln>
                  </pic:spPr>
                </pic:pic>
              </a:graphicData>
            </a:graphic>
          </wp:inline>
        </w:drawing>
      </w:r>
    </w:p>
    <w:p w14:paraId="70C5EC1D" w14:textId="0BDD615F" w:rsidR="008C44CC" w:rsidRPr="008C44CC" w:rsidRDefault="008C44CC" w:rsidP="00CD5BCB">
      <w:p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S</w:t>
      </w:r>
      <w:r w:rsidRPr="008C44CC">
        <w:rPr>
          <w:rFonts w:ascii="Times New Roman" w:hAnsi="Times New Roman" w:cs="Times New Roman"/>
          <w:sz w:val="24"/>
          <w:szCs w:val="24"/>
          <w:lang w:val="sv-SE"/>
        </w:rPr>
        <w:t>truktur file di dalam kontainer pada direktori /usr/share/nginx/html. Dengan perintah ls, terlihat ada dua file utama yaitu 50x.html dan index.html. File index.html inilah yang sebelumnya tampil di browser saat Anda mengakses localhost, karena direktori ini merupakan lokasi default Nginx menyimpan dokumen webnya.</w:t>
      </w:r>
    </w:p>
    <w:p w14:paraId="28BE6CA6" w14:textId="4730E657" w:rsidR="008C40C7" w:rsidRDefault="008C40C7" w:rsidP="006872D7">
      <w:pPr>
        <w:spacing w:line="360" w:lineRule="auto"/>
        <w:rPr>
          <w:rFonts w:ascii="Times New Roman" w:hAnsi="Times New Roman" w:cs="Times New Roman"/>
          <w:b/>
          <w:bCs/>
          <w:sz w:val="28"/>
          <w:szCs w:val="28"/>
        </w:rPr>
      </w:pPr>
      <w:r w:rsidRPr="008C40C7">
        <w:rPr>
          <w:rFonts w:ascii="Times New Roman" w:hAnsi="Times New Roman" w:cs="Times New Roman"/>
          <w:b/>
          <w:bCs/>
          <w:noProof/>
          <w:sz w:val="28"/>
          <w:szCs w:val="28"/>
        </w:rPr>
        <w:lastRenderedPageBreak/>
        <w:drawing>
          <wp:inline distT="0" distB="0" distL="0" distR="0" wp14:anchorId="4E858EA6" wp14:editId="4F8F7F5B">
            <wp:extent cx="4892040" cy="4909185"/>
            <wp:effectExtent l="19050" t="19050" r="22860" b="247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2040" cy="4909185"/>
                    </a:xfrm>
                    <a:prstGeom prst="rect">
                      <a:avLst/>
                    </a:prstGeom>
                    <a:ln w="3175">
                      <a:solidFill>
                        <a:schemeClr val="tx1"/>
                      </a:solidFill>
                    </a:ln>
                  </pic:spPr>
                </pic:pic>
              </a:graphicData>
            </a:graphic>
          </wp:inline>
        </w:drawing>
      </w:r>
    </w:p>
    <w:p w14:paraId="34DFEE9C" w14:textId="572DDDE7" w:rsidR="00CD5BCB" w:rsidRPr="00CD5BCB" w:rsidRDefault="00CD5BCB" w:rsidP="00CD5BC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w:t>
      </w:r>
      <w:r w:rsidRPr="00CD5BCB">
        <w:rPr>
          <w:rFonts w:ascii="Times New Roman" w:hAnsi="Times New Roman" w:cs="Times New Roman"/>
          <w:sz w:val="24"/>
          <w:szCs w:val="24"/>
        </w:rPr>
        <w:t>enampilkan</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isi</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dari</w:t>
      </w:r>
      <w:proofErr w:type="spellEnd"/>
      <w:r w:rsidRPr="00CD5BCB">
        <w:rPr>
          <w:rFonts w:ascii="Times New Roman" w:hAnsi="Times New Roman" w:cs="Times New Roman"/>
          <w:sz w:val="24"/>
          <w:szCs w:val="24"/>
        </w:rPr>
        <w:t xml:space="preserve"> file </w:t>
      </w:r>
      <w:proofErr w:type="spellStart"/>
      <w:r w:rsidRPr="00CD5BCB">
        <w:rPr>
          <w:rFonts w:ascii="Times New Roman" w:hAnsi="Times New Roman" w:cs="Times New Roman"/>
          <w:sz w:val="24"/>
          <w:szCs w:val="24"/>
        </w:rPr>
        <w:t>konfigurasi</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utama</w:t>
      </w:r>
      <w:proofErr w:type="spellEnd"/>
      <w:r w:rsidRPr="00CD5BCB">
        <w:rPr>
          <w:rFonts w:ascii="Times New Roman" w:hAnsi="Times New Roman" w:cs="Times New Roman"/>
          <w:sz w:val="24"/>
          <w:szCs w:val="24"/>
        </w:rPr>
        <w:t xml:space="preserve"> Nginx yang </w:t>
      </w:r>
      <w:proofErr w:type="spellStart"/>
      <w:r w:rsidRPr="00CD5BCB">
        <w:rPr>
          <w:rFonts w:ascii="Times New Roman" w:hAnsi="Times New Roman" w:cs="Times New Roman"/>
          <w:sz w:val="24"/>
          <w:szCs w:val="24"/>
        </w:rPr>
        <w:t>terletak</w:t>
      </w:r>
      <w:proofErr w:type="spellEnd"/>
      <w:r w:rsidRPr="00CD5BCB">
        <w:rPr>
          <w:rFonts w:ascii="Times New Roman" w:hAnsi="Times New Roman" w:cs="Times New Roman"/>
          <w:sz w:val="24"/>
          <w:szCs w:val="24"/>
        </w:rPr>
        <w:t xml:space="preserve"> di /</w:t>
      </w:r>
      <w:proofErr w:type="spellStart"/>
      <w:r w:rsidRPr="00CD5BCB">
        <w:rPr>
          <w:rFonts w:ascii="Times New Roman" w:hAnsi="Times New Roman" w:cs="Times New Roman"/>
          <w:sz w:val="24"/>
          <w:szCs w:val="24"/>
        </w:rPr>
        <w:t>etc</w:t>
      </w:r>
      <w:proofErr w:type="spellEnd"/>
      <w:r w:rsidRPr="00CD5BCB">
        <w:rPr>
          <w:rFonts w:ascii="Times New Roman" w:hAnsi="Times New Roman" w:cs="Times New Roman"/>
          <w:sz w:val="24"/>
          <w:szCs w:val="24"/>
        </w:rPr>
        <w:t>/nginx/</w:t>
      </w:r>
      <w:proofErr w:type="spellStart"/>
      <w:r w:rsidRPr="00CD5BCB">
        <w:rPr>
          <w:rFonts w:ascii="Times New Roman" w:hAnsi="Times New Roman" w:cs="Times New Roman"/>
          <w:sz w:val="24"/>
          <w:szCs w:val="24"/>
        </w:rPr>
        <w:t>nginx.conf</w:t>
      </w:r>
      <w:proofErr w:type="spellEnd"/>
      <w:r w:rsidRPr="00CD5BCB">
        <w:rPr>
          <w:rFonts w:ascii="Times New Roman" w:hAnsi="Times New Roman" w:cs="Times New Roman"/>
          <w:sz w:val="24"/>
          <w:szCs w:val="24"/>
        </w:rPr>
        <w:t xml:space="preserve">. Di </w:t>
      </w:r>
      <w:proofErr w:type="spellStart"/>
      <w:r w:rsidRPr="00CD5BCB">
        <w:rPr>
          <w:rFonts w:ascii="Times New Roman" w:hAnsi="Times New Roman" w:cs="Times New Roman"/>
          <w:sz w:val="24"/>
          <w:szCs w:val="24"/>
        </w:rPr>
        <w:t>dalamnya</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terlihat</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pengaturan</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dasar</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seperti</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jumlah</w:t>
      </w:r>
      <w:proofErr w:type="spellEnd"/>
      <w:r w:rsidRPr="00CD5BCB">
        <w:rPr>
          <w:rFonts w:ascii="Times New Roman" w:hAnsi="Times New Roman" w:cs="Times New Roman"/>
          <w:sz w:val="24"/>
          <w:szCs w:val="24"/>
        </w:rPr>
        <w:t xml:space="preserve"> </w:t>
      </w:r>
      <w:r w:rsidRPr="00CD5BCB">
        <w:rPr>
          <w:rFonts w:ascii="Times New Roman" w:hAnsi="Times New Roman" w:cs="Times New Roman"/>
          <w:i/>
          <w:iCs/>
          <w:sz w:val="24"/>
          <w:szCs w:val="24"/>
        </w:rPr>
        <w:t>worker processes</w:t>
      </w:r>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lokasi</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penyimpanan</w:t>
      </w:r>
      <w:proofErr w:type="spellEnd"/>
      <w:r w:rsidRPr="00CD5BCB">
        <w:rPr>
          <w:rFonts w:ascii="Times New Roman" w:hAnsi="Times New Roman" w:cs="Times New Roman"/>
          <w:sz w:val="24"/>
          <w:szCs w:val="24"/>
        </w:rPr>
        <w:t xml:space="preserve"> log </w:t>
      </w:r>
      <w:proofErr w:type="spellStart"/>
      <w:r w:rsidRPr="00CD5BCB">
        <w:rPr>
          <w:rFonts w:ascii="Times New Roman" w:hAnsi="Times New Roman" w:cs="Times New Roman"/>
          <w:sz w:val="24"/>
          <w:szCs w:val="24"/>
        </w:rPr>
        <w:t>kesalahan</w:t>
      </w:r>
      <w:proofErr w:type="spellEnd"/>
      <w:r w:rsidRPr="00CD5BCB">
        <w:rPr>
          <w:rFonts w:ascii="Times New Roman" w:hAnsi="Times New Roman" w:cs="Times New Roman"/>
          <w:sz w:val="24"/>
          <w:szCs w:val="24"/>
        </w:rPr>
        <w:t xml:space="preserve">, dan </w:t>
      </w:r>
      <w:proofErr w:type="spellStart"/>
      <w:r w:rsidRPr="00CD5BCB">
        <w:rPr>
          <w:rFonts w:ascii="Times New Roman" w:hAnsi="Times New Roman" w:cs="Times New Roman"/>
          <w:sz w:val="24"/>
          <w:szCs w:val="24"/>
        </w:rPr>
        <w:t>instruksi</w:t>
      </w:r>
      <w:proofErr w:type="spellEnd"/>
      <w:r w:rsidRPr="00CD5BCB">
        <w:rPr>
          <w:rFonts w:ascii="Times New Roman" w:hAnsi="Times New Roman" w:cs="Times New Roman"/>
          <w:sz w:val="24"/>
          <w:szCs w:val="24"/>
        </w:rPr>
        <w:t xml:space="preserve"> include </w:t>
      </w:r>
      <w:proofErr w:type="spellStart"/>
      <w:r w:rsidRPr="00CD5BCB">
        <w:rPr>
          <w:rFonts w:ascii="Times New Roman" w:hAnsi="Times New Roman" w:cs="Times New Roman"/>
          <w:sz w:val="24"/>
          <w:szCs w:val="24"/>
        </w:rPr>
        <w:t>untuk</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memuat</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konfigurasi</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tambahan</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dari</w:t>
      </w:r>
      <w:proofErr w:type="spellEnd"/>
      <w:r w:rsidRPr="00CD5BCB">
        <w:rPr>
          <w:rFonts w:ascii="Times New Roman" w:hAnsi="Times New Roman" w:cs="Times New Roman"/>
          <w:sz w:val="24"/>
          <w:szCs w:val="24"/>
        </w:rPr>
        <w:t xml:space="preserve"> folder </w:t>
      </w:r>
      <w:proofErr w:type="spellStart"/>
      <w:r w:rsidRPr="00CD5BCB">
        <w:rPr>
          <w:rFonts w:ascii="Times New Roman" w:hAnsi="Times New Roman" w:cs="Times New Roman"/>
          <w:sz w:val="24"/>
          <w:szCs w:val="24"/>
        </w:rPr>
        <w:t>conf.d</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Konfigurasi</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ini</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mengatur</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bagaimana</w:t>
      </w:r>
      <w:proofErr w:type="spellEnd"/>
      <w:r w:rsidRPr="00CD5BCB">
        <w:rPr>
          <w:rFonts w:ascii="Times New Roman" w:hAnsi="Times New Roman" w:cs="Times New Roman"/>
          <w:sz w:val="24"/>
          <w:szCs w:val="24"/>
        </w:rPr>
        <w:t xml:space="preserve"> Nginx </w:t>
      </w:r>
      <w:proofErr w:type="spellStart"/>
      <w:r w:rsidRPr="00CD5BCB">
        <w:rPr>
          <w:rFonts w:ascii="Times New Roman" w:hAnsi="Times New Roman" w:cs="Times New Roman"/>
          <w:sz w:val="24"/>
          <w:szCs w:val="24"/>
        </w:rPr>
        <w:t>menangani</w:t>
      </w:r>
      <w:proofErr w:type="spellEnd"/>
      <w:r w:rsidRPr="00CD5BCB">
        <w:rPr>
          <w:rFonts w:ascii="Times New Roman" w:hAnsi="Times New Roman" w:cs="Times New Roman"/>
          <w:sz w:val="24"/>
          <w:szCs w:val="24"/>
        </w:rPr>
        <w:t xml:space="preserve"> </w:t>
      </w:r>
      <w:proofErr w:type="spellStart"/>
      <w:r w:rsidRPr="00CD5BCB">
        <w:rPr>
          <w:rFonts w:ascii="Times New Roman" w:hAnsi="Times New Roman" w:cs="Times New Roman"/>
          <w:sz w:val="24"/>
          <w:szCs w:val="24"/>
        </w:rPr>
        <w:t>koneksi</w:t>
      </w:r>
      <w:proofErr w:type="spellEnd"/>
      <w:r w:rsidRPr="00CD5BCB">
        <w:rPr>
          <w:rFonts w:ascii="Times New Roman" w:hAnsi="Times New Roman" w:cs="Times New Roman"/>
          <w:sz w:val="24"/>
          <w:szCs w:val="24"/>
        </w:rPr>
        <w:t xml:space="preserve"> dan </w:t>
      </w:r>
      <w:proofErr w:type="spellStart"/>
      <w:r w:rsidRPr="00CD5BCB">
        <w:rPr>
          <w:rFonts w:ascii="Times New Roman" w:hAnsi="Times New Roman" w:cs="Times New Roman"/>
          <w:sz w:val="24"/>
          <w:szCs w:val="24"/>
        </w:rPr>
        <w:t>jenis</w:t>
      </w:r>
      <w:proofErr w:type="spellEnd"/>
      <w:r w:rsidRPr="00CD5BCB">
        <w:rPr>
          <w:rFonts w:ascii="Times New Roman" w:hAnsi="Times New Roman" w:cs="Times New Roman"/>
          <w:sz w:val="24"/>
          <w:szCs w:val="24"/>
        </w:rPr>
        <w:t xml:space="preserve"> file (MIME types) yang </w:t>
      </w:r>
      <w:proofErr w:type="spellStart"/>
      <w:r w:rsidRPr="00CD5BCB">
        <w:rPr>
          <w:rFonts w:ascii="Times New Roman" w:hAnsi="Times New Roman" w:cs="Times New Roman"/>
          <w:sz w:val="24"/>
          <w:szCs w:val="24"/>
        </w:rPr>
        <w:t>didukung</w:t>
      </w:r>
      <w:proofErr w:type="spellEnd"/>
      <w:r w:rsidRPr="00CD5BCB">
        <w:rPr>
          <w:rFonts w:ascii="Times New Roman" w:hAnsi="Times New Roman" w:cs="Times New Roman"/>
          <w:sz w:val="24"/>
          <w:szCs w:val="24"/>
        </w:rPr>
        <w:t>.</w:t>
      </w:r>
    </w:p>
    <w:p w14:paraId="2AD4E188" w14:textId="7CA31335" w:rsidR="008C40C7" w:rsidRDefault="008C40C7" w:rsidP="006872D7">
      <w:pPr>
        <w:spacing w:line="360" w:lineRule="auto"/>
        <w:rPr>
          <w:rFonts w:ascii="Times New Roman" w:hAnsi="Times New Roman" w:cs="Times New Roman"/>
          <w:b/>
          <w:bCs/>
          <w:sz w:val="28"/>
          <w:szCs w:val="28"/>
        </w:rPr>
      </w:pPr>
      <w:r w:rsidRPr="008C40C7">
        <w:rPr>
          <w:rFonts w:ascii="Times New Roman" w:hAnsi="Times New Roman" w:cs="Times New Roman"/>
          <w:b/>
          <w:bCs/>
          <w:noProof/>
          <w:sz w:val="28"/>
          <w:szCs w:val="28"/>
        </w:rPr>
        <w:drawing>
          <wp:inline distT="0" distB="0" distL="0" distR="0" wp14:anchorId="1724CC19" wp14:editId="66D05A9A">
            <wp:extent cx="4892040" cy="624205"/>
            <wp:effectExtent l="19050" t="19050" r="22860" b="234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2040" cy="624205"/>
                    </a:xfrm>
                    <a:prstGeom prst="rect">
                      <a:avLst/>
                    </a:prstGeom>
                    <a:ln w="3175">
                      <a:solidFill>
                        <a:schemeClr val="tx1"/>
                      </a:solidFill>
                    </a:ln>
                  </pic:spPr>
                </pic:pic>
              </a:graphicData>
            </a:graphic>
          </wp:inline>
        </w:drawing>
      </w:r>
    </w:p>
    <w:p w14:paraId="5ABBE8A8" w14:textId="6BF84C8D" w:rsidR="00CD5BCB" w:rsidRPr="00CD5BCB" w:rsidRDefault="00CD5BCB" w:rsidP="00CD5BCB">
      <w:pPr>
        <w:spacing w:line="360" w:lineRule="auto"/>
        <w:jc w:val="both"/>
        <w:rPr>
          <w:rFonts w:ascii="Times New Roman" w:hAnsi="Times New Roman" w:cs="Times New Roman"/>
          <w:sz w:val="24"/>
          <w:szCs w:val="24"/>
          <w:lang w:val="sv-SE"/>
        </w:rPr>
      </w:pPr>
      <w:r w:rsidRPr="00CD5BCB">
        <w:rPr>
          <w:rFonts w:ascii="Times New Roman" w:hAnsi="Times New Roman" w:cs="Times New Roman"/>
          <w:sz w:val="24"/>
          <w:szCs w:val="24"/>
          <w:lang w:val="sv-SE"/>
        </w:rPr>
        <w:lastRenderedPageBreak/>
        <w:t>P</w:t>
      </w:r>
      <w:r w:rsidRPr="00CD5BCB">
        <w:rPr>
          <w:rFonts w:ascii="Times New Roman" w:hAnsi="Times New Roman" w:cs="Times New Roman"/>
          <w:sz w:val="24"/>
          <w:szCs w:val="24"/>
          <w:lang w:val="sv-SE"/>
        </w:rPr>
        <w:t>roses pembersihan dengan perintah docker rm web-praktikum. Perintah ini digunakan untuk menghapus kontainer dari sistem setelah kontainer tersebut dihentikan. Dengan menjalankan perintah ini, sumber daya yang digunakan oleh kontainer tersebut akan dilepaskan, dan nama kontainer tersebut bisa digunakan kembali untuk eksperimen berikutnya.</w:t>
      </w:r>
    </w:p>
    <w:p w14:paraId="4215CFA0" w14:textId="4F4CBF3C" w:rsidR="006872D7" w:rsidRDefault="006872D7" w:rsidP="006872D7">
      <w:pPr>
        <w:pStyle w:val="ListParagraph"/>
        <w:numPr>
          <w:ilvl w:val="0"/>
          <w:numId w:val="10"/>
        </w:numPr>
        <w:spacing w:line="360" w:lineRule="auto"/>
        <w:rPr>
          <w:rFonts w:ascii="Times New Roman" w:hAnsi="Times New Roman" w:cs="Times New Roman"/>
          <w:b/>
          <w:bCs/>
          <w:sz w:val="28"/>
          <w:szCs w:val="28"/>
          <w:lang w:val="id-ID"/>
        </w:rPr>
      </w:pPr>
      <w:r>
        <w:rPr>
          <w:rFonts w:ascii="Times New Roman" w:hAnsi="Times New Roman" w:cs="Times New Roman"/>
          <w:b/>
          <w:bCs/>
          <w:sz w:val="28"/>
          <w:szCs w:val="28"/>
        </w:rPr>
        <w:t>D</w:t>
      </w:r>
      <w:r w:rsidRPr="006872D7">
        <w:rPr>
          <w:rFonts w:ascii="Times New Roman" w:hAnsi="Times New Roman" w:cs="Times New Roman"/>
          <w:b/>
          <w:bCs/>
          <w:sz w:val="28"/>
          <w:szCs w:val="28"/>
          <w:lang w:val="id-ID"/>
        </w:rPr>
        <w:t>ockerfile</w:t>
      </w:r>
    </w:p>
    <w:p w14:paraId="46D995C9" w14:textId="6902A2F5" w:rsidR="005C4097" w:rsidRDefault="005C4097" w:rsidP="00CD5BCB">
      <w:pPr>
        <w:pStyle w:val="ListParagraph"/>
        <w:spacing w:line="360" w:lineRule="auto"/>
        <w:ind w:left="0"/>
        <w:jc w:val="both"/>
        <w:rPr>
          <w:rFonts w:ascii="Times New Roman" w:hAnsi="Times New Roman" w:cs="Times New Roman"/>
          <w:b/>
          <w:bCs/>
          <w:sz w:val="28"/>
          <w:szCs w:val="28"/>
          <w:lang w:val="id-ID"/>
        </w:rPr>
      </w:pPr>
      <w:r w:rsidRPr="005C4097">
        <w:rPr>
          <w:rFonts w:ascii="Times New Roman" w:hAnsi="Times New Roman" w:cs="Times New Roman"/>
          <w:b/>
          <w:bCs/>
          <w:sz w:val="28"/>
          <w:szCs w:val="28"/>
          <w:lang w:val="id-ID"/>
        </w:rPr>
        <w:drawing>
          <wp:inline distT="0" distB="0" distL="0" distR="0" wp14:anchorId="253272F0" wp14:editId="0BC96A8C">
            <wp:extent cx="4680000" cy="2730000"/>
            <wp:effectExtent l="19050" t="19050" r="2540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0000" cy="2730000"/>
                    </a:xfrm>
                    <a:prstGeom prst="rect">
                      <a:avLst/>
                    </a:prstGeom>
                    <a:ln>
                      <a:solidFill>
                        <a:schemeClr val="tx1"/>
                      </a:solidFill>
                    </a:ln>
                  </pic:spPr>
                </pic:pic>
              </a:graphicData>
            </a:graphic>
          </wp:inline>
        </w:drawing>
      </w:r>
    </w:p>
    <w:p w14:paraId="7D13F917" w14:textId="4E840069" w:rsidR="00CD5BCB" w:rsidRPr="00CD5BCB" w:rsidRDefault="00CD5BCB" w:rsidP="00CD5BCB">
      <w:pPr>
        <w:pStyle w:val="ListParagraph"/>
        <w:spacing w:line="360" w:lineRule="auto"/>
        <w:ind w:left="0"/>
        <w:jc w:val="both"/>
        <w:rPr>
          <w:rFonts w:ascii="Times New Roman" w:hAnsi="Times New Roman" w:cs="Times New Roman"/>
          <w:sz w:val="24"/>
          <w:szCs w:val="24"/>
          <w:lang w:val="id-ID"/>
        </w:rPr>
      </w:pPr>
      <w:r w:rsidRPr="00CD5BCB">
        <w:rPr>
          <w:rFonts w:ascii="Times New Roman" w:hAnsi="Times New Roman" w:cs="Times New Roman"/>
          <w:sz w:val="24"/>
          <w:szCs w:val="24"/>
          <w:lang w:val="sv-SE"/>
        </w:rPr>
        <w:t>M</w:t>
      </w:r>
      <w:r w:rsidRPr="00CD5BCB">
        <w:rPr>
          <w:rFonts w:ascii="Times New Roman" w:hAnsi="Times New Roman" w:cs="Times New Roman"/>
          <w:sz w:val="24"/>
          <w:szCs w:val="24"/>
          <w:lang w:val="sv-SE"/>
        </w:rPr>
        <w:t xml:space="preserve">enunjukkan inisialisasi lingkungan kerja di terminal Windows. Pengguna mencoba membuat direktori praktikum-docker dan sub-direktori app menggunakan perintah mkdir. Pesan </w:t>
      </w:r>
      <w:r w:rsidRPr="00CD5BCB">
        <w:rPr>
          <w:rFonts w:ascii="Times New Roman" w:hAnsi="Times New Roman" w:cs="Times New Roman"/>
          <w:i/>
          <w:iCs/>
          <w:sz w:val="24"/>
          <w:szCs w:val="24"/>
          <w:lang w:val="sv-SE"/>
        </w:rPr>
        <w:t>"already exists"</w:t>
      </w:r>
      <w:r w:rsidRPr="00CD5BCB">
        <w:rPr>
          <w:rFonts w:ascii="Times New Roman" w:hAnsi="Times New Roman" w:cs="Times New Roman"/>
          <w:sz w:val="24"/>
          <w:szCs w:val="24"/>
          <w:lang w:val="sv-SE"/>
        </w:rPr>
        <w:t xml:space="preserve"> menandakan folder tersebut sudah tersedia, kemudian pengguna masuk ke direktori tersebut dengan perintah cd untuk memulai proyek.</w:t>
      </w:r>
    </w:p>
    <w:p w14:paraId="07DBE7B9" w14:textId="5073525B" w:rsidR="005C4097" w:rsidRDefault="00184F20" w:rsidP="00CD5BCB">
      <w:pPr>
        <w:pStyle w:val="ListParagraph"/>
        <w:spacing w:line="360" w:lineRule="auto"/>
        <w:ind w:left="0"/>
        <w:rPr>
          <w:rFonts w:ascii="Times New Roman" w:hAnsi="Times New Roman" w:cs="Times New Roman"/>
          <w:b/>
          <w:bCs/>
          <w:sz w:val="28"/>
          <w:szCs w:val="28"/>
          <w:lang w:val="id-ID"/>
        </w:rPr>
      </w:pPr>
      <w:r w:rsidRPr="00184F20">
        <w:rPr>
          <w:rFonts w:ascii="Times New Roman" w:hAnsi="Times New Roman" w:cs="Times New Roman"/>
          <w:b/>
          <w:bCs/>
          <w:sz w:val="28"/>
          <w:szCs w:val="28"/>
          <w:lang w:val="id-ID"/>
        </w:rPr>
        <w:lastRenderedPageBreak/>
        <w:drawing>
          <wp:inline distT="0" distB="0" distL="0" distR="0" wp14:anchorId="732B5CC6" wp14:editId="03F71DBB">
            <wp:extent cx="4680000" cy="2968131"/>
            <wp:effectExtent l="19050" t="19050" r="25400" b="228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0000" cy="2968131"/>
                    </a:xfrm>
                    <a:prstGeom prst="rect">
                      <a:avLst/>
                    </a:prstGeom>
                    <a:ln>
                      <a:solidFill>
                        <a:schemeClr val="tx1"/>
                      </a:solidFill>
                    </a:ln>
                  </pic:spPr>
                </pic:pic>
              </a:graphicData>
            </a:graphic>
          </wp:inline>
        </w:drawing>
      </w:r>
    </w:p>
    <w:p w14:paraId="4E959C5A" w14:textId="7E98F7F4" w:rsidR="00CD5BCB" w:rsidRPr="00CD5BCB" w:rsidRDefault="00CD5BCB" w:rsidP="00CD5BCB">
      <w:pPr>
        <w:pStyle w:val="ListParagraph"/>
        <w:spacing w:line="360" w:lineRule="auto"/>
        <w:ind w:left="0"/>
        <w:jc w:val="both"/>
        <w:rPr>
          <w:rFonts w:ascii="Times New Roman" w:hAnsi="Times New Roman" w:cs="Times New Roman"/>
          <w:sz w:val="24"/>
          <w:szCs w:val="24"/>
          <w:lang w:val="sv-SE"/>
        </w:rPr>
      </w:pPr>
      <w:r>
        <w:rPr>
          <w:rFonts w:ascii="Times New Roman" w:hAnsi="Times New Roman" w:cs="Times New Roman"/>
          <w:sz w:val="24"/>
          <w:szCs w:val="24"/>
          <w:lang w:val="sv-SE"/>
        </w:rPr>
        <w:t>M</w:t>
      </w:r>
      <w:r w:rsidRPr="00CD5BCB">
        <w:rPr>
          <w:rFonts w:ascii="Times New Roman" w:hAnsi="Times New Roman" w:cs="Times New Roman"/>
          <w:sz w:val="24"/>
          <w:szCs w:val="24"/>
          <w:lang w:val="sv-SE"/>
        </w:rPr>
        <w:t xml:space="preserve">enampilkan proses docker build untuk membuat sebuah </w:t>
      </w:r>
      <w:r w:rsidRPr="00CD5BCB">
        <w:rPr>
          <w:rFonts w:ascii="Times New Roman" w:hAnsi="Times New Roman" w:cs="Times New Roman"/>
          <w:i/>
          <w:iCs/>
          <w:sz w:val="24"/>
          <w:szCs w:val="24"/>
          <w:lang w:val="sv-SE"/>
        </w:rPr>
        <w:t>image</w:t>
      </w:r>
      <w:r w:rsidRPr="00CD5BCB">
        <w:rPr>
          <w:rFonts w:ascii="Times New Roman" w:hAnsi="Times New Roman" w:cs="Times New Roman"/>
          <w:sz w:val="24"/>
          <w:szCs w:val="24"/>
          <w:lang w:val="sv-SE"/>
        </w:rPr>
        <w:t xml:space="preserve"> kustom dengan tag praktikum-docker:v1. Proses ini menggunakan nginx:alpine sebagai dasar (</w:t>
      </w:r>
      <w:r w:rsidRPr="00CD5BCB">
        <w:rPr>
          <w:rFonts w:ascii="Times New Roman" w:hAnsi="Times New Roman" w:cs="Times New Roman"/>
          <w:i/>
          <w:iCs/>
          <w:sz w:val="24"/>
          <w:szCs w:val="24"/>
          <w:lang w:val="sv-SE"/>
        </w:rPr>
        <w:t>base image</w:t>
      </w:r>
      <w:r w:rsidRPr="00CD5BCB">
        <w:rPr>
          <w:rFonts w:ascii="Times New Roman" w:hAnsi="Times New Roman" w:cs="Times New Roman"/>
          <w:sz w:val="24"/>
          <w:szCs w:val="24"/>
          <w:lang w:val="sv-SE"/>
        </w:rPr>
        <w:t>) dan menyalin file index.html lokal ke dalam folder web server di dalam kontainer (/usr/share/nginx/html/).</w:t>
      </w:r>
    </w:p>
    <w:p w14:paraId="32DBFFF7" w14:textId="7211CD1F" w:rsidR="00606640" w:rsidRDefault="00606640" w:rsidP="00CD5BCB">
      <w:pPr>
        <w:pStyle w:val="ListParagraph"/>
        <w:spacing w:line="360" w:lineRule="auto"/>
        <w:ind w:left="0"/>
        <w:rPr>
          <w:rFonts w:ascii="Times New Roman" w:hAnsi="Times New Roman" w:cs="Times New Roman"/>
          <w:b/>
          <w:bCs/>
          <w:sz w:val="28"/>
          <w:szCs w:val="28"/>
          <w:lang w:val="id-ID"/>
        </w:rPr>
      </w:pPr>
      <w:r w:rsidRPr="00606640">
        <w:rPr>
          <w:rFonts w:ascii="Times New Roman" w:hAnsi="Times New Roman" w:cs="Times New Roman"/>
          <w:b/>
          <w:bCs/>
          <w:sz w:val="28"/>
          <w:szCs w:val="28"/>
          <w:lang w:val="id-ID"/>
        </w:rPr>
        <w:drawing>
          <wp:inline distT="0" distB="0" distL="0" distR="0" wp14:anchorId="2FF716E6" wp14:editId="7F64F6F0">
            <wp:extent cx="4680000" cy="1176075"/>
            <wp:effectExtent l="19050" t="19050" r="25400" b="241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0000" cy="1176075"/>
                    </a:xfrm>
                    <a:prstGeom prst="rect">
                      <a:avLst/>
                    </a:prstGeom>
                    <a:ln>
                      <a:solidFill>
                        <a:schemeClr val="tx1"/>
                      </a:solidFill>
                    </a:ln>
                  </pic:spPr>
                </pic:pic>
              </a:graphicData>
            </a:graphic>
          </wp:inline>
        </w:drawing>
      </w:r>
    </w:p>
    <w:p w14:paraId="7611A30E" w14:textId="00BFB5E2" w:rsidR="00CD5BCB" w:rsidRPr="00CD5BCB" w:rsidRDefault="00CD5BCB" w:rsidP="00CD5BCB">
      <w:pPr>
        <w:pStyle w:val="ListParagraph"/>
        <w:spacing w:line="360" w:lineRule="auto"/>
        <w:ind w:left="0"/>
        <w:jc w:val="both"/>
        <w:rPr>
          <w:rFonts w:ascii="Times New Roman" w:hAnsi="Times New Roman" w:cs="Times New Roman"/>
          <w:sz w:val="24"/>
          <w:szCs w:val="24"/>
          <w:lang w:val="id-ID"/>
        </w:rPr>
      </w:pPr>
      <w:r>
        <w:rPr>
          <w:rFonts w:ascii="Times New Roman" w:hAnsi="Times New Roman" w:cs="Times New Roman"/>
          <w:sz w:val="24"/>
          <w:szCs w:val="24"/>
          <w:lang w:val="sv-SE"/>
        </w:rPr>
        <w:t>M</w:t>
      </w:r>
      <w:r w:rsidRPr="00CD5BCB">
        <w:rPr>
          <w:rFonts w:ascii="Times New Roman" w:hAnsi="Times New Roman" w:cs="Times New Roman"/>
          <w:sz w:val="24"/>
          <w:szCs w:val="24"/>
          <w:lang w:val="sv-SE"/>
        </w:rPr>
        <w:t>enunjukkan pesan kesalahan saat menjalankan perintah docker run. Docker menolak perintah tersebut karena nama kontainer praktikum-web sudah digunakan oleh kontainer lain yang sedang berjalan atau sudah ada di sistem. Pengguna diminta untuk menghapus atau mengganti nama kontainer lama sebelum bisa menggunakan nama tersebut kembali.</w:t>
      </w:r>
    </w:p>
    <w:p w14:paraId="5F65A07E" w14:textId="16058C89" w:rsidR="005C4097" w:rsidRDefault="00184F20" w:rsidP="00CD5BCB">
      <w:pPr>
        <w:pStyle w:val="ListParagraph"/>
        <w:spacing w:line="360" w:lineRule="auto"/>
        <w:ind w:left="0"/>
        <w:rPr>
          <w:rFonts w:ascii="Times New Roman" w:hAnsi="Times New Roman" w:cs="Times New Roman"/>
          <w:b/>
          <w:bCs/>
          <w:sz w:val="28"/>
          <w:szCs w:val="28"/>
          <w:lang w:val="id-ID"/>
        </w:rPr>
      </w:pPr>
      <w:r>
        <w:rPr>
          <w:noProof/>
          <w14:ligatures w14:val="standardContextual"/>
        </w:rPr>
        <w:lastRenderedPageBreak/>
        <w:drawing>
          <wp:inline distT="0" distB="0" distL="0" distR="0" wp14:anchorId="754103E9" wp14:editId="61CA6942">
            <wp:extent cx="4680000" cy="4890794"/>
            <wp:effectExtent l="0" t="0" r="635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0000" cy="4890794"/>
                    </a:xfrm>
                    <a:prstGeom prst="rect">
                      <a:avLst/>
                    </a:prstGeom>
                  </pic:spPr>
                </pic:pic>
              </a:graphicData>
            </a:graphic>
          </wp:inline>
        </w:drawing>
      </w:r>
    </w:p>
    <w:p w14:paraId="0C4165E5" w14:textId="4F826365" w:rsidR="00CD5BCB" w:rsidRDefault="00CD5BCB" w:rsidP="00CD5BCB">
      <w:pPr>
        <w:pStyle w:val="ListParagraph"/>
        <w:spacing w:line="360" w:lineRule="auto"/>
        <w:ind w:left="0"/>
        <w:jc w:val="both"/>
        <w:rPr>
          <w:rFonts w:ascii="Times New Roman" w:hAnsi="Times New Roman" w:cs="Times New Roman"/>
          <w:sz w:val="24"/>
          <w:szCs w:val="24"/>
          <w:lang w:val="sv-SE"/>
        </w:rPr>
      </w:pPr>
      <w:r w:rsidRPr="00CD5BCB">
        <w:rPr>
          <w:rFonts w:ascii="Times New Roman" w:hAnsi="Times New Roman" w:cs="Times New Roman"/>
          <w:sz w:val="24"/>
          <w:szCs w:val="24"/>
          <w:lang w:val="sv-SE"/>
        </w:rPr>
        <w:t>V</w:t>
      </w:r>
      <w:r w:rsidRPr="00CD5BCB">
        <w:rPr>
          <w:rFonts w:ascii="Times New Roman" w:hAnsi="Times New Roman" w:cs="Times New Roman"/>
          <w:sz w:val="24"/>
          <w:szCs w:val="24"/>
          <w:lang w:val="sv-SE"/>
        </w:rPr>
        <w:t>erifikasi visual melalui browser di alamat localhost:8080. Halaman web kustom bertuliskan "Hello Docker!" berhasil ditampilkan, lengkap dengan informasi identitas mahasiswa (NIM dan Nama). Ini membuktikan bahwa file index.html telah berhasil disalin ke dalam kontainer dan dapat diakses dari luar.</w:t>
      </w:r>
    </w:p>
    <w:p w14:paraId="2A49ED26" w14:textId="77777777" w:rsidR="00CD5BCB" w:rsidRDefault="00CD5BCB" w:rsidP="00CD5BCB">
      <w:pPr>
        <w:pStyle w:val="ListParagraph"/>
        <w:spacing w:line="360" w:lineRule="auto"/>
        <w:ind w:left="0"/>
        <w:jc w:val="both"/>
        <w:rPr>
          <w:rFonts w:ascii="Times New Roman" w:hAnsi="Times New Roman" w:cs="Times New Roman"/>
          <w:sz w:val="24"/>
          <w:szCs w:val="24"/>
          <w:lang w:val="id-ID"/>
        </w:rPr>
      </w:pPr>
    </w:p>
    <w:p w14:paraId="6996B2C9" w14:textId="77777777" w:rsidR="00CD5BCB" w:rsidRDefault="00CD5BCB" w:rsidP="00CD5BCB">
      <w:pPr>
        <w:pStyle w:val="ListParagraph"/>
        <w:spacing w:line="360" w:lineRule="auto"/>
        <w:ind w:left="0"/>
        <w:jc w:val="both"/>
        <w:rPr>
          <w:rFonts w:ascii="Times New Roman" w:hAnsi="Times New Roman" w:cs="Times New Roman"/>
          <w:sz w:val="24"/>
          <w:szCs w:val="24"/>
          <w:lang w:val="id-ID"/>
        </w:rPr>
      </w:pPr>
    </w:p>
    <w:p w14:paraId="5449A195" w14:textId="77777777" w:rsidR="00CD5BCB" w:rsidRDefault="00CD5BCB" w:rsidP="00CD5BCB">
      <w:pPr>
        <w:pStyle w:val="ListParagraph"/>
        <w:spacing w:line="360" w:lineRule="auto"/>
        <w:ind w:left="0"/>
        <w:jc w:val="both"/>
        <w:rPr>
          <w:rFonts w:ascii="Times New Roman" w:hAnsi="Times New Roman" w:cs="Times New Roman"/>
          <w:sz w:val="24"/>
          <w:szCs w:val="24"/>
          <w:lang w:val="id-ID"/>
        </w:rPr>
      </w:pPr>
    </w:p>
    <w:p w14:paraId="56CFAF39" w14:textId="77777777" w:rsidR="00CD5BCB" w:rsidRDefault="00CD5BCB" w:rsidP="00CD5BCB">
      <w:pPr>
        <w:pStyle w:val="ListParagraph"/>
        <w:spacing w:line="360" w:lineRule="auto"/>
        <w:ind w:left="0"/>
        <w:jc w:val="both"/>
        <w:rPr>
          <w:rFonts w:ascii="Times New Roman" w:hAnsi="Times New Roman" w:cs="Times New Roman"/>
          <w:sz w:val="24"/>
          <w:szCs w:val="24"/>
          <w:lang w:val="id-ID"/>
        </w:rPr>
      </w:pPr>
    </w:p>
    <w:p w14:paraId="2FD40712" w14:textId="77777777" w:rsidR="00CD5BCB" w:rsidRDefault="00CD5BCB" w:rsidP="00CD5BCB">
      <w:pPr>
        <w:pStyle w:val="ListParagraph"/>
        <w:spacing w:line="360" w:lineRule="auto"/>
        <w:ind w:left="0"/>
        <w:jc w:val="both"/>
        <w:rPr>
          <w:rFonts w:ascii="Times New Roman" w:hAnsi="Times New Roman" w:cs="Times New Roman"/>
          <w:sz w:val="24"/>
          <w:szCs w:val="24"/>
          <w:lang w:val="id-ID"/>
        </w:rPr>
      </w:pPr>
    </w:p>
    <w:p w14:paraId="0E55F41A" w14:textId="77777777" w:rsidR="00CD5BCB" w:rsidRDefault="00CD5BCB" w:rsidP="00CD5BCB">
      <w:pPr>
        <w:pStyle w:val="ListParagraph"/>
        <w:spacing w:line="360" w:lineRule="auto"/>
        <w:ind w:left="0"/>
        <w:jc w:val="both"/>
        <w:rPr>
          <w:rFonts w:ascii="Times New Roman" w:hAnsi="Times New Roman" w:cs="Times New Roman"/>
          <w:sz w:val="24"/>
          <w:szCs w:val="24"/>
          <w:lang w:val="id-ID"/>
        </w:rPr>
      </w:pPr>
    </w:p>
    <w:p w14:paraId="2C30DB56" w14:textId="77777777" w:rsidR="00CD5BCB" w:rsidRPr="00CD5BCB" w:rsidRDefault="00CD5BCB" w:rsidP="00CD5BCB">
      <w:pPr>
        <w:pStyle w:val="ListParagraph"/>
        <w:spacing w:line="360" w:lineRule="auto"/>
        <w:ind w:left="0"/>
        <w:jc w:val="both"/>
        <w:rPr>
          <w:rFonts w:ascii="Times New Roman" w:hAnsi="Times New Roman" w:cs="Times New Roman"/>
          <w:sz w:val="24"/>
          <w:szCs w:val="24"/>
          <w:lang w:val="id-ID"/>
        </w:rPr>
      </w:pPr>
    </w:p>
    <w:p w14:paraId="49599596" w14:textId="77777777" w:rsidR="008C44CC" w:rsidRPr="008C44CC" w:rsidRDefault="006872D7" w:rsidP="006872D7">
      <w:pPr>
        <w:pStyle w:val="ListParagraph"/>
        <w:numPr>
          <w:ilvl w:val="0"/>
          <w:numId w:val="10"/>
        </w:numPr>
        <w:spacing w:line="360" w:lineRule="auto"/>
        <w:rPr>
          <w:rFonts w:ascii="Times New Roman" w:hAnsi="Times New Roman" w:cs="Times New Roman"/>
          <w:b/>
          <w:bCs/>
          <w:sz w:val="28"/>
          <w:szCs w:val="28"/>
          <w:lang w:val="id-ID"/>
        </w:rPr>
      </w:pPr>
      <w:r>
        <w:rPr>
          <w:rFonts w:ascii="Times New Roman" w:hAnsi="Times New Roman" w:cs="Times New Roman"/>
          <w:b/>
          <w:bCs/>
          <w:sz w:val="28"/>
          <w:szCs w:val="28"/>
        </w:rPr>
        <w:lastRenderedPageBreak/>
        <w:t>Compose</w:t>
      </w:r>
    </w:p>
    <w:p w14:paraId="22C7F5E1" w14:textId="77777777" w:rsidR="008C44CC" w:rsidRDefault="008C44CC" w:rsidP="008C44CC">
      <w:pPr>
        <w:spacing w:line="360" w:lineRule="auto"/>
        <w:rPr>
          <w:rFonts w:ascii="Times New Roman" w:hAnsi="Times New Roman" w:cs="Times New Roman"/>
          <w:b/>
          <w:bCs/>
          <w:sz w:val="28"/>
          <w:szCs w:val="28"/>
          <w:lang w:val="id-ID"/>
        </w:rPr>
      </w:pPr>
      <w:r w:rsidRPr="00F238AE">
        <w:rPr>
          <w:lang w:val="id-ID"/>
        </w:rPr>
        <w:drawing>
          <wp:inline distT="0" distB="0" distL="0" distR="0" wp14:anchorId="1AACE990" wp14:editId="4B5731EE">
            <wp:extent cx="4680000" cy="1776262"/>
            <wp:effectExtent l="19050" t="19050" r="2540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0000" cy="1776262"/>
                    </a:xfrm>
                    <a:prstGeom prst="rect">
                      <a:avLst/>
                    </a:prstGeom>
                    <a:ln>
                      <a:solidFill>
                        <a:schemeClr val="tx1"/>
                      </a:solidFill>
                    </a:ln>
                  </pic:spPr>
                </pic:pic>
              </a:graphicData>
            </a:graphic>
          </wp:inline>
        </w:drawing>
      </w:r>
    </w:p>
    <w:p w14:paraId="6AC27E7E" w14:textId="7B433C4A" w:rsidR="00CD5BCB" w:rsidRPr="00CD5BCB" w:rsidRDefault="00CD5BCB" w:rsidP="00CD5BCB">
      <w:pPr>
        <w:spacing w:line="360" w:lineRule="auto"/>
        <w:jc w:val="both"/>
        <w:rPr>
          <w:rFonts w:ascii="Times New Roman" w:hAnsi="Times New Roman" w:cs="Times New Roman"/>
          <w:sz w:val="28"/>
          <w:szCs w:val="28"/>
          <w:lang w:val="id-ID"/>
        </w:rPr>
      </w:pPr>
      <w:r w:rsidRPr="00CD5BCB">
        <w:rPr>
          <w:rFonts w:ascii="Times New Roman" w:hAnsi="Times New Roman" w:cs="Times New Roman"/>
          <w:sz w:val="28"/>
          <w:szCs w:val="28"/>
        </w:rPr>
        <w:t>Mem</w:t>
      </w:r>
      <w:r w:rsidRPr="00CD5BCB">
        <w:rPr>
          <w:rFonts w:ascii="Times New Roman" w:hAnsi="Times New Roman" w:cs="Times New Roman"/>
          <w:sz w:val="28"/>
          <w:szCs w:val="28"/>
          <w:lang w:val="id-ID"/>
        </w:rPr>
        <w:t xml:space="preserve">perlihatkan penggunaan perintah docker compose ps untuk melihat status layanan yang didefinisikan dalam file YAML. Terdapat dua layanan aktif: app-api-1 (menggunakan image httpd:alpine pada port 8081) dan app-db-1 (menggunakan database postgres:15-alpine). </w:t>
      </w:r>
      <w:proofErr w:type="spellStart"/>
      <w:r w:rsidRPr="00CD5BCB">
        <w:rPr>
          <w:rFonts w:ascii="Times New Roman" w:hAnsi="Times New Roman" w:cs="Times New Roman"/>
          <w:sz w:val="28"/>
          <w:szCs w:val="28"/>
        </w:rPr>
        <w:t>Keduanya</w:t>
      </w:r>
      <w:proofErr w:type="spellEnd"/>
      <w:r w:rsidRPr="00CD5BCB">
        <w:rPr>
          <w:rFonts w:ascii="Times New Roman" w:hAnsi="Times New Roman" w:cs="Times New Roman"/>
          <w:sz w:val="28"/>
          <w:szCs w:val="28"/>
        </w:rPr>
        <w:t xml:space="preserve"> </w:t>
      </w:r>
      <w:proofErr w:type="spellStart"/>
      <w:r w:rsidRPr="00CD5BCB">
        <w:rPr>
          <w:rFonts w:ascii="Times New Roman" w:hAnsi="Times New Roman" w:cs="Times New Roman"/>
          <w:sz w:val="28"/>
          <w:szCs w:val="28"/>
        </w:rPr>
        <w:t>berstatus</w:t>
      </w:r>
      <w:proofErr w:type="spellEnd"/>
      <w:r w:rsidRPr="00CD5BCB">
        <w:rPr>
          <w:rFonts w:ascii="Times New Roman" w:hAnsi="Times New Roman" w:cs="Times New Roman"/>
          <w:sz w:val="28"/>
          <w:szCs w:val="28"/>
        </w:rPr>
        <w:t xml:space="preserve"> "Up About a minute".</w:t>
      </w:r>
    </w:p>
    <w:p w14:paraId="1D742EB1" w14:textId="2BD1982E" w:rsidR="006872D7" w:rsidRDefault="008C44CC" w:rsidP="008C44CC">
      <w:pPr>
        <w:spacing w:line="360" w:lineRule="auto"/>
        <w:rPr>
          <w:rFonts w:ascii="Times New Roman" w:hAnsi="Times New Roman" w:cs="Times New Roman"/>
          <w:b/>
          <w:bCs/>
          <w:sz w:val="28"/>
          <w:szCs w:val="28"/>
          <w:lang w:val="id-ID"/>
        </w:rPr>
      </w:pPr>
      <w:r>
        <w:rPr>
          <w:noProof/>
          <w14:ligatures w14:val="standardContextual"/>
        </w:rPr>
        <w:drawing>
          <wp:inline distT="0" distB="0" distL="0" distR="0" wp14:anchorId="15145BEB" wp14:editId="1349BB4F">
            <wp:extent cx="4680000" cy="3342944"/>
            <wp:effectExtent l="19050" t="19050" r="25400"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80000" cy="3342944"/>
                    </a:xfrm>
                    <a:prstGeom prst="rect">
                      <a:avLst/>
                    </a:prstGeom>
                    <a:ln>
                      <a:solidFill>
                        <a:schemeClr val="tx1"/>
                      </a:solidFill>
                    </a:ln>
                  </pic:spPr>
                </pic:pic>
              </a:graphicData>
            </a:graphic>
          </wp:inline>
        </w:drawing>
      </w:r>
    </w:p>
    <w:p w14:paraId="7EF7F47E" w14:textId="300E331D" w:rsidR="00CD5BCB" w:rsidRPr="00CD5BCB" w:rsidRDefault="00CD5BCB" w:rsidP="00CD5BCB">
      <w:pPr>
        <w:spacing w:line="360" w:lineRule="auto"/>
        <w:jc w:val="both"/>
        <w:rPr>
          <w:rFonts w:ascii="Times New Roman" w:hAnsi="Times New Roman" w:cs="Times New Roman"/>
          <w:sz w:val="24"/>
          <w:szCs w:val="24"/>
          <w:lang w:val="id-ID"/>
        </w:rPr>
      </w:pPr>
      <w:r w:rsidRPr="00CD5BCB">
        <w:rPr>
          <w:rFonts w:ascii="Times New Roman" w:hAnsi="Times New Roman" w:cs="Times New Roman"/>
          <w:sz w:val="24"/>
          <w:szCs w:val="24"/>
          <w:lang w:val="id-ID"/>
        </w:rPr>
        <w:lastRenderedPageBreak/>
        <w:t>M</w:t>
      </w:r>
      <w:r w:rsidRPr="00CD5BCB">
        <w:rPr>
          <w:rFonts w:ascii="Times New Roman" w:hAnsi="Times New Roman" w:cs="Times New Roman"/>
          <w:sz w:val="24"/>
          <w:szCs w:val="24"/>
          <w:lang w:val="id-ID"/>
        </w:rPr>
        <w:t xml:space="preserve">enunjukkan keluaran dari perintah docker compose logs -f. Log ini memberikan informasi </w:t>
      </w:r>
      <w:r w:rsidRPr="00CD5BCB">
        <w:rPr>
          <w:rFonts w:ascii="Times New Roman" w:hAnsi="Times New Roman" w:cs="Times New Roman"/>
          <w:i/>
          <w:iCs/>
          <w:sz w:val="24"/>
          <w:szCs w:val="24"/>
          <w:lang w:val="id-ID"/>
        </w:rPr>
        <w:t>real-time</w:t>
      </w:r>
      <w:r w:rsidRPr="00CD5BCB">
        <w:rPr>
          <w:rFonts w:ascii="Times New Roman" w:hAnsi="Times New Roman" w:cs="Times New Roman"/>
          <w:sz w:val="24"/>
          <w:szCs w:val="24"/>
          <w:lang w:val="id-ID"/>
        </w:rPr>
        <w:t xml:space="preserve"> mengenai aktivitas kontainer Apache (api-1) dan PostgreSQL (db-1). Terlihat informasi inisialisasi database serta beberapa pesan peringatan (</w:t>
      </w:r>
      <w:r w:rsidRPr="00CD5BCB">
        <w:rPr>
          <w:rFonts w:ascii="Times New Roman" w:hAnsi="Times New Roman" w:cs="Times New Roman"/>
          <w:i/>
          <w:iCs/>
          <w:sz w:val="24"/>
          <w:szCs w:val="24"/>
          <w:lang w:val="id-ID"/>
        </w:rPr>
        <w:t>notice</w:t>
      </w:r>
      <w:r w:rsidRPr="00CD5BCB">
        <w:rPr>
          <w:rFonts w:ascii="Times New Roman" w:hAnsi="Times New Roman" w:cs="Times New Roman"/>
          <w:sz w:val="24"/>
          <w:szCs w:val="24"/>
          <w:lang w:val="id-ID"/>
        </w:rPr>
        <w:t>) dari server Apache saat mulai beroperasi.</w:t>
      </w:r>
    </w:p>
    <w:p w14:paraId="7B420D89" w14:textId="77777777" w:rsidR="00CD5BCB" w:rsidRDefault="00606640" w:rsidP="00606640">
      <w:pPr>
        <w:spacing w:line="360" w:lineRule="auto"/>
        <w:rPr>
          <w:rFonts w:ascii="Times New Roman" w:hAnsi="Times New Roman" w:cs="Times New Roman"/>
          <w:b/>
          <w:bCs/>
          <w:sz w:val="28"/>
          <w:szCs w:val="28"/>
          <w:lang w:val="id-ID"/>
        </w:rPr>
      </w:pPr>
      <w:r>
        <w:rPr>
          <w:noProof/>
          <w14:ligatures w14:val="standardContextual"/>
        </w:rPr>
        <w:drawing>
          <wp:inline distT="0" distB="0" distL="0" distR="0" wp14:anchorId="417734AD" wp14:editId="680984FF">
            <wp:extent cx="4680000" cy="4340421"/>
            <wp:effectExtent l="0" t="0" r="635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0000" cy="4340421"/>
                    </a:xfrm>
                    <a:prstGeom prst="rect">
                      <a:avLst/>
                    </a:prstGeom>
                  </pic:spPr>
                </pic:pic>
              </a:graphicData>
            </a:graphic>
          </wp:inline>
        </w:drawing>
      </w:r>
    </w:p>
    <w:p w14:paraId="3CE79F59" w14:textId="76157361" w:rsidR="00CD5BCB" w:rsidRPr="00CD5BCB" w:rsidRDefault="00CD5BCB" w:rsidP="00CD5BCB">
      <w:pPr>
        <w:spacing w:line="360" w:lineRule="auto"/>
        <w:jc w:val="both"/>
        <w:rPr>
          <w:rFonts w:ascii="Times New Roman" w:hAnsi="Times New Roman" w:cs="Times New Roman"/>
          <w:sz w:val="24"/>
          <w:szCs w:val="24"/>
          <w:lang w:val="id-ID"/>
        </w:rPr>
      </w:pPr>
      <w:r w:rsidRPr="00CD5BCB">
        <w:rPr>
          <w:rFonts w:ascii="Times New Roman" w:hAnsi="Times New Roman" w:cs="Times New Roman"/>
          <w:sz w:val="24"/>
          <w:szCs w:val="24"/>
          <w:lang w:val="sv-SE"/>
        </w:rPr>
        <w:t>M</w:t>
      </w:r>
      <w:r w:rsidRPr="00CD5BCB">
        <w:rPr>
          <w:rFonts w:ascii="Times New Roman" w:hAnsi="Times New Roman" w:cs="Times New Roman"/>
          <w:sz w:val="24"/>
          <w:szCs w:val="24"/>
          <w:lang w:val="sv-SE"/>
        </w:rPr>
        <w:t>erupakan tangkapan layar penuh dari halaman "Hello Docker!" yang sama dengan sebelumnya. Gambar ini berfungsi sebagai dokumentasi praktikum untuk memastikan bahwa aplikasi berjalan sesuai instruksi dan mencantumkan identitas pengembang secara jelas di dalam lingkungan Docker.</w:t>
      </w:r>
    </w:p>
    <w:p w14:paraId="45BF9ABA" w14:textId="096B7A5E" w:rsidR="00606640" w:rsidRDefault="008C44CC" w:rsidP="00606640">
      <w:pPr>
        <w:spacing w:line="360" w:lineRule="auto"/>
        <w:rPr>
          <w:rFonts w:ascii="Times New Roman" w:hAnsi="Times New Roman" w:cs="Times New Roman"/>
          <w:b/>
          <w:bCs/>
          <w:sz w:val="28"/>
          <w:szCs w:val="28"/>
          <w:lang w:val="id-ID"/>
        </w:rPr>
      </w:pPr>
      <w:r>
        <w:rPr>
          <w:noProof/>
          <w14:ligatures w14:val="standardContextual"/>
        </w:rPr>
        <w:lastRenderedPageBreak/>
        <w:drawing>
          <wp:inline distT="0" distB="0" distL="0" distR="0" wp14:anchorId="466D6672" wp14:editId="2A899B9D">
            <wp:extent cx="4680000" cy="2167579"/>
            <wp:effectExtent l="19050" t="19050" r="25400" b="234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0000" cy="2167579"/>
                    </a:xfrm>
                    <a:prstGeom prst="rect">
                      <a:avLst/>
                    </a:prstGeom>
                    <a:ln>
                      <a:solidFill>
                        <a:schemeClr val="tx1"/>
                      </a:solidFill>
                    </a:ln>
                  </pic:spPr>
                </pic:pic>
              </a:graphicData>
            </a:graphic>
          </wp:inline>
        </w:drawing>
      </w:r>
    </w:p>
    <w:p w14:paraId="64696E6A" w14:textId="3E92595F" w:rsidR="00CD5BCB" w:rsidRPr="00CD5BCB" w:rsidRDefault="00CD5BCB" w:rsidP="00CD5BCB">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rPr>
        <w:t>M</w:t>
      </w:r>
      <w:r w:rsidRPr="00CD5BCB">
        <w:rPr>
          <w:rFonts w:ascii="Times New Roman" w:hAnsi="Times New Roman" w:cs="Times New Roman"/>
          <w:sz w:val="24"/>
          <w:szCs w:val="24"/>
          <w:lang w:val="id-ID"/>
        </w:rPr>
        <w:t>enunjukkan akses ke localhost:8081 yang menampilkan pesan "It works!". Ini adalah halaman default dari server Apache (httpd) yang dijalankan melalui Docker Compose tadi. Hal ini mengonfirmasi bahwa pemetaan port untuk layanan API/Web kedua juga telah berfungsi dengan baik.</w:t>
      </w:r>
    </w:p>
    <w:p w14:paraId="51993F82" w14:textId="74E998EB" w:rsidR="00606640" w:rsidRPr="00606640" w:rsidRDefault="00606640" w:rsidP="00606640">
      <w:pPr>
        <w:spacing w:line="360" w:lineRule="auto"/>
        <w:rPr>
          <w:rFonts w:ascii="Times New Roman" w:hAnsi="Times New Roman" w:cs="Times New Roman"/>
          <w:b/>
          <w:bCs/>
          <w:sz w:val="28"/>
          <w:szCs w:val="28"/>
          <w:lang w:val="id-ID"/>
        </w:rPr>
      </w:pPr>
    </w:p>
    <w:sectPr w:rsidR="00606640" w:rsidRPr="00606640" w:rsidSect="00627CEB">
      <w:pgSz w:w="12240" w:h="15840"/>
      <w:pgMar w:top="1701" w:right="2268"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05820"/>
    <w:multiLevelType w:val="multilevel"/>
    <w:tmpl w:val="139A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75981"/>
    <w:multiLevelType w:val="hybridMultilevel"/>
    <w:tmpl w:val="F6CEE9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8E64AA0"/>
    <w:multiLevelType w:val="multilevel"/>
    <w:tmpl w:val="ACF26B3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FED5712"/>
    <w:multiLevelType w:val="multilevel"/>
    <w:tmpl w:val="415828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EC251B"/>
    <w:multiLevelType w:val="multilevel"/>
    <w:tmpl w:val="4A16BB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BE86717"/>
    <w:multiLevelType w:val="multilevel"/>
    <w:tmpl w:val="6A0AA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302D25"/>
    <w:multiLevelType w:val="multilevel"/>
    <w:tmpl w:val="625A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3C4432"/>
    <w:multiLevelType w:val="multilevel"/>
    <w:tmpl w:val="F9DC0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F2687F"/>
    <w:multiLevelType w:val="multilevel"/>
    <w:tmpl w:val="450EB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B85BA3"/>
    <w:multiLevelType w:val="hybridMultilevel"/>
    <w:tmpl w:val="95C079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F2163EF"/>
    <w:multiLevelType w:val="hybridMultilevel"/>
    <w:tmpl w:val="0B7AA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51299643">
    <w:abstractNumId w:val="9"/>
  </w:num>
  <w:num w:numId="2" w16cid:durableId="935863672">
    <w:abstractNumId w:val="3"/>
  </w:num>
  <w:num w:numId="3" w16cid:durableId="2128313832">
    <w:abstractNumId w:val="5"/>
  </w:num>
  <w:num w:numId="4" w16cid:durableId="1949845299">
    <w:abstractNumId w:val="7"/>
  </w:num>
  <w:num w:numId="5" w16cid:durableId="21632011">
    <w:abstractNumId w:val="0"/>
  </w:num>
  <w:num w:numId="6" w16cid:durableId="884219056">
    <w:abstractNumId w:val="8"/>
  </w:num>
  <w:num w:numId="7" w16cid:durableId="646125515">
    <w:abstractNumId w:val="6"/>
  </w:num>
  <w:num w:numId="8" w16cid:durableId="330455009">
    <w:abstractNumId w:val="4"/>
  </w:num>
  <w:num w:numId="9" w16cid:durableId="378748607">
    <w:abstractNumId w:val="2"/>
  </w:num>
  <w:num w:numId="10" w16cid:durableId="2044162913">
    <w:abstractNumId w:val="1"/>
  </w:num>
  <w:num w:numId="11" w16cid:durableId="8353879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D88"/>
    <w:rsid w:val="00184F20"/>
    <w:rsid w:val="00291FFA"/>
    <w:rsid w:val="0035450B"/>
    <w:rsid w:val="00567B94"/>
    <w:rsid w:val="005B5851"/>
    <w:rsid w:val="005C4097"/>
    <w:rsid w:val="00606640"/>
    <w:rsid w:val="00627CEB"/>
    <w:rsid w:val="006872D7"/>
    <w:rsid w:val="008C40C7"/>
    <w:rsid w:val="008C44CC"/>
    <w:rsid w:val="00A41C8E"/>
    <w:rsid w:val="00AA3A0F"/>
    <w:rsid w:val="00AB2EE8"/>
    <w:rsid w:val="00B36FB4"/>
    <w:rsid w:val="00CD5BCB"/>
    <w:rsid w:val="00ED6D88"/>
    <w:rsid w:val="00F23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8F54"/>
  <w15:chartTrackingRefBased/>
  <w15:docId w15:val="{67D5D31D-3BD4-4553-B404-F5D84BFAE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D88"/>
    <w:rPr>
      <w:rFonts w:eastAsiaTheme="minorEastAsia"/>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ED6D88"/>
    <w:pPr>
      <w:spacing w:after="120"/>
    </w:pPr>
  </w:style>
  <w:style w:type="character" w:customStyle="1" w:styleId="BodyTextChar">
    <w:name w:val="Body Text Char"/>
    <w:basedOn w:val="DefaultParagraphFont"/>
    <w:link w:val="BodyText"/>
    <w:uiPriority w:val="99"/>
    <w:semiHidden/>
    <w:rsid w:val="00ED6D88"/>
    <w:rPr>
      <w:rFonts w:eastAsiaTheme="minorEastAsia"/>
      <w:kern w:val="0"/>
      <w14:ligatures w14:val="none"/>
    </w:rPr>
  </w:style>
  <w:style w:type="paragraph" w:customStyle="1" w:styleId="TableParagraph">
    <w:name w:val="Table Paragraph"/>
    <w:basedOn w:val="Normal"/>
    <w:uiPriority w:val="1"/>
    <w:qFormat/>
    <w:rsid w:val="00ED6D88"/>
    <w:pPr>
      <w:widowControl w:val="0"/>
      <w:autoSpaceDE w:val="0"/>
      <w:autoSpaceDN w:val="0"/>
      <w:spacing w:after="0" w:line="240" w:lineRule="auto"/>
      <w:ind w:left="50"/>
    </w:pPr>
    <w:rPr>
      <w:rFonts w:ascii="Times New Roman" w:eastAsia="Times New Roman" w:hAnsi="Times New Roman" w:cs="Times New Roman"/>
    </w:rPr>
  </w:style>
  <w:style w:type="paragraph" w:styleId="ListParagraph">
    <w:name w:val="List Paragraph"/>
    <w:basedOn w:val="Normal"/>
    <w:uiPriority w:val="34"/>
    <w:qFormat/>
    <w:rsid w:val="00ED6D88"/>
    <w:pPr>
      <w:ind w:left="720"/>
      <w:contextualSpacing/>
    </w:pPr>
  </w:style>
  <w:style w:type="paragraph" w:styleId="NormalWeb">
    <w:name w:val="Normal (Web)"/>
    <w:basedOn w:val="Normal"/>
    <w:uiPriority w:val="99"/>
    <w:semiHidden/>
    <w:unhideWhenUsed/>
    <w:rsid w:val="00ED6D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953737">
      <w:bodyDiv w:val="1"/>
      <w:marLeft w:val="0"/>
      <w:marRight w:val="0"/>
      <w:marTop w:val="0"/>
      <w:marBottom w:val="0"/>
      <w:divBdr>
        <w:top w:val="none" w:sz="0" w:space="0" w:color="auto"/>
        <w:left w:val="none" w:sz="0" w:space="0" w:color="auto"/>
        <w:bottom w:val="none" w:sz="0" w:space="0" w:color="auto"/>
        <w:right w:val="none" w:sz="0" w:space="0" w:color="auto"/>
      </w:divBdr>
    </w:div>
    <w:div w:id="242182247">
      <w:bodyDiv w:val="1"/>
      <w:marLeft w:val="0"/>
      <w:marRight w:val="0"/>
      <w:marTop w:val="0"/>
      <w:marBottom w:val="0"/>
      <w:divBdr>
        <w:top w:val="none" w:sz="0" w:space="0" w:color="auto"/>
        <w:left w:val="none" w:sz="0" w:space="0" w:color="auto"/>
        <w:bottom w:val="none" w:sz="0" w:space="0" w:color="auto"/>
        <w:right w:val="none" w:sz="0" w:space="0" w:color="auto"/>
      </w:divBdr>
    </w:div>
    <w:div w:id="248462270">
      <w:bodyDiv w:val="1"/>
      <w:marLeft w:val="0"/>
      <w:marRight w:val="0"/>
      <w:marTop w:val="0"/>
      <w:marBottom w:val="0"/>
      <w:divBdr>
        <w:top w:val="none" w:sz="0" w:space="0" w:color="auto"/>
        <w:left w:val="none" w:sz="0" w:space="0" w:color="auto"/>
        <w:bottom w:val="none" w:sz="0" w:space="0" w:color="auto"/>
        <w:right w:val="none" w:sz="0" w:space="0" w:color="auto"/>
      </w:divBdr>
    </w:div>
    <w:div w:id="271978851">
      <w:bodyDiv w:val="1"/>
      <w:marLeft w:val="0"/>
      <w:marRight w:val="0"/>
      <w:marTop w:val="0"/>
      <w:marBottom w:val="0"/>
      <w:divBdr>
        <w:top w:val="none" w:sz="0" w:space="0" w:color="auto"/>
        <w:left w:val="none" w:sz="0" w:space="0" w:color="auto"/>
        <w:bottom w:val="none" w:sz="0" w:space="0" w:color="auto"/>
        <w:right w:val="none" w:sz="0" w:space="0" w:color="auto"/>
      </w:divBdr>
    </w:div>
    <w:div w:id="442188069">
      <w:bodyDiv w:val="1"/>
      <w:marLeft w:val="0"/>
      <w:marRight w:val="0"/>
      <w:marTop w:val="0"/>
      <w:marBottom w:val="0"/>
      <w:divBdr>
        <w:top w:val="none" w:sz="0" w:space="0" w:color="auto"/>
        <w:left w:val="none" w:sz="0" w:space="0" w:color="auto"/>
        <w:bottom w:val="none" w:sz="0" w:space="0" w:color="auto"/>
        <w:right w:val="none" w:sz="0" w:space="0" w:color="auto"/>
      </w:divBdr>
    </w:div>
    <w:div w:id="575744627">
      <w:bodyDiv w:val="1"/>
      <w:marLeft w:val="0"/>
      <w:marRight w:val="0"/>
      <w:marTop w:val="0"/>
      <w:marBottom w:val="0"/>
      <w:divBdr>
        <w:top w:val="none" w:sz="0" w:space="0" w:color="auto"/>
        <w:left w:val="none" w:sz="0" w:space="0" w:color="auto"/>
        <w:bottom w:val="none" w:sz="0" w:space="0" w:color="auto"/>
        <w:right w:val="none" w:sz="0" w:space="0" w:color="auto"/>
      </w:divBdr>
    </w:div>
    <w:div w:id="577596796">
      <w:bodyDiv w:val="1"/>
      <w:marLeft w:val="0"/>
      <w:marRight w:val="0"/>
      <w:marTop w:val="0"/>
      <w:marBottom w:val="0"/>
      <w:divBdr>
        <w:top w:val="none" w:sz="0" w:space="0" w:color="auto"/>
        <w:left w:val="none" w:sz="0" w:space="0" w:color="auto"/>
        <w:bottom w:val="none" w:sz="0" w:space="0" w:color="auto"/>
        <w:right w:val="none" w:sz="0" w:space="0" w:color="auto"/>
      </w:divBdr>
    </w:div>
    <w:div w:id="806704346">
      <w:bodyDiv w:val="1"/>
      <w:marLeft w:val="0"/>
      <w:marRight w:val="0"/>
      <w:marTop w:val="0"/>
      <w:marBottom w:val="0"/>
      <w:divBdr>
        <w:top w:val="none" w:sz="0" w:space="0" w:color="auto"/>
        <w:left w:val="none" w:sz="0" w:space="0" w:color="auto"/>
        <w:bottom w:val="none" w:sz="0" w:space="0" w:color="auto"/>
        <w:right w:val="none" w:sz="0" w:space="0" w:color="auto"/>
      </w:divBdr>
    </w:div>
    <w:div w:id="986863848">
      <w:bodyDiv w:val="1"/>
      <w:marLeft w:val="0"/>
      <w:marRight w:val="0"/>
      <w:marTop w:val="0"/>
      <w:marBottom w:val="0"/>
      <w:divBdr>
        <w:top w:val="none" w:sz="0" w:space="0" w:color="auto"/>
        <w:left w:val="none" w:sz="0" w:space="0" w:color="auto"/>
        <w:bottom w:val="none" w:sz="0" w:space="0" w:color="auto"/>
        <w:right w:val="none" w:sz="0" w:space="0" w:color="auto"/>
      </w:divBdr>
    </w:div>
    <w:div w:id="1025595867">
      <w:bodyDiv w:val="1"/>
      <w:marLeft w:val="0"/>
      <w:marRight w:val="0"/>
      <w:marTop w:val="0"/>
      <w:marBottom w:val="0"/>
      <w:divBdr>
        <w:top w:val="none" w:sz="0" w:space="0" w:color="auto"/>
        <w:left w:val="none" w:sz="0" w:space="0" w:color="auto"/>
        <w:bottom w:val="none" w:sz="0" w:space="0" w:color="auto"/>
        <w:right w:val="none" w:sz="0" w:space="0" w:color="auto"/>
      </w:divBdr>
    </w:div>
    <w:div w:id="1056469606">
      <w:bodyDiv w:val="1"/>
      <w:marLeft w:val="0"/>
      <w:marRight w:val="0"/>
      <w:marTop w:val="0"/>
      <w:marBottom w:val="0"/>
      <w:divBdr>
        <w:top w:val="none" w:sz="0" w:space="0" w:color="auto"/>
        <w:left w:val="none" w:sz="0" w:space="0" w:color="auto"/>
        <w:bottom w:val="none" w:sz="0" w:space="0" w:color="auto"/>
        <w:right w:val="none" w:sz="0" w:space="0" w:color="auto"/>
      </w:divBdr>
    </w:div>
    <w:div w:id="1076442047">
      <w:bodyDiv w:val="1"/>
      <w:marLeft w:val="0"/>
      <w:marRight w:val="0"/>
      <w:marTop w:val="0"/>
      <w:marBottom w:val="0"/>
      <w:divBdr>
        <w:top w:val="none" w:sz="0" w:space="0" w:color="auto"/>
        <w:left w:val="none" w:sz="0" w:space="0" w:color="auto"/>
        <w:bottom w:val="none" w:sz="0" w:space="0" w:color="auto"/>
        <w:right w:val="none" w:sz="0" w:space="0" w:color="auto"/>
      </w:divBdr>
    </w:div>
    <w:div w:id="1211377395">
      <w:bodyDiv w:val="1"/>
      <w:marLeft w:val="0"/>
      <w:marRight w:val="0"/>
      <w:marTop w:val="0"/>
      <w:marBottom w:val="0"/>
      <w:divBdr>
        <w:top w:val="none" w:sz="0" w:space="0" w:color="auto"/>
        <w:left w:val="none" w:sz="0" w:space="0" w:color="auto"/>
        <w:bottom w:val="none" w:sz="0" w:space="0" w:color="auto"/>
        <w:right w:val="none" w:sz="0" w:space="0" w:color="auto"/>
      </w:divBdr>
    </w:div>
    <w:div w:id="1556088347">
      <w:bodyDiv w:val="1"/>
      <w:marLeft w:val="0"/>
      <w:marRight w:val="0"/>
      <w:marTop w:val="0"/>
      <w:marBottom w:val="0"/>
      <w:divBdr>
        <w:top w:val="none" w:sz="0" w:space="0" w:color="auto"/>
        <w:left w:val="none" w:sz="0" w:space="0" w:color="auto"/>
        <w:bottom w:val="none" w:sz="0" w:space="0" w:color="auto"/>
        <w:right w:val="none" w:sz="0" w:space="0" w:color="auto"/>
      </w:divBdr>
    </w:div>
    <w:div w:id="1595436464">
      <w:bodyDiv w:val="1"/>
      <w:marLeft w:val="0"/>
      <w:marRight w:val="0"/>
      <w:marTop w:val="0"/>
      <w:marBottom w:val="0"/>
      <w:divBdr>
        <w:top w:val="none" w:sz="0" w:space="0" w:color="auto"/>
        <w:left w:val="none" w:sz="0" w:space="0" w:color="auto"/>
        <w:bottom w:val="none" w:sz="0" w:space="0" w:color="auto"/>
        <w:right w:val="none" w:sz="0" w:space="0" w:color="auto"/>
      </w:divBdr>
      <w:divsChild>
        <w:div w:id="1193104422">
          <w:marLeft w:val="0"/>
          <w:marRight w:val="0"/>
          <w:marTop w:val="0"/>
          <w:marBottom w:val="0"/>
          <w:divBdr>
            <w:top w:val="none" w:sz="0" w:space="0" w:color="auto"/>
            <w:left w:val="none" w:sz="0" w:space="0" w:color="auto"/>
            <w:bottom w:val="none" w:sz="0" w:space="0" w:color="auto"/>
            <w:right w:val="none" w:sz="0" w:space="0" w:color="auto"/>
          </w:divBdr>
        </w:div>
      </w:divsChild>
    </w:div>
    <w:div w:id="1754667642">
      <w:bodyDiv w:val="1"/>
      <w:marLeft w:val="0"/>
      <w:marRight w:val="0"/>
      <w:marTop w:val="0"/>
      <w:marBottom w:val="0"/>
      <w:divBdr>
        <w:top w:val="none" w:sz="0" w:space="0" w:color="auto"/>
        <w:left w:val="none" w:sz="0" w:space="0" w:color="auto"/>
        <w:bottom w:val="none" w:sz="0" w:space="0" w:color="auto"/>
        <w:right w:val="none" w:sz="0" w:space="0" w:color="auto"/>
      </w:divBdr>
    </w:div>
    <w:div w:id="1840264851">
      <w:bodyDiv w:val="1"/>
      <w:marLeft w:val="0"/>
      <w:marRight w:val="0"/>
      <w:marTop w:val="0"/>
      <w:marBottom w:val="0"/>
      <w:divBdr>
        <w:top w:val="none" w:sz="0" w:space="0" w:color="auto"/>
        <w:left w:val="none" w:sz="0" w:space="0" w:color="auto"/>
        <w:bottom w:val="none" w:sz="0" w:space="0" w:color="auto"/>
        <w:right w:val="none" w:sz="0" w:space="0" w:color="auto"/>
      </w:divBdr>
    </w:div>
    <w:div w:id="1944606578">
      <w:bodyDiv w:val="1"/>
      <w:marLeft w:val="0"/>
      <w:marRight w:val="0"/>
      <w:marTop w:val="0"/>
      <w:marBottom w:val="0"/>
      <w:divBdr>
        <w:top w:val="none" w:sz="0" w:space="0" w:color="auto"/>
        <w:left w:val="none" w:sz="0" w:space="0" w:color="auto"/>
        <w:bottom w:val="none" w:sz="0" w:space="0" w:color="auto"/>
        <w:right w:val="none" w:sz="0" w:space="0" w:color="auto"/>
      </w:divBdr>
      <w:divsChild>
        <w:div w:id="1959674877">
          <w:marLeft w:val="0"/>
          <w:marRight w:val="0"/>
          <w:marTop w:val="0"/>
          <w:marBottom w:val="0"/>
          <w:divBdr>
            <w:top w:val="none" w:sz="0" w:space="0" w:color="auto"/>
            <w:left w:val="none" w:sz="0" w:space="0" w:color="auto"/>
            <w:bottom w:val="none" w:sz="0" w:space="0" w:color="auto"/>
            <w:right w:val="none" w:sz="0" w:space="0" w:color="auto"/>
          </w:divBdr>
        </w:div>
      </w:divsChild>
    </w:div>
    <w:div w:id="2111001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11</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ARINA MANASIKANA</dc:creator>
  <cp:keywords/>
  <dc:description/>
  <cp:lastModifiedBy>ARINA MANASIKANA</cp:lastModifiedBy>
  <cp:revision>4</cp:revision>
  <dcterms:created xsi:type="dcterms:W3CDTF">2026-02-24T08:47:00Z</dcterms:created>
  <dcterms:modified xsi:type="dcterms:W3CDTF">2026-02-25T12:22:00Z</dcterms:modified>
</cp:coreProperties>
</file>