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Salário / Diferença Salarial, Remuneração, Verbas Indenizatórias e Benefícios, DIREITO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