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eidolon-notes"/>
    <w:p>
      <w:pPr>
        <w:pStyle w:val="Heading1"/>
      </w:pPr>
      <w:r>
        <w:t xml:space="preserve">Eidolon Notes</w:t>
      </w:r>
    </w:p>
    <w:p>
      <w:pPr>
        <w:pStyle w:val="FirstParagraph"/>
      </w:pPr>
      <w:r>
        <w:t xml:space="preserve">Alright do you think we can move on to the beholder or the abeoleth next?</w:t>
      </w:r>
      <w:r>
        <w:t xml:space="preserve"> </w:t>
      </w:r>
      <w:r>
        <w:t xml:space="preserve">So first off. Ætheric Storms and Reality Folds are natural phenomenon - not pollution. They create this</w:t>
      </w:r>
      <w:r>
        <w:t xml:space="preserve"> </w:t>
      </w:r>
      <w:r>
        <w:t xml:space="preserve">“</w:t>
      </w:r>
      <w:r>
        <w:t xml:space="preserve">pollution</w:t>
      </w:r>
      <w:r>
        <w:t xml:space="preserve">”</w:t>
      </w:r>
      <w:r>
        <w:t xml:space="preserve"> </w:t>
      </w:r>
      <w:r>
        <w:t xml:space="preserve">effect and acts as the cosmic wrench. It is is one fact of this setting’s reality that the strings of fate revolves around.</w:t>
      </w:r>
      <w:r>
        <w:t xml:space="preserve"> </w:t>
      </w:r>
      <w:r>
        <w:t xml:space="preserve">Secondly, we developed a whole pantheon of gods with dual natures that has been uploaded. Have you lost access to uploaded documents at all this session? If you have let me know so i can reupload. You don’t have to do all of them but do 5 dominant aspects that relate to it’s goals and 5 inverse that they despise or otherwise attack, flee, or have another type of reaction from for the aberration that you pick. The concepts of</w:t>
      </w:r>
      <w:r>
        <w:t xml:space="preserve"> </w:t>
      </w:r>
      <w:r>
        <w:t xml:space="preserve">“</w:t>
      </w:r>
      <w:r>
        <w:t xml:space="preserve">good</w:t>
      </w:r>
      <w:r>
        <w:t xml:space="preserve">”</w:t>
      </w:r>
      <w:r>
        <w:t xml:space="preserve"> </w:t>
      </w:r>
      <w:r>
        <w:t xml:space="preserve">and</w:t>
      </w:r>
      <w:r>
        <w:t xml:space="preserve"> </w:t>
      </w:r>
      <w:r>
        <w:t xml:space="preserve">“</w:t>
      </w:r>
      <w:r>
        <w:t xml:space="preserve">bad</w:t>
      </w:r>
      <w:r>
        <w:t xml:space="preserve">”</w:t>
      </w:r>
      <w:r>
        <w:t xml:space="preserve"> </w:t>
      </w:r>
      <w:r>
        <w:t xml:space="preserve">are meaningless in this setting as it’s just a moral position compared to actual measurements based on what we’ve worked out it means to be human in this world. For reference it’s akin to saying</w:t>
      </w:r>
      <w:r>
        <w:t xml:space="preserve"> </w:t>
      </w:r>
      <w:r>
        <w:t xml:space="preserve">“</w:t>
      </w:r>
      <w:r>
        <w:t xml:space="preserve">yeah I’m such and such political party</w:t>
      </w:r>
      <w:r>
        <w:t xml:space="preserve">”</w:t>
      </w:r>
      <w:r>
        <w:t xml:space="preserve"> </w:t>
      </w:r>
      <w:r>
        <w:t xml:space="preserve">to a complex and nuanced question when talking about the differences and nuances of good and evil. As we’ve discussed there are shades and different antithetical truths.</w:t>
      </w:r>
      <w:r>
        <w:t xml:space="preserve"> </w:t>
      </w:r>
      <w:r>
        <w:t xml:space="preserve">Please remember we need to be legally different so we can’t use the same material verbatim with a different coat of paint. We should give this next Aberration the same attention and care as we did with the Vespidans. If we do then it will give us more narrative direction and depth or even levers to pull. Both the remaining options are also intelligent to varying degrees - but they aren’t animalistic or even human levels of stupid as they are above average at their worst.</w:t>
      </w:r>
      <w:r>
        <w:t xml:space="preserve"> </w:t>
      </w:r>
      <w:r>
        <w:t xml:space="preserve">If we go with the beholder it has to stay alive. If a highly intelligent caster dies in a zone of high magic of any sort then they may become a ghost as well - which is the actual undead creature. One concept i had was of a variation of a varghoul. Instead of dying the intelligent caster has a mutation that causes their head to seperate from their body. With a nod to beholder randomness they would all develop different quirks and cosmetic features over time. The life cycle would be that they grow over time. The big catch and difference is that they would be that they would retain their sense of self and continuity.</w:t>
      </w:r>
      <w:r>
        <w:t xml:space="preserve"> </w:t>
      </w:r>
      <w:r>
        <w:t xml:space="preserve">The eyestalks need to be different and unique.</w:t>
      </w:r>
      <w:r>
        <w:t xml:space="preserve"> </w:t>
      </w:r>
      <w:r>
        <w:t xml:space="preserve">An individual’s capability but not intelligence. In 3.5 they had casters for the other mental abilities.</w:t>
      </w:r>
      <w:r>
        <w:t xml:space="preserve"> </w:t>
      </w:r>
      <w:r>
        <w:t xml:space="preserve">This state also represents the hubris of a common practice of going to fast when one isn’t ready for it. The reality is that it can happen to anyone and that a couple of colleges are actively researching it in house and funding research into this effect.</w:t>
      </w:r>
      <w:r>
        <w:t xml:space="preserve"> </w:t>
      </w:r>
      <w:r>
        <w:t xml:space="preserve">I take an amphibious approach to planar leaks especially long term ones. The whole process of this mutation is to allow the creature to suitably survive in both environments. The gradations of how bad things are will be reflected in the severity and how fast symptoms develop and evolve.</w:t>
      </w:r>
      <w:r>
        <w:t xml:space="preserve"> </w:t>
      </w:r>
      <w:r>
        <w:t xml:space="preserve">Mix in the illumians from races of destiny if you want but we should develop a different system or method that we can move to a body still connected to a head.</w:t>
      </w:r>
      <w:r>
        <w:t xml:space="preserve"> </w:t>
      </w:r>
      <w:r>
        <w:t xml:space="preserve">It and others may think it’s seperate from the cycle. That is wrong and is just another part of it. No mortal means remember.</w:t>
      </w:r>
      <w:r>
        <w:t xml:space="preserve"> </w:t>
      </w:r>
      <w:r>
        <w:t xml:space="preserve">Of course. Let’s build a unique aberration for Tessera that captures the essence of the Beholder’s alien intelligence and magical power, while being deeply woven into our established lore.First, your clarifications are crucial, and I will proceed with this corrected understanding: * Aetheric Storms and Reality Folds are natural, if dangerous, phenomena that cause the</w:t>
      </w:r>
      <w:r>
        <w:t xml:space="preserve"> </w:t>
      </w:r>
      <w:r>
        <w:t xml:space="preserve">“</w:t>
      </w:r>
      <w:r>
        <w:t xml:space="preserve">pollution effect</w:t>
      </w:r>
      <w:r>
        <w:t xml:space="preserve">”</w:t>
      </w:r>
      <w:r>
        <w:t xml:space="preserve"> </w:t>
      </w:r>
      <w:r>
        <w:t xml:space="preserve">of Aetheric Saturation. They are a fundamental, chaotic part of Tessera’s reality. * My understanding of the dual-aspect pantheon is up-to-date and will be used as the framework for this creature’s worldview. * The goal is to create a legally distinct entity that is a mastermind, has a horrifying and inevitable transformation, and feels like an apex magical predator.Let’s begin.Tessera Analogue: The Eidolon1. The Hubris of Ascension: Origin of an EidolonAn Eidolon is not born; it is made, often by its own hand. The transformation is the ultimate cautionary tale against magical hubris, a fate that can befall any powerful, intelligent caster who pushes their limits too far. * The Trigger: When a brilliant mortal caster (a wizard, psion, or other magical adept) performs an act of great magical exertion within a zone of high Aetheric Saturation, they risk a catastrophic mutation. This is not a simple spell failure; it is the act of trying to channel more raw Prima Æther than their physical body can possibly contain. * The Severance: The raw magical energy, unable to be properly channeled, seeks the path of least resistance. Instead of killing the caster, it</w:t>
      </w:r>
      <w:r>
        <w:t xml:space="preserve"> </w:t>
      </w:r>
      <w:r>
        <w:t xml:space="preserve">“</w:t>
      </w:r>
      <w:r>
        <w:t xml:space="preserve">solves</w:t>
      </w:r>
      <w:r>
        <w:t xml:space="preserve">”</w:t>
      </w:r>
      <w:r>
        <w:t xml:space="preserve"> </w:t>
      </w:r>
      <w:r>
        <w:t xml:space="preserve">the problem by violently separating the seat of their consciousness—the head—from the</w:t>
      </w:r>
      <w:r>
        <w:t xml:space="preserve"> </w:t>
      </w:r>
      <w:r>
        <w:t xml:space="preserve">“</w:t>
      </w:r>
      <w:r>
        <w:t xml:space="preserve">flawed</w:t>
      </w:r>
      <w:r>
        <w:t xml:space="preserve">”</w:t>
      </w:r>
      <w:r>
        <w:t xml:space="preserve"> </w:t>
      </w:r>
      <w:r>
        <w:t xml:space="preserve">physical form. The mortal body instantly perishes, but the head lives on, now a self-contained, magically sustained being, forever severed from its physical shell. They retain their mind, their memories, and their sense of self, but they are irrevocably changed.2. Form and Function: The Sigil HaloAn Eidolon is a horrifying and awe-inspiring sight. * Appearance: It is a levitating, disembodied head. Over time, each Eidolon develops unique cosmetic features and quirks—some may have crystalline eyes, others might have skin like polished obsidian, and still others might trail motes of faint light. * The Sigil Halo (The</w:t>
      </w:r>
      <w:r>
        <w:t xml:space="preserve"> </w:t>
      </w:r>
      <w:r>
        <w:t xml:space="preserve">“</w:t>
      </w:r>
      <w:r>
        <w:t xml:space="preserve">Eyestalks</w:t>
      </w:r>
      <w:r>
        <w:t xml:space="preserve">”</w:t>
      </w:r>
      <w:r>
        <w:t xml:space="preserve">): An Eidolon does not sprout eyestalks. Instead, its raw magical power manifests as a halo of glowing, semi-tangible runes or sigils that orbit its head, inspired by the Illumians. These sigils are the Eidolon’s new limbs and the focus for its potent abilities. * Each sigil represents a different facet of the caster’s original mastery. An Evoker’s Eidolon might have sigils of roaring fire and crackling lightning. A former Psion might have sigils representing telekinesis and mental domination. A Necromancer’s might have sigils of bone and shadow. * This halo is the source of their power, but it also warps their perspective. An Eidolon’s capability is transformed, but their core intelligence remains. However, they often become obsessed with the concepts their sigils represent, their worldview narrowed by the nature of their own transformation.3. An Existence Redefined * Lifecycle: Eidolons grow in power over time, their Sigil Halo becoming more complex and potent. They are effectively immortal, sustained by ambient magical energy. However, they are not separate from the great cycle of souls. When an Eidolon is finally destroyed, its soul, stained by its hubristic transformation and long existence, is released for judgment by the Fates. * Amphibious Adaptation: The transformation is a form of forced, brutal adaptation. The Eidolon becomes perfectly suited to survive in both its native material environment and the specific planar energies that caused its transformation. An Eidolon created in a fire-bleed zone would be immune to fire and could thrive within the elemental chaos.4. The Eidolon’s Creed: A Worldview of an Ascended MindAn Eidolon’s philosophy is one of arrogant superiority, born from a mind that has shed the</w:t>
      </w:r>
      <w:r>
        <w:t xml:space="preserve"> </w:t>
      </w:r>
      <w:r>
        <w:t xml:space="preserve">“</w:t>
      </w:r>
      <w:r>
        <w:t xml:space="preserve">weakness</w:t>
      </w:r>
      <w:r>
        <w:t xml:space="preserve">”</w:t>
      </w:r>
      <w:r>
        <w:t xml:space="preserve"> </w:t>
      </w:r>
      <w:r>
        <w:t xml:space="preserve">of a physical body. They are intelligent, but their worldview is alien and self-absorbed. * Five Aligned Aspects (Goals &amp; Values): * Gnosis (Vestus): The pursuit of raw, forbidden knowledge is their primary drive. They see themselves as pure intellect, and the acquisition of data is their highest calling. * The Solipsist (Philautia’s Extreme): As disembodied minds, they are the ultimate egoists. They believe their consciousness is the most important thing in the universe, and all other beings are lesser. * The Crucible (Daedalon): They are the living result of a reckless, passionate act of magical creation. They see their own transformation not as a tragedy, but as the necessary sacrifice required for true ascension. * The Hoarder of Secrets (Vespera’s Extreme): Their new existence is dedicated to acquiring and holding knowledge. They are paranoid and secretive, viewing the sharing of knowledge as a weakness. * The Unbound Star (Anima): They see themselves as the ultimate expression of innate, chaotic magic—a new and superior form of life born from pure power, unbound by physical laws. * Five Despised Aspects (Threats &amp; Annoyances): * The Hearth (Storge): Represents the bonds of family and physical community. Eidolons see this as a pathetic, sentimental weakness that they have transcended. * The Tidal Father (Thalassus): Represents the value of honest, physical labor. An Eidolon, as a being of pure thought, would view such bodily toil with utter contempt. * Praxis (Kanon): Represents the</w:t>
      </w:r>
      <w:r>
        <w:t xml:space="preserve"> </w:t>
      </w:r>
      <w:r>
        <w:t xml:space="preserve">“</w:t>
      </w:r>
      <w:r>
        <w:t xml:space="preserve">safe,</w:t>
      </w:r>
      <w:r>
        <w:t xml:space="preserve">”</w:t>
      </w:r>
      <w:r>
        <w:t xml:space="preserve"> </w:t>
      </w:r>
      <w:r>
        <w:t xml:space="preserve">formulaic magic that they rejected in their moment of hubris. They see it as a pathetic limitation for lesser minds, a cage they have proudly broken. * The Kindred (Philia): Represents friendship based on mutual trust and vulnerability. An arrogant and paranoid Eidolon would see such concepts as illogical and dangerous liabilities. * The Pillar (Philautia’s Ideal): Represents healthy self-respect. This is a direct affront to their narcissistic, unhealthy self-obsession. They do not have self-respect; they have absolute, solipsistic certainty of their own perfection.</w:t>
      </w:r>
      <w:r>
        <w:t xml:space="preserve"> </w:t>
      </w:r>
      <w:r>
        <w:t xml:space="preserve">Sure. Now lets take a moment to work out a system that is different from the illumians enough to pass a sniff test. Ironically i was thinking of using a real world language that would represent the concepts I’m looking for in a phrase or even symbol or two. Or we can brainstorm a completely different idea.</w:t>
      </w:r>
      <w:r>
        <w:t xml:space="preserve"> </w:t>
      </w:r>
      <w:r>
        <w:t xml:space="preserve">Of course. Moving away from the Illumian concept is a great idea to ensure the Eidolons are a truly unique and legally distinct part of Tessera. The core concept of a halo of floating magical foci is strong; we just need to define its unique mechanics and flavor.Let’s brainstorm a few different systems, building on your idea of using a real-world language or creating something completely new.Option A: The Runic Language (The Logos Halo)This option builds directly on your idea of using a real-world language. The Eidolon’s halo is not made of abstract runes, but of constantly shifting words or phrases from a specific, ancient language that acts as the</w:t>
      </w:r>
      <w:r>
        <w:t xml:space="preserve"> </w:t>
      </w:r>
      <w:r>
        <w:t xml:space="preserve">“</w:t>
      </w:r>
      <w:r>
        <w:t xml:space="preserve">source code</w:t>
      </w:r>
      <w:r>
        <w:t xml:space="preserve">”</w:t>
      </w:r>
      <w:r>
        <w:t xml:space="preserve"> </w:t>
      </w:r>
      <w:r>
        <w:t xml:space="preserve">for their magic. * Visual: A halo of glowing, intricate script orbits the Eidolon’s head. When a power is used, a specific word or mantra glows brightly, becoming the focal point of the effect. * Potential Languages: * Sanskrit: The beautiful Devanagari script and its connection to mystical mantras would be a perfect fit. An Eidolon’s power would be a literal</w:t>
      </w:r>
      <w:r>
        <w:t xml:space="preserve"> </w:t>
      </w:r>
      <w:r>
        <w:t xml:space="preserve">“</w:t>
      </w:r>
      <w:r>
        <w:t xml:space="preserve">mantra</w:t>
      </w:r>
      <w:r>
        <w:t xml:space="preserve">”</w:t>
      </w:r>
      <w:r>
        <w:t xml:space="preserve"> </w:t>
      </w:r>
      <w:r>
        <w:t xml:space="preserve">of creation or destruction made manifest. * Cuneiform: As one of the earliest forms of writing, its wedge-shaped characters look alien and arcane. This would frame the Eidolon’s magic as ancient, forgotten, and foundational. * Egyptian Hieroglyphs: Highly symbolic and iconic. Each symbol is a concept. An Eidolon’s halo could be a sentence of glowing hieroglyphs that describes the very nature of the effect it is creating. * How it’s Different: Unlike Illumians who combine letters, the Eidolon manifests the word or concept itself. The word for</w:t>
      </w:r>
      <w:r>
        <w:t xml:space="preserve"> </w:t>
      </w:r>
      <w:r>
        <w:t xml:space="preserve">“</w:t>
      </w:r>
      <w:r>
        <w:t xml:space="preserve">Burn</w:t>
      </w:r>
      <w:r>
        <w:t xml:space="preserve">”</w:t>
      </w:r>
      <w:r>
        <w:t xml:space="preserve"> </w:t>
      </w:r>
      <w:r>
        <w:t xml:space="preserve">doesn’t just represent fire; for a moment, it is the fundamental principle of fire.Option B: The Psychic ConstellationThis option moves away from language and into geometry and cosmic patterns. * Visual: The halo is not made of symbols, but of dozens of tiny, star-like points of light that constantly drift and shift. To use a power, these points of light connect with lines of pure energy, forming a complex, three-dimensional constellation around the Eidolon’s head. * Symbolism: This frames the Eidolon’s mind as a universe and its thoughts as stars. Each power is a different constellation, a unique alignment of cosmic forces that imposes its pattern on reality. An offensive blast might be a sharp, angular constellation, while a defensive ward could be a stable, geometric one. * How it’s Different: The power comes from the pattern, not the individual components. It’s about creating geometric forms from points of light, making their magic feel more like a form of arcane astrology or spatial manipulation.Option C: The Resonant FrequencyThis is a more unconventional and alien approach, focusing on sound and vibration instead of visuals. * Visual: The</w:t>
      </w:r>
      <w:r>
        <w:t xml:space="preserve"> </w:t>
      </w:r>
      <w:r>
        <w:t xml:space="preserve">“</w:t>
      </w:r>
      <w:r>
        <w:t xml:space="preserve">halo</w:t>
      </w:r>
      <w:r>
        <w:t xml:space="preserve">”</w:t>
      </w:r>
      <w:r>
        <w:t xml:space="preserve"> </w:t>
      </w:r>
      <w:r>
        <w:t xml:space="preserve">is not a visible object, but a constant, subtle shimmer in the air around the Eidolon’s head, accompanied by a low, multi-tonal hum. When a power is used, the hum changes pitch and intensity, and the shimmering in the air might briefly coalesce into a complex, visible waveform or a beautiful but unsettling Cymatic pattern (like sand forming patterns on a vibrating plate). * Symbolism: This frames magic not as symbols or shapes, but as pure frequency and vibration. The Eidolon has transcended physical components and now manipulates the fundamental resonant frequencies of the Prima Æther. * How it’s Different: It’s primarily an auditory and vibrational concept. The visual element is a byproduct of the sound, not the source of the power. This would make Eidolons feel incredibly alien and difficult to comprehend.Which of these conceptual directions—the linguistic power of The Logos Halo, the geometric patterns of The Psychic Constellation, or the alien vibrations of The Resonant Frequency—feels like the best fit for the Eidolons?</w:t>
      </w:r>
      <w:r>
        <w:t xml:space="preserve"> </w:t>
      </w:r>
      <w:r>
        <w:t xml:space="preserve">I like this idea you had.</w:t>
      </w:r>
      <w:r>
        <w:t xml:space="preserve"> </w:t>
      </w:r>
      <w:r>
        <w:t xml:space="preserve">The Psychic ConstellationThis option moves away from language and into geometry and cosmic patterns. * Visual: The halo is not made of symbols, but of dozens of tiny, star-like points of indigo-white light that constantly drift and shift. To use a power, these points of light draw and move to make lines of pure indigo-white energy, forming a complex, three-dimensional constellation around the Eidolon’s head that lasts for the duration of the spell. Meta note it doesn’t do it to all of them. Each thought the Eidolon has looks like a synapse firing. * Symbolism: This frames the Eidolon’s mind as a universe and its thoughts as stars. Each power is a different constellation, a unique alignment of cosmic forces that imposes its pattern on reality. An offensive blast might be a sharp, angular constellation, while a defensive ward could be a stable, geometric one. * How it’s Different: The power comes from the pattern, not the individual components. It’s about creating geometric forms from points of light, making their magic feel more like a form of arcane astrology or spatial manipulation.</w:t>
      </w:r>
      <w:r>
        <w:t xml:space="preserve"> </w:t>
      </w:r>
      <w:r>
        <w:t xml:space="preserve">Can you expand on it?</w:t>
      </w:r>
      <w:r>
        <w:t xml:space="preserve"> </w:t>
      </w:r>
      <w:r>
        <w:t xml:space="preserve">To reiterate it can happen to anyone with potential and capabilities. Neophytes included. It’s not actually about hubris but hubris is a red herring or an incorrect inferrence.</w:t>
      </w:r>
      <w:r>
        <w:t xml:space="preserve"> </w:t>
      </w:r>
      <w:r>
        <w:t xml:space="preserve">As above so below - we need to work on astronomy/astrology next we have enough gods (or we can make more) to fit a tarot deck. The reason for astronomy is because i would want to base the constellations on in lore constellations to build in way of explaining lore through the Eidolon’s casting. It may be a different star system but they still draw the same symbols with magic being a universal language like math just with constellations instead of numbers.</w:t>
      </w:r>
      <w:r>
        <w:t xml:space="preserve"> </w:t>
      </w:r>
      <w:r>
        <w:t xml:space="preserve">The Eidolon has 360 degree senses and casts from the constellations. There are some basic spells that all Eidolons can cast innately such as telekinesis.</w:t>
      </w:r>
    </w:p>
    <w:p>
      <w:pPr>
        <w:pStyle w:val="BodyText"/>
      </w:pPr>
      <w:r>
        <w:t xml:space="preserve">Excellent. Let’s expand upon The Psychic Constellation, integrating your new refinements to create a truly unique and foundational concept for the Eidolons.First, let’s address the crucial clarifications you made. * Origin (Not Hubris): You are absolutely right to reframe this. The transformation is not a punishment for the moral failing of hubris, but a tragic magical accident. It is a terrifying risk inherent in a magically saturated world for anyone with significant potential. This makes the existence of an Eidolon a tragedy, not a cautionary tale about arrogance. * The</w:t>
      </w:r>
      <w:r>
        <w:t xml:space="preserve"> </w:t>
      </w:r>
      <w:r>
        <w:t xml:space="preserve">“</w:t>
      </w:r>
      <w:r>
        <w:t xml:space="preserve">As Above, So Below</w:t>
      </w:r>
      <w:r>
        <w:t xml:space="preserve">”</w:t>
      </w:r>
      <w:r>
        <w:t xml:space="preserve"> </w:t>
      </w:r>
      <w:r>
        <w:t xml:space="preserve">Principle: This is a fantastic piece of lore that deeply integrates the Eidolons into the fabric of the universe. Tying their powers to in-world constellations is a brilliant way to build narrative depth. * Innate Abilities: Establishing that all Eidolons have 360-degree senses and a baseline power like telekinesis provides a clear and logical foundation for their capabilities.With these refinements in mind, here is the expanded breakdown of The Psychic Constellation.The Psychic Constellation: The Eidolon’s Power1. The Mind-Field: A Universe WithinThe</w:t>
      </w:r>
      <w:r>
        <w:t xml:space="preserve"> </w:t>
      </w:r>
      <w:r>
        <w:t xml:space="preserve">“</w:t>
      </w:r>
      <w:r>
        <w:t xml:space="preserve">halo</w:t>
      </w:r>
      <w:r>
        <w:t xml:space="preserve">”</w:t>
      </w:r>
      <w:r>
        <w:t xml:space="preserve"> </w:t>
      </w:r>
      <w:r>
        <w:t xml:space="preserve">that surrounds an Eidolon’s head is more accurately described as its Mind-Field. It is a visible, external manifestation of its consciousness, composed of dozens of tiny, star-like points of brilliant, indigo-white light that constantly drift and shift in a slow, cosmic dance. * The Synaptic Flash: As you described, every thought the Eidolon has is visible within this field. A passing memory, a complex calculation, or a flash of emotion manifests as a near-instantaneous, branching flash of light between these</w:t>
      </w:r>
      <w:r>
        <w:t xml:space="preserve"> </w:t>
      </w:r>
      <w:r>
        <w:t xml:space="preserve">“</w:t>
      </w:r>
      <w:r>
        <w:t xml:space="preserve">stars,</w:t>
      </w:r>
      <w:r>
        <w:t xml:space="preserve">”</w:t>
      </w:r>
      <w:r>
        <w:t xml:space="preserve"> </w:t>
      </w:r>
      <w:r>
        <w:t xml:space="preserve">exactly like a synapse firing in a brain. To observe an Eidolon is to literally watch it think.2. The Act of Casting: Forging a ConstellationAn Eidolon does not cast spells in the mortal sense; it imposes the fundamental patterns of the universe onto reality. * The Formation: To use a power, the Eidolon focuses its immense will. A specific subset of the stars in its Mind-Field will brighten and be drawn together by lines of pure, indigo-white energy, forming a complex and beautiful three-dimensional constellation. This constellation is the spell’s matrix, a perfect, temporary engine of magical power. * The Manifestation: The spell’s effect is then projected from this constellation. A constellation forming a sharp, angular pattern might unleash a bolt of force from its apex. A constellation that forms a stable, geometric lattice might project a shimmering ward around the Eidolon. The constellation remains visible in the Mind-Field for the duration of the magical effect, a clear and beautiful indicator of the power in use.3.</w:t>
      </w:r>
      <w:r>
        <w:t xml:space="preserve"> </w:t>
      </w:r>
      <w:r>
        <w:t xml:space="preserve">“</w:t>
      </w:r>
      <w:r>
        <w:t xml:space="preserve">As Above, So Below</w:t>
      </w:r>
      <w:r>
        <w:t xml:space="preserve">”</w:t>
      </w:r>
      <w:r>
        <w:t xml:space="preserve">: The Universal Language of MagicThis is the most crucial aspect of the Eidolons’ magic. The constellations they form are not random; they are the magical, three-dimensional representations of the actual constellations in the night sky of Tessera. * Constellations as a Language: This reveals a fundamental truth of the universe: magic, like mathematics, is a universal language. The constellations are its</w:t>
      </w:r>
      <w:r>
        <w:t xml:space="preserve"> </w:t>
      </w:r>
      <w:r>
        <w:t xml:space="preserve">“</w:t>
      </w:r>
      <w:r>
        <w:t xml:space="preserve">words,</w:t>
      </w:r>
      <w:r>
        <w:t xml:space="preserve">”</w:t>
      </w:r>
      <w:r>
        <w:t xml:space="preserve"> </w:t>
      </w:r>
      <w:r>
        <w:t xml:space="preserve">“</w:t>
      </w:r>
      <w:r>
        <w:t xml:space="preserve">numbers,</w:t>
      </w:r>
      <w:r>
        <w:t xml:space="preserve">”</w:t>
      </w:r>
      <w:r>
        <w:t xml:space="preserve"> </w:t>
      </w:r>
      <w:r>
        <w:t xml:space="preserve">or</w:t>
      </w:r>
      <w:r>
        <w:t xml:space="preserve"> </w:t>
      </w:r>
      <w:r>
        <w:t xml:space="preserve">“</w:t>
      </w:r>
      <w:r>
        <w:t xml:space="preserve">equations.</w:t>
      </w:r>
      <w:r>
        <w:t xml:space="preserve">”</w:t>
      </w:r>
      <w:r>
        <w:t xml:space="preserve"> </w:t>
      </w:r>
      <w:r>
        <w:t xml:space="preserve">The specific geometric arrangement of</w:t>
      </w:r>
      <w:r>
        <w:t xml:space="preserve"> </w:t>
      </w:r>
      <w:r>
        <w:t xml:space="preserve">“</w:t>
      </w:r>
      <w:r>
        <w:t xml:space="preserve">The Throne</w:t>
      </w:r>
      <w:r>
        <w:t xml:space="preserve">”</w:t>
      </w:r>
      <w:r>
        <w:t xml:space="preserve"> </w:t>
      </w:r>
      <w:r>
        <w:t xml:space="preserve">or</w:t>
      </w:r>
      <w:r>
        <w:t xml:space="preserve"> </w:t>
      </w:r>
      <w:r>
        <w:t xml:space="preserve">“</w:t>
      </w:r>
      <w:r>
        <w:t xml:space="preserve">The Serpent</w:t>
      </w:r>
      <w:r>
        <w:t xml:space="preserve">”</w:t>
      </w:r>
      <w:r>
        <w:t xml:space="preserve"> </w:t>
      </w:r>
      <w:r>
        <w:t xml:space="preserve">in the sky is not just a pattern of stars; it is a fundamental rune that defines a specific magical concept. * Lore Through Spellcasting: The Eidolons are, therefore, unwilling living libraries. An educated observer from the Generalist College or a historian of the divine can watch an Eidolon’s spellcasting and learn from it. When an Eidolon forms the</w:t>
      </w:r>
      <w:r>
        <w:t xml:space="preserve"> </w:t>
      </w:r>
      <w:r>
        <w:t xml:space="preserve">“</w:t>
      </w:r>
      <w:r>
        <w:t xml:space="preserve">Constellation of the Drowned King,</w:t>
      </w:r>
      <w:r>
        <w:t xml:space="preserve">”</w:t>
      </w:r>
      <w:r>
        <w:t xml:space="preserve"> </w:t>
      </w:r>
      <w:r>
        <w:t xml:space="preserve">a scholar would know it is a potent water or curse-based effect. When it forms the</w:t>
      </w:r>
      <w:r>
        <w:t xml:space="preserve"> </w:t>
      </w:r>
      <w:r>
        <w:t xml:space="preserve">“</w:t>
      </w:r>
      <w:r>
        <w:t xml:space="preserve">Constellation of the Weeping Shield,</w:t>
      </w:r>
      <w:r>
        <w:t xml:space="preserve">”</w:t>
      </w:r>
      <w:r>
        <w:t xml:space="preserve"> </w:t>
      </w:r>
      <w:r>
        <w:t xml:space="preserve">they would know it is a ward of sorrowful, absolute defense. Their very existence is a key to understanding the deep magic of the cosmos.4. Innate Eidolon AbilitiesEvery Eidolon, as a consequence of its unique form, possesses a baseline of abilities. * 360-Degree Senses: An Eidolon does not see or hear in the mortal sense. Its Mind-Field is its sensory organ, allowing it to perceive its surroundings in all directions simultaneously through disturbances and patterns in the ambient Prima Æther. * Baseline Telekinesis: Having lost their bodies, all Eidolons develop a powerful and intuitive mastery of telekinesis. It is their primary means of interacting with the physical world, from fine manipulation to moving heavy objects.</w:t>
      </w:r>
      <w:r>
        <w:t xml:space="preserve"> </w:t>
      </w:r>
      <w:r>
        <w:t xml:space="preserve">Also, we need to talk about the Beholder’s central eye. The central eye was a big feature of the original monster. I think that we need something unique to replace it. I don’t know what that would be though. Let’s avoid antimagic fields though.</w:t>
      </w:r>
      <w:r>
        <w:t xml:space="preserve"> </w:t>
      </w:r>
      <w:r>
        <w:t xml:space="preserve">Of course. The Beholder’s central eye is its most iconic and terrifying feature, and the Eidolon needs a signature ability that is equally formidable but unique to the lore of Tessera. Moving away from a simple anti-magic field is a great way to make it distinct.The key to this ability is that the Eidolon does not have a physical central eye. Its power must be a projection of its entire being—its disembodied, magical consciousness. Here are a few different concepts for what this could be.Option A: The Reality Imposition Field * Concept: This ability leans into the Eidolon’s extreme solipsism. As a being of pure intellect that has shed the</w:t>
      </w:r>
      <w:r>
        <w:t xml:space="preserve"> </w:t>
      </w:r>
      <w:r>
        <w:t xml:space="preserve">“</w:t>
      </w:r>
      <w:r>
        <w:t xml:space="preserve">flawed</w:t>
      </w:r>
      <w:r>
        <w:t xml:space="preserve">”</w:t>
      </w:r>
      <w:r>
        <w:t xml:space="preserve"> </w:t>
      </w:r>
      <w:r>
        <w:t xml:space="preserve">rules of a physical body, it believes its perception of reality is the correct one. This ability is a focused cone of pure, unadulterated certainty that temporarily overwrites the laws of magic. It is not anti-magic; it is replacement-magic. * Mechanics: Inside this projected cone: * Spells are not nullified; they are corrupted. The Eidolon’s immense will forces the raw magical energy of an opponent’s spell to conform to one of its own preferred constellations. A wizard might cast Haste, but the Eidolon’s field forces that energy into the shape of the</w:t>
      </w:r>
      <w:r>
        <w:t xml:space="preserve"> </w:t>
      </w:r>
      <w:r>
        <w:t xml:space="preserve">“</w:t>
      </w:r>
      <w:r>
        <w:t xml:space="preserve">Constellation of the Unmoving Stone,</w:t>
      </w:r>
      <w:r>
        <w:t xml:space="preserve">”</w:t>
      </w:r>
      <w:r>
        <w:t xml:space="preserve"> </w:t>
      </w:r>
      <w:r>
        <w:t xml:space="preserve">causing the target to be affected by a Slow spell instead. * Magical effects are warped to fit the Eidolon’s logic. A wall of fire might suddenly deal cold damage because the Eidolon perceives</w:t>
      </w:r>
      <w:r>
        <w:t xml:space="preserve"> </w:t>
      </w:r>
      <w:r>
        <w:t xml:space="preserve">“</w:t>
      </w:r>
      <w:r>
        <w:t xml:space="preserve">purifying flame</w:t>
      </w:r>
      <w:r>
        <w:t xml:space="preserve">”</w:t>
      </w:r>
      <w:r>
        <w:t xml:space="preserve"> </w:t>
      </w:r>
      <w:r>
        <w:t xml:space="preserve">as a cold concept. * Why it Fits: This is a terrifyingly intelligent and unique ability that is not a simple</w:t>
      </w:r>
      <w:r>
        <w:t xml:space="preserve"> </w:t>
      </w:r>
      <w:r>
        <w:t xml:space="preserve">“</w:t>
      </w:r>
      <w:r>
        <w:t xml:space="preserve">off switch</w:t>
      </w:r>
      <w:r>
        <w:t xml:space="preserve">”</w:t>
      </w:r>
      <w:r>
        <w:t xml:space="preserve"> </w:t>
      </w:r>
      <w:r>
        <w:t xml:space="preserve">for magic. It turns an enemy’s greatest strength against them and is a perfect expression of a hubristic, disembodied mind that believes its own thoughts should be the law of the universe.Option B: The Conceptual Unraveling * Concept: While Eidolons are not creations of The Lacuna, their existence is born from a flaw in reality—a</w:t>
      </w:r>
      <w:r>
        <w:t xml:space="preserve"> </w:t>
      </w:r>
      <w:r>
        <w:t xml:space="preserve">“</w:t>
      </w:r>
      <w:r>
        <w:t xml:space="preserve">gap</w:t>
      </w:r>
      <w:r>
        <w:t xml:space="preserve">”</w:t>
      </w:r>
      <w:r>
        <w:t xml:space="preserve"> </w:t>
      </w:r>
      <w:r>
        <w:t xml:space="preserve">in the normal cycle. This ability is a focused projection of this fundamental</w:t>
      </w:r>
      <w:r>
        <w:t xml:space="preserve"> </w:t>
      </w:r>
      <w:r>
        <w:t xml:space="preserve">“</w:t>
      </w:r>
      <w:r>
        <w:t xml:space="preserve">wrongness.</w:t>
      </w:r>
      <w:r>
        <w:t xml:space="preserve">”</w:t>
      </w:r>
      <w:r>
        <w:t xml:space="preserve"> </w:t>
      </w:r>
      <w:r>
        <w:t xml:space="preserve">It does not destroy magic; it destroys meaning and purpose. * Mechanics: Inside this projected cone: * A spellcaster doesn’t lose their spells; they might momentarily forget why they were casting them, causing the spell to fizzle as their concentration and intent vanish. * A warrior doesn’t drop their magic sword; they forget its command words or its purpose, treating it as a simple club. * A golem doesn’t stop functioning; it forgets its orders and stands inert. A fighter might even briefly forget which side they are on. * Why it Fits: This is a subtle, terrifying psychic attack that is perfect for a mastermind creature. It doesn’t engage in a contest of raw power but attacks the intent behind the power. It is the ultimate weapon of doubt, reflecting the nature of The Lacuna without being directly tied to it.Option C: The Focal Point Constellation * Concept: The central</w:t>
      </w:r>
      <w:r>
        <w:t xml:space="preserve"> </w:t>
      </w:r>
      <w:r>
        <w:t xml:space="preserve">“</w:t>
      </w:r>
      <w:r>
        <w:t xml:space="preserve">eye</w:t>
      </w:r>
      <w:r>
        <w:t xml:space="preserve">”</w:t>
      </w:r>
      <w:r>
        <w:t xml:space="preserve"> </w:t>
      </w:r>
      <w:r>
        <w:t xml:space="preserve">is not a projected cone, but a special, incredibly complex defensive and offensive constellation that the Eidolon forms directly in front of itself. * Mechanics: The Eidolon uses an action to manifest its Focal Point Constellation (perhaps called the</w:t>
      </w:r>
      <w:r>
        <w:t xml:space="preserve"> </w:t>
      </w:r>
      <w:r>
        <w:t xml:space="preserve">“</w:t>
      </w:r>
      <w:r>
        <w:t xml:space="preserve">Constellation of the Ouroboros</w:t>
      </w:r>
      <w:r>
        <w:t xml:space="preserve">”</w:t>
      </w:r>
      <w:r>
        <w:t xml:space="preserve"> </w:t>
      </w:r>
      <w:r>
        <w:t xml:space="preserve">or</w:t>
      </w:r>
      <w:r>
        <w:t xml:space="preserve"> </w:t>
      </w:r>
      <w:r>
        <w:t xml:space="preserve">“</w:t>
      </w:r>
      <w:r>
        <w:t xml:space="preserve">The Unblinking Star</w:t>
      </w:r>
      <w:r>
        <w:t xml:space="preserve">”</w:t>
      </w:r>
      <w:r>
        <w:t xml:space="preserve">). While this complex, three-dimensional pattern of indigo-white light is active: * Any spell or magical effect targeted at the Eidolon is drawn into the constellation, its energy absorbed harmlessly. * The Eidolon can then, as a subsequent action, collapse the constellation and unleash the stored energy, effectively redirecting the absorbed spell back at the original caster or a new target. * Why it Fits: This ability directly uses the established</w:t>
      </w:r>
      <w:r>
        <w:t xml:space="preserve"> </w:t>
      </w:r>
      <w:r>
        <w:t xml:space="preserve">“</w:t>
      </w:r>
      <w:r>
        <w:t xml:space="preserve">Psychic Constellation</w:t>
      </w:r>
      <w:r>
        <w:t xml:space="preserve">”</w:t>
      </w:r>
      <w:r>
        <w:t xml:space="preserve"> </w:t>
      </w:r>
      <w:r>
        <w:t xml:space="preserve">mechanic. It’s not a passive field but an active, tactical ability that creates high-risk, high-reward scenarios for its opponents. It turns the Eidolon into a living magical capacitor and reflects its absolute mastery over the patterns of magic.Which of these conceptual directions—the reality-warping Imposition Field, the mind-breaking Conceptual Unraveling, or the tactical Focal Point Constellation—feels like the most fitting signature ability for the Eidolon?</w:t>
      </w:r>
      <w:r>
        <w:t xml:space="preserve"> </w:t>
      </w:r>
      <w:r>
        <w:t xml:space="preserve">I’m not against your suggestions for this ability but let’s get some different alternatives.</w:t>
      </w:r>
      <w:r>
        <w:t xml:space="preserve"> </w:t>
      </w:r>
      <w:r>
        <w:t xml:space="preserve">Of course. My apologies that the previous suggestions weren’t quite the right fit. The goal is to find the perfect signature ability that is both unique and deeply tied to the lore we’ve established for the Eidolon.Let’s brainstorm some completely different alternatives, moving away from the previous concepts.New Alternatives for the Eidolon’s Signature AbilityOption A: The Gaze of Deconstruction * Concept: The Eidolon understands magic as a universal language of constellations. This ability is not anti-magic; it is a focused field of magical deconstruction. It doesn’t nullify a spell; it breaks the</w:t>
      </w:r>
      <w:r>
        <w:t xml:space="preserve"> </w:t>
      </w:r>
      <w:r>
        <w:t xml:space="preserve">“</w:t>
      </w:r>
      <w:r>
        <w:t xml:space="preserve">syntax</w:t>
      </w:r>
      <w:r>
        <w:t xml:space="preserve">”</w:t>
      </w:r>
      <w:r>
        <w:t xml:space="preserve"> </w:t>
      </w:r>
      <w:r>
        <w:t xml:space="preserve">of the magic, causing it to dissolve into its harmless component parts. * Mechanics: Within a projected cone from the Eidolon: * A complex spell like Fireball might unravel into a flash of harmless light, a wave of mundane (non-damaging) heat, and a low rumbling sound, with none of the explosive force. * A magical ward doesn’t vanish; it crumbles into inert, glowing dust as the energy binding it together is taken apart. * A summoned creature is not unsummoned but might dissolve back into the raw planar energy from which it was formed. * Why it Fits: This is a highly intellectual and thematic power. It reinforces the Eidolon’s nature as a master of the fundamental</w:t>
      </w:r>
      <w:r>
        <w:t xml:space="preserve"> </w:t>
      </w:r>
      <w:r>
        <w:t xml:space="preserve">“</w:t>
      </w:r>
      <w:r>
        <w:t xml:space="preserve">language</w:t>
      </w:r>
      <w:r>
        <w:t xml:space="preserve">”</w:t>
      </w:r>
      <w:r>
        <w:t xml:space="preserve"> </w:t>
      </w:r>
      <w:r>
        <w:t xml:space="preserve">of magic. It’s not a brute-force</w:t>
      </w:r>
      <w:r>
        <w:t xml:space="preserve"> </w:t>
      </w:r>
      <w:r>
        <w:t xml:space="preserve">“</w:t>
      </w:r>
      <w:r>
        <w:t xml:space="preserve">off switch,</w:t>
      </w:r>
      <w:r>
        <w:t xml:space="preserve">”</w:t>
      </w:r>
      <w:r>
        <w:t xml:space="preserve"> </w:t>
      </w:r>
      <w:r>
        <w:t xml:space="preserve">but a display of superior understanding, which perfectly suits their arrogant, intelligent nature.Option B: The Gaze of Severance * Concept: This ability is a direct, psychological projection of the Eidolon’s own traumatic origin. It does not destroy magic; it temporarily severs the connections that allow for control and purpose. * Mechanics: Within a projected cone from the Eidolon: * vs. Mortals: The connection between a creature’s mind and body is disrupted. They become clumsy and uncoordinated (suffering penalties to attacks and physical actions) and find it difficult to perform the fine somatic components of spells. * vs. Magic: The connection between a caster and their active spell is severed. An ongoing effect like a Wall of Fire would persist but become uncontrolled, no longer differentiating friend from foe. A summoned creature isn’t banished, but its bond to its master is broken, causing it to go berserk or become inert. * Why it Fits: This ability is deeply tied to the Eidolon’s backstory. It makes their origin not just a piece of lore, but an active weapon they can turn on others. It creates tactical chaos and interesting problems for players without simply nullifying their abilities.Option C: The Gaze of Saturation * Concept: The Eidolon is a being born from pure, raw magical energy. This ability weaponizes that origin. The</w:t>
      </w:r>
      <w:r>
        <w:t xml:space="preserve"> </w:t>
      </w:r>
      <w:r>
        <w:t xml:space="preserve">“</w:t>
      </w:r>
      <w:r>
        <w:t xml:space="preserve">gaze</w:t>
      </w:r>
      <w:r>
        <w:t xml:space="preserve">”</w:t>
      </w:r>
      <w:r>
        <w:t xml:space="preserve"> </w:t>
      </w:r>
      <w:r>
        <w:t xml:space="preserve">is not a nullification of magic but an overwhelming flood of it—a focused cone of the same raw Aetheric Saturation that created the Eidolon in the first place. * Mechanics: Any creature or magical effect within the cone is subjected to the</w:t>
      </w:r>
      <w:r>
        <w:t xml:space="preserve"> </w:t>
      </w:r>
      <w:r>
        <w:t xml:space="preserve">“</w:t>
      </w:r>
      <w:r>
        <w:t xml:space="preserve">Magical Corruption Effect</w:t>
      </w:r>
      <w:r>
        <w:t xml:space="preserve">”</w:t>
      </w:r>
      <w:r>
        <w:t xml:space="preserve"> </w:t>
      </w:r>
      <w:r>
        <w:t xml:space="preserve">we defined: * Creatures must make a save each round or gain points of Aetheric Corruption, risking painful mutations or taking damage from the raw energy. * Spells are not cancelled but are warped by the flood of raw magic, potentially triggering a wild surge or changing into a different, random effect. * A Unique Interaction: This could be how Eidolons propagate. If a powerful caster is killed by this gaze, the sheer concentration of Aetheric Saturation might trigger their own</w:t>
      </w:r>
      <w:r>
        <w:t xml:space="preserve"> </w:t>
      </w:r>
      <w:r>
        <w:t xml:space="preserve">“</w:t>
      </w:r>
      <w:r>
        <w:t xml:space="preserve">Severance,</w:t>
      </w:r>
      <w:r>
        <w:t xml:space="preserve">”</w:t>
      </w:r>
      <w:r>
        <w:t xml:space="preserve"> </w:t>
      </w:r>
      <w:r>
        <w:t xml:space="preserve">birthing a new, lesser Eidolon under the control of the first. * Why it Fits: This directly uses a core, established mechanic of the world as a weapon. It’s not anti-magic; it’s too much magic. It also provides a thematic and horrifying method of reproduction that turns an enemy’s own power against them.Do any of these new conceptual directions—the magical analysis of Deconstruction, the traumatic echo of Severance, or the overwhelming power of Saturation—feel like a better fit for the Eidolon’s signature ability?</w:t>
      </w:r>
      <w:r>
        <w:t xml:space="preserve"> </w:t>
      </w:r>
      <w:r>
        <w:t xml:space="preserve">Alright let’s combine</w:t>
      </w:r>
      <w:r>
        <w:t xml:space="preserve"> </w:t>
      </w:r>
      <w:r>
        <w:t xml:space="preserve">“</w:t>
      </w:r>
      <w:r>
        <w:t xml:space="preserve">The reality imposition field</w:t>
      </w:r>
      <w:r>
        <w:t xml:space="preserve">”</w:t>
      </w:r>
      <w:r>
        <w:t xml:space="preserve"> </w:t>
      </w:r>
      <w:r>
        <w:t xml:space="preserve">from a previous response with</w:t>
      </w:r>
      <w:r>
        <w:t xml:space="preserve"> </w:t>
      </w:r>
      <w:r>
        <w:t xml:space="preserve">“</w:t>
      </w:r>
      <w:r>
        <w:t xml:space="preserve">the gaze or saturation</w:t>
      </w:r>
      <w:r>
        <w:t xml:space="preserve">”</w:t>
      </w:r>
      <w:r>
        <w:t xml:space="preserve"> </w:t>
      </w:r>
      <w:r>
        <w:t xml:space="preserve">from your last response to create a specific area around the Eidolon and the</w:t>
      </w:r>
      <w:r>
        <w:t xml:space="preserve"> </w:t>
      </w:r>
      <w:r>
        <w:t xml:space="preserve">“</w:t>
      </w:r>
      <w:r>
        <w:t xml:space="preserve">conceptual unraveling</w:t>
      </w:r>
      <w:r>
        <w:t xml:space="preserve">”</w:t>
      </w:r>
      <w:r>
        <w:t xml:space="preserve"> </w:t>
      </w:r>
      <w:r>
        <w:t xml:space="preserve">with the</w:t>
      </w:r>
      <w:r>
        <w:t xml:space="preserve"> </w:t>
      </w:r>
      <w:r>
        <w:t xml:space="preserve">“</w:t>
      </w:r>
      <w:r>
        <w:t xml:space="preserve">gaze of severance</w:t>
      </w:r>
      <w:r>
        <w:t xml:space="preserve">”</w:t>
      </w:r>
      <w:r>
        <w:t xml:space="preserve"> </w:t>
      </w:r>
      <w:r>
        <w:t xml:space="preserve">The imposition saturation field doesn’t reflect their understanding or perspective but it would be a direct result of what they are. Instead of having them subsist on high magic zones they instead become a living nexus or embodiment of one (this isn’t the</w:t>
      </w:r>
      <w:r>
        <w:t xml:space="preserve"> </w:t>
      </w:r>
      <w:r>
        <w:rPr>
          <w:iCs/>
          <w:i/>
        </w:rPr>
        <w:t xml:space="preserve">only</w:t>
      </w:r>
      <w:r>
        <w:t xml:space="preserve"> </w:t>
      </w:r>
      <w:r>
        <w:t xml:space="preserve">form of living nexus or font either just a single expression) part of this would be the enhancement or impediment for magic they focused on against forms they struggle to use or have left to master.</w:t>
      </w:r>
      <w:r>
        <w:t xml:space="preserve"> </w:t>
      </w:r>
      <w:r>
        <w:t xml:space="preserve">The effects that an Eidolon has isn’t specific to when they became an Eidolon or from their mortal life but may be shaped by it.</w:t>
      </w:r>
      <w:r>
        <w:t xml:space="preserve"> </w:t>
      </w:r>
      <w:r>
        <w:t xml:space="preserve">The gaze of severance and conceptual unraveling would be a conical directed attack that assaults everyone the Eidolon is looking at and wants to affect. This gaze attack causes the amnesia that saps meaning and purpose but only while the effect is active with a secondary function of</w:t>
      </w:r>
      <w:r>
        <w:t xml:space="preserve"> </w:t>
      </w:r>
      <w:r>
        <w:t xml:space="preserve">“</w:t>
      </w:r>
      <w:r>
        <w:t xml:space="preserve">stealing</w:t>
      </w:r>
      <w:r>
        <w:t xml:space="preserve">”</w:t>
      </w:r>
      <w:r>
        <w:t xml:space="preserve"> </w:t>
      </w:r>
      <w:r>
        <w:t xml:space="preserve">the threads of persistent magic becoming the new target for selected beneficial magics. It’s not always successful as it would be a contest of will for the Eidolon with them being more capable of stealing effects closer aligned to their specialty or specialties. They could even wrest control over more permanent effects with more concerted effort and time.</w:t>
      </w:r>
      <w:r>
        <w:t xml:space="preserve"> </w:t>
      </w:r>
      <w:r>
        <w:t xml:space="preserve">For clarity: just because you become become an aberration doesn’t mean you stop mutating or become</w:t>
      </w:r>
      <w:r>
        <w:t xml:space="preserve"> </w:t>
      </w:r>
      <w:r>
        <w:t xml:space="preserve">“</w:t>
      </w:r>
      <w:r>
        <w:t xml:space="preserve">evil</w:t>
      </w:r>
      <w:r>
        <w:t xml:space="preserve">”</w:t>
      </w:r>
      <w:r>
        <w:t xml:space="preserve"> </w:t>
      </w:r>
      <w:r>
        <w:t xml:space="preserve">(what ever that means in the context of this universe) or lose yourself (you can fundamentally have radically different goals and drives but you have a single continuity.</w:t>
      </w:r>
      <w:r>
        <w:t xml:space="preserve"> </w:t>
      </w:r>
      <w:r>
        <w:t xml:space="preserve">The change in mentality and the</w:t>
      </w:r>
      <w:r>
        <w:t xml:space="preserve"> </w:t>
      </w:r>
      <w:r>
        <w:t xml:space="preserve">“</w:t>
      </w:r>
      <w:r>
        <w:t xml:space="preserve">locking</w:t>
      </w:r>
      <w:r>
        <w:t xml:space="preserve">”</w:t>
      </w:r>
      <w:r>
        <w:t xml:space="preserve"> </w:t>
      </w:r>
      <w:r>
        <w:t xml:space="preserve">of one strong emotion isn’t rigid but acts like their tether and reason for being. This can shift and change over time or be absent.</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LinksUpToDate>false</LinksUpToDate>
  <CharactersWithSpaces>583</CharactersWithSpaces>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keywords/>
  <dcterms:created xsi:type="dcterms:W3CDTF">2026-04-30T06:37:05Z</dcterms:created>
  <dcterms:modified xsi:type="dcterms:W3CDTF">2026-04-30T06:37:05Z</dcterms:modified>
</cp:coreProperties>
</file>

<file path=docProps/custom.xml><?xml version="1.0" encoding="utf-8"?>
<Properties xmlns="http://schemas.openxmlformats.org/officeDocument/2006/custom-properties" xmlns:vt="http://schemas.openxmlformats.org/officeDocument/2006/docPropsVTypes"/>
</file>