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18C9" w14:textId="1F958A1E" w:rsidR="004C7CBC" w:rsidRPr="00B418E0" w:rsidRDefault="004C7CBC" w:rsidP="00BC616B">
      <w:pPr>
        <w:spacing w:after="0"/>
        <w:ind w:firstLine="709"/>
        <w:jc w:val="both"/>
        <w:rPr>
          <w:u w:val="single"/>
        </w:rPr>
      </w:pPr>
      <w:bookmarkStart w:id="0" w:name="_GoBack"/>
      <w:bookmarkEnd w:id="0"/>
      <w:r w:rsidRPr="00B418E0">
        <w:rPr>
          <w:u w:val="single"/>
        </w:rPr>
        <w:t xml:space="preserve">стандарты обмена сообщениями, SOAP, </w:t>
      </w:r>
      <w:proofErr w:type="spellStart"/>
      <w:proofErr w:type="gramStart"/>
      <w:r w:rsidRPr="00B418E0">
        <w:rPr>
          <w:u w:val="single"/>
        </w:rPr>
        <w:t>REST,организации</w:t>
      </w:r>
      <w:proofErr w:type="spellEnd"/>
      <w:proofErr w:type="gramEnd"/>
      <w:r w:rsidRPr="00B418E0">
        <w:rPr>
          <w:u w:val="single"/>
        </w:rPr>
        <w:t xml:space="preserve"> занимающиеся RFC, </w:t>
      </w:r>
      <w:proofErr w:type="spellStart"/>
      <w:r w:rsidRPr="00B418E0">
        <w:rPr>
          <w:u w:val="single"/>
        </w:rPr>
        <w:t>достатки</w:t>
      </w:r>
      <w:proofErr w:type="spellEnd"/>
      <w:r w:rsidRPr="00B418E0">
        <w:rPr>
          <w:u w:val="single"/>
        </w:rPr>
        <w:t xml:space="preserve"> недостатки</w:t>
      </w:r>
    </w:p>
    <w:p w14:paraId="46E05BF1" w14:textId="77777777" w:rsidR="006A4EEA" w:rsidRDefault="006A4EEA" w:rsidP="00BC616B">
      <w:pPr>
        <w:spacing w:after="0"/>
        <w:ind w:firstLine="709"/>
        <w:jc w:val="both"/>
      </w:pPr>
    </w:p>
    <w:p w14:paraId="438AB79A" w14:textId="495DF9C0" w:rsidR="00BC616B" w:rsidRPr="00BC616B" w:rsidRDefault="00BC616B" w:rsidP="00BC616B">
      <w:pPr>
        <w:spacing w:after="0"/>
        <w:ind w:firstLine="709"/>
        <w:jc w:val="both"/>
        <w:rPr>
          <w:lang w:val="en-US"/>
        </w:rPr>
      </w:pPr>
      <w:r>
        <w:t>Стандарты</w:t>
      </w:r>
      <w:r w:rsidRPr="00BC616B">
        <w:rPr>
          <w:lang w:val="en-US"/>
        </w:rPr>
        <w:t xml:space="preserve"> </w:t>
      </w:r>
      <w:r>
        <w:t>обмена</w:t>
      </w:r>
      <w:r w:rsidRPr="00BC616B">
        <w:rPr>
          <w:lang w:val="en-US"/>
        </w:rPr>
        <w:t xml:space="preserve"> </w:t>
      </w:r>
      <w:r>
        <w:t>сообщениями</w:t>
      </w:r>
    </w:p>
    <w:p w14:paraId="3BB27539" w14:textId="77777777" w:rsidR="00BC616B" w:rsidRPr="00BC616B" w:rsidRDefault="00BC616B" w:rsidP="00BC616B">
      <w:pPr>
        <w:spacing w:after="0"/>
        <w:ind w:firstLine="709"/>
        <w:jc w:val="both"/>
        <w:rPr>
          <w:lang w:val="en-US"/>
        </w:rPr>
      </w:pPr>
    </w:p>
    <w:p w14:paraId="4847E339" w14:textId="77777777" w:rsidR="00BC616B" w:rsidRPr="00BC616B" w:rsidRDefault="00BC616B" w:rsidP="00BC616B">
      <w:pPr>
        <w:spacing w:after="0"/>
        <w:ind w:firstLine="709"/>
        <w:jc w:val="both"/>
        <w:rPr>
          <w:lang w:val="en-US"/>
        </w:rPr>
      </w:pPr>
      <w:r w:rsidRPr="00BC616B">
        <w:rPr>
          <w:lang w:val="en-US"/>
        </w:rPr>
        <w:t>SMTP (Simple Mail Transfer Protocol)</w:t>
      </w:r>
    </w:p>
    <w:p w14:paraId="08E4E18B" w14:textId="77777777" w:rsidR="00BC616B" w:rsidRDefault="00BC616B" w:rsidP="00BC616B">
      <w:pPr>
        <w:spacing w:after="0"/>
        <w:ind w:firstLine="709"/>
        <w:jc w:val="both"/>
      </w:pPr>
      <w:r>
        <w:t>SMTP — это стандарт для отправки электронной почты через интернет. Протокол работает по модели «клиент-сервер», где сервер отправляет сообщение получателю через цепочку серверов, пока оно не достигнет своей цели.</w:t>
      </w:r>
    </w:p>
    <w:p w14:paraId="4FAD512F" w14:textId="77777777" w:rsidR="00BC616B" w:rsidRDefault="00BC616B" w:rsidP="00BC616B">
      <w:pPr>
        <w:spacing w:after="0"/>
        <w:ind w:firstLine="709"/>
        <w:jc w:val="both"/>
      </w:pPr>
      <w:r>
        <w:t>•  Порт: По умолчанию используется порт 25, но также распространен порт 587 для безопасной передачи.</w:t>
      </w:r>
    </w:p>
    <w:p w14:paraId="4710610C" w14:textId="77777777" w:rsidR="00BC616B" w:rsidRDefault="00BC616B" w:rsidP="00BC616B">
      <w:pPr>
        <w:spacing w:after="0"/>
        <w:ind w:firstLine="709"/>
        <w:jc w:val="both"/>
      </w:pPr>
      <w:r>
        <w:t>•  Шифрование: Современные реализации используют STARTTLS для обеспечения шифрования сообщений.</w:t>
      </w:r>
    </w:p>
    <w:p w14:paraId="5A67F58E" w14:textId="77777777" w:rsidR="00BC616B" w:rsidRDefault="00BC616B" w:rsidP="00BC616B">
      <w:pPr>
        <w:spacing w:after="0"/>
        <w:ind w:firstLine="709"/>
        <w:jc w:val="both"/>
      </w:pPr>
    </w:p>
    <w:p w14:paraId="61442D83" w14:textId="77777777" w:rsidR="00BC616B" w:rsidRPr="00BC616B" w:rsidRDefault="00BC616B" w:rsidP="00BC616B">
      <w:pPr>
        <w:spacing w:after="0"/>
        <w:ind w:firstLine="709"/>
        <w:jc w:val="both"/>
        <w:rPr>
          <w:lang w:val="en-US"/>
        </w:rPr>
      </w:pPr>
      <w:r w:rsidRPr="00BC616B">
        <w:rPr>
          <w:lang w:val="en-US"/>
        </w:rPr>
        <w:t xml:space="preserve">IMAP </w:t>
      </w:r>
      <w:r>
        <w:t>и</w:t>
      </w:r>
      <w:r w:rsidRPr="00BC616B">
        <w:rPr>
          <w:lang w:val="en-US"/>
        </w:rPr>
        <w:t xml:space="preserve"> POP3 (Internet Message Access Protocol </w:t>
      </w:r>
      <w:r>
        <w:t>и</w:t>
      </w:r>
      <w:r w:rsidRPr="00BC616B">
        <w:rPr>
          <w:lang w:val="en-US"/>
        </w:rPr>
        <w:t xml:space="preserve"> Post Office Protocol)</w:t>
      </w:r>
    </w:p>
    <w:p w14:paraId="0F92EE22" w14:textId="77777777" w:rsidR="00BC616B" w:rsidRDefault="00BC616B" w:rsidP="00BC616B">
      <w:pPr>
        <w:spacing w:after="0"/>
        <w:ind w:firstLine="709"/>
        <w:jc w:val="both"/>
      </w:pPr>
      <w:r>
        <w:t>Эти протоколы предназначены для получения электронной почты:</w:t>
      </w:r>
    </w:p>
    <w:p w14:paraId="12C64547" w14:textId="77777777" w:rsidR="00BC616B" w:rsidRDefault="00BC616B" w:rsidP="00BC616B">
      <w:pPr>
        <w:spacing w:after="0"/>
        <w:ind w:firstLine="709"/>
        <w:jc w:val="both"/>
      </w:pPr>
      <w:r>
        <w:t>•  IMAP (порт 143/993) позволяет работать с почтой на сервере без необходимости её скачивания, поддерживая синхронизацию между устройствами.</w:t>
      </w:r>
    </w:p>
    <w:p w14:paraId="5B5C6DBD" w14:textId="77777777" w:rsidR="00BC616B" w:rsidRDefault="00BC616B" w:rsidP="00BC616B">
      <w:pPr>
        <w:spacing w:after="0"/>
        <w:ind w:firstLine="709"/>
        <w:jc w:val="both"/>
      </w:pPr>
      <w:r>
        <w:t>•  POP3 (порт 110/995) скачивает письма с сервера на локальное устройство и, как правило, удаляет их с сервера, не поддерживая синхронизацию.</w:t>
      </w:r>
    </w:p>
    <w:p w14:paraId="03EAC74D" w14:textId="77777777" w:rsidR="00BC616B" w:rsidRDefault="00BC616B" w:rsidP="00BC616B">
      <w:pPr>
        <w:spacing w:after="0"/>
        <w:ind w:firstLine="709"/>
        <w:jc w:val="both"/>
      </w:pPr>
    </w:p>
    <w:p w14:paraId="60EC8E11" w14:textId="77777777" w:rsidR="00BC616B" w:rsidRPr="00BC616B" w:rsidRDefault="00BC616B" w:rsidP="00BC616B">
      <w:pPr>
        <w:spacing w:after="0"/>
        <w:ind w:firstLine="709"/>
        <w:jc w:val="both"/>
        <w:rPr>
          <w:lang w:val="en-US"/>
        </w:rPr>
      </w:pPr>
      <w:r w:rsidRPr="00BC616B">
        <w:rPr>
          <w:lang w:val="en-US"/>
        </w:rPr>
        <w:t>XMPP (Extensible Messaging and Presence Protocol)</w:t>
      </w:r>
    </w:p>
    <w:p w14:paraId="6E130BBF" w14:textId="77777777" w:rsidR="00BC616B" w:rsidRDefault="00BC616B" w:rsidP="00BC616B">
      <w:pPr>
        <w:spacing w:after="0"/>
        <w:ind w:firstLine="709"/>
        <w:jc w:val="both"/>
      </w:pPr>
      <w:r>
        <w:t xml:space="preserve">XMPP — это открытый стандарт для обмена мгновенными сообщениями в реальном времени. Он используется в таких платформах, как </w:t>
      </w:r>
      <w:proofErr w:type="spellStart"/>
      <w:r>
        <w:t>Jabber</w:t>
      </w:r>
      <w:proofErr w:type="spellEnd"/>
      <w:r>
        <w:t xml:space="preserve"> и Google Talk.</w:t>
      </w:r>
    </w:p>
    <w:p w14:paraId="6BB69BF7" w14:textId="77777777" w:rsidR="00BC616B" w:rsidRDefault="00BC616B" w:rsidP="00BC616B">
      <w:pPr>
        <w:spacing w:after="0"/>
        <w:ind w:firstLine="709"/>
        <w:jc w:val="both"/>
      </w:pPr>
      <w:r>
        <w:t xml:space="preserve">•  Расширяемость: XMPP позволяет добавлять новые функции через расширения (XEP — XMPP </w:t>
      </w:r>
      <w:proofErr w:type="spellStart"/>
      <w:r>
        <w:t>Extension</w:t>
      </w:r>
      <w:proofErr w:type="spellEnd"/>
      <w:r>
        <w:t xml:space="preserve"> Protocol).</w:t>
      </w:r>
    </w:p>
    <w:p w14:paraId="578A3D0D" w14:textId="77777777" w:rsidR="00BC616B" w:rsidRDefault="00BC616B" w:rsidP="00BC616B">
      <w:pPr>
        <w:spacing w:after="0"/>
        <w:ind w:firstLine="709"/>
        <w:jc w:val="both"/>
      </w:pPr>
      <w:r>
        <w:t>•  Безопасность: XMPP может использовать TLS для шифрования, обеспечивая безопасную передачу сообщений.</w:t>
      </w:r>
    </w:p>
    <w:p w14:paraId="6D551255" w14:textId="77777777" w:rsidR="00BC616B" w:rsidRDefault="00BC616B" w:rsidP="00BC616B">
      <w:pPr>
        <w:spacing w:after="0"/>
        <w:ind w:firstLine="709"/>
        <w:jc w:val="both"/>
      </w:pPr>
    </w:p>
    <w:p w14:paraId="73AD3552" w14:textId="77777777" w:rsidR="00BC616B" w:rsidRPr="00BC616B" w:rsidRDefault="00BC616B" w:rsidP="00BC616B">
      <w:pPr>
        <w:spacing w:after="0"/>
        <w:ind w:firstLine="709"/>
        <w:jc w:val="both"/>
        <w:rPr>
          <w:lang w:val="en-US"/>
        </w:rPr>
      </w:pPr>
      <w:r w:rsidRPr="00BC616B">
        <w:rPr>
          <w:lang w:val="en-US"/>
        </w:rPr>
        <w:t>MQTT (Message Queuing Telemetry Transport)</w:t>
      </w:r>
    </w:p>
    <w:p w14:paraId="56E3811A" w14:textId="77777777" w:rsidR="00BC616B" w:rsidRDefault="00BC616B" w:rsidP="00BC616B">
      <w:pPr>
        <w:spacing w:after="0"/>
        <w:ind w:firstLine="709"/>
        <w:jc w:val="both"/>
      </w:pPr>
      <w:r>
        <w:t>MQTT — это легковесный протокол, который используется для передачи сообщений в системах с низкой пропускной способностью и ресурсами, таких как Интернет вещей (</w:t>
      </w:r>
      <w:proofErr w:type="spellStart"/>
      <w:r>
        <w:t>IoT</w:t>
      </w:r>
      <w:proofErr w:type="spellEnd"/>
      <w:r>
        <w:t>). Основные характеристики:</w:t>
      </w:r>
    </w:p>
    <w:p w14:paraId="70DC9517" w14:textId="77777777" w:rsidR="00BC616B" w:rsidRDefault="00BC616B" w:rsidP="00BC616B">
      <w:pPr>
        <w:spacing w:after="0"/>
        <w:ind w:firstLine="709"/>
        <w:jc w:val="both"/>
      </w:pPr>
      <w:r>
        <w:t>•  Опубликование и подписка (</w:t>
      </w:r>
      <w:proofErr w:type="spellStart"/>
      <w:r>
        <w:t>publish-subscribe</w:t>
      </w:r>
      <w:proofErr w:type="spellEnd"/>
      <w:r>
        <w:t>): MQTT работает по модели «издатель-подписчик», где клиенты подписываются на темы (</w:t>
      </w:r>
      <w:proofErr w:type="spellStart"/>
      <w:r>
        <w:t>topics</w:t>
      </w:r>
      <w:proofErr w:type="spellEnd"/>
      <w:r>
        <w:t>), а сервер (брокер) пересылает сообщения подписчикам.</w:t>
      </w:r>
    </w:p>
    <w:p w14:paraId="59507A9B" w14:textId="77777777" w:rsidR="00BC616B" w:rsidRDefault="00BC616B" w:rsidP="00BC616B">
      <w:pPr>
        <w:spacing w:after="0"/>
        <w:ind w:firstLine="709"/>
        <w:jc w:val="both"/>
      </w:pPr>
      <w:r>
        <w:t xml:space="preserve">•  Используется в </w:t>
      </w:r>
      <w:proofErr w:type="spellStart"/>
      <w:r>
        <w:t>IoT</w:t>
      </w:r>
      <w:proofErr w:type="spellEnd"/>
      <w:r>
        <w:t>: Протокол популярен в системах с ограниченной пропускной способностью и высокой латентностью.</w:t>
      </w:r>
    </w:p>
    <w:p w14:paraId="7F7C71D5" w14:textId="77777777" w:rsidR="00BC616B" w:rsidRDefault="00BC616B" w:rsidP="00BC616B">
      <w:pPr>
        <w:spacing w:after="0"/>
        <w:ind w:firstLine="709"/>
        <w:jc w:val="both"/>
      </w:pPr>
    </w:p>
    <w:p w14:paraId="6427FD4D" w14:textId="77777777" w:rsidR="00BC616B" w:rsidRPr="00BC616B" w:rsidRDefault="00BC616B" w:rsidP="00BC616B">
      <w:pPr>
        <w:spacing w:after="0"/>
        <w:ind w:firstLine="709"/>
        <w:jc w:val="both"/>
        <w:rPr>
          <w:lang w:val="en-US"/>
        </w:rPr>
      </w:pPr>
      <w:r w:rsidRPr="00BC616B">
        <w:rPr>
          <w:lang w:val="en-US"/>
        </w:rPr>
        <w:t>AMQP (Advanced Message Queuing Protocol)</w:t>
      </w:r>
    </w:p>
    <w:p w14:paraId="6D2D55CD" w14:textId="77777777" w:rsidR="00BC616B" w:rsidRDefault="00BC616B" w:rsidP="00BC616B">
      <w:pPr>
        <w:spacing w:after="0"/>
        <w:ind w:firstLine="709"/>
        <w:jc w:val="both"/>
      </w:pPr>
      <w:r>
        <w:lastRenderedPageBreak/>
        <w:t xml:space="preserve">AMQP — это стандарт протокола для обмена сообщениями между приложениями с поддержкой очередей сообщений. Он активно используется в корпоративных системах и облачных платформах, таких как </w:t>
      </w:r>
      <w:proofErr w:type="spellStart"/>
      <w:r>
        <w:t>RabbitMQ</w:t>
      </w:r>
      <w:proofErr w:type="spellEnd"/>
      <w:r>
        <w:t>.</w:t>
      </w:r>
    </w:p>
    <w:p w14:paraId="7F4189B6" w14:textId="77777777" w:rsidR="00BC616B" w:rsidRDefault="00BC616B" w:rsidP="00BC616B">
      <w:pPr>
        <w:spacing w:after="0"/>
        <w:ind w:firstLine="709"/>
        <w:jc w:val="both"/>
      </w:pPr>
      <w:r>
        <w:t>•  Сообщения и очереди: AMQP использует брокеров, которые получают сообщения от отправителей и помещают их в очередь для получателей.</w:t>
      </w:r>
    </w:p>
    <w:p w14:paraId="104D0F38" w14:textId="77777777" w:rsidR="00BC616B" w:rsidRDefault="00BC616B" w:rsidP="00BC616B">
      <w:pPr>
        <w:spacing w:after="0"/>
        <w:ind w:firstLine="709"/>
        <w:jc w:val="both"/>
      </w:pPr>
      <w:r>
        <w:t>•  Надежность</w:t>
      </w:r>
      <w:proofErr w:type="gramStart"/>
      <w:r>
        <w:t>: Обеспечивает</w:t>
      </w:r>
      <w:proofErr w:type="gramEnd"/>
      <w:r>
        <w:t xml:space="preserve"> гарантированную доставку сообщений и подтверждения получения.</w:t>
      </w:r>
    </w:p>
    <w:p w14:paraId="774D93CF" w14:textId="77777777" w:rsidR="00BC616B" w:rsidRDefault="00BC616B" w:rsidP="00BC616B">
      <w:pPr>
        <w:spacing w:after="0"/>
        <w:ind w:firstLine="709"/>
        <w:jc w:val="both"/>
      </w:pPr>
    </w:p>
    <w:p w14:paraId="762C5C70" w14:textId="77777777" w:rsidR="00BC616B" w:rsidRDefault="00BC616B" w:rsidP="00BC616B">
      <w:pPr>
        <w:spacing w:after="0"/>
        <w:ind w:firstLine="709"/>
        <w:jc w:val="both"/>
      </w:pPr>
      <w:r>
        <w:t>REST (</w:t>
      </w:r>
      <w:proofErr w:type="spellStart"/>
      <w:r>
        <w:t>Representational</w:t>
      </w:r>
      <w:proofErr w:type="spellEnd"/>
      <w:r>
        <w:t xml:space="preserve"> State Transfer)</w:t>
      </w:r>
    </w:p>
    <w:p w14:paraId="1EE338CA" w14:textId="77777777" w:rsidR="00BC616B" w:rsidRDefault="00BC616B" w:rsidP="00BC616B">
      <w:pPr>
        <w:spacing w:after="0"/>
        <w:ind w:firstLine="709"/>
        <w:jc w:val="both"/>
      </w:pPr>
      <w:r>
        <w:t>•  REST: Архитектурный стиль, использующий HTTP для обмена данными между клиентом и сервером. Он применяется для взаимодействия между веб-приложениями и часто используется в API для отправки и получения сообщений.</w:t>
      </w:r>
    </w:p>
    <w:p w14:paraId="0E0659DA" w14:textId="77777777" w:rsidR="00BC616B" w:rsidRDefault="00BC616B" w:rsidP="00BC616B">
      <w:pPr>
        <w:spacing w:after="0"/>
        <w:ind w:firstLine="709"/>
        <w:jc w:val="both"/>
      </w:pPr>
      <w:r>
        <w:t>•  Преимущества REST:</w:t>
      </w:r>
    </w:p>
    <w:p w14:paraId="24B1CA14" w14:textId="77777777" w:rsidR="00BC616B" w:rsidRDefault="00BC616B" w:rsidP="00BC616B">
      <w:pPr>
        <w:spacing w:after="0"/>
        <w:ind w:firstLine="709"/>
        <w:jc w:val="both"/>
      </w:pPr>
      <w:r>
        <w:t>•  Простота и гибкость: REST-сервисы легко настраивать и интегрировать, так как они используют стандартный HTTP-протокол.</w:t>
      </w:r>
    </w:p>
    <w:p w14:paraId="53A2187D" w14:textId="77777777" w:rsidR="00BC616B" w:rsidRDefault="00BC616B" w:rsidP="00BC616B">
      <w:pPr>
        <w:spacing w:after="0"/>
        <w:ind w:firstLine="709"/>
        <w:jc w:val="both"/>
      </w:pPr>
      <w:r>
        <w:t>•  Меньший объем данных: JSON легче и проще в обработке, чем XML, что делает REST более производительным и быстрым для большинства приложений.</w:t>
      </w:r>
    </w:p>
    <w:p w14:paraId="0C92483C" w14:textId="77777777" w:rsidR="00BC616B" w:rsidRDefault="00BC616B" w:rsidP="00BC616B">
      <w:pPr>
        <w:spacing w:after="0"/>
        <w:ind w:firstLine="709"/>
        <w:jc w:val="both"/>
      </w:pPr>
      <w:r>
        <w:t>•  Масштабируемость и легкость тестирования: REST может быть легко адаптирован к большим нагрузкам, а его запросы просто тестировать.</w:t>
      </w:r>
    </w:p>
    <w:p w14:paraId="62E9CA96" w14:textId="77777777" w:rsidR="00BC616B" w:rsidRDefault="00BC616B" w:rsidP="00BC616B">
      <w:pPr>
        <w:spacing w:after="0"/>
        <w:ind w:firstLine="709"/>
        <w:jc w:val="both"/>
      </w:pPr>
      <w:r>
        <w:t>•  Недостатки REST:</w:t>
      </w:r>
    </w:p>
    <w:p w14:paraId="3E0DBD73" w14:textId="77777777" w:rsidR="00BC616B" w:rsidRDefault="00BC616B" w:rsidP="00BC616B">
      <w:pPr>
        <w:spacing w:after="0"/>
        <w:ind w:firstLine="709"/>
        <w:jc w:val="both"/>
      </w:pPr>
      <w:r>
        <w:t>•  Ограниченная поддержка транзакций: REST не поддерживает сложные операции (такие как транзакции и надежная доставка сообщений), которые характерны для SOAP.</w:t>
      </w:r>
    </w:p>
    <w:p w14:paraId="3029C044" w14:textId="77777777" w:rsidR="00BC616B" w:rsidRPr="002C3099" w:rsidRDefault="00BC616B" w:rsidP="00BC616B">
      <w:pPr>
        <w:spacing w:after="0"/>
        <w:ind w:firstLine="709"/>
        <w:jc w:val="both"/>
        <w:rPr>
          <w:lang w:val="en-US"/>
        </w:rPr>
      </w:pPr>
      <w:r w:rsidRPr="002C3099">
        <w:rPr>
          <w:lang w:val="en-US"/>
        </w:rPr>
        <w:t xml:space="preserve">•  </w:t>
      </w:r>
      <w:r>
        <w:t>Отсутствие</w:t>
      </w:r>
      <w:r w:rsidRPr="002C3099">
        <w:rPr>
          <w:lang w:val="en-US"/>
        </w:rPr>
        <w:t xml:space="preserve"> </w:t>
      </w:r>
      <w:r>
        <w:t>строгого</w:t>
      </w:r>
      <w:r w:rsidRPr="002C3099">
        <w:rPr>
          <w:lang w:val="en-US"/>
        </w:rPr>
        <w:t xml:space="preserve"> </w:t>
      </w:r>
      <w:r>
        <w:t>стандарта</w:t>
      </w:r>
      <w:r w:rsidRPr="002C3099">
        <w:rPr>
          <w:lang w:val="en-US"/>
        </w:rPr>
        <w:t xml:space="preserve">: REST </w:t>
      </w:r>
    </w:p>
    <w:p w14:paraId="4CC1C23A" w14:textId="77777777" w:rsidR="00BC616B" w:rsidRPr="002C3099" w:rsidRDefault="00BC616B" w:rsidP="00BC616B">
      <w:pPr>
        <w:spacing w:after="0"/>
        <w:ind w:firstLine="709"/>
        <w:jc w:val="both"/>
        <w:rPr>
          <w:lang w:val="en-US"/>
        </w:rPr>
      </w:pPr>
    </w:p>
    <w:p w14:paraId="4044F686" w14:textId="77777777" w:rsidR="00BC616B" w:rsidRPr="002C3099" w:rsidRDefault="00BC616B" w:rsidP="00BC616B">
      <w:pPr>
        <w:spacing w:after="0"/>
        <w:ind w:firstLine="709"/>
        <w:jc w:val="both"/>
        <w:rPr>
          <w:lang w:val="en-US"/>
        </w:rPr>
      </w:pPr>
      <w:r w:rsidRPr="002C3099">
        <w:rPr>
          <w:lang w:val="en-US"/>
        </w:rPr>
        <w:t>SMPP (Short Message Peer-to-Peer Protocol)</w:t>
      </w:r>
    </w:p>
    <w:p w14:paraId="30B24926" w14:textId="77777777" w:rsidR="00BC616B" w:rsidRDefault="00BC616B" w:rsidP="00BC616B">
      <w:pPr>
        <w:spacing w:after="0"/>
        <w:ind w:firstLine="709"/>
        <w:jc w:val="both"/>
      </w:pPr>
      <w:r>
        <w:t>SMPP — это стандарт для обмена короткими сообщениями (SMS) между мобильными устройствами и сетями передачи данных. Протокол широко используется телекоммуникационными операторами для отправки текстовых сообщений.</w:t>
      </w:r>
    </w:p>
    <w:p w14:paraId="42AD01CF" w14:textId="77777777" w:rsidR="00BC616B" w:rsidRDefault="00BC616B" w:rsidP="00BC616B">
      <w:pPr>
        <w:spacing w:after="0"/>
        <w:ind w:firstLine="709"/>
        <w:jc w:val="both"/>
      </w:pPr>
    </w:p>
    <w:p w14:paraId="022B3539" w14:textId="77777777" w:rsidR="00BC616B" w:rsidRDefault="00BC616B" w:rsidP="00BC616B">
      <w:pPr>
        <w:spacing w:after="0"/>
        <w:ind w:firstLine="709"/>
        <w:jc w:val="both"/>
      </w:pPr>
      <w:r>
        <w:t>JSON-RPC и XML-RPC</w:t>
      </w:r>
    </w:p>
    <w:p w14:paraId="4EA58913" w14:textId="77777777" w:rsidR="00BC616B" w:rsidRDefault="00BC616B" w:rsidP="00BC616B">
      <w:pPr>
        <w:spacing w:after="0"/>
        <w:ind w:firstLine="709"/>
        <w:jc w:val="both"/>
      </w:pPr>
      <w:r>
        <w:t>•  JSON-RPC и XML-RPC — это протоколы удаленного вызова процедур (RPC) для взаимодействия с удаленными системами через передачу данных в формате JSON или XML. Они применяются для обмена структурированными сообщениями между системами.</w:t>
      </w:r>
    </w:p>
    <w:p w14:paraId="3F886EAE" w14:textId="77777777" w:rsidR="00BC616B" w:rsidRDefault="00BC616B" w:rsidP="00BC616B">
      <w:pPr>
        <w:spacing w:after="0"/>
        <w:ind w:firstLine="709"/>
        <w:jc w:val="both"/>
      </w:pPr>
      <w:r>
        <w:t>SOAP (Simple Object Access Protocol)</w:t>
      </w:r>
    </w:p>
    <w:p w14:paraId="0FA18EA6" w14:textId="700ACC58" w:rsidR="00F12C76" w:rsidRDefault="00BC616B" w:rsidP="00BC616B">
      <w:pPr>
        <w:spacing w:after="0"/>
        <w:ind w:firstLine="709"/>
        <w:jc w:val="both"/>
      </w:pPr>
      <w:r>
        <w:t>SOAP — это протокол обмена структурированными сообщениями, часто используемый для веб-служб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). В отличие от REST, SOAP более сложен и использует XML для кодирования сообщений.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56"/>
    <w:rsid w:val="00057AFB"/>
    <w:rsid w:val="001751B8"/>
    <w:rsid w:val="002C3099"/>
    <w:rsid w:val="004C7CBC"/>
    <w:rsid w:val="006A4EEA"/>
    <w:rsid w:val="006C0B77"/>
    <w:rsid w:val="008242FF"/>
    <w:rsid w:val="00870751"/>
    <w:rsid w:val="00922C48"/>
    <w:rsid w:val="00B418E0"/>
    <w:rsid w:val="00B915B7"/>
    <w:rsid w:val="00BC616B"/>
    <w:rsid w:val="00E90C5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0815"/>
  <w15:chartTrackingRefBased/>
  <w15:docId w15:val="{A92F0AC1-595B-4B61-BBC2-4189AEBF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7</cp:revision>
  <dcterms:created xsi:type="dcterms:W3CDTF">2024-10-25T05:21:00Z</dcterms:created>
  <dcterms:modified xsi:type="dcterms:W3CDTF">2024-10-25T05:22:00Z</dcterms:modified>
</cp:coreProperties>
</file>