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41C8" w14:textId="05862B80" w:rsidR="000B1646" w:rsidRDefault="007C5219" w:rsidP="007C5219">
      <w:pPr>
        <w:spacing w:after="0" w:line="259" w:lineRule="auto"/>
        <w:ind w:left="0" w:firstLine="0"/>
        <w:jc w:val="left"/>
      </w:pPr>
      <w:r>
        <w:rPr>
          <w:rFonts w:ascii="Cambria" w:eastAsia="Cambria" w:hAnsi="Cambria" w:cs="Cambria"/>
          <w:b/>
          <w:sz w:val="43"/>
        </w:rPr>
        <w:t xml:space="preserve">                                     </w:t>
      </w:r>
      <w:proofErr w:type="spellStart"/>
      <w:r w:rsidR="001B1DB1">
        <w:rPr>
          <w:rFonts w:ascii="Cambria" w:eastAsia="Cambria" w:hAnsi="Cambria" w:cs="Cambria"/>
          <w:b/>
          <w:sz w:val="43"/>
        </w:rPr>
        <w:t>Lakshmi.p</w:t>
      </w:r>
      <w:proofErr w:type="spellEnd"/>
    </w:p>
    <w:p w14:paraId="5563429D" w14:textId="7C13EE4F" w:rsidR="000B1646" w:rsidRDefault="001B1DB1" w:rsidP="009A25F4">
      <w:pPr>
        <w:spacing w:after="142" w:line="240" w:lineRule="auto"/>
        <w:ind w:left="127" w:firstLine="0"/>
        <w:jc w:val="center"/>
      </w:pPr>
      <w:r>
        <w:t>6362157735</w:t>
      </w:r>
      <w:r w:rsidR="004924D6">
        <w:t xml:space="preserve">| Bengaluru, Karnataka </w:t>
      </w:r>
      <w:hyperlink r:id="rId5" w:history="1">
        <w:r w:rsidRPr="008D5A29">
          <w:rPr>
            <w:rStyle w:val="Hyperlink"/>
          </w:rPr>
          <w:t>| lakshmipyadav@gmail.com</w:t>
        </w:r>
      </w:hyperlink>
      <w:r w:rsidR="004924D6">
        <w:t xml:space="preserve"> </w:t>
      </w:r>
    </w:p>
    <w:p w14:paraId="5BFF5A46" w14:textId="77777777" w:rsidR="000B1646" w:rsidRDefault="00000000">
      <w:pPr>
        <w:spacing w:after="0" w:line="259" w:lineRule="auto"/>
        <w:ind w:left="0" w:firstLine="0"/>
        <w:jc w:val="left"/>
      </w:pPr>
      <w:r>
        <w:rPr>
          <w:sz w:val="22"/>
        </w:rPr>
        <w:t xml:space="preserve"> </w:t>
      </w:r>
    </w:p>
    <w:p w14:paraId="6E371614" w14:textId="77777777" w:rsidR="000B1646" w:rsidRDefault="00000000">
      <w:pPr>
        <w:pStyle w:val="Heading1"/>
        <w:ind w:left="137"/>
      </w:pPr>
      <w:r>
        <w:t xml:space="preserve">PROFILE SUMMARY </w:t>
      </w:r>
    </w:p>
    <w:p w14:paraId="50C054D8" w14:textId="3B2BEA97" w:rsidR="006811D2" w:rsidRPr="006811D2" w:rsidRDefault="00000000" w:rsidP="00711DD0">
      <w:pPr>
        <w:spacing w:after="176" w:line="259" w:lineRule="auto"/>
        <w:ind w:left="148" w:firstLine="0"/>
        <w:jc w:val="left"/>
      </w:pPr>
      <w:r>
        <w:rPr>
          <w:rFonts w:ascii="Calibri" w:eastAsia="Calibri" w:hAnsi="Calibri" w:cs="Calibri"/>
          <w:noProof/>
          <w:sz w:val="22"/>
        </w:rPr>
        <mc:AlternateContent>
          <mc:Choice Requires="wpg">
            <w:drawing>
              <wp:inline distT="0" distB="0" distL="0" distR="0" wp14:anchorId="540D2C08" wp14:editId="78510B12">
                <wp:extent cx="6115050" cy="19048"/>
                <wp:effectExtent l="0" t="152400" r="0" b="153035"/>
                <wp:docPr id="1618" name="Group 1618"/>
                <wp:cNvGraphicFramePr/>
                <a:graphic xmlns:a="http://schemas.openxmlformats.org/drawingml/2006/main">
                  <a:graphicData uri="http://schemas.microsoft.com/office/word/2010/wordprocessingGroup">
                    <wpg:wgp>
                      <wpg:cNvGrpSpPr/>
                      <wpg:grpSpPr>
                        <a:xfrm>
                          <a:off x="0" y="0"/>
                          <a:ext cx="6115050" cy="19048"/>
                          <a:chOff x="0" y="0"/>
                          <a:chExt cx="6115050" cy="19048"/>
                        </a:xfrm>
                      </wpg:grpSpPr>
                      <wps:wsp>
                        <wps:cNvPr id="1957" name="Shape 1957"/>
                        <wps:cNvSpPr/>
                        <wps:spPr>
                          <a:xfrm>
                            <a:off x="0" y="0"/>
                            <a:ext cx="6115050" cy="19048"/>
                          </a:xfrm>
                          <a:custGeom>
                            <a:avLst/>
                            <a:gdLst/>
                            <a:ahLst/>
                            <a:cxnLst/>
                            <a:rect l="0" t="0" r="0" b="0"/>
                            <a:pathLst>
                              <a:path w="6115050" h="19048">
                                <a:moveTo>
                                  <a:pt x="0" y="0"/>
                                </a:moveTo>
                                <a:lnTo>
                                  <a:pt x="6115050" y="0"/>
                                </a:lnTo>
                                <a:lnTo>
                                  <a:pt x="6115050" y="19048"/>
                                </a:lnTo>
                                <a:lnTo>
                                  <a:pt x="0" y="19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B6C036" id="Group 1618" o:spid="_x0000_s1026" style="width:481.5pt;height:1.5pt;mso-position-horizontal-relative:char;mso-position-vertical-relative:line" coordsize="611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SriZQIAADMGAAAOAAAAZHJzL2Uyb0RvYy54bWykVMtu2zAQvBfoPxC6N5KMOkkF2zk0rS9F&#10;GzTpB9AUKQngCyRt2X/f5UqiVadNgcQHeUXujnaGy1ndHZUkB+58Z/Q6K6+KjHDNTN3pZp39evr6&#10;4TYjPlBdU2k0X2cn7rO7zft3q95WfGFaI2vuCIBoX/V2nbUh2CrPPWu5ov7KWK5hUxinaIBX1+S1&#10;oz2gK5kviuI6742rrTOMew+r98NmtkF8ITgLP4TwPBC5zqC3gE+Hz1185psVrRpHbduxsQ36ii4U&#10;7TR8NEHd00DJ3nXPoFTHnPFGhCtmVG6E6BhHDsCmLC7YbJ3ZW+TSVH1jk0wg7YVOr4Zl3w9bZx/t&#10;gwMletuAFvgWuRyFU/EfuiRHlOyUJOPHQBgsXpflsliCsgz2yk/Fx9tBUtaC7s+qWPvlxbp8+mj+&#10;Ryu9heHwZ/7+bfwfW2o5yuor4P/gSFfH5pc3GdFUwZRiBsEVlAXzkki+8qDX2xRKTGnF9j5suUGp&#10;6eGbD8NM1lNE2yliRz2FDib7xZm2NMS62GUMST87q3Y6qrirzIE/GcwLFwcGTZ53pZ5npXOfRgJy&#10;p4zp3yLePDMNyD+zYZLmg/SfPLy/KQeCSHWzGgOkD/FcYKmjEnFeKbiNkDTgtVVdABuSnQJlFjdF&#10;cQYGtDh+w4ljFE6SR7mk/skFjA5ejbjgXbP7LB050Gg2+ENwKm1Lx9V4O6ClMRVjxIn1opMyQZZY&#10;+jfIAWFMjnUcfS5VFkMlG7sZzA4sA0hPlgcdpCL8stEh1WswamxzxjaGO1Of0CZQELiPKA06E/IY&#10;XTRa3/wds85ev/kNAAD//wMAUEsDBBQABgAIAAAAIQC5AZZq2QAAAAMBAAAPAAAAZHJzL2Rvd25y&#10;ZXYueG1sTI9BS8NAEIXvgv9hGcGb3cRi0ZhNKUU9FcFWEG/T7DQJzc6G7DZJ/72jF3uZ4fGGN9/L&#10;l5Nr1UB9aDwbSGcJKOLS24YrA5+717tHUCEiW2w9k4EzBVgW11c5ZtaP/EHDNlZKQjhkaKCOscu0&#10;DmVNDsPMd8TiHXzvMIrsK217HCXctfo+SRbaYcPyocaO1jWVx+3JGXgbcVzN05dhczysz9+7h/ev&#10;TUrG3N5Mq2dQkab4fwy/+IIOhTDt/YltUK0BKRL/pnhPi7nIvQFZusj1JXvxAwAA//8DAFBLAQIt&#10;ABQABgAIAAAAIQC2gziS/gAAAOEBAAATAAAAAAAAAAAAAAAAAAAAAABbQ29udGVudF9UeXBlc10u&#10;eG1sUEsBAi0AFAAGAAgAAAAhADj9If/WAAAAlAEAAAsAAAAAAAAAAAAAAAAALwEAAF9yZWxzLy5y&#10;ZWxzUEsBAi0AFAAGAAgAAAAhAJkZKuJlAgAAMwYAAA4AAAAAAAAAAAAAAAAALgIAAGRycy9lMm9E&#10;b2MueG1sUEsBAi0AFAAGAAgAAAAhALkBlmrZAAAAAwEAAA8AAAAAAAAAAAAAAAAAvwQAAGRycy9k&#10;b3ducmV2LnhtbFBLBQYAAAAABAAEAPMAAADFBQAAAAA=&#10;">
                <v:shape id="Shape 1957" o:spid="_x0000_s1027" style="position:absolute;width:61150;height:190;visibility:visible;mso-wrap-style:square;v-text-anchor:top" coordsize="6115050,19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alxQAAAN0AAAAPAAAAZHJzL2Rvd25yZXYueG1sRE9Na8JA&#10;EL0X/A/LCF6K2dhiW6OrWFuxt2KUirchOybB7GzIrjH+e7dQ6G0e73Nmi85UoqXGlZYVjKIYBHFm&#10;dcm5gv1uPXwD4TyyxsoyKbiRg8W89zDDRNsrb6lNfS5CCLsEFRTe14mULivIoItsTRy4k20M+gCb&#10;XOoGryHcVPIpjl+kwZJDQ4E1rQrKzunFKKDjZvSxL+N0vX0f374f9fnw/POp1KDfLacgPHX+X/zn&#10;/tJh/mT8Cr/fhBPk/A4AAP//AwBQSwECLQAUAAYACAAAACEA2+H2y+4AAACFAQAAEwAAAAAAAAAA&#10;AAAAAAAAAAAAW0NvbnRlbnRfVHlwZXNdLnhtbFBLAQItABQABgAIAAAAIQBa9CxbvwAAABUBAAAL&#10;AAAAAAAAAAAAAAAAAB8BAABfcmVscy8ucmVsc1BLAQItABQABgAIAAAAIQBJG/alxQAAAN0AAAAP&#10;AAAAAAAAAAAAAAAAAAcCAABkcnMvZG93bnJldi54bWxQSwUGAAAAAAMAAwC3AAAA+QIAAAAA&#10;" path="m,l6115050,r,19048l,19048,,e" fillcolor="black" stroked="f" strokeweight="0">
                  <v:stroke miterlimit="83231f" joinstyle="miter"/>
                  <v:path arrowok="t" textboxrect="0,0,6115050,19048"/>
                </v:shape>
                <w10:anchorlock/>
              </v:group>
            </w:pict>
          </mc:Fallback>
        </mc:AlternateContent>
      </w:r>
      <w:r w:rsidR="007C5219" w:rsidRPr="007C5219">
        <w:t>Motivated and detail-oriented BCA undergraduate with a strong foundation in computer applications, web development, programming, and database management. Skilled in building responsive and user-friendly web applications using HTML, CSS, JavaScript, PHP, and SQL. Gained practical experience through academic projects and internship training. Strong problem-solving, communication, and teamwork skills with a keen interest in learning new technologies and contributing effectively to software development teams.</w:t>
      </w:r>
      <w:r w:rsidRPr="006811D2">
        <w:rPr>
          <w:sz w:val="22"/>
        </w:rPr>
        <w:t xml:space="preserve"> </w:t>
      </w:r>
    </w:p>
    <w:p w14:paraId="5ED3E904" w14:textId="77777777" w:rsidR="000B1646" w:rsidRDefault="00000000">
      <w:pPr>
        <w:pStyle w:val="Heading1"/>
        <w:ind w:left="137"/>
      </w:pPr>
      <w:r>
        <w:t xml:space="preserve">PROJECTS </w:t>
      </w:r>
    </w:p>
    <w:p w14:paraId="029F3717" w14:textId="77777777" w:rsidR="000B1646" w:rsidRDefault="00000000">
      <w:pPr>
        <w:spacing w:after="146" w:line="259" w:lineRule="auto"/>
        <w:ind w:left="148" w:firstLine="0"/>
        <w:jc w:val="left"/>
      </w:pPr>
      <w:r>
        <w:rPr>
          <w:rFonts w:ascii="Calibri" w:eastAsia="Calibri" w:hAnsi="Calibri" w:cs="Calibri"/>
          <w:noProof/>
          <w:sz w:val="22"/>
        </w:rPr>
        <mc:AlternateContent>
          <mc:Choice Requires="wpg">
            <w:drawing>
              <wp:inline distT="0" distB="0" distL="0" distR="0" wp14:anchorId="136EBB93" wp14:editId="1A1EBCEA">
                <wp:extent cx="6115050" cy="19048"/>
                <wp:effectExtent l="0" t="0" r="0" b="0"/>
                <wp:docPr id="1619" name="Group 1619"/>
                <wp:cNvGraphicFramePr/>
                <a:graphic xmlns:a="http://schemas.openxmlformats.org/drawingml/2006/main">
                  <a:graphicData uri="http://schemas.microsoft.com/office/word/2010/wordprocessingGroup">
                    <wpg:wgp>
                      <wpg:cNvGrpSpPr/>
                      <wpg:grpSpPr>
                        <a:xfrm>
                          <a:off x="0" y="0"/>
                          <a:ext cx="6115050" cy="19048"/>
                          <a:chOff x="0" y="0"/>
                          <a:chExt cx="6115050" cy="19048"/>
                        </a:xfrm>
                      </wpg:grpSpPr>
                      <wps:wsp>
                        <wps:cNvPr id="1959" name="Shape 1959"/>
                        <wps:cNvSpPr/>
                        <wps:spPr>
                          <a:xfrm>
                            <a:off x="0" y="0"/>
                            <a:ext cx="6115050" cy="19048"/>
                          </a:xfrm>
                          <a:custGeom>
                            <a:avLst/>
                            <a:gdLst/>
                            <a:ahLst/>
                            <a:cxnLst/>
                            <a:rect l="0" t="0" r="0" b="0"/>
                            <a:pathLst>
                              <a:path w="6115050" h="19048">
                                <a:moveTo>
                                  <a:pt x="0" y="0"/>
                                </a:moveTo>
                                <a:lnTo>
                                  <a:pt x="6115050" y="0"/>
                                </a:lnTo>
                                <a:lnTo>
                                  <a:pt x="6115050" y="19048"/>
                                </a:lnTo>
                                <a:lnTo>
                                  <a:pt x="0" y="19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9" style="width:481.5pt;height:1.49988pt;mso-position-horizontal-relative:char;mso-position-vertical-relative:line" coordsize="61150,190">
                <v:shape id="Shape 1960" style="position:absolute;width:61150;height:190;left:0;top:0;" coordsize="6115050,19048" path="m0,0l6115050,0l6115050,19048l0,19048l0,0">
                  <v:stroke weight="0pt" endcap="flat" joinstyle="miter" miterlimit="10" on="false" color="#000000" opacity="0"/>
                  <v:fill on="true" color="#000000"/>
                </v:shape>
              </v:group>
            </w:pict>
          </mc:Fallback>
        </mc:AlternateContent>
      </w:r>
    </w:p>
    <w:p w14:paraId="4EEEBDA6" w14:textId="77777777" w:rsidR="001B1DB1" w:rsidRDefault="001B1DB1" w:rsidP="00711DD0">
      <w:pPr>
        <w:spacing w:after="157"/>
        <w:ind w:left="137" w:right="117"/>
        <w:rPr>
          <w:rFonts w:ascii="Cambria" w:eastAsia="Cambria" w:hAnsi="Cambria" w:cs="Cambria"/>
          <w:b/>
        </w:rPr>
      </w:pPr>
      <w:r w:rsidRPr="001B1DB1">
        <w:rPr>
          <w:rFonts w:ascii="Cambria" w:eastAsia="Cambria" w:hAnsi="Cambria" w:cs="Cambria"/>
          <w:b/>
        </w:rPr>
        <w:t>Document Analysis and AI/ML-Based Traffic Analysis System</w:t>
      </w:r>
    </w:p>
    <w:p w14:paraId="52343726" w14:textId="737DEF72" w:rsidR="001B1DB1" w:rsidRDefault="0085140A" w:rsidP="0085140A">
      <w:pPr>
        <w:ind w:left="147"/>
      </w:pPr>
      <w:r w:rsidRPr="0085140A">
        <w:t>Developed a web-based application for document analysis and traffic analysis using uploaded video data. Implemented pie charts, bar graphs, vehicle count analysis, traffic delay reports, and hourly traffic statistics for effective data visualization. Designed a responsive and user-friendly interface for better usability.</w:t>
      </w:r>
    </w:p>
    <w:p w14:paraId="64CBA3D6" w14:textId="77777777" w:rsidR="0085140A" w:rsidRDefault="0085140A" w:rsidP="0085140A">
      <w:pPr>
        <w:ind w:left="147"/>
      </w:pPr>
    </w:p>
    <w:p w14:paraId="53716A5A" w14:textId="77777777" w:rsidR="001B1DB1" w:rsidRDefault="001B1DB1" w:rsidP="00204FD0">
      <w:pPr>
        <w:spacing w:after="165" w:line="259" w:lineRule="auto"/>
        <w:ind w:left="127" w:firstLine="0"/>
        <w:jc w:val="left"/>
        <w:rPr>
          <w:rFonts w:ascii="Cambria" w:eastAsia="Cambria" w:hAnsi="Cambria" w:cs="Cambria"/>
          <w:b/>
        </w:rPr>
      </w:pPr>
      <w:r w:rsidRPr="001B1DB1">
        <w:rPr>
          <w:rFonts w:ascii="Cambria" w:eastAsia="Cambria" w:hAnsi="Cambria" w:cs="Cambria"/>
          <w:b/>
        </w:rPr>
        <w:t>Resume.AI – Smart Resume Analysis System</w:t>
      </w:r>
    </w:p>
    <w:p w14:paraId="37469FD7" w14:textId="77777777" w:rsidR="00DA0C4F" w:rsidRDefault="00DA0C4F" w:rsidP="00DA0C4F">
      <w:pPr>
        <w:pStyle w:val="Heading1"/>
        <w:tabs>
          <w:tab w:val="center" w:pos="7497"/>
        </w:tabs>
        <w:ind w:left="127" w:firstLine="0"/>
        <w:rPr>
          <w:rFonts w:ascii="Times New Roman" w:eastAsia="Times New Roman" w:hAnsi="Times New Roman" w:cs="Times New Roman"/>
          <w:b w:val="0"/>
          <w:sz w:val="20"/>
        </w:rPr>
      </w:pPr>
      <w:r w:rsidRPr="00DA0C4F">
        <w:rPr>
          <w:rFonts w:ascii="Times New Roman" w:eastAsia="Times New Roman" w:hAnsi="Times New Roman" w:cs="Times New Roman"/>
          <w:b w:val="0"/>
          <w:sz w:val="20"/>
        </w:rPr>
        <w:t>Developed a web-based resume analysis application that evaluates uploaded resumes and generates resume scores with improvement feedback. Implemented skill-based job recommendations and preparation notes for suggested job roles. Designed a responsive and user-friendly interface for efficient navigation and better user experience.</w:t>
      </w:r>
    </w:p>
    <w:p w14:paraId="57228B9E" w14:textId="77777777" w:rsidR="00DA0C4F" w:rsidRDefault="00DA0C4F" w:rsidP="00DA0C4F">
      <w:pPr>
        <w:pStyle w:val="Heading1"/>
        <w:tabs>
          <w:tab w:val="center" w:pos="7497"/>
        </w:tabs>
        <w:ind w:left="127" w:firstLine="0"/>
        <w:rPr>
          <w:rFonts w:ascii="Times New Roman" w:eastAsia="Times New Roman" w:hAnsi="Times New Roman" w:cs="Times New Roman"/>
          <w:b w:val="0"/>
          <w:sz w:val="20"/>
        </w:rPr>
      </w:pPr>
    </w:p>
    <w:p w14:paraId="1F42F5ED" w14:textId="314CB6E2" w:rsidR="000B1646" w:rsidRDefault="007C5219">
      <w:pPr>
        <w:pStyle w:val="Heading1"/>
        <w:tabs>
          <w:tab w:val="center" w:pos="7497"/>
        </w:tabs>
        <w:ind w:left="0" w:firstLine="0"/>
      </w:pPr>
      <w:r>
        <w:t xml:space="preserve">  </w:t>
      </w:r>
      <w:r w:rsidR="00000000">
        <w:t xml:space="preserve">EDUCATION </w:t>
      </w:r>
      <w:r w:rsidR="00000000">
        <w:tab/>
      </w:r>
      <w:r w:rsidR="00000000">
        <w:rPr>
          <w:rFonts w:ascii="Times New Roman" w:eastAsia="Times New Roman" w:hAnsi="Times New Roman" w:cs="Times New Roman"/>
          <w:b w:val="0"/>
          <w:sz w:val="31"/>
          <w:vertAlign w:val="superscript"/>
        </w:rPr>
        <w:t xml:space="preserve"> </w:t>
      </w:r>
    </w:p>
    <w:p w14:paraId="281589F1" w14:textId="0E12158E" w:rsidR="00EF4928" w:rsidRDefault="00000000" w:rsidP="00EF4928">
      <w:pPr>
        <w:spacing w:after="0" w:line="259" w:lineRule="auto"/>
        <w:ind w:left="13" w:firstLine="0"/>
        <w:jc w:val="center"/>
      </w:pPr>
      <w:r>
        <w:rPr>
          <w:rFonts w:ascii="Calibri" w:eastAsia="Calibri" w:hAnsi="Calibri" w:cs="Calibri"/>
          <w:noProof/>
          <w:sz w:val="22"/>
        </w:rPr>
        <mc:AlternateContent>
          <mc:Choice Requires="wpg">
            <w:drawing>
              <wp:inline distT="0" distB="0" distL="0" distR="0" wp14:anchorId="28420D90" wp14:editId="72F83390">
                <wp:extent cx="6115050" cy="19049"/>
                <wp:effectExtent l="0" t="0" r="0" b="0"/>
                <wp:docPr id="1617" name="Group 1617"/>
                <wp:cNvGraphicFramePr/>
                <a:graphic xmlns:a="http://schemas.openxmlformats.org/drawingml/2006/main">
                  <a:graphicData uri="http://schemas.microsoft.com/office/word/2010/wordprocessingGroup">
                    <wpg:wgp>
                      <wpg:cNvGrpSpPr/>
                      <wpg:grpSpPr>
                        <a:xfrm>
                          <a:off x="0" y="0"/>
                          <a:ext cx="6115050" cy="19049"/>
                          <a:chOff x="0" y="0"/>
                          <a:chExt cx="6115050" cy="19049"/>
                        </a:xfrm>
                      </wpg:grpSpPr>
                      <wps:wsp>
                        <wps:cNvPr id="1961" name="Shape 1961"/>
                        <wps:cNvSpPr/>
                        <wps:spPr>
                          <a:xfrm>
                            <a:off x="0" y="0"/>
                            <a:ext cx="6115050" cy="19049"/>
                          </a:xfrm>
                          <a:custGeom>
                            <a:avLst/>
                            <a:gdLst/>
                            <a:ahLst/>
                            <a:cxnLst/>
                            <a:rect l="0" t="0" r="0" b="0"/>
                            <a:pathLst>
                              <a:path w="6115050" h="19049">
                                <a:moveTo>
                                  <a:pt x="0" y="0"/>
                                </a:moveTo>
                                <a:lnTo>
                                  <a:pt x="6115050" y="0"/>
                                </a:lnTo>
                                <a:lnTo>
                                  <a:pt x="6115050" y="19049"/>
                                </a:lnTo>
                                <a:lnTo>
                                  <a:pt x="0" y="19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BFBBF3" id="Group 1617" o:spid="_x0000_s1026" style="width:481.5pt;height:1.5pt;mso-position-horizontal-relative:char;mso-position-vertical-relative:line" coordsize="611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Sr0ZQIAADMGAAAOAAAAZHJzL2Uyb0RvYy54bWykVMtu2zAQvBfoPxC615KMxm0E2zk0rS9F&#10;GzTpBzAUKQngCyRt2X/f5UqiFadNgcQHeUXujnaGy1nfHJUkB+58Z/QmKxdFRrhmpu50s8l+P3z7&#10;8DkjPlBdU2k032Qn7rOb7ft3695WfGlaI2vuCIBoX/V2k7Uh2CrPPWu5on5hLNewKYxTNMCra/La&#10;0R7QlcyXRbHKe+Nq6wzj3sPq7bCZbRFfCM7CTyE8D0RuMugt4NPh8zE+8+2aVo2jtu3Y2AZ9RReK&#10;dho+mqBuaaBk77pnUKpjzngjwoIZlRshOsaRA7Apiws2O2f2Frk0Vd/YJBNIe6HTq2HZj8PO2Xt7&#10;50CJ3jagBb5FLkfhVPyHLskRJTslyfgxEAaLq7K8Kq5AWQZ75XXx8XqQlLWg+7Mq1n59sS6fPpo/&#10;aaW3MBz+zN+/jf99Sy1HWX0F/O8c6erY/KrMiKYKphQzCK6gLJiXRPKVB73eplBiSiu292HHDUpN&#10;D999GGayniLaThE76il0MNkvzrSlIdbFLmNI+tlZtdNRxV1lDvzBYF64ODBo8rwr9Twrnfs0EpA7&#10;ZUz/FvHmmWlA/pkNkzQfpP/k4f1NORBEqtv1GCB9iOcCSx2ViPNKwW2EpAGvreoC2JDsFCiz/FQU&#10;Z2BAi+M3nDhG4SR5lEvqX1zA6ODViAveNY9fpCMHGs0GfwhOpW3puBpvB7Q0pmKMOLFedFImyBJL&#10;/wY5IIzJsY6jz6XKYqhkYzeD2YFlAOnJ8qCDVIRfNjqkeg1GjW3O2Mbw0dQntAkUBO4jSoPOhDxG&#10;F43WN3/HrLPXb/8AAAD//wMAUEsDBBQABgAIAAAAIQC5AZZq2QAAAAMBAAAPAAAAZHJzL2Rvd25y&#10;ZXYueG1sTI9BS8NAEIXvgv9hGcGb3cRi0ZhNKUU9FcFWEG/T7DQJzc6G7DZJ/72jF3uZ4fGGN9/L&#10;l5Nr1UB9aDwbSGcJKOLS24YrA5+717tHUCEiW2w9k4EzBVgW11c5ZtaP/EHDNlZKQjhkaKCOscu0&#10;DmVNDsPMd8TiHXzvMIrsK217HCXctfo+SRbaYcPyocaO1jWVx+3JGXgbcVzN05dhczysz9+7h/ev&#10;TUrG3N5Mq2dQkab4fwy/+IIOhTDt/YltUK0BKRL/pnhPi7nIvQFZusj1JXvxAwAA//8DAFBLAQIt&#10;ABQABgAIAAAAIQC2gziS/gAAAOEBAAATAAAAAAAAAAAAAAAAAAAAAABbQ29udGVudF9UeXBlc10u&#10;eG1sUEsBAi0AFAAGAAgAAAAhADj9If/WAAAAlAEAAAsAAAAAAAAAAAAAAAAALwEAAF9yZWxzLy5y&#10;ZWxzUEsBAi0AFAAGAAgAAAAhAPrhKvRlAgAAMwYAAA4AAAAAAAAAAAAAAAAALgIAAGRycy9lMm9E&#10;b2MueG1sUEsBAi0AFAAGAAgAAAAhALkBlmrZAAAAAwEAAA8AAAAAAAAAAAAAAAAAvwQAAGRycy9k&#10;b3ducmV2LnhtbFBLBQYAAAAABAAEAPMAAADFBQAAAAA=&#10;">
                <v:shape id="Shape 1961" o:spid="_x0000_s1027" style="position:absolute;width:61150;height:190;visibility:visible;mso-wrap-style:square;v-text-anchor:top" coordsize="6115050,1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BNmxAAAAN0AAAAPAAAAZHJzL2Rvd25yZXYueG1sRE9Na8JA&#10;EL0L/Q/LFLzpRlGxqauUilg8VW0L3qbZMUmbmQ3ZrcZ/3xUEb/N4nzNbtFypEzW+dGJg0E9AkWTO&#10;lpIb+NivelNQPqBYrJyQgQt5WMwfOjNMrTvLlk67kKsYIj5FA0UIdaq1zwpi9H1Xk0Tu6BrGEGGT&#10;a9vgOYZzpYdJMtGMpcSGAmt6LSj73f2xgfqbj5vReHng9y1/Ldc/n5fpYWVM97F9eQYVqA138c39&#10;ZuP8p8kArt/EE/T8HwAA//8DAFBLAQItABQABgAIAAAAIQDb4fbL7gAAAIUBAAATAAAAAAAAAAAA&#10;AAAAAAAAAABbQ29udGVudF9UeXBlc10ueG1sUEsBAi0AFAAGAAgAAAAhAFr0LFu/AAAAFQEAAAsA&#10;AAAAAAAAAAAAAAAAHwEAAF9yZWxzLy5yZWxzUEsBAi0AFAAGAAgAAAAhALrAE2bEAAAA3QAAAA8A&#10;AAAAAAAAAAAAAAAABwIAAGRycy9kb3ducmV2LnhtbFBLBQYAAAAAAwADALcAAAD4AgAAAAA=&#10;" path="m,l6115050,r,19049l,19049,,e" fillcolor="black" stroked="f" strokeweight="0">
                  <v:stroke miterlimit="83231f" joinstyle="miter"/>
                  <v:path arrowok="t" textboxrect="0,0,6115050,19049"/>
                </v:shape>
                <w10:anchorlock/>
              </v:group>
            </w:pict>
          </mc:Fallback>
        </mc:AlternateContent>
      </w:r>
      <w:r>
        <w:t xml:space="preserve"> </w:t>
      </w:r>
    </w:p>
    <w:p w14:paraId="6927725E" w14:textId="55DFD36E" w:rsidR="000B1646" w:rsidRPr="007C5219" w:rsidRDefault="00EF4928" w:rsidP="007C5219">
      <w:pPr>
        <w:tabs>
          <w:tab w:val="center" w:pos="8652"/>
        </w:tabs>
        <w:spacing w:after="52" w:line="267" w:lineRule="auto"/>
        <w:ind w:left="13" w:firstLine="0"/>
        <w:rPr>
          <w:b/>
          <w:bCs/>
        </w:rPr>
      </w:pPr>
      <w:r>
        <w:rPr>
          <w:rFonts w:ascii="Cambria" w:eastAsia="Cambria" w:hAnsi="Cambria" w:cs="Cambria"/>
          <w:b/>
        </w:rPr>
        <w:t xml:space="preserve">   </w:t>
      </w:r>
      <w:r w:rsidR="007C5219" w:rsidRPr="007C5219">
        <w:rPr>
          <w:b/>
          <w:bCs/>
        </w:rPr>
        <w:t>Silicon City College</w:t>
      </w:r>
      <w:r>
        <w:rPr>
          <w:rFonts w:ascii="Cambria" w:eastAsia="Cambria" w:hAnsi="Cambria" w:cs="Cambria"/>
          <w:b/>
        </w:rPr>
        <w:t xml:space="preserve">, Bengaluru </w:t>
      </w:r>
      <w:r>
        <w:rPr>
          <w:rFonts w:ascii="Cambria" w:eastAsia="Cambria" w:hAnsi="Cambria" w:cs="Cambria"/>
          <w:b/>
        </w:rPr>
        <w:tab/>
      </w:r>
      <w:r>
        <w:t>202</w:t>
      </w:r>
      <w:r w:rsidR="004924D6">
        <w:t>3</w:t>
      </w:r>
      <w:r>
        <w:t xml:space="preserve"> – 2026 | Bengaluru </w:t>
      </w:r>
    </w:p>
    <w:p w14:paraId="295B5C63" w14:textId="769F72D2" w:rsidR="000B1646" w:rsidRPr="007C5219" w:rsidRDefault="00EF4928" w:rsidP="00EF4928">
      <w:pPr>
        <w:tabs>
          <w:tab w:val="center" w:pos="7497"/>
        </w:tabs>
        <w:spacing w:after="87"/>
        <w:ind w:left="13" w:firstLine="0"/>
        <w:jc w:val="left"/>
      </w:pPr>
      <w:r>
        <w:t xml:space="preserve">   </w:t>
      </w:r>
      <w:r w:rsidR="007C5219" w:rsidRPr="007C5219">
        <w:t>Bachelor of Computer Applications</w:t>
      </w:r>
      <w:r w:rsidRPr="007C5219">
        <w:tab/>
        <w:t xml:space="preserve"> </w:t>
      </w:r>
    </w:p>
    <w:p w14:paraId="1C623D15" w14:textId="5468EDFF" w:rsidR="00EF4928" w:rsidRDefault="00EF4928" w:rsidP="00EF4928">
      <w:pPr>
        <w:tabs>
          <w:tab w:val="center" w:pos="7497"/>
        </w:tabs>
        <w:ind w:left="13" w:firstLine="0"/>
        <w:jc w:val="left"/>
      </w:pPr>
      <w:r>
        <w:t xml:space="preserve">   Percentage: 7</w:t>
      </w:r>
      <w:r w:rsidR="0085140A">
        <w:t>7</w:t>
      </w:r>
      <w:r>
        <w:t xml:space="preserve">% </w:t>
      </w:r>
      <w:r w:rsidR="0085140A">
        <w:t>current</w:t>
      </w:r>
    </w:p>
    <w:p w14:paraId="2072521C" w14:textId="77777777" w:rsidR="00EF4928" w:rsidRDefault="00EF4928" w:rsidP="00EF4928">
      <w:pPr>
        <w:tabs>
          <w:tab w:val="center" w:pos="7497"/>
        </w:tabs>
        <w:ind w:left="13" w:firstLine="0"/>
        <w:jc w:val="left"/>
      </w:pPr>
    </w:p>
    <w:p w14:paraId="0042C89A" w14:textId="08855769" w:rsidR="00EF4928" w:rsidRDefault="007C5219" w:rsidP="00EF4928">
      <w:pPr>
        <w:pStyle w:val="Heading1"/>
        <w:tabs>
          <w:tab w:val="center" w:pos="7497"/>
        </w:tabs>
        <w:ind w:left="0" w:firstLine="0"/>
      </w:pPr>
      <w:r>
        <w:t xml:space="preserve">  </w:t>
      </w:r>
      <w:r w:rsidR="00EF4928" w:rsidRPr="00EF4928">
        <w:t>INTERNSHIP</w:t>
      </w:r>
      <w:r w:rsidR="00EF4928">
        <w:t xml:space="preserve"> </w:t>
      </w:r>
    </w:p>
    <w:p w14:paraId="287BA6C4" w14:textId="77777777" w:rsidR="00EF4928" w:rsidRDefault="00EF4928" w:rsidP="00EF4928">
      <w:pPr>
        <w:spacing w:after="0" w:line="259" w:lineRule="auto"/>
        <w:ind w:left="13" w:firstLine="0"/>
        <w:jc w:val="center"/>
      </w:pPr>
      <w:r>
        <w:rPr>
          <w:rFonts w:ascii="Calibri" w:eastAsia="Calibri" w:hAnsi="Calibri" w:cs="Calibri"/>
          <w:noProof/>
          <w:sz w:val="22"/>
        </w:rPr>
        <mc:AlternateContent>
          <mc:Choice Requires="wpg">
            <w:drawing>
              <wp:inline distT="0" distB="0" distL="0" distR="0" wp14:anchorId="2AB9816D" wp14:editId="29A6EC5E">
                <wp:extent cx="6115050" cy="19049"/>
                <wp:effectExtent l="0" t="0" r="0" b="0"/>
                <wp:docPr id="312115290" name="Group 312115290"/>
                <wp:cNvGraphicFramePr/>
                <a:graphic xmlns:a="http://schemas.openxmlformats.org/drawingml/2006/main">
                  <a:graphicData uri="http://schemas.microsoft.com/office/word/2010/wordprocessingGroup">
                    <wpg:wgp>
                      <wpg:cNvGrpSpPr/>
                      <wpg:grpSpPr>
                        <a:xfrm>
                          <a:off x="0" y="0"/>
                          <a:ext cx="6115050" cy="19049"/>
                          <a:chOff x="0" y="0"/>
                          <a:chExt cx="6115050" cy="19049"/>
                        </a:xfrm>
                      </wpg:grpSpPr>
                      <wps:wsp>
                        <wps:cNvPr id="1593962875" name="Shape 1961"/>
                        <wps:cNvSpPr/>
                        <wps:spPr>
                          <a:xfrm>
                            <a:off x="0" y="0"/>
                            <a:ext cx="6115050" cy="19049"/>
                          </a:xfrm>
                          <a:custGeom>
                            <a:avLst/>
                            <a:gdLst/>
                            <a:ahLst/>
                            <a:cxnLst/>
                            <a:rect l="0" t="0" r="0" b="0"/>
                            <a:pathLst>
                              <a:path w="6115050" h="19049">
                                <a:moveTo>
                                  <a:pt x="0" y="0"/>
                                </a:moveTo>
                                <a:lnTo>
                                  <a:pt x="6115050" y="0"/>
                                </a:lnTo>
                                <a:lnTo>
                                  <a:pt x="6115050" y="19049"/>
                                </a:lnTo>
                                <a:lnTo>
                                  <a:pt x="0" y="190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B32DE7F" id="Group 312115290" o:spid="_x0000_s1026" style="width:481.5pt;height:1.5pt;mso-position-horizontal-relative:char;mso-position-vertical-relative:line" coordsize="611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ZdxcAIAADkGAAAOAAAAZHJzL2Uyb0RvYy54bWykVEFu2zAQvBfoHwjda0lu7cSC7Rya1pei&#10;DZr0ATRFSgIokiBpy/59lyuJVp02BRIf5BW5O5oZLnd9d2olOXLrGq02ST7LEsIV02Wjqk3y6+nr&#10;h9uEOE9VSaVWfJOcuUvutu/frTtT8LmutSy5JQCiXNGZTVJ7b4o0dazmLXUzbbiCTaFtSz282iot&#10;Le0AvZXpPMuWaadtaaxm3DlYve83ky3iC8GZ/yGE457ITQLcPD4tPvfhmW7XtKgsNXXDBhr0FSxa&#10;2ij4aIS6p56Sg22eQbUNs9pp4WdMt6kWomEcNYCaPLtSs7P6YFBLVXSViTaBtVc+vRqWfT/urHk0&#10;Dxac6EwFXuBb0HIStg3/wJKc0LJztIyfPGGwuMzzRbYAZxns5avs06q3lNXg+7MqVn95sS4dP5r+&#10;QaUz0Bzuot+9Tf9jTQ1HW10B+h8saUogv1h9XC3ntzeLhCjaQq9iHslXyzxoCiQgO1rlCgeuvc2n&#10;qJcW7OD8jms0nB6/Od93ZjlGtB4jdlJjaKG/X+xsQ32oCyxDSLrJidXjgYXdVh/5k8Y8f3VsQPKy&#10;K9U0K57+2BiQO2aM/wbxppmxTf6ZDf00baf/5OEtjjkQBKnb9RCgfIinBksVnAhdS2HmCEk9Xt62&#10;8TCMZNOCM/ObLLsAA1o4//7EMfJnyYNdUv3kAhoIL0hYcLbaf5aWHGkYOfhDcCpNTYfV0E9AaUjF&#10;GHFCvWikjJA5lv4NskcYkkMdx2kXK7O+kg1s+pEHgwNEj4MPGMQi/LJWPtYrGNdIc6I2hHtdnnFY&#10;oCFwK9EanE+oY5ilYQBO3zHrMvG3vwEAAP//AwBQSwMEFAAGAAgAAAAhALkBlmrZAAAAAwEAAA8A&#10;AABkcnMvZG93bnJldi54bWxMj0FLw0AQhe+C/2EZwZvdxGLRmE0pRT0VwVYQb9PsNAnNzobsNkn/&#10;vaMXe5nh8YY338uXk2vVQH1oPBtIZwko4tLbhisDn7vXu0dQISJbbD2TgTMFWBbXVzlm1o/8QcM2&#10;VkpCOGRooI6xy7QOZU0Ow8x3xOIdfO8wiuwrbXscJdy1+j5JFtphw/Khxo7WNZXH7ckZeBtxXM3T&#10;l2FzPKzP37uH969NSsbc3kyrZ1CRpvh/DL/4gg6FMO39iW1QrQEpEv+meE+Luci9AVm6yPUle/ED&#10;AAD//wMAUEsBAi0AFAAGAAgAAAAhALaDOJL+AAAA4QEAABMAAAAAAAAAAAAAAAAAAAAAAFtDb250&#10;ZW50X1R5cGVzXS54bWxQSwECLQAUAAYACAAAACEAOP0h/9YAAACUAQAACwAAAAAAAAAAAAAAAAAv&#10;AQAAX3JlbHMvLnJlbHNQSwECLQAUAAYACAAAACEAkG2XcXACAAA5BgAADgAAAAAAAAAAAAAAAAAu&#10;AgAAZHJzL2Uyb0RvYy54bWxQSwECLQAUAAYACAAAACEAuQGWatkAAAADAQAADwAAAAAAAAAAAAAA&#10;AADKBAAAZHJzL2Rvd25yZXYueG1sUEsFBgAAAAAEAAQA8wAAANAFAAAAAA==&#10;">
                <v:shape id="Shape 1961" o:spid="_x0000_s1027" style="position:absolute;width:61150;height:190;visibility:visible;mso-wrap-style:square;v-text-anchor:top" coordsize="6115050,19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pmygAAAOMAAAAPAAAAZHJzL2Rvd25yZXYueG1sRE9LT8JA&#10;EL6b+B82Y+JNtqLFUliIkRCNJ8BHwm3oDm21M9t0Vyj/3jUh8Tjfe6bznht1oM7XTgzcDhJQJIWz&#10;tZQG3t+WNxkoH1AsNk7IwIk8zGeXF1PMrTvKmg6bUKoYIj5HA1UIba61Lypi9APXkkRu7zrGEM+u&#10;1LbDYwznRg+TZKQZa4kNFbb0VFHxvflhA+2O96/36WLLqzV/Lp6/Pk7ZdmnM9VX/OAEVqA//4rP7&#10;xcb56fhuPBpmDyn8/RQB0LNfAAAA//8DAFBLAQItABQABgAIAAAAIQDb4fbL7gAAAIUBAAATAAAA&#10;AAAAAAAAAAAAAAAAAABbQ29udGVudF9UeXBlc10ueG1sUEsBAi0AFAAGAAgAAAAhAFr0LFu/AAAA&#10;FQEAAAsAAAAAAAAAAAAAAAAAHwEAAF9yZWxzLy5yZWxzUEsBAi0AFAAGAAgAAAAhALKmWmbKAAAA&#10;4wAAAA8AAAAAAAAAAAAAAAAABwIAAGRycy9kb3ducmV2LnhtbFBLBQYAAAAAAwADALcAAAD+AgAA&#10;AAA=&#10;" path="m,l6115050,r,19049l,19049,,e" fillcolor="black" stroked="f" strokeweight="0">
                  <v:stroke miterlimit="83231f" joinstyle="miter"/>
                  <v:path arrowok="t" textboxrect="0,0,6115050,19049"/>
                </v:shape>
                <w10:anchorlock/>
              </v:group>
            </w:pict>
          </mc:Fallback>
        </mc:AlternateContent>
      </w:r>
      <w:r>
        <w:t xml:space="preserve"> </w:t>
      </w:r>
    </w:p>
    <w:p w14:paraId="123D44E9" w14:textId="77777777" w:rsidR="00EF4928" w:rsidRDefault="00EF4928" w:rsidP="00EF4928">
      <w:pPr>
        <w:spacing w:after="0" w:line="259" w:lineRule="auto"/>
        <w:ind w:left="13" w:firstLine="0"/>
      </w:pPr>
    </w:p>
    <w:p w14:paraId="10AF5AE5" w14:textId="77777777" w:rsidR="007C5219" w:rsidRDefault="007C5219" w:rsidP="00711DD0">
      <w:pPr>
        <w:tabs>
          <w:tab w:val="center" w:pos="7497"/>
        </w:tabs>
        <w:ind w:left="127" w:firstLine="0"/>
        <w:jc w:val="left"/>
      </w:pPr>
      <w:r w:rsidRPr="007C5219">
        <w:t>Worked on academic web development projects using HTML, CSS, JavaScript, PHP, C#, and SQL. Developed responsive multi-page web applications with secure login, multilingual content modules, and interactive features. Assisted in backend integration and basic data visualization. Gained practical experience in front-end development, database handling, and UI/UX design principles</w:t>
      </w:r>
    </w:p>
    <w:p w14:paraId="30C26D4F" w14:textId="11CD6BDB" w:rsidR="000B1646" w:rsidRDefault="00EF4928" w:rsidP="00711DD0">
      <w:pPr>
        <w:tabs>
          <w:tab w:val="center" w:pos="7497"/>
        </w:tabs>
        <w:ind w:left="127" w:firstLine="0"/>
        <w:jc w:val="left"/>
      </w:pPr>
      <w:r>
        <w:tab/>
      </w:r>
      <w:r>
        <w:rPr>
          <w:sz w:val="31"/>
          <w:vertAlign w:val="superscript"/>
        </w:rPr>
        <w:t xml:space="preserve"> </w:t>
      </w:r>
    </w:p>
    <w:p w14:paraId="2DE846D8" w14:textId="77777777" w:rsidR="000B1646" w:rsidRDefault="00000000">
      <w:pPr>
        <w:pStyle w:val="Heading1"/>
        <w:ind w:left="137"/>
      </w:pPr>
      <w:r>
        <w:t xml:space="preserve">SKILLS </w:t>
      </w:r>
    </w:p>
    <w:p w14:paraId="42F28976" w14:textId="77777777" w:rsidR="000B1646" w:rsidRDefault="00000000">
      <w:pPr>
        <w:spacing w:after="159" w:line="259" w:lineRule="auto"/>
        <w:ind w:left="148" w:firstLine="0"/>
        <w:jc w:val="left"/>
      </w:pPr>
      <w:r>
        <w:rPr>
          <w:rFonts w:ascii="Calibri" w:eastAsia="Calibri" w:hAnsi="Calibri" w:cs="Calibri"/>
          <w:noProof/>
          <w:sz w:val="22"/>
        </w:rPr>
        <mc:AlternateContent>
          <mc:Choice Requires="wpg">
            <w:drawing>
              <wp:inline distT="0" distB="0" distL="0" distR="0" wp14:anchorId="23A8E880" wp14:editId="21EC361E">
                <wp:extent cx="6115050" cy="19048"/>
                <wp:effectExtent l="0" t="0" r="0" b="0"/>
                <wp:docPr id="1620" name="Group 1620"/>
                <wp:cNvGraphicFramePr/>
                <a:graphic xmlns:a="http://schemas.openxmlformats.org/drawingml/2006/main">
                  <a:graphicData uri="http://schemas.microsoft.com/office/word/2010/wordprocessingGroup">
                    <wpg:wgp>
                      <wpg:cNvGrpSpPr/>
                      <wpg:grpSpPr>
                        <a:xfrm>
                          <a:off x="0" y="0"/>
                          <a:ext cx="6115050" cy="19048"/>
                          <a:chOff x="0" y="0"/>
                          <a:chExt cx="6115050" cy="19048"/>
                        </a:xfrm>
                      </wpg:grpSpPr>
                      <wps:wsp>
                        <wps:cNvPr id="1963" name="Shape 1963"/>
                        <wps:cNvSpPr/>
                        <wps:spPr>
                          <a:xfrm>
                            <a:off x="0" y="0"/>
                            <a:ext cx="6115050" cy="19048"/>
                          </a:xfrm>
                          <a:custGeom>
                            <a:avLst/>
                            <a:gdLst/>
                            <a:ahLst/>
                            <a:cxnLst/>
                            <a:rect l="0" t="0" r="0" b="0"/>
                            <a:pathLst>
                              <a:path w="6115050" h="19048">
                                <a:moveTo>
                                  <a:pt x="0" y="0"/>
                                </a:moveTo>
                                <a:lnTo>
                                  <a:pt x="6115050" y="0"/>
                                </a:lnTo>
                                <a:lnTo>
                                  <a:pt x="6115050" y="19048"/>
                                </a:lnTo>
                                <a:lnTo>
                                  <a:pt x="0" y="19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0" style="width:481.5pt;height:1.49988pt;mso-position-horizontal-relative:char;mso-position-vertical-relative:line" coordsize="61150,190">
                <v:shape id="Shape 1964" style="position:absolute;width:61150;height:190;left:0;top:0;" coordsize="6115050,19048" path="m0,0l6115050,0l6115050,19048l0,19048l0,0">
                  <v:stroke weight="0pt" endcap="flat" joinstyle="miter" miterlimit="10" on="false" color="#000000" opacity="0"/>
                  <v:fill on="true" color="#000000"/>
                </v:shape>
              </v:group>
            </w:pict>
          </mc:Fallback>
        </mc:AlternateContent>
      </w:r>
    </w:p>
    <w:p w14:paraId="06B993CC" w14:textId="77777777" w:rsidR="001B1DB1" w:rsidRDefault="00000000" w:rsidP="00EF4928">
      <w:pPr>
        <w:spacing w:after="127"/>
        <w:ind w:left="137" w:right="117"/>
        <w:rPr>
          <w:rFonts w:ascii="Cambria" w:eastAsia="Cambria" w:hAnsi="Cambria" w:cs="Cambria"/>
          <w:b/>
        </w:rPr>
      </w:pPr>
      <w:r>
        <w:rPr>
          <w:rFonts w:ascii="Cambria" w:eastAsia="Cambria" w:hAnsi="Cambria" w:cs="Cambria"/>
          <w:b/>
        </w:rPr>
        <w:t>Analytical &amp; Technical Skills</w:t>
      </w:r>
      <w:r w:rsidR="001B1DB1">
        <w:rPr>
          <w:rFonts w:ascii="Cambria" w:eastAsia="Cambria" w:hAnsi="Cambria" w:cs="Cambria"/>
          <w:b/>
        </w:rPr>
        <w:t>:</w:t>
      </w:r>
      <w:r w:rsidR="001B1DB1" w:rsidRPr="001B1DB1">
        <w:rPr>
          <w:rFonts w:ascii="Cambria" w:eastAsia="Cambria" w:hAnsi="Cambria" w:cs="Cambria"/>
          <w:b/>
        </w:rPr>
        <w:t xml:space="preserve"> </w:t>
      </w:r>
      <w:r w:rsidR="001B1DB1" w:rsidRPr="001B1DB1">
        <w:rPr>
          <w:rFonts w:ascii="Cambria" w:eastAsia="Cambria" w:hAnsi="Cambria" w:cs="Cambria"/>
          <w:bCs/>
        </w:rPr>
        <w:t>HTML5, CSS3, JavaScript, PHP, MySQL, SQL, Python Basics, Responsive Web Design, Data Visualization, Chart.js, Database Management, and MS Office Suite.</w:t>
      </w:r>
    </w:p>
    <w:p w14:paraId="08309515" w14:textId="44AD55B6" w:rsidR="000B1646" w:rsidRPr="001B1DB1" w:rsidRDefault="00000000" w:rsidP="00EF4928">
      <w:pPr>
        <w:spacing w:after="127"/>
        <w:ind w:left="137" w:right="117"/>
        <w:rPr>
          <w:bCs/>
        </w:rPr>
      </w:pPr>
      <w:r>
        <w:rPr>
          <w:rFonts w:ascii="Cambria" w:eastAsia="Cambria" w:hAnsi="Cambria" w:cs="Cambria"/>
          <w:b/>
        </w:rPr>
        <w:t>Soft Skills</w:t>
      </w:r>
      <w:r w:rsidR="001B1DB1">
        <w:rPr>
          <w:rFonts w:ascii="Cambria" w:eastAsia="Cambria" w:hAnsi="Cambria" w:cs="Cambria"/>
          <w:b/>
        </w:rPr>
        <w:t>:</w:t>
      </w:r>
      <w:r w:rsidR="001B1DB1" w:rsidRPr="001B1DB1">
        <w:rPr>
          <w:rFonts w:ascii="Cambria" w:eastAsia="Cambria" w:hAnsi="Cambria" w:cs="Cambria"/>
          <w:b/>
        </w:rPr>
        <w:t xml:space="preserve"> </w:t>
      </w:r>
      <w:r w:rsidR="001B1DB1" w:rsidRPr="001B1DB1">
        <w:rPr>
          <w:rFonts w:ascii="Cambria" w:eastAsia="Cambria" w:hAnsi="Cambria" w:cs="Cambria"/>
          <w:bCs/>
        </w:rPr>
        <w:t>Communication Skills, Teamwork, Problem-Solving, Adaptability, Time Management, and Quick Learning Ability.</w:t>
      </w:r>
    </w:p>
    <w:p w14:paraId="4AD3F921" w14:textId="77777777" w:rsidR="000B1646" w:rsidRDefault="00000000">
      <w:pPr>
        <w:pStyle w:val="Heading1"/>
        <w:ind w:left="137"/>
      </w:pPr>
      <w:r>
        <w:t xml:space="preserve">CERTIFICATIONS </w:t>
      </w:r>
    </w:p>
    <w:p w14:paraId="41095129" w14:textId="77777777" w:rsidR="000B1646" w:rsidRDefault="00000000">
      <w:pPr>
        <w:spacing w:after="178" w:line="259" w:lineRule="auto"/>
        <w:ind w:left="148" w:firstLine="0"/>
        <w:jc w:val="left"/>
      </w:pPr>
      <w:r>
        <w:rPr>
          <w:rFonts w:ascii="Calibri" w:eastAsia="Calibri" w:hAnsi="Calibri" w:cs="Calibri"/>
          <w:noProof/>
          <w:sz w:val="22"/>
        </w:rPr>
        <mc:AlternateContent>
          <mc:Choice Requires="wpg">
            <w:drawing>
              <wp:inline distT="0" distB="0" distL="0" distR="0" wp14:anchorId="7DE4D88A" wp14:editId="4F541673">
                <wp:extent cx="6115050" cy="19048"/>
                <wp:effectExtent l="0" t="0" r="0" b="0"/>
                <wp:docPr id="1621" name="Group 1621"/>
                <wp:cNvGraphicFramePr/>
                <a:graphic xmlns:a="http://schemas.openxmlformats.org/drawingml/2006/main">
                  <a:graphicData uri="http://schemas.microsoft.com/office/word/2010/wordprocessingGroup">
                    <wpg:wgp>
                      <wpg:cNvGrpSpPr/>
                      <wpg:grpSpPr>
                        <a:xfrm>
                          <a:off x="0" y="0"/>
                          <a:ext cx="6115050" cy="19048"/>
                          <a:chOff x="0" y="0"/>
                          <a:chExt cx="6115050" cy="19048"/>
                        </a:xfrm>
                      </wpg:grpSpPr>
                      <wps:wsp>
                        <wps:cNvPr id="1965" name="Shape 1965"/>
                        <wps:cNvSpPr/>
                        <wps:spPr>
                          <a:xfrm>
                            <a:off x="0" y="0"/>
                            <a:ext cx="6115050" cy="19048"/>
                          </a:xfrm>
                          <a:custGeom>
                            <a:avLst/>
                            <a:gdLst/>
                            <a:ahLst/>
                            <a:cxnLst/>
                            <a:rect l="0" t="0" r="0" b="0"/>
                            <a:pathLst>
                              <a:path w="6115050" h="19048">
                                <a:moveTo>
                                  <a:pt x="0" y="0"/>
                                </a:moveTo>
                                <a:lnTo>
                                  <a:pt x="6115050" y="0"/>
                                </a:lnTo>
                                <a:lnTo>
                                  <a:pt x="6115050" y="19048"/>
                                </a:lnTo>
                                <a:lnTo>
                                  <a:pt x="0" y="190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1" style="width:481.5pt;height:1.49988pt;mso-position-horizontal-relative:char;mso-position-vertical-relative:line" coordsize="61150,190">
                <v:shape id="Shape 1966" style="position:absolute;width:61150;height:190;left:0;top:0;" coordsize="6115050,19048" path="m0,0l6115050,0l6115050,19048l0,19048l0,0">
                  <v:stroke weight="0pt" endcap="flat" joinstyle="miter" miterlimit="10" on="false" color="#000000" opacity="0"/>
                  <v:fill on="true" color="#000000"/>
                </v:shape>
              </v:group>
            </w:pict>
          </mc:Fallback>
        </mc:AlternateContent>
      </w:r>
    </w:p>
    <w:p w14:paraId="78363E9E" w14:textId="4F47578D" w:rsidR="000B1646" w:rsidRDefault="00DA0C4F" w:rsidP="00DA0C4F">
      <w:pPr>
        <w:spacing w:after="148"/>
        <w:ind w:left="246" w:right="117"/>
      </w:pPr>
      <w:r w:rsidRPr="00DA0C4F">
        <w:t>Intern – Data Engineering, DevOps &amp; Data Analytics | ETTLA IT Solutions (Dec 2025 – Feb 2026)</w:t>
      </w:r>
    </w:p>
    <w:sectPr w:rsidR="000B1646">
      <w:pgSz w:w="11899" w:h="16841"/>
      <w:pgMar w:top="1440" w:right="996" w:bottom="1440" w:left="99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69D"/>
    <w:multiLevelType w:val="hybridMultilevel"/>
    <w:tmpl w:val="64AEC6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FB1115"/>
    <w:multiLevelType w:val="hybridMultilevel"/>
    <w:tmpl w:val="2F182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20185"/>
    <w:multiLevelType w:val="hybridMultilevel"/>
    <w:tmpl w:val="393871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9630172"/>
    <w:multiLevelType w:val="hybridMultilevel"/>
    <w:tmpl w:val="60B471CC"/>
    <w:lvl w:ilvl="0" w:tplc="40090001">
      <w:start w:val="1"/>
      <w:numFmt w:val="bullet"/>
      <w:lvlText w:val=""/>
      <w:lvlJc w:val="left"/>
      <w:pPr>
        <w:ind w:left="508" w:hanging="360"/>
      </w:pPr>
      <w:rPr>
        <w:rFonts w:ascii="Symbol" w:hAnsi="Symbol" w:hint="default"/>
      </w:rPr>
    </w:lvl>
    <w:lvl w:ilvl="1" w:tplc="FFFFFFFF" w:tentative="1">
      <w:start w:val="1"/>
      <w:numFmt w:val="lowerLetter"/>
      <w:lvlText w:val="%2."/>
      <w:lvlJc w:val="left"/>
      <w:pPr>
        <w:ind w:left="1228" w:hanging="360"/>
      </w:pPr>
    </w:lvl>
    <w:lvl w:ilvl="2" w:tplc="FFFFFFFF" w:tentative="1">
      <w:start w:val="1"/>
      <w:numFmt w:val="lowerRoman"/>
      <w:lvlText w:val="%3."/>
      <w:lvlJc w:val="right"/>
      <w:pPr>
        <w:ind w:left="1948" w:hanging="180"/>
      </w:pPr>
    </w:lvl>
    <w:lvl w:ilvl="3" w:tplc="FFFFFFFF" w:tentative="1">
      <w:start w:val="1"/>
      <w:numFmt w:val="decimal"/>
      <w:lvlText w:val="%4."/>
      <w:lvlJc w:val="left"/>
      <w:pPr>
        <w:ind w:left="2668" w:hanging="360"/>
      </w:pPr>
    </w:lvl>
    <w:lvl w:ilvl="4" w:tplc="FFFFFFFF" w:tentative="1">
      <w:start w:val="1"/>
      <w:numFmt w:val="lowerLetter"/>
      <w:lvlText w:val="%5."/>
      <w:lvlJc w:val="left"/>
      <w:pPr>
        <w:ind w:left="3388" w:hanging="360"/>
      </w:pPr>
    </w:lvl>
    <w:lvl w:ilvl="5" w:tplc="FFFFFFFF" w:tentative="1">
      <w:start w:val="1"/>
      <w:numFmt w:val="lowerRoman"/>
      <w:lvlText w:val="%6."/>
      <w:lvlJc w:val="right"/>
      <w:pPr>
        <w:ind w:left="4108" w:hanging="180"/>
      </w:pPr>
    </w:lvl>
    <w:lvl w:ilvl="6" w:tplc="FFFFFFFF" w:tentative="1">
      <w:start w:val="1"/>
      <w:numFmt w:val="decimal"/>
      <w:lvlText w:val="%7."/>
      <w:lvlJc w:val="left"/>
      <w:pPr>
        <w:ind w:left="4828" w:hanging="360"/>
      </w:pPr>
    </w:lvl>
    <w:lvl w:ilvl="7" w:tplc="FFFFFFFF" w:tentative="1">
      <w:start w:val="1"/>
      <w:numFmt w:val="lowerLetter"/>
      <w:lvlText w:val="%8."/>
      <w:lvlJc w:val="left"/>
      <w:pPr>
        <w:ind w:left="5548" w:hanging="360"/>
      </w:pPr>
    </w:lvl>
    <w:lvl w:ilvl="8" w:tplc="FFFFFFFF" w:tentative="1">
      <w:start w:val="1"/>
      <w:numFmt w:val="lowerRoman"/>
      <w:lvlText w:val="%9."/>
      <w:lvlJc w:val="right"/>
      <w:pPr>
        <w:ind w:left="6268" w:hanging="180"/>
      </w:pPr>
    </w:lvl>
  </w:abstractNum>
  <w:abstractNum w:abstractNumId="4" w15:restartNumberingAfterBreak="0">
    <w:nsid w:val="61861408"/>
    <w:multiLevelType w:val="hybridMultilevel"/>
    <w:tmpl w:val="1CCC32D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EF311D6"/>
    <w:multiLevelType w:val="hybridMultilevel"/>
    <w:tmpl w:val="CFDCB832"/>
    <w:lvl w:ilvl="0" w:tplc="40090001">
      <w:start w:val="1"/>
      <w:numFmt w:val="bullet"/>
      <w:lvlText w:val=""/>
      <w:lvlJc w:val="left"/>
      <w:pPr>
        <w:ind w:left="956" w:hanging="360"/>
      </w:pPr>
      <w:rPr>
        <w:rFonts w:ascii="Symbol" w:hAnsi="Symbol" w:hint="default"/>
      </w:rPr>
    </w:lvl>
    <w:lvl w:ilvl="1" w:tplc="40090003" w:tentative="1">
      <w:start w:val="1"/>
      <w:numFmt w:val="bullet"/>
      <w:lvlText w:val="o"/>
      <w:lvlJc w:val="left"/>
      <w:pPr>
        <w:ind w:left="1676" w:hanging="360"/>
      </w:pPr>
      <w:rPr>
        <w:rFonts w:ascii="Courier New" w:hAnsi="Courier New" w:cs="Courier New" w:hint="default"/>
      </w:rPr>
    </w:lvl>
    <w:lvl w:ilvl="2" w:tplc="40090005" w:tentative="1">
      <w:start w:val="1"/>
      <w:numFmt w:val="bullet"/>
      <w:lvlText w:val=""/>
      <w:lvlJc w:val="left"/>
      <w:pPr>
        <w:ind w:left="2396" w:hanging="360"/>
      </w:pPr>
      <w:rPr>
        <w:rFonts w:ascii="Wingdings" w:hAnsi="Wingdings" w:hint="default"/>
      </w:rPr>
    </w:lvl>
    <w:lvl w:ilvl="3" w:tplc="40090001" w:tentative="1">
      <w:start w:val="1"/>
      <w:numFmt w:val="bullet"/>
      <w:lvlText w:val=""/>
      <w:lvlJc w:val="left"/>
      <w:pPr>
        <w:ind w:left="3116" w:hanging="360"/>
      </w:pPr>
      <w:rPr>
        <w:rFonts w:ascii="Symbol" w:hAnsi="Symbol" w:hint="default"/>
      </w:rPr>
    </w:lvl>
    <w:lvl w:ilvl="4" w:tplc="40090003" w:tentative="1">
      <w:start w:val="1"/>
      <w:numFmt w:val="bullet"/>
      <w:lvlText w:val="o"/>
      <w:lvlJc w:val="left"/>
      <w:pPr>
        <w:ind w:left="3836" w:hanging="360"/>
      </w:pPr>
      <w:rPr>
        <w:rFonts w:ascii="Courier New" w:hAnsi="Courier New" w:cs="Courier New" w:hint="default"/>
      </w:rPr>
    </w:lvl>
    <w:lvl w:ilvl="5" w:tplc="40090005" w:tentative="1">
      <w:start w:val="1"/>
      <w:numFmt w:val="bullet"/>
      <w:lvlText w:val=""/>
      <w:lvlJc w:val="left"/>
      <w:pPr>
        <w:ind w:left="4556" w:hanging="360"/>
      </w:pPr>
      <w:rPr>
        <w:rFonts w:ascii="Wingdings" w:hAnsi="Wingdings" w:hint="default"/>
      </w:rPr>
    </w:lvl>
    <w:lvl w:ilvl="6" w:tplc="40090001" w:tentative="1">
      <w:start w:val="1"/>
      <w:numFmt w:val="bullet"/>
      <w:lvlText w:val=""/>
      <w:lvlJc w:val="left"/>
      <w:pPr>
        <w:ind w:left="5276" w:hanging="360"/>
      </w:pPr>
      <w:rPr>
        <w:rFonts w:ascii="Symbol" w:hAnsi="Symbol" w:hint="default"/>
      </w:rPr>
    </w:lvl>
    <w:lvl w:ilvl="7" w:tplc="40090003" w:tentative="1">
      <w:start w:val="1"/>
      <w:numFmt w:val="bullet"/>
      <w:lvlText w:val="o"/>
      <w:lvlJc w:val="left"/>
      <w:pPr>
        <w:ind w:left="5996" w:hanging="360"/>
      </w:pPr>
      <w:rPr>
        <w:rFonts w:ascii="Courier New" w:hAnsi="Courier New" w:cs="Courier New" w:hint="default"/>
      </w:rPr>
    </w:lvl>
    <w:lvl w:ilvl="8" w:tplc="40090005" w:tentative="1">
      <w:start w:val="1"/>
      <w:numFmt w:val="bullet"/>
      <w:lvlText w:val=""/>
      <w:lvlJc w:val="left"/>
      <w:pPr>
        <w:ind w:left="6716" w:hanging="360"/>
      </w:pPr>
      <w:rPr>
        <w:rFonts w:ascii="Wingdings" w:hAnsi="Wingdings" w:hint="default"/>
      </w:rPr>
    </w:lvl>
  </w:abstractNum>
  <w:num w:numId="1" w16cid:durableId="742025567">
    <w:abstractNumId w:val="1"/>
  </w:num>
  <w:num w:numId="2" w16cid:durableId="995915126">
    <w:abstractNumId w:val="4"/>
  </w:num>
  <w:num w:numId="3" w16cid:durableId="1960725676">
    <w:abstractNumId w:val="2"/>
  </w:num>
  <w:num w:numId="4" w16cid:durableId="1406338364">
    <w:abstractNumId w:val="0"/>
  </w:num>
  <w:num w:numId="5" w16cid:durableId="651443845">
    <w:abstractNumId w:val="3"/>
  </w:num>
  <w:num w:numId="6" w16cid:durableId="531655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646"/>
    <w:rsid w:val="000B1646"/>
    <w:rsid w:val="001B1DB1"/>
    <w:rsid w:val="00204FD0"/>
    <w:rsid w:val="003E5F12"/>
    <w:rsid w:val="004924D6"/>
    <w:rsid w:val="006811D2"/>
    <w:rsid w:val="00711DD0"/>
    <w:rsid w:val="007C5219"/>
    <w:rsid w:val="0085140A"/>
    <w:rsid w:val="009355D3"/>
    <w:rsid w:val="009A0D53"/>
    <w:rsid w:val="009A25F4"/>
    <w:rsid w:val="00CA3402"/>
    <w:rsid w:val="00DA0C4F"/>
    <w:rsid w:val="00EF4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6D04C"/>
  <w15:docId w15:val="{1290ECFC-720A-4BD4-A8A2-F17FB5F0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52" w:hanging="10"/>
      <w:outlineLvl w:val="0"/>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character" w:styleId="Hyperlink">
    <w:name w:val="Hyperlink"/>
    <w:basedOn w:val="DefaultParagraphFont"/>
    <w:uiPriority w:val="99"/>
    <w:unhideWhenUsed/>
    <w:rsid w:val="004924D6"/>
    <w:rPr>
      <w:color w:val="467886" w:themeColor="hyperlink"/>
      <w:u w:val="single"/>
    </w:rPr>
  </w:style>
  <w:style w:type="character" w:styleId="UnresolvedMention">
    <w:name w:val="Unresolved Mention"/>
    <w:basedOn w:val="DefaultParagraphFont"/>
    <w:uiPriority w:val="99"/>
    <w:semiHidden/>
    <w:unhideWhenUsed/>
    <w:rsid w:val="004924D6"/>
    <w:rPr>
      <w:color w:val="605E5C"/>
      <w:shd w:val="clear" w:color="auto" w:fill="E1DFDD"/>
    </w:rPr>
  </w:style>
  <w:style w:type="paragraph" w:styleId="ListParagraph">
    <w:name w:val="List Paragraph"/>
    <w:basedOn w:val="Normal"/>
    <w:uiPriority w:val="34"/>
    <w:qFormat/>
    <w:rsid w:val="006811D2"/>
    <w:pPr>
      <w:ind w:left="720"/>
      <w:contextualSpacing/>
    </w:pPr>
  </w:style>
  <w:style w:type="paragraph" w:styleId="NormalWeb">
    <w:name w:val="Normal (Web)"/>
    <w:basedOn w:val="Normal"/>
    <w:uiPriority w:val="99"/>
    <w:semiHidden/>
    <w:unhideWhenUsed/>
    <w:rsid w:val="00EF49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0lakshmipyada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FlowCV - https://flowcv.com</dc:creator>
  <cp:keywords>FlowCV – Online Resume Builder – https:/flowcv.com</cp:keywords>
  <cp:lastModifiedBy>Divya Vignesh</cp:lastModifiedBy>
  <cp:revision>3</cp:revision>
  <dcterms:created xsi:type="dcterms:W3CDTF">2026-05-25T05:50:00Z</dcterms:created>
  <dcterms:modified xsi:type="dcterms:W3CDTF">2026-05-25T10:42:00Z</dcterms:modified>
</cp:coreProperties>
</file>